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F0" w:rsidRDefault="00131BF0" w:rsidP="00131BF0">
      <w:pPr>
        <w:rPr>
          <w:sz w:val="32"/>
          <w:szCs w:val="32"/>
        </w:rPr>
      </w:pPr>
      <w:bookmarkStart w:id="0" w:name="_Toc288410650"/>
      <w:bookmarkStart w:id="1" w:name="_Toc288410714"/>
      <w:bookmarkStart w:id="2" w:name="_Toc288394075"/>
      <w:bookmarkStart w:id="3" w:name="_Toc288410542"/>
      <w:bookmarkStart w:id="4" w:name="_Toc288410671"/>
      <w:bookmarkStart w:id="5" w:name="_Toc294246087"/>
      <w:r w:rsidRPr="00AF4144">
        <w:rPr>
          <w:sz w:val="32"/>
          <w:szCs w:val="32"/>
        </w:rPr>
        <w:t>Принята</w:t>
      </w:r>
      <w:r>
        <w:rPr>
          <w:sz w:val="32"/>
          <w:szCs w:val="32"/>
        </w:rPr>
        <w:t xml:space="preserve">                                                                        Утверждено   </w:t>
      </w:r>
    </w:p>
    <w:p w:rsidR="00131BF0" w:rsidRDefault="00131BF0" w:rsidP="00131BF0">
      <w:pPr>
        <w:rPr>
          <w:sz w:val="28"/>
          <w:szCs w:val="28"/>
        </w:rPr>
      </w:pPr>
      <w:r w:rsidRPr="00AF4144">
        <w:rPr>
          <w:sz w:val="28"/>
          <w:szCs w:val="28"/>
        </w:rPr>
        <w:t xml:space="preserve">на </w:t>
      </w:r>
      <w:r>
        <w:rPr>
          <w:sz w:val="28"/>
          <w:szCs w:val="28"/>
        </w:rPr>
        <w:t xml:space="preserve">заседании педагогического совета                         приказом директора школы      </w:t>
      </w:r>
    </w:p>
    <w:p w:rsidR="00131BF0" w:rsidRDefault="00131BF0" w:rsidP="00131BF0">
      <w:pPr>
        <w:rPr>
          <w:sz w:val="28"/>
          <w:szCs w:val="28"/>
        </w:rPr>
      </w:pPr>
      <w:r>
        <w:rPr>
          <w:sz w:val="28"/>
          <w:szCs w:val="28"/>
        </w:rPr>
        <w:t xml:space="preserve">протокол  №1 от   26.08.2021                                          № </w:t>
      </w:r>
      <w:r w:rsidR="00913A47">
        <w:rPr>
          <w:sz w:val="28"/>
          <w:szCs w:val="28"/>
        </w:rPr>
        <w:t>76</w:t>
      </w:r>
      <w:r>
        <w:rPr>
          <w:sz w:val="28"/>
          <w:szCs w:val="28"/>
        </w:rPr>
        <w:t xml:space="preserve">     от     </w:t>
      </w:r>
      <w:r w:rsidR="00913A47">
        <w:rPr>
          <w:sz w:val="28"/>
          <w:szCs w:val="28"/>
        </w:rPr>
        <w:t>01.09.2021</w:t>
      </w:r>
      <w:r>
        <w:rPr>
          <w:sz w:val="28"/>
          <w:szCs w:val="28"/>
        </w:rPr>
        <w:t xml:space="preserve">        </w:t>
      </w:r>
    </w:p>
    <w:p w:rsidR="00131BF0" w:rsidRDefault="00131BF0" w:rsidP="00131BF0">
      <w:pPr>
        <w:rPr>
          <w:sz w:val="28"/>
          <w:szCs w:val="28"/>
        </w:rPr>
      </w:pPr>
    </w:p>
    <w:p w:rsidR="00131BF0" w:rsidRDefault="00131BF0" w:rsidP="00131BF0">
      <w:pPr>
        <w:rPr>
          <w:sz w:val="28"/>
          <w:szCs w:val="28"/>
        </w:rPr>
      </w:pPr>
    </w:p>
    <w:p w:rsidR="00131BF0" w:rsidRDefault="00131BF0" w:rsidP="00131BF0">
      <w:pPr>
        <w:rPr>
          <w:sz w:val="28"/>
          <w:szCs w:val="28"/>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r>
        <w:rPr>
          <w:sz w:val="36"/>
          <w:szCs w:val="36"/>
        </w:rPr>
        <w:t xml:space="preserve">ОСНОВНАЯ ОБРАЗОВАТЕЛЬНАЯ ПРОГРАММА </w:t>
      </w:r>
    </w:p>
    <w:p w:rsidR="00131BF0" w:rsidRDefault="00A15B05" w:rsidP="00131BF0">
      <w:pPr>
        <w:spacing w:line="360" w:lineRule="auto"/>
        <w:jc w:val="center"/>
        <w:rPr>
          <w:sz w:val="36"/>
          <w:szCs w:val="36"/>
        </w:rPr>
      </w:pPr>
      <w:r>
        <w:rPr>
          <w:sz w:val="36"/>
          <w:szCs w:val="36"/>
        </w:rPr>
        <w:t xml:space="preserve">НАЧАЛЬНОГО </w:t>
      </w:r>
      <w:r w:rsidR="00131BF0">
        <w:rPr>
          <w:sz w:val="36"/>
          <w:szCs w:val="36"/>
        </w:rPr>
        <w:t xml:space="preserve"> ОБЩЕГО ОБРАЗОВАНИЯ</w:t>
      </w:r>
    </w:p>
    <w:p w:rsidR="00131BF0" w:rsidRDefault="00131BF0" w:rsidP="00131BF0">
      <w:pPr>
        <w:spacing w:line="360" w:lineRule="auto"/>
        <w:jc w:val="center"/>
        <w:rPr>
          <w:sz w:val="36"/>
          <w:szCs w:val="36"/>
        </w:rPr>
      </w:pPr>
      <w:r>
        <w:rPr>
          <w:sz w:val="36"/>
          <w:szCs w:val="36"/>
        </w:rPr>
        <w:t xml:space="preserve">Кировского областного государственного </w:t>
      </w:r>
    </w:p>
    <w:p w:rsidR="00131BF0" w:rsidRDefault="00131BF0" w:rsidP="00131BF0">
      <w:pPr>
        <w:spacing w:line="360" w:lineRule="auto"/>
        <w:jc w:val="center"/>
        <w:rPr>
          <w:sz w:val="36"/>
          <w:szCs w:val="36"/>
        </w:rPr>
      </w:pPr>
      <w:r>
        <w:rPr>
          <w:sz w:val="36"/>
          <w:szCs w:val="36"/>
        </w:rPr>
        <w:t xml:space="preserve">общеобразовательного  бюджетного учреждения </w:t>
      </w:r>
    </w:p>
    <w:p w:rsidR="00131BF0" w:rsidRDefault="00131BF0" w:rsidP="00131BF0">
      <w:pPr>
        <w:spacing w:line="360" w:lineRule="auto"/>
        <w:jc w:val="center"/>
        <w:rPr>
          <w:sz w:val="36"/>
          <w:szCs w:val="36"/>
        </w:rPr>
      </w:pPr>
      <w:r>
        <w:rPr>
          <w:sz w:val="36"/>
          <w:szCs w:val="36"/>
        </w:rPr>
        <w:t xml:space="preserve">«Средняя школа с углубленным изучением </w:t>
      </w:r>
    </w:p>
    <w:p w:rsidR="00131BF0" w:rsidRDefault="00131BF0" w:rsidP="00131BF0">
      <w:pPr>
        <w:spacing w:line="360" w:lineRule="auto"/>
        <w:jc w:val="center"/>
        <w:rPr>
          <w:sz w:val="36"/>
          <w:szCs w:val="36"/>
        </w:rPr>
      </w:pPr>
      <w:r>
        <w:rPr>
          <w:sz w:val="36"/>
          <w:szCs w:val="36"/>
        </w:rPr>
        <w:t>отдельных предметов пгт Кикнур»</w:t>
      </w: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pacing w:line="360" w:lineRule="auto"/>
        <w:jc w:val="center"/>
        <w:rPr>
          <w:sz w:val="36"/>
          <w:szCs w:val="36"/>
        </w:rPr>
      </w:pPr>
    </w:p>
    <w:p w:rsidR="00131BF0" w:rsidRDefault="00131BF0" w:rsidP="00131BF0">
      <w:pPr>
        <w:suppressLineNumbers/>
        <w:spacing w:line="360" w:lineRule="auto"/>
        <w:jc w:val="center"/>
        <w:rPr>
          <w:sz w:val="36"/>
          <w:szCs w:val="36"/>
        </w:rPr>
      </w:pPr>
      <w:r>
        <w:rPr>
          <w:sz w:val="28"/>
          <w:szCs w:val="28"/>
        </w:rPr>
        <w:t>Кикнур - 2021</w:t>
      </w:r>
    </w:p>
    <w:p w:rsidR="00131BF0" w:rsidRDefault="00131BF0" w:rsidP="00131BF0">
      <w:pPr>
        <w:pStyle w:val="32"/>
      </w:pPr>
    </w:p>
    <w:p w:rsidR="00131BF0" w:rsidRDefault="00131BF0">
      <w:pPr>
        <w:spacing w:after="200" w:line="276" w:lineRule="auto"/>
        <w:rPr>
          <w:rFonts w:eastAsia="MS Gothic"/>
          <w:b/>
          <w:bCs/>
          <w:caps/>
          <w:kern w:val="32"/>
        </w:rPr>
      </w:pPr>
    </w:p>
    <w:p w:rsidR="002F6D5A" w:rsidRPr="00F233BB" w:rsidRDefault="002F6D5A" w:rsidP="00423387">
      <w:pPr>
        <w:pStyle w:val="1"/>
        <w:spacing w:line="276" w:lineRule="auto"/>
        <w:jc w:val="center"/>
        <w:rPr>
          <w:sz w:val="24"/>
          <w:szCs w:val="24"/>
        </w:rPr>
      </w:pPr>
      <w:r w:rsidRPr="00F233BB">
        <w:rPr>
          <w:sz w:val="24"/>
          <w:szCs w:val="24"/>
        </w:rPr>
        <w:t>Содержание</w:t>
      </w:r>
      <w:bookmarkEnd w:id="0"/>
      <w:bookmarkEnd w:id="1"/>
    </w:p>
    <w:p w:rsidR="00D118DE" w:rsidRPr="00F233BB" w:rsidRDefault="00D118DE" w:rsidP="0016165E">
      <w:pPr>
        <w:pStyle w:val="afff"/>
        <w:numPr>
          <w:ilvl w:val="0"/>
          <w:numId w:val="38"/>
        </w:numPr>
        <w:tabs>
          <w:tab w:val="left" w:pos="1134"/>
          <w:tab w:val="right" w:leader="dot" w:pos="10206"/>
        </w:tabs>
        <w:spacing w:after="0"/>
        <w:ind w:left="714" w:right="281" w:hanging="357"/>
        <w:jc w:val="both"/>
        <w:rPr>
          <w:rFonts w:ascii="Times New Roman" w:hAnsi="Times New Roman"/>
          <w:b/>
          <w:sz w:val="24"/>
          <w:szCs w:val="24"/>
        </w:rPr>
      </w:pPr>
      <w:r w:rsidRPr="00F233BB">
        <w:rPr>
          <w:rFonts w:ascii="Times New Roman" w:hAnsi="Times New Roman"/>
          <w:b/>
          <w:sz w:val="24"/>
          <w:szCs w:val="24"/>
        </w:rPr>
        <w:t>Целевой раздел</w:t>
      </w:r>
      <w:r w:rsidR="003E3D5B">
        <w:rPr>
          <w:rFonts w:ascii="Times New Roman" w:hAnsi="Times New Roman"/>
          <w:b/>
          <w:sz w:val="24"/>
          <w:szCs w:val="24"/>
        </w:rPr>
        <w:t xml:space="preserve">                                                                                                            с 3-56</w:t>
      </w:r>
    </w:p>
    <w:p w:rsidR="00D118DE" w:rsidRPr="00F233BB"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Пояснительная записка</w:t>
      </w:r>
      <w:r w:rsidR="003E3D5B">
        <w:rPr>
          <w:rFonts w:ascii="Times New Roman" w:hAnsi="Times New Roman"/>
          <w:b/>
          <w:sz w:val="24"/>
          <w:szCs w:val="24"/>
        </w:rPr>
        <w:t xml:space="preserve">                                                            </w:t>
      </w:r>
      <w:r w:rsidR="004C0201">
        <w:rPr>
          <w:rFonts w:ascii="Times New Roman" w:hAnsi="Times New Roman"/>
          <w:b/>
          <w:sz w:val="24"/>
          <w:szCs w:val="24"/>
        </w:rPr>
        <w:t xml:space="preserve">                           </w:t>
      </w:r>
    </w:p>
    <w:p w:rsidR="003E3D5B"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Планируемые результаты освоения обучающимися основной</w:t>
      </w:r>
    </w:p>
    <w:p w:rsidR="00D118DE" w:rsidRPr="003E3D5B" w:rsidRDefault="00D118DE" w:rsidP="003E3D5B">
      <w:pPr>
        <w:tabs>
          <w:tab w:val="left" w:pos="1134"/>
          <w:tab w:val="right" w:leader="dot" w:pos="10206"/>
        </w:tabs>
        <w:ind w:left="710" w:right="281"/>
        <w:jc w:val="both"/>
        <w:rPr>
          <w:b/>
        </w:rPr>
      </w:pPr>
      <w:r w:rsidRPr="003E3D5B">
        <w:rPr>
          <w:b/>
        </w:rPr>
        <w:t xml:space="preserve"> образовательной программы</w:t>
      </w:r>
      <w:r w:rsidR="003E3D5B">
        <w:rPr>
          <w:b/>
        </w:rPr>
        <w:t xml:space="preserve">                                                        </w:t>
      </w:r>
      <w:r w:rsidR="004C0201">
        <w:rPr>
          <w:b/>
        </w:rPr>
        <w:t xml:space="preserve">                            </w:t>
      </w:r>
    </w:p>
    <w:p w:rsidR="00D118DE" w:rsidRPr="00F233BB" w:rsidRDefault="00D118DE" w:rsidP="0016165E">
      <w:pPr>
        <w:pStyle w:val="afff"/>
        <w:numPr>
          <w:ilvl w:val="2"/>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Формирование универсальных учебных действий</w:t>
      </w:r>
    </w:p>
    <w:p w:rsidR="00D118DE" w:rsidRPr="00F233BB" w:rsidRDefault="00D118DE" w:rsidP="0016165E">
      <w:pPr>
        <w:pStyle w:val="afff"/>
        <w:numPr>
          <w:ilvl w:val="3"/>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Чтение. Работа с текстом (метапредметные результаты)</w:t>
      </w:r>
    </w:p>
    <w:p w:rsidR="003E3D5B" w:rsidRDefault="00D118DE" w:rsidP="0016165E">
      <w:pPr>
        <w:pStyle w:val="afff"/>
        <w:numPr>
          <w:ilvl w:val="3"/>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Формирование ИКТ – компетентности обучающихся</w:t>
      </w:r>
    </w:p>
    <w:p w:rsidR="00D118DE" w:rsidRPr="003E3D5B" w:rsidRDefault="00D118DE" w:rsidP="003E3D5B">
      <w:pPr>
        <w:tabs>
          <w:tab w:val="left" w:pos="1134"/>
          <w:tab w:val="right" w:leader="dot" w:pos="10206"/>
        </w:tabs>
        <w:ind w:left="993" w:right="281"/>
        <w:jc w:val="both"/>
        <w:rPr>
          <w:b/>
        </w:rPr>
      </w:pPr>
      <w:r w:rsidRPr="003E3D5B">
        <w:rPr>
          <w:b/>
        </w:rPr>
        <w:t xml:space="preserve"> (метапредметные результаты)</w:t>
      </w:r>
    </w:p>
    <w:p w:rsidR="003E3D5B" w:rsidRDefault="00D118DE" w:rsidP="0016165E">
      <w:pPr>
        <w:pStyle w:val="afff"/>
        <w:numPr>
          <w:ilvl w:val="2"/>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 xml:space="preserve">Планируемые результаты и содержание предметных областей </w:t>
      </w:r>
    </w:p>
    <w:p w:rsidR="00D118DE" w:rsidRPr="003E3D5B" w:rsidRDefault="00D118DE" w:rsidP="003E3D5B">
      <w:pPr>
        <w:tabs>
          <w:tab w:val="left" w:pos="1134"/>
          <w:tab w:val="right" w:leader="dot" w:pos="10206"/>
        </w:tabs>
        <w:ind w:left="360" w:right="281"/>
        <w:jc w:val="both"/>
        <w:rPr>
          <w:b/>
        </w:rPr>
      </w:pPr>
      <w:r w:rsidRPr="003E3D5B">
        <w:rPr>
          <w:b/>
        </w:rPr>
        <w:t>на уровне начального общего образования</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Русский язык</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Литературное чтение</w:t>
      </w:r>
      <w:bookmarkStart w:id="6" w:name="_GoBack"/>
      <w:bookmarkEnd w:id="6"/>
    </w:p>
    <w:p w:rsidR="00C07AD3" w:rsidRPr="00F233BB" w:rsidRDefault="00C07AD3"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Родной (русский) язык</w:t>
      </w:r>
    </w:p>
    <w:p w:rsidR="00C07AD3" w:rsidRPr="00F233BB" w:rsidRDefault="00C07AD3"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Литературное чтение на родном (русском) языке</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Иностранный язык (английский)</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Математика и информатика</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Окружающий мир</w:t>
      </w:r>
    </w:p>
    <w:p w:rsidR="00C07AD3" w:rsidRPr="00F233BB" w:rsidRDefault="00C07AD3" w:rsidP="007C3E5B">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Основы религиозных культур и светской этики</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Изобразительное искусство</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Музыка</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Технология</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Физическая культура</w:t>
      </w:r>
    </w:p>
    <w:p w:rsidR="003E3D5B"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 xml:space="preserve">Система оценки достижения планируемых результатов освоения </w:t>
      </w:r>
    </w:p>
    <w:p w:rsidR="00D118DE" w:rsidRPr="003E3D5B" w:rsidRDefault="00D118DE" w:rsidP="003E3D5B">
      <w:pPr>
        <w:tabs>
          <w:tab w:val="left" w:pos="1134"/>
          <w:tab w:val="right" w:leader="dot" w:pos="10206"/>
        </w:tabs>
        <w:ind w:left="710" w:right="281"/>
        <w:jc w:val="both"/>
        <w:rPr>
          <w:b/>
        </w:rPr>
      </w:pPr>
      <w:r w:rsidRPr="003E3D5B">
        <w:rPr>
          <w:b/>
        </w:rPr>
        <w:t>основной образовательной программы</w:t>
      </w:r>
      <w:r w:rsidR="003E3D5B">
        <w:rPr>
          <w:b/>
        </w:rPr>
        <w:t xml:space="preserve">                                                                с 47-56</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Общие положения</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Особенности оценки личностных, метапредметных и предметных результатов</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Портфель достижений как инструмент оценки динамики индив</w:t>
      </w:r>
      <w:r w:rsidR="004C0201">
        <w:rPr>
          <w:rFonts w:ascii="Times New Roman" w:hAnsi="Times New Roman"/>
          <w:sz w:val="24"/>
          <w:szCs w:val="24"/>
        </w:rPr>
        <w:t>идуальных</w:t>
      </w:r>
    </w:p>
    <w:p w:rsidR="00D118DE" w:rsidRPr="004C0201" w:rsidRDefault="00D118DE" w:rsidP="004C0201">
      <w:pPr>
        <w:tabs>
          <w:tab w:val="left" w:pos="1134"/>
          <w:tab w:val="right" w:leader="dot" w:pos="10206"/>
        </w:tabs>
        <w:ind w:right="281"/>
        <w:jc w:val="both"/>
      </w:pPr>
      <w:r w:rsidRPr="004C0201">
        <w:t>образовательных достижений</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Итоговая оценка выпускника</w:t>
      </w:r>
    </w:p>
    <w:p w:rsidR="00D118DE" w:rsidRPr="00F233BB" w:rsidRDefault="00D118DE" w:rsidP="0016165E">
      <w:pPr>
        <w:pStyle w:val="afff"/>
        <w:numPr>
          <w:ilvl w:val="0"/>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Содержательный раздел</w:t>
      </w:r>
      <w:r w:rsidR="003E3D5B">
        <w:rPr>
          <w:rFonts w:ascii="Times New Roman" w:hAnsi="Times New Roman"/>
          <w:b/>
          <w:sz w:val="24"/>
          <w:szCs w:val="24"/>
        </w:rPr>
        <w:t xml:space="preserve">                                                                                    </w:t>
      </w:r>
      <w:r w:rsidR="004C0201">
        <w:rPr>
          <w:rFonts w:ascii="Times New Roman" w:hAnsi="Times New Roman"/>
          <w:b/>
          <w:sz w:val="24"/>
          <w:szCs w:val="24"/>
        </w:rPr>
        <w:t xml:space="preserve"> </w:t>
      </w:r>
      <w:r w:rsidR="003E3D5B">
        <w:rPr>
          <w:rFonts w:ascii="Times New Roman" w:hAnsi="Times New Roman"/>
          <w:b/>
          <w:sz w:val="24"/>
          <w:szCs w:val="24"/>
        </w:rPr>
        <w:t xml:space="preserve">   с 57-122</w:t>
      </w:r>
    </w:p>
    <w:p w:rsidR="003E3D5B"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Программа формирования у об</w:t>
      </w:r>
      <w:r w:rsidR="003E3D5B">
        <w:rPr>
          <w:rFonts w:ascii="Times New Roman" w:hAnsi="Times New Roman"/>
          <w:b/>
          <w:sz w:val="24"/>
          <w:szCs w:val="24"/>
        </w:rPr>
        <w:t xml:space="preserve">учающихся универсальных </w:t>
      </w:r>
    </w:p>
    <w:p w:rsidR="00D118DE" w:rsidRPr="003E3D5B" w:rsidRDefault="003E3D5B" w:rsidP="003E3D5B">
      <w:pPr>
        <w:tabs>
          <w:tab w:val="left" w:pos="1134"/>
          <w:tab w:val="right" w:leader="dot" w:pos="10206"/>
        </w:tabs>
        <w:ind w:left="710" w:right="281"/>
        <w:jc w:val="both"/>
        <w:rPr>
          <w:b/>
        </w:rPr>
      </w:pPr>
      <w:r>
        <w:rPr>
          <w:b/>
        </w:rPr>
        <w:t>у</w:t>
      </w:r>
      <w:r w:rsidR="00D118DE" w:rsidRPr="003E3D5B">
        <w:rPr>
          <w:b/>
        </w:rPr>
        <w:t xml:space="preserve">чебных </w:t>
      </w:r>
      <w:r>
        <w:rPr>
          <w:b/>
        </w:rPr>
        <w:t xml:space="preserve">действий.                                                                                              </w:t>
      </w:r>
      <w:r w:rsidR="004C0201">
        <w:rPr>
          <w:b/>
        </w:rPr>
        <w:t xml:space="preserve"> </w:t>
      </w:r>
      <w:r>
        <w:rPr>
          <w:b/>
        </w:rPr>
        <w:t xml:space="preserve"> </w:t>
      </w:r>
      <w:r w:rsidR="004C0201">
        <w:rPr>
          <w:b/>
        </w:rPr>
        <w:t xml:space="preserve"> </w:t>
      </w:r>
      <w:r>
        <w:rPr>
          <w:b/>
        </w:rPr>
        <w:t xml:space="preserve"> </w:t>
      </w:r>
      <w:r w:rsidR="004C0201">
        <w:rPr>
          <w:b/>
        </w:rPr>
        <w:t xml:space="preserve">с </w:t>
      </w:r>
      <w:r>
        <w:rPr>
          <w:b/>
        </w:rPr>
        <w:t xml:space="preserve"> </w:t>
      </w:r>
      <w:r w:rsidR="004C0201">
        <w:rPr>
          <w:b/>
        </w:rPr>
        <w:t>57-67</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Ценностные ориентиры начального общего образования</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 xml:space="preserve">Характеристика личностных, регулятивных, познавательных, </w:t>
      </w:r>
    </w:p>
    <w:p w:rsidR="00D118DE" w:rsidRPr="004C0201" w:rsidRDefault="00D118DE" w:rsidP="004C0201">
      <w:pPr>
        <w:tabs>
          <w:tab w:val="left" w:pos="1134"/>
          <w:tab w:val="right" w:leader="dot" w:pos="10206"/>
        </w:tabs>
        <w:ind w:right="281"/>
        <w:jc w:val="both"/>
      </w:pPr>
      <w:r w:rsidRPr="004C0201">
        <w:t xml:space="preserve">коммуникативных универсальных учебных действий </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Связь универсальных учебных действий с содержанием учебных предметов</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 xml:space="preserve">Виды универсальных учебных действий </w:t>
      </w:r>
      <w:r w:rsidR="004C0201">
        <w:rPr>
          <w:rFonts w:ascii="Times New Roman" w:hAnsi="Times New Roman"/>
          <w:sz w:val="24"/>
          <w:szCs w:val="24"/>
        </w:rPr>
        <w:t>при получении начального общего</w:t>
      </w:r>
    </w:p>
    <w:p w:rsidR="00D118DE" w:rsidRPr="004C0201" w:rsidRDefault="00D118DE" w:rsidP="004C0201">
      <w:pPr>
        <w:tabs>
          <w:tab w:val="left" w:pos="1134"/>
          <w:tab w:val="right" w:leader="dot" w:pos="10206"/>
        </w:tabs>
        <w:ind w:right="281"/>
        <w:jc w:val="both"/>
      </w:pPr>
      <w:r w:rsidRPr="004C0201">
        <w:t>образования</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 xml:space="preserve">Типовые задачи формирования личностных, регулятивных, познавательных, </w:t>
      </w:r>
    </w:p>
    <w:p w:rsidR="00D118DE" w:rsidRPr="004C0201" w:rsidRDefault="00D118DE" w:rsidP="004C0201">
      <w:pPr>
        <w:tabs>
          <w:tab w:val="left" w:pos="1134"/>
          <w:tab w:val="right" w:leader="dot" w:pos="10206"/>
        </w:tabs>
        <w:ind w:right="281"/>
        <w:jc w:val="both"/>
      </w:pPr>
      <w:r w:rsidRPr="004C0201">
        <w:t>коммуникативных универсальных учебных действий</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Преемственность программы формирования уни</w:t>
      </w:r>
      <w:r w:rsidR="004C0201">
        <w:rPr>
          <w:rFonts w:ascii="Times New Roman" w:hAnsi="Times New Roman"/>
          <w:sz w:val="24"/>
          <w:szCs w:val="24"/>
        </w:rPr>
        <w:t>версальных учебных действий</w:t>
      </w:r>
    </w:p>
    <w:p w:rsidR="00D118DE" w:rsidRPr="004C0201" w:rsidRDefault="004C0201" w:rsidP="004C0201">
      <w:pPr>
        <w:tabs>
          <w:tab w:val="left" w:pos="1134"/>
          <w:tab w:val="right" w:leader="dot" w:pos="10206"/>
        </w:tabs>
        <w:ind w:right="281"/>
        <w:jc w:val="both"/>
      </w:pPr>
      <w:r w:rsidRPr="004C0201">
        <w:t>При</w:t>
      </w:r>
      <w:r>
        <w:t xml:space="preserve"> </w:t>
      </w:r>
      <w:r w:rsidR="00D118DE" w:rsidRPr="004C0201">
        <w:t>переходе от дошкольного к начальному общему образованию</w:t>
      </w:r>
    </w:p>
    <w:p w:rsidR="00D118DE" w:rsidRPr="00F233BB"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Программы отдельных учебных предметов, курсов</w:t>
      </w:r>
      <w:r w:rsidR="004C0201">
        <w:rPr>
          <w:rFonts w:ascii="Times New Roman" w:hAnsi="Times New Roman"/>
          <w:b/>
          <w:sz w:val="24"/>
          <w:szCs w:val="24"/>
        </w:rPr>
        <w:t xml:space="preserve">                                  с 67-103</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Общие положения</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Основное содержание учебных предметов</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Русский язык</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Литературное чтение</w:t>
      </w:r>
    </w:p>
    <w:p w:rsidR="00C07AD3" w:rsidRPr="00F233BB" w:rsidRDefault="00C07AD3"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lastRenderedPageBreak/>
        <w:t>Родной (русский) язык</w:t>
      </w:r>
    </w:p>
    <w:p w:rsidR="00C07AD3" w:rsidRPr="00F233BB" w:rsidRDefault="00C07AD3"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Литературное чтение на родном (русском) языке</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Иностранный язык</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Математика и информатика</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Окружающий мир</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Основы религиозных культур и светской этики</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Изобразительное искусство</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Музыка</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Технология</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Физическая культура</w:t>
      </w:r>
    </w:p>
    <w:p w:rsidR="00D118DE" w:rsidRPr="00F233BB" w:rsidRDefault="004B56BF"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Рабочая программа воспитания</w:t>
      </w:r>
      <w:r w:rsidR="004C0201">
        <w:rPr>
          <w:rFonts w:ascii="Times New Roman" w:hAnsi="Times New Roman"/>
          <w:b/>
          <w:sz w:val="24"/>
          <w:szCs w:val="24"/>
        </w:rPr>
        <w:t xml:space="preserve">                                                                        с 104-114</w:t>
      </w:r>
    </w:p>
    <w:p w:rsidR="004C0201"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 xml:space="preserve">Программа формирования экологической культуры, здорового </w:t>
      </w:r>
    </w:p>
    <w:p w:rsidR="00D118DE" w:rsidRPr="004C0201" w:rsidRDefault="00E20B7C" w:rsidP="004C0201">
      <w:pPr>
        <w:tabs>
          <w:tab w:val="left" w:pos="1134"/>
          <w:tab w:val="right" w:leader="dot" w:pos="10206"/>
        </w:tabs>
        <w:ind w:right="281"/>
        <w:jc w:val="both"/>
        <w:rPr>
          <w:b/>
        </w:rPr>
      </w:pPr>
      <w:r w:rsidRPr="004C0201">
        <w:rPr>
          <w:b/>
        </w:rPr>
        <w:t xml:space="preserve">и безопасного </w:t>
      </w:r>
      <w:r w:rsidR="00D118DE" w:rsidRPr="004C0201">
        <w:rPr>
          <w:b/>
        </w:rPr>
        <w:t>образа жизни</w:t>
      </w:r>
      <w:r w:rsidR="004C0201">
        <w:rPr>
          <w:b/>
        </w:rPr>
        <w:t xml:space="preserve">                                                                                             с 115-122       </w:t>
      </w:r>
    </w:p>
    <w:p w:rsidR="00D118DE" w:rsidRPr="00F233BB" w:rsidRDefault="00D118DE" w:rsidP="0016165E">
      <w:pPr>
        <w:pStyle w:val="afff"/>
        <w:numPr>
          <w:ilvl w:val="0"/>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Организационный раздел</w:t>
      </w:r>
      <w:r w:rsidR="004C0201">
        <w:rPr>
          <w:rFonts w:ascii="Times New Roman" w:hAnsi="Times New Roman"/>
          <w:b/>
          <w:sz w:val="24"/>
          <w:szCs w:val="24"/>
        </w:rPr>
        <w:t xml:space="preserve">                                                                                      с 123-137</w:t>
      </w:r>
    </w:p>
    <w:p w:rsidR="00D118DE" w:rsidRPr="00F233BB" w:rsidRDefault="00E20B7C"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У</w:t>
      </w:r>
      <w:r w:rsidR="00D118DE" w:rsidRPr="00F233BB">
        <w:rPr>
          <w:rFonts w:ascii="Times New Roman" w:hAnsi="Times New Roman"/>
          <w:b/>
          <w:sz w:val="24"/>
          <w:szCs w:val="24"/>
        </w:rPr>
        <w:t>чебный план начального общего образования</w:t>
      </w:r>
    </w:p>
    <w:p w:rsidR="00D118DE" w:rsidRPr="00F233BB"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План внеурочной деятельности</w:t>
      </w:r>
    </w:p>
    <w:p w:rsidR="00D118DE" w:rsidRPr="00F233BB"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Календарный учебный график</w:t>
      </w:r>
    </w:p>
    <w:p w:rsidR="00D118DE" w:rsidRPr="00F233BB" w:rsidRDefault="00D118DE" w:rsidP="0016165E">
      <w:pPr>
        <w:pStyle w:val="afff"/>
        <w:numPr>
          <w:ilvl w:val="1"/>
          <w:numId w:val="38"/>
        </w:numPr>
        <w:tabs>
          <w:tab w:val="left" w:pos="1134"/>
          <w:tab w:val="right" w:leader="dot" w:pos="10206"/>
        </w:tabs>
        <w:spacing w:after="0"/>
        <w:ind w:right="281"/>
        <w:jc w:val="both"/>
        <w:rPr>
          <w:rFonts w:ascii="Times New Roman" w:hAnsi="Times New Roman"/>
          <w:b/>
          <w:sz w:val="24"/>
          <w:szCs w:val="24"/>
        </w:rPr>
      </w:pPr>
      <w:r w:rsidRPr="00F233BB">
        <w:rPr>
          <w:rFonts w:ascii="Times New Roman" w:hAnsi="Times New Roman"/>
          <w:b/>
          <w:sz w:val="24"/>
          <w:szCs w:val="24"/>
        </w:rPr>
        <w:t>Система условий реализации основной образовательной программы</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Кадровые условия реализации основной образовательной программы</w:t>
      </w:r>
    </w:p>
    <w:p w:rsidR="00D118DE" w:rsidRPr="00F233BB"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Финансовые условия реализации основной образовательной программы</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Материально</w:t>
      </w:r>
      <w:r w:rsidR="00582A43" w:rsidRPr="00F233BB">
        <w:rPr>
          <w:rFonts w:ascii="Times New Roman" w:hAnsi="Times New Roman"/>
          <w:sz w:val="24"/>
          <w:szCs w:val="24"/>
        </w:rPr>
        <w:t>-</w:t>
      </w:r>
      <w:r w:rsidRPr="00F233BB">
        <w:rPr>
          <w:rFonts w:ascii="Times New Roman" w:hAnsi="Times New Roman"/>
          <w:sz w:val="24"/>
          <w:szCs w:val="24"/>
        </w:rPr>
        <w:t xml:space="preserve">технические условия реализации основной </w:t>
      </w:r>
    </w:p>
    <w:p w:rsidR="00D118DE" w:rsidRPr="004C0201" w:rsidRDefault="00D118DE" w:rsidP="004C0201">
      <w:pPr>
        <w:tabs>
          <w:tab w:val="left" w:pos="1134"/>
          <w:tab w:val="right" w:leader="dot" w:pos="10206"/>
        </w:tabs>
        <w:ind w:right="281"/>
        <w:jc w:val="both"/>
      </w:pPr>
      <w:r w:rsidRPr="004C0201">
        <w:t xml:space="preserve">образовательной программы </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Информационно</w:t>
      </w:r>
      <w:r w:rsidR="00582A43" w:rsidRPr="00F233BB">
        <w:rPr>
          <w:rFonts w:ascii="Times New Roman" w:hAnsi="Times New Roman"/>
          <w:sz w:val="24"/>
          <w:szCs w:val="24"/>
        </w:rPr>
        <w:t>-</w:t>
      </w:r>
      <w:r w:rsidRPr="00F233BB">
        <w:rPr>
          <w:rFonts w:ascii="Times New Roman" w:hAnsi="Times New Roman"/>
          <w:sz w:val="24"/>
          <w:szCs w:val="24"/>
        </w:rPr>
        <w:t>образовательн</w:t>
      </w:r>
      <w:r w:rsidR="004C0201">
        <w:rPr>
          <w:rFonts w:ascii="Times New Roman" w:hAnsi="Times New Roman"/>
          <w:sz w:val="24"/>
          <w:szCs w:val="24"/>
        </w:rPr>
        <w:t xml:space="preserve">ые условия реализации основной </w:t>
      </w:r>
    </w:p>
    <w:p w:rsidR="00D118DE" w:rsidRPr="004C0201" w:rsidRDefault="004C0201" w:rsidP="004C0201">
      <w:pPr>
        <w:tabs>
          <w:tab w:val="left" w:pos="1134"/>
          <w:tab w:val="right" w:leader="dot" w:pos="10206"/>
        </w:tabs>
        <w:ind w:right="281"/>
        <w:jc w:val="both"/>
      </w:pPr>
      <w:r>
        <w:t>о</w:t>
      </w:r>
      <w:r w:rsidR="00D118DE" w:rsidRPr="004C0201">
        <w:t>бразовательной программы</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Учебно</w:t>
      </w:r>
      <w:r w:rsidR="00582A43" w:rsidRPr="00F233BB">
        <w:rPr>
          <w:rFonts w:ascii="Times New Roman" w:hAnsi="Times New Roman"/>
          <w:sz w:val="24"/>
          <w:szCs w:val="24"/>
        </w:rPr>
        <w:t>-</w:t>
      </w:r>
      <w:r w:rsidRPr="00F233BB">
        <w:rPr>
          <w:rFonts w:ascii="Times New Roman" w:hAnsi="Times New Roman"/>
          <w:sz w:val="24"/>
          <w:szCs w:val="24"/>
        </w:rPr>
        <w:t xml:space="preserve">методическое и информационное обеспечение реализации </w:t>
      </w:r>
    </w:p>
    <w:p w:rsidR="00D118DE" w:rsidRPr="004C0201" w:rsidRDefault="00D118DE" w:rsidP="004C0201">
      <w:pPr>
        <w:tabs>
          <w:tab w:val="left" w:pos="1134"/>
          <w:tab w:val="right" w:leader="dot" w:pos="10206"/>
        </w:tabs>
        <w:ind w:right="281"/>
        <w:jc w:val="both"/>
      </w:pPr>
      <w:r w:rsidRPr="004C0201">
        <w:t>основной образовательной программы</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 xml:space="preserve">Модель сетевого графика (дорожной карты) по формированию необходимой </w:t>
      </w:r>
    </w:p>
    <w:p w:rsidR="00D118DE" w:rsidRPr="004C0201" w:rsidRDefault="00D118DE" w:rsidP="004C0201">
      <w:pPr>
        <w:tabs>
          <w:tab w:val="left" w:pos="1134"/>
          <w:tab w:val="right" w:leader="dot" w:pos="10206"/>
        </w:tabs>
        <w:ind w:right="281"/>
        <w:jc w:val="both"/>
      </w:pPr>
      <w:r w:rsidRPr="004C0201">
        <w:t>системы условий реализации основной образовательной программы</w:t>
      </w:r>
    </w:p>
    <w:p w:rsidR="004C0201"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F233BB">
        <w:rPr>
          <w:rFonts w:ascii="Times New Roman" w:hAnsi="Times New Roman"/>
          <w:sz w:val="24"/>
          <w:szCs w:val="24"/>
        </w:rPr>
        <w:t xml:space="preserve">Контроль за состоянием системы условий реализации основной </w:t>
      </w:r>
    </w:p>
    <w:p w:rsidR="00D118DE" w:rsidRPr="004C0201" w:rsidRDefault="00D118DE" w:rsidP="004C0201">
      <w:pPr>
        <w:tabs>
          <w:tab w:val="left" w:pos="1134"/>
          <w:tab w:val="right" w:leader="dot" w:pos="10206"/>
        </w:tabs>
        <w:ind w:right="281"/>
        <w:jc w:val="both"/>
      </w:pPr>
      <w:r w:rsidRPr="004C0201">
        <w:t>образовательной программы</w:t>
      </w:r>
    </w:p>
    <w:p w:rsidR="00237FDA" w:rsidRPr="00F233BB" w:rsidRDefault="00237FDA" w:rsidP="00423387">
      <w:pPr>
        <w:pStyle w:val="a7"/>
        <w:spacing w:line="276" w:lineRule="auto"/>
        <w:ind w:right="-2" w:firstLine="0"/>
        <w:rPr>
          <w:rFonts w:ascii="Times New Roman" w:hAnsi="Times New Roman"/>
          <w:color w:val="auto"/>
          <w:spacing w:val="-6"/>
          <w:sz w:val="24"/>
          <w:szCs w:val="24"/>
        </w:rPr>
      </w:pPr>
    </w:p>
    <w:p w:rsidR="00D118DE" w:rsidRPr="00F233BB" w:rsidRDefault="00D118DE" w:rsidP="00423387">
      <w:pPr>
        <w:spacing w:line="276" w:lineRule="auto"/>
        <w:rPr>
          <w:spacing w:val="-6"/>
        </w:rPr>
      </w:pPr>
      <w:r w:rsidRPr="00F233BB">
        <w:rPr>
          <w:spacing w:val="-6"/>
        </w:rPr>
        <w:br w:type="page"/>
      </w:r>
    </w:p>
    <w:p w:rsidR="00A210DC" w:rsidRPr="00F233BB" w:rsidRDefault="00A210DC" w:rsidP="00423387">
      <w:pPr>
        <w:pStyle w:val="1"/>
        <w:numPr>
          <w:ilvl w:val="0"/>
          <w:numId w:val="2"/>
        </w:numPr>
        <w:spacing w:line="276" w:lineRule="auto"/>
        <w:ind w:left="0" w:right="-2" w:firstLine="426"/>
        <w:jc w:val="both"/>
        <w:rPr>
          <w:sz w:val="24"/>
          <w:szCs w:val="24"/>
        </w:rPr>
      </w:pPr>
      <w:bookmarkStart w:id="7" w:name="_Toc288394056"/>
      <w:bookmarkStart w:id="8" w:name="_Toc288410523"/>
      <w:bookmarkStart w:id="9" w:name="_Toc288410652"/>
      <w:bookmarkStart w:id="10" w:name="_Toc294246066"/>
      <w:bookmarkStart w:id="11" w:name="_Toc448304981"/>
      <w:r w:rsidRPr="00F233BB">
        <w:rPr>
          <w:sz w:val="24"/>
          <w:szCs w:val="24"/>
        </w:rPr>
        <w:lastRenderedPageBreak/>
        <w:t>Целевой раздел</w:t>
      </w:r>
      <w:bookmarkEnd w:id="7"/>
      <w:bookmarkEnd w:id="8"/>
      <w:bookmarkEnd w:id="9"/>
      <w:bookmarkEnd w:id="10"/>
      <w:bookmarkEnd w:id="11"/>
    </w:p>
    <w:p w:rsidR="00A210DC" w:rsidRPr="00F233BB" w:rsidRDefault="00A210DC" w:rsidP="00423387">
      <w:pPr>
        <w:pStyle w:val="aff1"/>
        <w:numPr>
          <w:ilvl w:val="1"/>
          <w:numId w:val="2"/>
        </w:numPr>
        <w:spacing w:line="276" w:lineRule="auto"/>
        <w:ind w:left="0" w:right="-2" w:firstLine="426"/>
        <w:jc w:val="both"/>
        <w:rPr>
          <w:sz w:val="24"/>
        </w:rPr>
      </w:pPr>
      <w:bookmarkStart w:id="12" w:name="_Toc288394057"/>
      <w:bookmarkStart w:id="13" w:name="_Toc288410524"/>
      <w:bookmarkStart w:id="14" w:name="_Toc288410653"/>
      <w:bookmarkStart w:id="15" w:name="_Toc294246067"/>
      <w:bookmarkStart w:id="16" w:name="_Toc448304982"/>
      <w:r w:rsidRPr="00F233BB">
        <w:rPr>
          <w:sz w:val="24"/>
        </w:rPr>
        <w:t>Пояснительная записка</w:t>
      </w:r>
      <w:bookmarkEnd w:id="12"/>
      <w:bookmarkEnd w:id="13"/>
      <w:bookmarkEnd w:id="14"/>
      <w:bookmarkEnd w:id="15"/>
      <w:bookmarkEnd w:id="16"/>
    </w:p>
    <w:p w:rsidR="00A210DC" w:rsidRPr="00F233BB" w:rsidRDefault="00A210DC" w:rsidP="00423387">
      <w:pPr>
        <w:spacing w:line="276" w:lineRule="auto"/>
        <w:ind w:firstLine="709"/>
        <w:jc w:val="both"/>
      </w:pPr>
      <w:r w:rsidRPr="00F233BB">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при получении начального общего образования.</w:t>
      </w:r>
    </w:p>
    <w:p w:rsidR="00A210DC" w:rsidRPr="00F233BB" w:rsidRDefault="00A210DC" w:rsidP="00E20B7C">
      <w:pPr>
        <w:pStyle w:val="a7"/>
        <w:spacing w:line="276" w:lineRule="auto"/>
        <w:ind w:right="-2" w:firstLine="426"/>
        <w:rPr>
          <w:rFonts w:ascii="Times New Roman" w:hAnsi="Times New Roman"/>
          <w:color w:val="auto"/>
          <w:sz w:val="24"/>
          <w:szCs w:val="24"/>
        </w:rPr>
      </w:pPr>
      <w:r w:rsidRPr="00F233BB">
        <w:rPr>
          <w:rFonts w:ascii="Times New Roman" w:hAnsi="Times New Roman"/>
          <w:sz w:val="24"/>
          <w:szCs w:val="24"/>
        </w:rPr>
        <w:t>Основная образовательная программа</w:t>
      </w:r>
      <w:r w:rsidR="00E20B7C" w:rsidRPr="00F233BB">
        <w:rPr>
          <w:rFonts w:ascii="Times New Roman" w:hAnsi="Times New Roman"/>
          <w:sz w:val="24"/>
          <w:szCs w:val="24"/>
        </w:rPr>
        <w:t xml:space="preserve"> начального общего образования </w:t>
      </w:r>
      <w:r w:rsidR="00AE5374" w:rsidRPr="00F233BB">
        <w:rPr>
          <w:rFonts w:ascii="Times New Roman" w:hAnsi="Times New Roman"/>
          <w:sz w:val="24"/>
          <w:szCs w:val="24"/>
        </w:rPr>
        <w:t xml:space="preserve">Кировского областного государственного </w:t>
      </w:r>
      <w:r w:rsidRPr="00F233BB">
        <w:rPr>
          <w:rFonts w:ascii="Times New Roman" w:hAnsi="Times New Roman"/>
          <w:sz w:val="24"/>
          <w:szCs w:val="24"/>
        </w:rPr>
        <w:t xml:space="preserve"> </w:t>
      </w:r>
      <w:r w:rsidR="00AE5374" w:rsidRPr="00F233BB">
        <w:rPr>
          <w:rFonts w:ascii="Times New Roman" w:hAnsi="Times New Roman"/>
          <w:sz w:val="24"/>
          <w:szCs w:val="24"/>
        </w:rPr>
        <w:t>общеобразовательного бюджетного учреждения «Средняя школа с углубленным изучением отдельных предметов пгт Кикнур» (далее</w:t>
      </w:r>
      <w:r w:rsidR="00CD1018" w:rsidRPr="00F233BB">
        <w:rPr>
          <w:rFonts w:ascii="Times New Roman" w:hAnsi="Times New Roman"/>
          <w:sz w:val="24"/>
          <w:szCs w:val="24"/>
        </w:rPr>
        <w:t xml:space="preserve"> </w:t>
      </w:r>
      <w:r w:rsidR="00AE5374" w:rsidRPr="00F233BB">
        <w:rPr>
          <w:rFonts w:ascii="Times New Roman" w:hAnsi="Times New Roman"/>
          <w:sz w:val="24"/>
          <w:szCs w:val="24"/>
        </w:rPr>
        <w:t>- КОГОБУ СШ с УИОП пгт Кикнур)</w:t>
      </w:r>
      <w:r w:rsidR="00CD1018" w:rsidRPr="00F233BB">
        <w:rPr>
          <w:rFonts w:ascii="Times New Roman" w:hAnsi="Times New Roman"/>
          <w:sz w:val="24"/>
          <w:szCs w:val="24"/>
        </w:rPr>
        <w:t xml:space="preserve"> </w:t>
      </w:r>
      <w:r w:rsidRPr="00F233BB">
        <w:rPr>
          <w:rFonts w:ascii="Times New Roman" w:hAnsi="Times New Roman"/>
          <w:sz w:val="24"/>
          <w:szCs w:val="24"/>
        </w:rPr>
        <w:t xml:space="preserve">разработана </w:t>
      </w:r>
      <w:r w:rsidRPr="00F233BB">
        <w:rPr>
          <w:rFonts w:ascii="Times New Roman" w:hAnsi="Times New Roman"/>
          <w:color w:val="auto"/>
          <w:sz w:val="24"/>
          <w:szCs w:val="24"/>
        </w:rPr>
        <w:t>на основе</w:t>
      </w:r>
      <w:r w:rsidR="00AE5374" w:rsidRPr="00F233BB">
        <w:rPr>
          <w:rFonts w:ascii="Times New Roman" w:hAnsi="Times New Roman"/>
          <w:color w:val="auto"/>
          <w:sz w:val="24"/>
          <w:szCs w:val="24"/>
        </w:rPr>
        <w:t xml:space="preserve"> </w:t>
      </w:r>
      <w:r w:rsidRPr="00F233BB">
        <w:rPr>
          <w:rFonts w:ascii="Times New Roman" w:hAnsi="Times New Roman"/>
          <w:color w:val="auto"/>
          <w:sz w:val="24"/>
          <w:szCs w:val="24"/>
        </w:rPr>
        <w:t xml:space="preserve">Закона РФ «Об образовании в Российской Федерации», </w:t>
      </w:r>
      <w:r w:rsidRPr="00F233BB">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w:t>
      </w:r>
      <w:r w:rsidR="00E20B7C" w:rsidRPr="00F233BB">
        <w:rPr>
          <w:rFonts w:ascii="Times New Roman" w:hAnsi="Times New Roman"/>
          <w:sz w:val="24"/>
          <w:szCs w:val="24"/>
        </w:rPr>
        <w:t xml:space="preserve">(приказ </w:t>
      </w:r>
      <w:r w:rsidRPr="00F233BB">
        <w:rPr>
          <w:rFonts w:ascii="Times New Roman" w:hAnsi="Times New Roman"/>
          <w:sz w:val="24"/>
          <w:szCs w:val="24"/>
        </w:rPr>
        <w:t>от 6 октября 2009 г. N 373</w:t>
      </w:r>
      <w:r w:rsidR="00E20B7C" w:rsidRPr="00F233BB">
        <w:rPr>
          <w:rFonts w:ascii="Times New Roman" w:hAnsi="Times New Roman"/>
          <w:sz w:val="24"/>
          <w:szCs w:val="24"/>
        </w:rPr>
        <w:t>)</w:t>
      </w:r>
      <w:r w:rsidR="00164A6C" w:rsidRPr="00F233BB">
        <w:rPr>
          <w:rFonts w:ascii="Times New Roman" w:hAnsi="Times New Roman"/>
          <w:sz w:val="24"/>
          <w:szCs w:val="24"/>
        </w:rPr>
        <w:t>, с учетом П</w:t>
      </w:r>
      <w:r w:rsidRPr="00F233BB">
        <w:rPr>
          <w:rFonts w:ascii="Times New Roman" w:hAnsi="Times New Roman"/>
          <w:sz w:val="24"/>
          <w:szCs w:val="24"/>
        </w:rPr>
        <w:t>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w:t>
      </w:r>
      <w:r w:rsidR="00164A6C" w:rsidRPr="00F233BB">
        <w:rPr>
          <w:rFonts w:ascii="Times New Roman" w:hAnsi="Times New Roman"/>
          <w:sz w:val="24"/>
          <w:szCs w:val="24"/>
        </w:rPr>
        <w:t>протокол от 08.04.015 № 1/15</w:t>
      </w:r>
      <w:r w:rsidR="00AE5374" w:rsidRPr="00F233BB">
        <w:rPr>
          <w:rFonts w:ascii="Times New Roman" w:hAnsi="Times New Roman"/>
          <w:color w:val="auto"/>
          <w:sz w:val="24"/>
          <w:szCs w:val="24"/>
        </w:rPr>
        <w:t>)</w:t>
      </w:r>
      <w:r w:rsidR="00164A6C" w:rsidRPr="00F233BB">
        <w:rPr>
          <w:rFonts w:ascii="Times New Roman" w:hAnsi="Times New Roman"/>
          <w:sz w:val="24"/>
          <w:szCs w:val="24"/>
        </w:rPr>
        <w:t xml:space="preserve"> и </w:t>
      </w:r>
      <w:r w:rsidRPr="00F233BB">
        <w:rPr>
          <w:rFonts w:ascii="Times New Roman" w:hAnsi="Times New Roman"/>
          <w:sz w:val="24"/>
          <w:szCs w:val="24"/>
        </w:rPr>
        <w:t>определяет концептуальные основания, содержание, формы организации и ожидаемые результаты образовательного процесса на уровне начального общего образования в ОО.</w:t>
      </w:r>
    </w:p>
    <w:p w:rsidR="003E3333" w:rsidRPr="00F233BB" w:rsidRDefault="003E3333" w:rsidP="00BA5959">
      <w:pPr>
        <w:pStyle w:val="a7"/>
        <w:spacing w:line="276" w:lineRule="auto"/>
        <w:ind w:right="-2"/>
        <w:rPr>
          <w:rFonts w:ascii="Times New Roman" w:hAnsi="Times New Roman"/>
          <w:color w:val="auto"/>
          <w:sz w:val="24"/>
          <w:szCs w:val="24"/>
        </w:rPr>
      </w:pPr>
      <w:r w:rsidRPr="00F233BB">
        <w:rPr>
          <w:rFonts w:ascii="Times New Roman" w:hAnsi="Times New Roman"/>
          <w:b/>
          <w:color w:val="auto"/>
          <w:sz w:val="24"/>
          <w:szCs w:val="24"/>
        </w:rPr>
        <w:t>Цели реализации ООП НОО.</w:t>
      </w:r>
    </w:p>
    <w:p w:rsidR="00A210DC" w:rsidRPr="00F233BB" w:rsidRDefault="00A210DC" w:rsidP="003E3333">
      <w:pPr>
        <w:pStyle w:val="a7"/>
        <w:spacing w:line="276" w:lineRule="auto"/>
        <w:ind w:right="-2" w:firstLine="786"/>
        <w:rPr>
          <w:rFonts w:ascii="Times New Roman" w:hAnsi="Times New Roman"/>
          <w:color w:val="auto"/>
          <w:sz w:val="24"/>
          <w:szCs w:val="24"/>
        </w:rPr>
      </w:pPr>
      <w:r w:rsidRPr="00F233BB">
        <w:rPr>
          <w:rFonts w:ascii="Times New Roman" w:hAnsi="Times New Roman"/>
          <w:b/>
          <w:color w:val="auto"/>
          <w:sz w:val="24"/>
          <w:szCs w:val="24"/>
        </w:rPr>
        <w:t>Цель ООП НОО</w:t>
      </w:r>
      <w:r w:rsidRPr="00F233BB">
        <w:rPr>
          <w:rFonts w:ascii="Times New Roman" w:hAnsi="Times New Roman"/>
          <w:color w:val="auto"/>
          <w:sz w:val="24"/>
          <w:szCs w:val="24"/>
        </w:rPr>
        <w:t>: обеспечение планируемых результатов по достижению выпускником начального общего образования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(обеспечение выполнения требований ФГОС НОО).</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Достижение данной цели предусматривает решение следующих основных задач:</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становление и развитие личности в её индивидуальности, самобытности, уникальности и неповторимости;</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обеспечение преемственности начального общего и основного общего образования;</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обеспечение доступности получения качественного начального общего образования;</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организация интеллектуальных и творческих соревнований, научно­технического творчества и проектно­исследовательской деятельности;</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использование в образовательной деятельности современных образовательных технологий деятельностного типа;</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предоставление обучающимся возможности для эфф</w:t>
      </w:r>
      <w:r w:rsidR="00AE5374" w:rsidRPr="00F233BB">
        <w:rPr>
          <w:rFonts w:ascii="Times New Roman" w:hAnsi="Times New Roman"/>
          <w:sz w:val="24"/>
          <w:szCs w:val="24"/>
          <w:lang w:bidi="en-US"/>
        </w:rPr>
        <w:t>ективной самостоятельной работы.</w:t>
      </w:r>
    </w:p>
    <w:p w:rsidR="00A210DC" w:rsidRPr="00F233BB" w:rsidRDefault="00A210DC" w:rsidP="00423387">
      <w:pPr>
        <w:pStyle w:val="afff"/>
        <w:spacing w:after="0"/>
        <w:ind w:left="142" w:right="-2" w:firstLine="567"/>
        <w:jc w:val="both"/>
        <w:rPr>
          <w:rFonts w:ascii="Times New Roman" w:hAnsi="Times New Roman"/>
          <w:sz w:val="24"/>
          <w:szCs w:val="24"/>
          <w:lang w:bidi="en-US"/>
        </w:rPr>
      </w:pPr>
      <w:r w:rsidRPr="00F233BB">
        <w:rPr>
          <w:rFonts w:ascii="Times New Roman" w:hAnsi="Times New Roman"/>
          <w:b/>
          <w:sz w:val="24"/>
          <w:szCs w:val="24"/>
          <w:lang w:bidi="en-US"/>
        </w:rPr>
        <w:lastRenderedPageBreak/>
        <w:t>Планируемые результаты</w:t>
      </w:r>
      <w:r w:rsidRPr="00F233BB">
        <w:rPr>
          <w:rFonts w:ascii="Times New Roman" w:hAnsi="Times New Roman"/>
          <w:sz w:val="24"/>
          <w:szCs w:val="24"/>
          <w:lang w:bidi="en-US"/>
        </w:rPr>
        <w:t xml:space="preserve"> освоения основной образовательной программы начального общего образования:</w:t>
      </w:r>
    </w:p>
    <w:p w:rsidR="00A210DC" w:rsidRPr="00F233BB" w:rsidRDefault="00A210DC" w:rsidP="00423387">
      <w:pPr>
        <w:pStyle w:val="afff"/>
        <w:spacing w:after="0"/>
        <w:ind w:left="142" w:right="-2" w:firstLine="567"/>
        <w:jc w:val="both"/>
        <w:rPr>
          <w:rFonts w:ascii="Times New Roman" w:hAnsi="Times New Roman"/>
          <w:sz w:val="24"/>
          <w:szCs w:val="24"/>
          <w:lang w:bidi="en-US"/>
        </w:rPr>
      </w:pPr>
      <w:r w:rsidRPr="00F233BB">
        <w:rPr>
          <w:rFonts w:ascii="Times New Roman" w:hAnsi="Times New Roman"/>
          <w:b/>
          <w:sz w:val="24"/>
          <w:szCs w:val="24"/>
          <w:lang w:bidi="en-US"/>
        </w:rPr>
        <w:t>- личностные результаты</w:t>
      </w:r>
      <w:r w:rsidRPr="00F233BB">
        <w:rPr>
          <w:rFonts w:ascii="Times New Roman" w:hAnsi="Times New Roman"/>
          <w:sz w:val="24"/>
          <w:szCs w:val="24"/>
          <w:lang w:bidi="en-US"/>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210DC" w:rsidRPr="00F233BB" w:rsidRDefault="00A210DC" w:rsidP="00423387">
      <w:pPr>
        <w:pStyle w:val="afff"/>
        <w:spacing w:after="0"/>
        <w:ind w:left="142" w:right="-2" w:firstLine="567"/>
        <w:jc w:val="both"/>
        <w:rPr>
          <w:rFonts w:ascii="Times New Roman" w:hAnsi="Times New Roman"/>
          <w:sz w:val="24"/>
          <w:szCs w:val="24"/>
          <w:lang w:bidi="en-US"/>
        </w:rPr>
      </w:pPr>
      <w:r w:rsidRPr="00F233BB">
        <w:rPr>
          <w:rFonts w:ascii="Times New Roman" w:hAnsi="Times New Roman"/>
          <w:b/>
          <w:sz w:val="24"/>
          <w:szCs w:val="24"/>
          <w:lang w:bidi="en-US"/>
        </w:rPr>
        <w:t>- метапредметные результаты</w:t>
      </w:r>
      <w:r w:rsidRPr="00F233BB">
        <w:rPr>
          <w:rFonts w:ascii="Times New Roman" w:hAnsi="Times New Roman"/>
          <w:sz w:val="24"/>
          <w:szCs w:val="24"/>
          <w:lang w:bidi="en-US"/>
        </w:rPr>
        <w:t xml:space="preserve"> — освоенные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A210DC" w:rsidRPr="00F233BB" w:rsidRDefault="00A210DC" w:rsidP="00423387">
      <w:pPr>
        <w:pStyle w:val="afff"/>
        <w:spacing w:after="0"/>
        <w:ind w:left="142" w:right="-2" w:firstLine="567"/>
        <w:jc w:val="both"/>
        <w:rPr>
          <w:rFonts w:ascii="Times New Roman" w:hAnsi="Times New Roman"/>
          <w:sz w:val="24"/>
          <w:szCs w:val="24"/>
          <w:lang w:bidi="en-US"/>
        </w:rPr>
      </w:pPr>
      <w:r w:rsidRPr="00F233BB">
        <w:rPr>
          <w:rFonts w:ascii="Times New Roman" w:hAnsi="Times New Roman"/>
          <w:b/>
          <w:sz w:val="24"/>
          <w:szCs w:val="24"/>
          <w:lang w:bidi="en-US"/>
        </w:rPr>
        <w:t>- предметные результаты</w:t>
      </w:r>
      <w:r w:rsidRPr="00F233BB">
        <w:rPr>
          <w:rFonts w:ascii="Times New Roman" w:hAnsi="Times New Roman"/>
          <w:sz w:val="24"/>
          <w:szCs w:val="24"/>
          <w:lang w:bidi="en-US"/>
        </w:rPr>
        <w:t xml:space="preserve"> — освоенный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E3333" w:rsidRPr="00F233BB" w:rsidRDefault="003E3333" w:rsidP="00BA5959">
      <w:pPr>
        <w:overflowPunct w:val="0"/>
        <w:autoSpaceDE w:val="0"/>
        <w:autoSpaceDN w:val="0"/>
        <w:adjustRightInd w:val="0"/>
        <w:spacing w:line="276" w:lineRule="auto"/>
        <w:ind w:right="-2"/>
        <w:jc w:val="both"/>
        <w:rPr>
          <w:b/>
        </w:rPr>
      </w:pPr>
      <w:r w:rsidRPr="00F233BB">
        <w:rPr>
          <w:b/>
        </w:rPr>
        <w:t xml:space="preserve"> Принципы и подходы к формированию ООП НОО.</w:t>
      </w:r>
    </w:p>
    <w:p w:rsidR="003E3333" w:rsidRPr="00F233BB" w:rsidRDefault="003E3333" w:rsidP="003E3333">
      <w:pPr>
        <w:overflowPunct w:val="0"/>
        <w:autoSpaceDE w:val="0"/>
        <w:autoSpaceDN w:val="0"/>
        <w:adjustRightInd w:val="0"/>
        <w:spacing w:line="276" w:lineRule="auto"/>
        <w:ind w:right="-2" w:firstLine="426"/>
        <w:jc w:val="both"/>
        <w:rPr>
          <w:b/>
        </w:rPr>
      </w:pPr>
      <w:r w:rsidRPr="00F233BB">
        <w:t>В основе формирования ООП НОО находятся следующие</w:t>
      </w:r>
      <w:r w:rsidRPr="00F233BB">
        <w:rPr>
          <w:b/>
        </w:rPr>
        <w:t xml:space="preserve"> принципы:</w:t>
      </w:r>
    </w:p>
    <w:p w:rsidR="003E3333" w:rsidRPr="00F233BB" w:rsidRDefault="003E3333"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b/>
          <w:sz w:val="24"/>
          <w:szCs w:val="24"/>
          <w:lang w:bidi="en-US"/>
        </w:rPr>
        <w:t>принцип гуманизации</w:t>
      </w:r>
      <w:r w:rsidRPr="00F233BB">
        <w:rPr>
          <w:rFonts w:ascii="Times New Roman" w:hAnsi="Times New Roman"/>
          <w:sz w:val="24"/>
          <w:szCs w:val="24"/>
          <w:lang w:bidi="en-US"/>
        </w:rPr>
        <w:t xml:space="preserve"> предполагает, что основным смыслом является развитие личности ребенка;</w:t>
      </w:r>
    </w:p>
    <w:p w:rsidR="003E3333" w:rsidRPr="00F233BB" w:rsidRDefault="003E3333"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b/>
          <w:sz w:val="24"/>
          <w:szCs w:val="24"/>
          <w:lang w:bidi="en-US"/>
        </w:rPr>
        <w:t>принцип добровольности</w:t>
      </w:r>
      <w:r w:rsidRPr="00F233BB">
        <w:rPr>
          <w:rFonts w:ascii="Times New Roman" w:hAnsi="Times New Roman"/>
          <w:sz w:val="24"/>
          <w:szCs w:val="24"/>
          <w:lang w:bidi="en-US"/>
        </w:rPr>
        <w:t xml:space="preserve"> предполагает систему выбора образовательных программ, видов деятельности, режима занятий;</w:t>
      </w:r>
    </w:p>
    <w:p w:rsidR="003E3333" w:rsidRPr="00F233BB" w:rsidRDefault="003E3333"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b/>
          <w:sz w:val="24"/>
          <w:szCs w:val="24"/>
          <w:lang w:bidi="en-US"/>
        </w:rPr>
        <w:t>принцип природосообразности</w:t>
      </w:r>
      <w:r w:rsidRPr="00F233BB">
        <w:rPr>
          <w:rFonts w:ascii="Times New Roman" w:hAnsi="Times New Roman"/>
          <w:sz w:val="24"/>
          <w:szCs w:val="24"/>
          <w:lang w:bidi="en-US"/>
        </w:rPr>
        <w:t xml:space="preserve"> личности ребенка акцентирует внимание на врожденные качества ребенка, его способности, индивидуальные черты личности;</w:t>
      </w:r>
    </w:p>
    <w:p w:rsidR="003E3333" w:rsidRPr="00F233BB" w:rsidRDefault="003E3333"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b/>
          <w:sz w:val="24"/>
          <w:szCs w:val="24"/>
          <w:lang w:bidi="en-US"/>
        </w:rPr>
        <w:t>принцип креативности</w:t>
      </w:r>
      <w:r w:rsidRPr="00F233BB">
        <w:rPr>
          <w:rFonts w:ascii="Times New Roman" w:hAnsi="Times New Roman"/>
          <w:sz w:val="24"/>
          <w:szCs w:val="24"/>
          <w:lang w:bidi="en-US"/>
        </w:rPr>
        <w:t xml:space="preserve"> нацеливает на развитие творческих способностей личности;</w:t>
      </w:r>
    </w:p>
    <w:p w:rsidR="003E3333" w:rsidRPr="00F233BB" w:rsidRDefault="003E3333"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b/>
          <w:sz w:val="24"/>
          <w:szCs w:val="24"/>
          <w:lang w:bidi="en-US"/>
        </w:rPr>
        <w:t>принцип преемственности</w:t>
      </w:r>
      <w:r w:rsidRPr="00F233BB">
        <w:rPr>
          <w:rFonts w:ascii="Times New Roman" w:hAnsi="Times New Roman"/>
          <w:sz w:val="24"/>
          <w:szCs w:val="24"/>
          <w:lang w:bidi="en-US"/>
        </w:rPr>
        <w:t xml:space="preserve"> сочетает все образовательные уровни: дошкольного образования, начального общего образования, основного общего образования;</w:t>
      </w:r>
    </w:p>
    <w:p w:rsidR="003E3333" w:rsidRPr="00F233BB" w:rsidRDefault="003E3333"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b/>
          <w:sz w:val="24"/>
          <w:szCs w:val="24"/>
          <w:lang w:bidi="en-US"/>
        </w:rPr>
        <w:t>принцип целостности</w:t>
      </w:r>
      <w:r w:rsidRPr="00F233BB">
        <w:rPr>
          <w:rFonts w:ascii="Times New Roman" w:hAnsi="Times New Roman"/>
          <w:sz w:val="24"/>
          <w:szCs w:val="24"/>
          <w:lang w:bidi="en-US"/>
        </w:rPr>
        <w:t xml:space="preserve"> обеспечивает целостность ООП НОО;</w:t>
      </w:r>
    </w:p>
    <w:p w:rsidR="003E3333" w:rsidRPr="00F233BB" w:rsidRDefault="003E3333"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b/>
          <w:sz w:val="24"/>
          <w:szCs w:val="24"/>
          <w:lang w:bidi="en-US"/>
        </w:rPr>
        <w:t>принцип управляемости</w:t>
      </w:r>
      <w:r w:rsidRPr="00F233BB">
        <w:rPr>
          <w:rFonts w:ascii="Times New Roman" w:hAnsi="Times New Roman"/>
          <w:sz w:val="24"/>
          <w:szCs w:val="24"/>
          <w:lang w:bidi="en-US"/>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rsidR="003E3333" w:rsidRPr="00F233BB" w:rsidRDefault="003E3333" w:rsidP="003E3333">
      <w:pPr>
        <w:spacing w:line="276" w:lineRule="auto"/>
        <w:ind w:right="-2" w:firstLine="426"/>
        <w:jc w:val="both"/>
        <w:rPr>
          <w:lang w:bidi="en-US"/>
        </w:rPr>
      </w:pPr>
      <w:r w:rsidRPr="00F233BB">
        <w:rPr>
          <w:lang w:bidi="en-U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В основе реализации ООП НОО </w:t>
      </w:r>
      <w:r w:rsidR="00AE5374" w:rsidRPr="00F233BB">
        <w:t>КОГОБУ СШ с УИОП пгт Кикнур</w:t>
      </w:r>
      <w:r w:rsidRPr="00F233BB">
        <w:t xml:space="preserve"> лежит </w:t>
      </w:r>
      <w:r w:rsidRPr="00F233BB">
        <w:rPr>
          <w:b/>
        </w:rPr>
        <w:t>с</w:t>
      </w:r>
      <w:r w:rsidRPr="00F233BB">
        <w:rPr>
          <w:b/>
          <w:bCs/>
        </w:rPr>
        <w:t>истемно­деятельностный подход,</w:t>
      </w:r>
      <w:r w:rsidR="00AE5374" w:rsidRPr="00F233BB">
        <w:rPr>
          <w:b/>
          <w:bCs/>
        </w:rPr>
        <w:t xml:space="preserve"> </w:t>
      </w:r>
      <w:r w:rsidRPr="00F233BB">
        <w:t>который предполагает:</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 xml:space="preserve">переход к стратегии социального проектирования и конструирования на основе </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lastRenderedPageBreak/>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 xml:space="preserve">обеспечение преемственности дошкольного, начального общего, основного общего, среднего общего и профессионального образования; </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w:t>
      </w:r>
      <w:bookmarkStart w:id="17" w:name="page13"/>
      <w:bookmarkEnd w:id="17"/>
      <w:r w:rsidRPr="00F233BB">
        <w:rPr>
          <w:rFonts w:ascii="Times New Roman" w:hAnsi="Times New Roman"/>
          <w:sz w:val="24"/>
          <w:szCs w:val="24"/>
          <w:lang w:bidi="en-US"/>
        </w:rPr>
        <w:t>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210DC" w:rsidRPr="00F233BB" w:rsidRDefault="00A210DC" w:rsidP="00423387">
      <w:pPr>
        <w:spacing w:line="276" w:lineRule="auto"/>
        <w:ind w:right="-2" w:firstLine="426"/>
        <w:jc w:val="both"/>
        <w:rPr>
          <w:lang w:bidi="en-US"/>
        </w:rPr>
      </w:pPr>
      <w:r w:rsidRPr="00F233BB">
        <w:rPr>
          <w:lang w:bidi="en-US"/>
        </w:rPr>
        <w:t>При разработке программы учитывались характерные для младшего школьного возраста центральные психологические новообразования, формируемые на данном уровне образования:</w:t>
      </w:r>
    </w:p>
    <w:p w:rsidR="00A210DC" w:rsidRPr="00F233BB" w:rsidRDefault="00A210DC" w:rsidP="0016165E">
      <w:pPr>
        <w:pStyle w:val="afff"/>
        <w:numPr>
          <w:ilvl w:val="0"/>
          <w:numId w:val="9"/>
        </w:numPr>
        <w:spacing w:after="0"/>
        <w:ind w:right="-2"/>
        <w:jc w:val="both"/>
        <w:rPr>
          <w:rFonts w:ascii="Times New Roman" w:hAnsi="Times New Roman"/>
          <w:sz w:val="24"/>
          <w:szCs w:val="24"/>
          <w:lang w:bidi="en-US"/>
        </w:rPr>
      </w:pPr>
      <w:r w:rsidRPr="00F233BB">
        <w:rPr>
          <w:rFonts w:ascii="Times New Roman" w:hAnsi="Times New Roman"/>
          <w:sz w:val="24"/>
          <w:szCs w:val="24"/>
          <w:lang w:bidi="en-US"/>
        </w:rPr>
        <w:t>словесно-логическое мышление;</w:t>
      </w:r>
    </w:p>
    <w:p w:rsidR="00A210DC" w:rsidRPr="00F233BB" w:rsidRDefault="00A210DC" w:rsidP="0016165E">
      <w:pPr>
        <w:pStyle w:val="afff"/>
        <w:numPr>
          <w:ilvl w:val="0"/>
          <w:numId w:val="9"/>
        </w:numPr>
        <w:spacing w:after="0"/>
        <w:ind w:right="-2"/>
        <w:jc w:val="both"/>
        <w:rPr>
          <w:rFonts w:ascii="Times New Roman" w:hAnsi="Times New Roman"/>
          <w:sz w:val="24"/>
          <w:szCs w:val="24"/>
          <w:lang w:bidi="en-US"/>
        </w:rPr>
      </w:pPr>
      <w:r w:rsidRPr="00F233BB">
        <w:rPr>
          <w:rFonts w:ascii="Times New Roman" w:hAnsi="Times New Roman"/>
          <w:sz w:val="24"/>
          <w:szCs w:val="24"/>
          <w:lang w:bidi="en-US"/>
        </w:rPr>
        <w:t xml:space="preserve">произвольная смысловая память; </w:t>
      </w:r>
    </w:p>
    <w:p w:rsidR="00A210DC" w:rsidRPr="00F233BB" w:rsidRDefault="00A210DC" w:rsidP="0016165E">
      <w:pPr>
        <w:pStyle w:val="afff"/>
        <w:numPr>
          <w:ilvl w:val="0"/>
          <w:numId w:val="9"/>
        </w:numPr>
        <w:spacing w:after="0"/>
        <w:ind w:right="-2"/>
        <w:jc w:val="both"/>
        <w:rPr>
          <w:rFonts w:ascii="Times New Roman" w:hAnsi="Times New Roman"/>
          <w:sz w:val="24"/>
          <w:szCs w:val="24"/>
          <w:lang w:bidi="en-US"/>
        </w:rPr>
      </w:pPr>
      <w:r w:rsidRPr="00F233BB">
        <w:rPr>
          <w:rFonts w:ascii="Times New Roman" w:hAnsi="Times New Roman"/>
          <w:sz w:val="24"/>
          <w:szCs w:val="24"/>
          <w:lang w:bidi="en-US"/>
        </w:rPr>
        <w:t xml:space="preserve">произвольное внимание, письменная речь, анализ; </w:t>
      </w:r>
    </w:p>
    <w:p w:rsidR="00A210DC" w:rsidRPr="00F233BB" w:rsidRDefault="00A210DC" w:rsidP="0016165E">
      <w:pPr>
        <w:pStyle w:val="afff"/>
        <w:numPr>
          <w:ilvl w:val="0"/>
          <w:numId w:val="9"/>
        </w:numPr>
        <w:spacing w:after="0"/>
        <w:ind w:right="-2"/>
        <w:jc w:val="both"/>
        <w:rPr>
          <w:rFonts w:ascii="Times New Roman" w:hAnsi="Times New Roman"/>
          <w:sz w:val="24"/>
          <w:szCs w:val="24"/>
          <w:lang w:bidi="en-US"/>
        </w:rPr>
      </w:pPr>
      <w:r w:rsidRPr="00F233BB">
        <w:rPr>
          <w:rFonts w:ascii="Times New Roman" w:hAnsi="Times New Roman"/>
          <w:sz w:val="24"/>
          <w:szCs w:val="24"/>
          <w:lang w:bidi="en-US"/>
        </w:rPr>
        <w:t>рефлексия содержания, оснований и способов действий;</w:t>
      </w:r>
    </w:p>
    <w:p w:rsidR="0009340C" w:rsidRPr="00F233BB" w:rsidRDefault="00A210DC" w:rsidP="0016165E">
      <w:pPr>
        <w:pStyle w:val="afff"/>
        <w:numPr>
          <w:ilvl w:val="0"/>
          <w:numId w:val="9"/>
        </w:numPr>
        <w:spacing w:after="0"/>
        <w:ind w:right="-2"/>
        <w:jc w:val="both"/>
        <w:rPr>
          <w:rFonts w:ascii="Times New Roman" w:hAnsi="Times New Roman"/>
          <w:sz w:val="24"/>
          <w:szCs w:val="24"/>
          <w:lang w:bidi="en-US"/>
        </w:rPr>
      </w:pPr>
      <w:r w:rsidRPr="00F233BB">
        <w:rPr>
          <w:rFonts w:ascii="Times New Roman" w:hAnsi="Times New Roman"/>
          <w:sz w:val="24"/>
          <w:szCs w:val="24"/>
          <w:lang w:bidi="en-US"/>
        </w:rPr>
        <w:t>планирование и умение действовать во внутреннем плане;</w:t>
      </w:r>
    </w:p>
    <w:p w:rsidR="007652B2" w:rsidRPr="00F233BB" w:rsidRDefault="00A210DC" w:rsidP="0016165E">
      <w:pPr>
        <w:pStyle w:val="afff"/>
        <w:numPr>
          <w:ilvl w:val="0"/>
          <w:numId w:val="9"/>
        </w:numPr>
        <w:spacing w:after="0"/>
        <w:ind w:right="-2"/>
        <w:jc w:val="both"/>
        <w:rPr>
          <w:rFonts w:ascii="Times New Roman" w:hAnsi="Times New Roman"/>
          <w:sz w:val="24"/>
          <w:szCs w:val="24"/>
          <w:lang w:bidi="en-US"/>
        </w:rPr>
      </w:pPr>
      <w:r w:rsidRPr="00F233BB">
        <w:rPr>
          <w:rFonts w:ascii="Times New Roman" w:hAnsi="Times New Roman"/>
          <w:sz w:val="24"/>
          <w:szCs w:val="24"/>
          <w:lang w:bidi="en-US"/>
        </w:rPr>
        <w:t>знаково-символическое мышление, осуществляемое как моделирование существенных связей и отношений объектов;</w:t>
      </w:r>
    </w:p>
    <w:p w:rsidR="00A210DC" w:rsidRPr="00F233BB" w:rsidRDefault="00A210DC" w:rsidP="0016165E">
      <w:pPr>
        <w:pStyle w:val="afff"/>
        <w:numPr>
          <w:ilvl w:val="0"/>
          <w:numId w:val="9"/>
        </w:numPr>
        <w:spacing w:after="0"/>
        <w:ind w:right="-2"/>
        <w:jc w:val="both"/>
        <w:rPr>
          <w:rFonts w:ascii="Times New Roman" w:hAnsi="Times New Roman"/>
          <w:sz w:val="24"/>
          <w:szCs w:val="24"/>
          <w:lang w:bidi="en-US"/>
        </w:rPr>
      </w:pPr>
      <w:r w:rsidRPr="00F233BB">
        <w:rPr>
          <w:rFonts w:ascii="Times New Roman" w:hAnsi="Times New Roman"/>
          <w:sz w:val="24"/>
          <w:szCs w:val="24"/>
          <w:lang w:bidi="en-U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E3333" w:rsidRPr="00F233BB" w:rsidRDefault="003E3333" w:rsidP="00BA5959">
      <w:pPr>
        <w:pStyle w:val="a7"/>
        <w:spacing w:line="276" w:lineRule="auto"/>
        <w:ind w:right="-2"/>
        <w:rPr>
          <w:rFonts w:ascii="Times New Roman" w:hAnsi="Times New Roman"/>
          <w:color w:val="auto"/>
          <w:spacing w:val="-6"/>
          <w:sz w:val="24"/>
          <w:szCs w:val="24"/>
        </w:rPr>
      </w:pPr>
      <w:r w:rsidRPr="00F233BB">
        <w:rPr>
          <w:rFonts w:ascii="Times New Roman" w:hAnsi="Times New Roman"/>
          <w:b/>
          <w:color w:val="auto"/>
          <w:spacing w:val="-6"/>
          <w:sz w:val="24"/>
          <w:szCs w:val="24"/>
        </w:rPr>
        <w:t>Общая характеристика ООП НОО.</w:t>
      </w:r>
    </w:p>
    <w:p w:rsidR="00A210DC" w:rsidRPr="00F233BB" w:rsidRDefault="00A210DC" w:rsidP="00423387">
      <w:pPr>
        <w:pStyle w:val="a7"/>
        <w:spacing w:line="276" w:lineRule="auto"/>
        <w:ind w:right="-2" w:firstLine="426"/>
        <w:rPr>
          <w:rFonts w:ascii="Times New Roman" w:hAnsi="Times New Roman"/>
          <w:color w:val="auto"/>
          <w:spacing w:val="-6"/>
          <w:sz w:val="24"/>
          <w:szCs w:val="24"/>
        </w:rPr>
      </w:pPr>
      <w:r w:rsidRPr="00F233BB">
        <w:rPr>
          <w:rFonts w:ascii="Times New Roman" w:hAnsi="Times New Roman"/>
          <w:color w:val="auto"/>
          <w:spacing w:val="-6"/>
          <w:sz w:val="24"/>
          <w:szCs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A210DC" w:rsidRPr="00F233BB" w:rsidRDefault="00A210DC" w:rsidP="00423387">
      <w:pPr>
        <w:pStyle w:val="a7"/>
        <w:spacing w:line="276" w:lineRule="auto"/>
        <w:ind w:right="-2" w:firstLine="426"/>
        <w:rPr>
          <w:rFonts w:ascii="Times New Roman" w:hAnsi="Times New Roman"/>
          <w:color w:val="auto"/>
          <w:spacing w:val="-6"/>
          <w:sz w:val="24"/>
          <w:szCs w:val="24"/>
        </w:rPr>
      </w:pPr>
      <w:r w:rsidRPr="00F233BB">
        <w:rPr>
          <w:rFonts w:ascii="Times New Roman" w:hAnsi="Times New Roman"/>
          <w:b/>
          <w:bCs/>
          <w:color w:val="auto"/>
          <w:spacing w:val="-6"/>
          <w:sz w:val="24"/>
          <w:szCs w:val="24"/>
        </w:rPr>
        <w:t xml:space="preserve">Целевой </w:t>
      </w:r>
      <w:r w:rsidRPr="00F233BB">
        <w:rPr>
          <w:rFonts w:ascii="Times New Roman" w:hAnsi="Times New Roman"/>
          <w:color w:val="auto"/>
          <w:spacing w:val="-6"/>
          <w:sz w:val="24"/>
          <w:szCs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а также способы определения достижения этих целей и результатов.</w:t>
      </w:r>
    </w:p>
    <w:p w:rsidR="00A210DC" w:rsidRPr="00F233BB" w:rsidRDefault="00A210DC" w:rsidP="00423387">
      <w:pPr>
        <w:pStyle w:val="a7"/>
        <w:spacing w:line="276" w:lineRule="auto"/>
        <w:ind w:right="-2" w:firstLine="426"/>
        <w:rPr>
          <w:rFonts w:ascii="Times New Roman" w:hAnsi="Times New Roman"/>
          <w:color w:val="auto"/>
          <w:spacing w:val="-6"/>
          <w:sz w:val="24"/>
          <w:szCs w:val="24"/>
        </w:rPr>
      </w:pPr>
      <w:r w:rsidRPr="00F233BB">
        <w:rPr>
          <w:rFonts w:ascii="Times New Roman" w:hAnsi="Times New Roman"/>
          <w:color w:val="auto"/>
          <w:spacing w:val="-6"/>
          <w:sz w:val="24"/>
          <w:szCs w:val="24"/>
        </w:rPr>
        <w:t xml:space="preserve">Целевой раздел включает: </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пояснительную записку;</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планируемые результаты освоения обучающимися основной образовательной программы;</w:t>
      </w:r>
    </w:p>
    <w:p w:rsidR="00A210DC" w:rsidRPr="00F233BB" w:rsidRDefault="00A210DC" w:rsidP="0016165E">
      <w:pPr>
        <w:pStyle w:val="afff"/>
        <w:numPr>
          <w:ilvl w:val="0"/>
          <w:numId w:val="9"/>
        </w:numPr>
        <w:spacing w:after="0"/>
        <w:ind w:left="0" w:right="-2" w:firstLine="426"/>
        <w:jc w:val="both"/>
        <w:rPr>
          <w:rFonts w:ascii="Times New Roman" w:hAnsi="Times New Roman"/>
          <w:spacing w:val="-6"/>
          <w:sz w:val="24"/>
          <w:szCs w:val="24"/>
        </w:rPr>
      </w:pPr>
      <w:r w:rsidRPr="00F233BB">
        <w:rPr>
          <w:rFonts w:ascii="Times New Roman" w:hAnsi="Times New Roman"/>
          <w:sz w:val="24"/>
          <w:szCs w:val="24"/>
          <w:lang w:bidi="en-US"/>
        </w:rPr>
        <w:t>систему оценки достижения планируемых результатов освоения основной образовательной</w:t>
      </w:r>
      <w:r w:rsidRPr="00F233BB">
        <w:rPr>
          <w:rFonts w:ascii="Times New Roman" w:hAnsi="Times New Roman"/>
          <w:spacing w:val="-6"/>
          <w:sz w:val="24"/>
          <w:szCs w:val="24"/>
        </w:rPr>
        <w:t xml:space="preserve"> программы.</w:t>
      </w:r>
    </w:p>
    <w:p w:rsidR="00A210DC" w:rsidRPr="00F233BB" w:rsidRDefault="00A210DC" w:rsidP="00423387">
      <w:pPr>
        <w:pStyle w:val="a7"/>
        <w:spacing w:line="276" w:lineRule="auto"/>
        <w:ind w:right="-2" w:firstLine="426"/>
        <w:rPr>
          <w:rFonts w:ascii="Times New Roman" w:hAnsi="Times New Roman"/>
          <w:color w:val="auto"/>
          <w:spacing w:val="-6"/>
          <w:sz w:val="24"/>
          <w:szCs w:val="24"/>
        </w:rPr>
      </w:pPr>
      <w:r w:rsidRPr="00F233BB">
        <w:rPr>
          <w:rFonts w:ascii="Times New Roman" w:hAnsi="Times New Roman"/>
          <w:b/>
          <w:bCs/>
          <w:color w:val="auto"/>
          <w:spacing w:val="-6"/>
          <w:sz w:val="24"/>
          <w:szCs w:val="24"/>
        </w:rPr>
        <w:t xml:space="preserve">Содержательный </w:t>
      </w:r>
      <w:r w:rsidRPr="00F233BB">
        <w:rPr>
          <w:rFonts w:ascii="Times New Roman" w:hAnsi="Times New Roman"/>
          <w:color w:val="auto"/>
          <w:spacing w:val="-6"/>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 xml:space="preserve">программу формирования универсальных учебных действий у обучающихся; </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программы отдельных учебных предметов, курсов;</w:t>
      </w:r>
    </w:p>
    <w:p w:rsidR="00A210DC" w:rsidRPr="00F233BB" w:rsidRDefault="00F233BB" w:rsidP="0016165E">
      <w:pPr>
        <w:pStyle w:val="afff"/>
        <w:numPr>
          <w:ilvl w:val="0"/>
          <w:numId w:val="9"/>
        </w:numPr>
        <w:spacing w:after="0"/>
        <w:ind w:left="0" w:right="-2" w:firstLine="426"/>
        <w:jc w:val="both"/>
        <w:rPr>
          <w:rFonts w:ascii="Times New Roman" w:hAnsi="Times New Roman"/>
          <w:sz w:val="24"/>
          <w:szCs w:val="24"/>
          <w:lang w:bidi="en-US"/>
        </w:rPr>
      </w:pPr>
      <w:r>
        <w:rPr>
          <w:rFonts w:ascii="Times New Roman" w:hAnsi="Times New Roman"/>
          <w:sz w:val="24"/>
          <w:szCs w:val="24"/>
          <w:lang w:bidi="en-US"/>
        </w:rPr>
        <w:t>рабочую программу воспитания;</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программу формирования экологической культуры, здорового и безопасного образа жизни;</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программу коррекционной работы.</w:t>
      </w:r>
    </w:p>
    <w:p w:rsidR="00A210DC" w:rsidRPr="00F233BB" w:rsidRDefault="00A210DC" w:rsidP="00423387">
      <w:pPr>
        <w:pStyle w:val="a7"/>
        <w:spacing w:line="276" w:lineRule="auto"/>
        <w:ind w:right="-2" w:firstLine="426"/>
        <w:rPr>
          <w:rFonts w:ascii="Times New Roman" w:hAnsi="Times New Roman"/>
          <w:color w:val="auto"/>
          <w:spacing w:val="-6"/>
          <w:sz w:val="24"/>
          <w:szCs w:val="24"/>
        </w:rPr>
      </w:pPr>
      <w:r w:rsidRPr="00F233BB">
        <w:rPr>
          <w:rFonts w:ascii="Times New Roman" w:hAnsi="Times New Roman"/>
          <w:b/>
          <w:bCs/>
          <w:color w:val="auto"/>
          <w:spacing w:val="-6"/>
          <w:sz w:val="24"/>
          <w:szCs w:val="24"/>
        </w:rPr>
        <w:t>Организационный</w:t>
      </w:r>
      <w:r w:rsidRPr="00F233BB">
        <w:rPr>
          <w:rFonts w:ascii="Times New Roman" w:hAnsi="Times New Roman"/>
          <w:color w:val="auto"/>
          <w:spacing w:val="-6"/>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210DC" w:rsidRPr="00F233BB" w:rsidRDefault="00A210DC" w:rsidP="00423387">
      <w:pPr>
        <w:pStyle w:val="a7"/>
        <w:spacing w:line="276" w:lineRule="auto"/>
        <w:ind w:right="-2" w:firstLine="426"/>
        <w:rPr>
          <w:rFonts w:ascii="Times New Roman" w:hAnsi="Times New Roman"/>
          <w:color w:val="auto"/>
          <w:spacing w:val="-6"/>
          <w:sz w:val="24"/>
          <w:szCs w:val="24"/>
        </w:rPr>
      </w:pPr>
      <w:r w:rsidRPr="00F233BB">
        <w:rPr>
          <w:rFonts w:ascii="Times New Roman" w:hAnsi="Times New Roman"/>
          <w:color w:val="auto"/>
          <w:spacing w:val="-6"/>
          <w:sz w:val="24"/>
          <w:szCs w:val="24"/>
        </w:rPr>
        <w:t>Организационный раздел включает:</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учебный план начального общего образования;</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план внеурочной деятельности;</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lastRenderedPageBreak/>
        <w:t>календарный учебный график;</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систему условий реализации основной образовательной программы в соответствии с требованиями ФГОС НОО.</w:t>
      </w:r>
    </w:p>
    <w:p w:rsidR="003E3333" w:rsidRPr="00F233BB" w:rsidRDefault="003E3333" w:rsidP="00BA5959">
      <w:pPr>
        <w:ind w:right="-2"/>
        <w:jc w:val="both"/>
        <w:rPr>
          <w:b/>
          <w:lang w:bidi="en-US"/>
        </w:rPr>
      </w:pPr>
      <w:r w:rsidRPr="00F233BB">
        <w:rPr>
          <w:b/>
          <w:lang w:bidi="en-US"/>
        </w:rPr>
        <w:t>Общие подходы к организации внеурочной деятельности.</w:t>
      </w:r>
    </w:p>
    <w:p w:rsidR="00A210DC" w:rsidRPr="00F233BB" w:rsidRDefault="00A210DC" w:rsidP="00423387">
      <w:pPr>
        <w:spacing w:line="276" w:lineRule="auto"/>
        <w:ind w:right="-2" w:firstLine="426"/>
        <w:jc w:val="both"/>
        <w:rPr>
          <w:rFonts w:eastAsiaTheme="minorEastAsia"/>
          <w:lang w:bidi="en-US"/>
        </w:rPr>
      </w:pPr>
      <w:r w:rsidRPr="00F233BB">
        <w:rPr>
          <w:rFonts w:eastAsiaTheme="minorEastAsia"/>
          <w:lang w:bidi="en-US"/>
        </w:rPr>
        <w:t xml:space="preserve">В соответствии с ФГОС НОО программа </w:t>
      </w:r>
      <w:r w:rsidR="00AE5374" w:rsidRPr="00F233BB">
        <w:rPr>
          <w:rFonts w:eastAsiaTheme="minorEastAsia"/>
          <w:lang w:bidi="en-US"/>
        </w:rPr>
        <w:t>КОГОБУ СШ с УИОП пгт Кикнур</w:t>
      </w:r>
      <w:r w:rsidRPr="00F233BB">
        <w:rPr>
          <w:rFonts w:eastAsiaTheme="minorEastAsia"/>
          <w:b/>
          <w:i/>
          <w:lang w:bidi="en-US"/>
        </w:rPr>
        <w:t xml:space="preserve"> </w:t>
      </w:r>
      <w:r w:rsidRPr="00F233BB">
        <w:rPr>
          <w:rFonts w:eastAsiaTheme="minorEastAsia"/>
          <w:lang w:bidi="en-US"/>
        </w:rPr>
        <w:t>реализуется через организацию урочной и внеурочной деятельности в соответствии с санитарно-эпидемиологическими правилами и нормативами.</w:t>
      </w:r>
    </w:p>
    <w:p w:rsidR="00A210DC" w:rsidRPr="00F233BB" w:rsidRDefault="00A210DC" w:rsidP="00423387">
      <w:pPr>
        <w:spacing w:line="276" w:lineRule="auto"/>
        <w:ind w:right="-2" w:firstLine="426"/>
        <w:jc w:val="both"/>
        <w:rPr>
          <w:rFonts w:eastAsiaTheme="minorEastAsia"/>
          <w:lang w:bidi="en-US"/>
        </w:rPr>
      </w:pPr>
      <w:r w:rsidRPr="00F233BB">
        <w:rPr>
          <w:rFonts w:eastAsiaTheme="minorEastAsia"/>
          <w:lang w:bidi="en-US"/>
        </w:rPr>
        <w:t xml:space="preserve">Под </w:t>
      </w:r>
      <w:r w:rsidRPr="00F233BB">
        <w:rPr>
          <w:rFonts w:eastAsiaTheme="minorEastAsia"/>
          <w:bCs/>
          <w:lang w:bidi="en-US"/>
        </w:rPr>
        <w:t xml:space="preserve">внеурочной деятельностью </w:t>
      </w:r>
      <w:r w:rsidRPr="00F233BB">
        <w:rPr>
          <w:rFonts w:eastAsiaTheme="minorEastAsia"/>
          <w:lang w:bidi="en-US"/>
        </w:rPr>
        <w:t>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Цели организации внеурочной деятельности</w:t>
      </w:r>
      <w:r w:rsidRPr="00F233BB">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Внеурочная деятельность организуется по направлениям</w:t>
      </w:r>
      <w:r w:rsidRPr="00F233BB">
        <w:rPr>
          <w:rFonts w:ascii="Times New Roman" w:hAnsi="Times New Roman"/>
          <w:color w:val="auto"/>
          <w:spacing w:val="-4"/>
          <w:sz w:val="24"/>
          <w:szCs w:val="24"/>
        </w:rPr>
        <w:t xml:space="preserve"> развития личности (спортивно­оздоровительное, духовно­нрав</w:t>
      </w:r>
      <w:r w:rsidRPr="00F233BB">
        <w:rPr>
          <w:rFonts w:ascii="Times New Roman" w:hAnsi="Times New Roman"/>
          <w:color w:val="auto"/>
          <w:spacing w:val="2"/>
          <w:sz w:val="24"/>
          <w:szCs w:val="24"/>
        </w:rPr>
        <w:t>ственное, социальное, общеинтеллектуальное, общекультур</w:t>
      </w:r>
      <w:r w:rsidRPr="00F233BB">
        <w:rPr>
          <w:rFonts w:ascii="Times New Roman" w:hAnsi="Times New Roman"/>
          <w:color w:val="auto"/>
          <w:sz w:val="24"/>
          <w:szCs w:val="24"/>
        </w:rPr>
        <w:t xml:space="preserve">ное). </w:t>
      </w:r>
    </w:p>
    <w:p w:rsidR="00A210DC" w:rsidRPr="00F233BB" w:rsidRDefault="00A210DC" w:rsidP="00CD1018">
      <w:pPr>
        <w:spacing w:line="276" w:lineRule="auto"/>
        <w:ind w:right="-2" w:firstLine="426"/>
        <w:jc w:val="both"/>
        <w:rPr>
          <w:rFonts w:eastAsiaTheme="minorEastAsia"/>
          <w:b/>
          <w:lang w:bidi="en-US"/>
        </w:rPr>
      </w:pPr>
      <w:r w:rsidRPr="00F233BB">
        <w:rPr>
          <w:rFonts w:eastAsiaTheme="minorEastAsia"/>
          <w:lang w:bidi="en-US"/>
        </w:rPr>
        <w:t xml:space="preserve">Исходя из целей и задач, форм и содержания внеурочной деятельности, для её реализации </w:t>
      </w:r>
      <w:r w:rsidRPr="00F233BB">
        <w:rPr>
          <w:rFonts w:eastAsiaTheme="minorEastAsia"/>
          <w:b/>
          <w:i/>
          <w:lang w:bidi="en-US"/>
        </w:rPr>
        <w:t xml:space="preserve"> </w:t>
      </w:r>
      <w:r w:rsidRPr="00F233BB">
        <w:rPr>
          <w:rFonts w:eastAsiaTheme="minorEastAsia"/>
          <w:lang w:bidi="en-US"/>
        </w:rPr>
        <w:t xml:space="preserve">определена модель внеурочной деятельности </w:t>
      </w:r>
      <w:r w:rsidR="00CD1018" w:rsidRPr="00F233BB">
        <w:rPr>
          <w:rFonts w:eastAsiaTheme="minorEastAsia"/>
          <w:lang w:bidi="en-US"/>
        </w:rPr>
        <w:t xml:space="preserve">– модель дополнительного образования, которая </w:t>
      </w:r>
      <w:r w:rsidRPr="00F233BB">
        <w:t>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A210DC" w:rsidRPr="00F233BB" w:rsidRDefault="00A210DC" w:rsidP="00CD1018">
      <w:pPr>
        <w:pStyle w:val="3"/>
        <w:keepNext w:val="0"/>
        <w:spacing w:before="0" w:after="0" w:line="276" w:lineRule="auto"/>
        <w:ind w:right="-2" w:firstLine="426"/>
        <w:jc w:val="both"/>
        <w:rPr>
          <w:b w:val="0"/>
          <w:sz w:val="24"/>
          <w:szCs w:val="24"/>
        </w:rPr>
      </w:pPr>
      <w:r w:rsidRPr="00F233BB">
        <w:rPr>
          <w:b w:val="0"/>
          <w:sz w:val="24"/>
          <w:szCs w:val="24"/>
        </w:rPr>
        <w:t>Данная модель предполагает создание общего программно-методического пространства внеурочной деятельности и доп</w:t>
      </w:r>
      <w:r w:rsidR="00CD1018" w:rsidRPr="00F233BB">
        <w:rPr>
          <w:b w:val="0"/>
          <w:sz w:val="24"/>
          <w:szCs w:val="24"/>
        </w:rPr>
        <w:t xml:space="preserve">олнительного образования детей. </w:t>
      </w:r>
      <w:r w:rsidRPr="00F233BB">
        <w:rPr>
          <w:b w:val="0"/>
          <w:sz w:val="24"/>
          <w:szCs w:val="24"/>
        </w:rPr>
        <w:t xml:space="preserve">Учащимся предоставляется широкий выбор возможности </w:t>
      </w:r>
      <w:r w:rsidR="00CD1018" w:rsidRPr="00F233BB">
        <w:rPr>
          <w:b w:val="0"/>
          <w:sz w:val="24"/>
          <w:szCs w:val="24"/>
        </w:rPr>
        <w:t xml:space="preserve">для </w:t>
      </w:r>
      <w:r w:rsidRPr="00F233BB">
        <w:rPr>
          <w:b w:val="0"/>
          <w:sz w:val="24"/>
          <w:szCs w:val="24"/>
        </w:rPr>
        <w:t>свободного самоо</w:t>
      </w:r>
      <w:r w:rsidR="00CD1018" w:rsidRPr="00F233BB">
        <w:rPr>
          <w:b w:val="0"/>
          <w:sz w:val="24"/>
          <w:szCs w:val="24"/>
        </w:rPr>
        <w:t>пределения и самореализации, привлечения</w:t>
      </w:r>
      <w:r w:rsidRPr="00F233BB">
        <w:rPr>
          <w:b w:val="0"/>
          <w:sz w:val="24"/>
          <w:szCs w:val="24"/>
        </w:rPr>
        <w:t xml:space="preserve">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 </w:t>
      </w:r>
    </w:p>
    <w:p w:rsidR="00600A76" w:rsidRPr="00F233BB" w:rsidRDefault="00A210DC" w:rsidP="00CA5D4E">
      <w:pPr>
        <w:pStyle w:val="aff1"/>
        <w:numPr>
          <w:ilvl w:val="1"/>
          <w:numId w:val="2"/>
        </w:numPr>
        <w:spacing w:line="276" w:lineRule="auto"/>
        <w:ind w:right="-2"/>
        <w:jc w:val="both"/>
        <w:rPr>
          <w:sz w:val="24"/>
        </w:rPr>
      </w:pPr>
      <w:bookmarkStart w:id="18" w:name="_Toc448304983"/>
      <w:bookmarkStart w:id="19" w:name="_Toc288394058"/>
      <w:bookmarkStart w:id="20" w:name="_Toc288410525"/>
      <w:bookmarkStart w:id="21" w:name="_Toc288410654"/>
      <w:bookmarkStart w:id="22" w:name="_Toc294246068"/>
      <w:r w:rsidRPr="00F233BB">
        <w:rPr>
          <w:sz w:val="24"/>
        </w:rPr>
        <w:t>Планируемые результаты освоения обучающимися основной</w:t>
      </w:r>
      <w:bookmarkEnd w:id="18"/>
      <w:r w:rsidRPr="00F233BB">
        <w:rPr>
          <w:sz w:val="24"/>
        </w:rPr>
        <w:t> </w:t>
      </w:r>
    </w:p>
    <w:p w:rsidR="00A210DC" w:rsidRPr="00F233BB" w:rsidRDefault="00600A76" w:rsidP="00423387">
      <w:pPr>
        <w:pStyle w:val="aff1"/>
        <w:spacing w:line="276" w:lineRule="auto"/>
        <w:ind w:left="426" w:right="-2"/>
        <w:jc w:val="both"/>
        <w:rPr>
          <w:sz w:val="24"/>
        </w:rPr>
      </w:pPr>
      <w:bookmarkStart w:id="23" w:name="_Toc448304984"/>
      <w:r w:rsidRPr="00F233BB">
        <w:rPr>
          <w:sz w:val="24"/>
        </w:rPr>
        <w:t>о</w:t>
      </w:r>
      <w:r w:rsidR="00A210DC" w:rsidRPr="00F233BB">
        <w:rPr>
          <w:sz w:val="24"/>
        </w:rPr>
        <w:t>браз</w:t>
      </w:r>
      <w:r w:rsidRPr="00F233BB">
        <w:rPr>
          <w:sz w:val="24"/>
        </w:rPr>
        <w:t>овательной</w:t>
      </w:r>
      <w:r w:rsidR="00A210DC" w:rsidRPr="00F233BB">
        <w:rPr>
          <w:sz w:val="24"/>
        </w:rPr>
        <w:t xml:space="preserve"> программы</w:t>
      </w:r>
      <w:bookmarkEnd w:id="19"/>
      <w:bookmarkEnd w:id="20"/>
      <w:bookmarkEnd w:id="21"/>
      <w:bookmarkEnd w:id="22"/>
      <w:bookmarkEnd w:id="23"/>
    </w:p>
    <w:p w:rsidR="00A210DC" w:rsidRPr="00F233BB" w:rsidRDefault="00A210DC" w:rsidP="00423387">
      <w:pPr>
        <w:spacing w:line="276" w:lineRule="auto"/>
        <w:ind w:right="-2" w:firstLine="426"/>
        <w:jc w:val="both"/>
        <w:rPr>
          <w:spacing w:val="-2"/>
        </w:rPr>
      </w:pPr>
      <w:r w:rsidRPr="00F233BB">
        <w:rPr>
          <w:spacing w:val="-2"/>
        </w:rPr>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Планируемые результаты:</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обеспечивают св</w:t>
      </w:r>
      <w:r w:rsidR="00815572" w:rsidRPr="00F233BB">
        <w:rPr>
          <w:rFonts w:ascii="Times New Roman" w:hAnsi="Times New Roman"/>
          <w:sz w:val="24"/>
          <w:szCs w:val="24"/>
          <w:lang w:bidi="en-US"/>
        </w:rPr>
        <w:t>язь между требованиями ФГОС НОО</w:t>
      </w:r>
      <w:r w:rsidRPr="00F233BB">
        <w:rPr>
          <w:rFonts w:ascii="Times New Roman" w:hAnsi="Times New Roman"/>
          <w:sz w:val="24"/>
          <w:szCs w:val="24"/>
          <w:lang w:bidi="en-US"/>
        </w:rPr>
        <w:br/>
        <w:t>образовательной деятельностью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w:t>
      </w:r>
    </w:p>
    <w:p w:rsidR="00A210DC" w:rsidRPr="00F233BB" w:rsidRDefault="00A210DC" w:rsidP="00423387">
      <w:pPr>
        <w:spacing w:line="276" w:lineRule="auto"/>
        <w:ind w:right="-2" w:firstLine="426"/>
        <w:jc w:val="both"/>
        <w:rPr>
          <w:bCs/>
          <w:color w:val="000000"/>
        </w:rPr>
      </w:pPr>
      <w:r w:rsidRPr="00F233BB">
        <w:rPr>
          <w:bCs/>
          <w:color w:val="000000"/>
        </w:rPr>
        <w:t xml:space="preserve">Стандарт устанавливает требования к результатам обучающихся, освоивших </w:t>
      </w:r>
      <w:r w:rsidRPr="00F233BB">
        <w:rPr>
          <w:spacing w:val="-2"/>
        </w:rPr>
        <w:t>ООП НОО</w:t>
      </w:r>
      <w:r w:rsidRPr="00F233BB">
        <w:rPr>
          <w:bCs/>
          <w:color w:val="000000"/>
        </w:rPr>
        <w:t>:</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 xml:space="preserve">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w:t>
      </w:r>
      <w:r w:rsidRPr="00F233BB">
        <w:rPr>
          <w:rFonts w:ascii="Times New Roman" w:hAnsi="Times New Roman"/>
          <w:sz w:val="24"/>
          <w:szCs w:val="24"/>
          <w:lang w:bidi="en-US"/>
        </w:rPr>
        <w:lastRenderedPageBreak/>
        <w:t>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w:t>
      </w:r>
    </w:p>
    <w:p w:rsidR="00A210DC" w:rsidRPr="00F233BB" w:rsidRDefault="00A210DC" w:rsidP="0016165E">
      <w:pPr>
        <w:pStyle w:val="afff"/>
        <w:numPr>
          <w:ilvl w:val="0"/>
          <w:numId w:val="9"/>
        </w:numPr>
        <w:spacing w:after="0"/>
        <w:ind w:left="0" w:right="-2" w:firstLine="426"/>
        <w:jc w:val="both"/>
        <w:rPr>
          <w:rFonts w:ascii="Times New Roman" w:hAnsi="Times New Roman"/>
          <w:sz w:val="24"/>
          <w:szCs w:val="24"/>
          <w:lang w:bidi="en-US"/>
        </w:rPr>
      </w:pPr>
      <w:r w:rsidRPr="00F233BB">
        <w:rPr>
          <w:rFonts w:ascii="Times New Roman" w:hAnsi="Times New Roman"/>
          <w:sz w:val="24"/>
          <w:szCs w:val="24"/>
          <w:lang w:bidi="en-US"/>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A210DC" w:rsidRPr="00F233BB" w:rsidRDefault="00A210DC" w:rsidP="00423387">
      <w:pPr>
        <w:spacing w:line="276" w:lineRule="auto"/>
        <w:ind w:right="-2" w:firstLine="426"/>
        <w:jc w:val="both"/>
        <w:rPr>
          <w:bCs/>
          <w:color w:val="000000"/>
        </w:rPr>
      </w:pPr>
      <w:r w:rsidRPr="00F233BB">
        <w:rPr>
          <w:b/>
          <w:bCs/>
          <w:color w:val="000000"/>
        </w:rPr>
        <w:t>Личностные</w:t>
      </w:r>
      <w:r w:rsidRPr="00F233BB">
        <w:rPr>
          <w:bCs/>
          <w:color w:val="000000"/>
        </w:rPr>
        <w:t xml:space="preserve"> результаты освоения </w:t>
      </w:r>
      <w:r w:rsidRPr="00F233BB">
        <w:rPr>
          <w:spacing w:val="-2"/>
        </w:rPr>
        <w:t>ООП НОО отражают</w:t>
      </w:r>
      <w:r w:rsidRPr="00F233BB">
        <w:rPr>
          <w:bCs/>
          <w:color w:val="000000"/>
        </w:rPr>
        <w:t>:</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формирование уважительного отношения к иному мнению, истории и культуре других народов;</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овладение начальными навыками адаптации в динамично изменяющемся и развивающемся мире;</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формирование эстетических потребностей, ценностей и чувств;</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10DC" w:rsidRPr="00F233BB" w:rsidRDefault="00A210DC" w:rsidP="00423387">
      <w:pPr>
        <w:spacing w:line="276" w:lineRule="auto"/>
        <w:ind w:right="-2" w:firstLine="426"/>
        <w:jc w:val="both"/>
        <w:rPr>
          <w:bCs/>
          <w:color w:val="000000"/>
        </w:rPr>
      </w:pPr>
      <w:r w:rsidRPr="00F233BB">
        <w:rPr>
          <w:b/>
          <w:bCs/>
          <w:color w:val="000000"/>
        </w:rPr>
        <w:t>Метапредметные</w:t>
      </w:r>
      <w:r w:rsidR="00886994" w:rsidRPr="00F233BB">
        <w:rPr>
          <w:b/>
          <w:bCs/>
          <w:color w:val="000000"/>
        </w:rPr>
        <w:t xml:space="preserve"> </w:t>
      </w:r>
      <w:r w:rsidRPr="00F233BB">
        <w:rPr>
          <w:bCs/>
          <w:color w:val="000000"/>
        </w:rPr>
        <w:t>результаты освоения ООП НОО отражают:</w:t>
      </w:r>
    </w:p>
    <w:p w:rsidR="00A210DC" w:rsidRPr="00F233BB" w:rsidRDefault="00A210DC" w:rsidP="0016165E">
      <w:pPr>
        <w:pStyle w:val="afff"/>
        <w:numPr>
          <w:ilvl w:val="0"/>
          <w:numId w:val="34"/>
        </w:numPr>
        <w:spacing w:after="0"/>
        <w:ind w:left="426" w:right="-2" w:firstLine="0"/>
        <w:jc w:val="both"/>
        <w:rPr>
          <w:rFonts w:ascii="Times New Roman" w:hAnsi="Times New Roman"/>
          <w:bCs/>
          <w:color w:val="000000"/>
          <w:sz w:val="24"/>
          <w:szCs w:val="24"/>
        </w:rPr>
      </w:pPr>
      <w:r w:rsidRPr="00F233BB">
        <w:rPr>
          <w:rFonts w:ascii="Times New Roman" w:hAnsi="Times New Roman"/>
          <w:bCs/>
          <w:color w:val="000000"/>
          <w:sz w:val="24"/>
          <w:szCs w:val="24"/>
        </w:rPr>
        <w:t>овладение способностью принимать и сохранять цели и задачи учебной деятельности, поиска средств ее осуществления;</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освоение способов решения проблем творческого и поискового характера;</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освоение начальных форм познавательной и личностной рефлексии;</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lastRenderedPageBreak/>
        <w:t xml:space="preserve">активное использование речевых средств и средств информационных и коммуникационных технологий (далее </w:t>
      </w:r>
      <w:r w:rsidR="004B5BB0" w:rsidRPr="00F233BB">
        <w:rPr>
          <w:rFonts w:ascii="Times New Roman" w:hAnsi="Times New Roman"/>
          <w:bCs/>
          <w:color w:val="000000"/>
          <w:sz w:val="24"/>
          <w:szCs w:val="24"/>
        </w:rPr>
        <w:t>–</w:t>
      </w:r>
      <w:r w:rsidRPr="00F233BB">
        <w:rPr>
          <w:rFonts w:ascii="Times New Roman" w:hAnsi="Times New Roman"/>
          <w:bCs/>
          <w:color w:val="000000"/>
          <w:sz w:val="24"/>
          <w:szCs w:val="24"/>
        </w:rPr>
        <w:t xml:space="preserve"> ИКТ) для решения коммуникативных и познавательных задач;</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готовность конструктивно разрешать конфликты посредством учета интересов сторон и сотрудничества;</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210DC" w:rsidRPr="00F233BB" w:rsidRDefault="00A210DC" w:rsidP="0016165E">
      <w:pPr>
        <w:pStyle w:val="afff"/>
        <w:numPr>
          <w:ilvl w:val="1"/>
          <w:numId w:val="10"/>
        </w:numPr>
        <w:spacing w:after="0"/>
        <w:ind w:left="0" w:right="-2" w:firstLine="426"/>
        <w:jc w:val="both"/>
        <w:rPr>
          <w:rFonts w:ascii="Times New Roman" w:hAnsi="Times New Roman"/>
          <w:bCs/>
          <w:color w:val="000000"/>
          <w:sz w:val="24"/>
          <w:szCs w:val="24"/>
        </w:rPr>
      </w:pPr>
      <w:r w:rsidRPr="00F233BB">
        <w:rPr>
          <w:rFonts w:ascii="Times New Roman" w:hAnsi="Times New Roman"/>
          <w:bCs/>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210DC" w:rsidRPr="00F233BB" w:rsidRDefault="00A210DC" w:rsidP="00423387">
      <w:pPr>
        <w:spacing w:line="276" w:lineRule="auto"/>
        <w:ind w:right="-2" w:firstLine="426"/>
        <w:jc w:val="both"/>
        <w:rPr>
          <w:bCs/>
          <w:color w:val="000000"/>
        </w:rPr>
      </w:pPr>
      <w:r w:rsidRPr="00F233BB">
        <w:rPr>
          <w:b/>
          <w:bCs/>
          <w:color w:val="000000"/>
        </w:rPr>
        <w:t>Предметные результаты</w:t>
      </w:r>
      <w:r w:rsidRPr="00F233BB">
        <w:rPr>
          <w:bCs/>
          <w:color w:val="000000"/>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210DC" w:rsidRPr="00F233BB" w:rsidRDefault="00A210DC" w:rsidP="00423387">
      <w:pPr>
        <w:spacing w:line="276" w:lineRule="auto"/>
        <w:ind w:right="-2"/>
        <w:jc w:val="both"/>
        <w:rPr>
          <w:b/>
          <w:bCs/>
          <w:color w:val="000000"/>
        </w:rPr>
      </w:pPr>
      <w:r w:rsidRPr="00F233BB">
        <w:rPr>
          <w:b/>
          <w:bCs/>
          <w:color w:val="000000"/>
        </w:rPr>
        <w:t>Русский языки литературное чтение.</w:t>
      </w:r>
    </w:p>
    <w:p w:rsidR="00A210DC" w:rsidRPr="00F233BB" w:rsidRDefault="00A210DC" w:rsidP="00423387">
      <w:pPr>
        <w:spacing w:line="276" w:lineRule="auto"/>
        <w:ind w:right="-2"/>
        <w:jc w:val="both"/>
        <w:rPr>
          <w:b/>
          <w:bCs/>
          <w:color w:val="000000"/>
        </w:rPr>
      </w:pPr>
      <w:r w:rsidRPr="00F233BB">
        <w:rPr>
          <w:b/>
          <w:bCs/>
          <w:color w:val="000000"/>
        </w:rPr>
        <w:t>Русский язык:</w:t>
      </w:r>
    </w:p>
    <w:p w:rsidR="00A210DC" w:rsidRPr="00F233BB" w:rsidRDefault="00A210DC" w:rsidP="00423387">
      <w:pPr>
        <w:spacing w:line="276" w:lineRule="auto"/>
        <w:ind w:right="-2"/>
        <w:jc w:val="both"/>
        <w:rPr>
          <w:bCs/>
          <w:color w:val="000000"/>
        </w:rPr>
      </w:pPr>
      <w:r w:rsidRPr="00F233BB">
        <w:rPr>
          <w:bCs/>
          <w:color w:val="00000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10DC" w:rsidRPr="00F233BB" w:rsidRDefault="00A210DC" w:rsidP="00423387">
      <w:pPr>
        <w:spacing w:line="276" w:lineRule="auto"/>
        <w:ind w:right="-2"/>
        <w:jc w:val="both"/>
        <w:rPr>
          <w:bCs/>
          <w:color w:val="000000"/>
        </w:rPr>
      </w:pPr>
      <w:r w:rsidRPr="00F233BB">
        <w:rPr>
          <w:bCs/>
          <w:color w:val="000000"/>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10DC" w:rsidRPr="00F233BB" w:rsidRDefault="00A210DC" w:rsidP="00423387">
      <w:pPr>
        <w:spacing w:line="276" w:lineRule="auto"/>
        <w:ind w:right="-2"/>
        <w:jc w:val="both"/>
        <w:rPr>
          <w:bCs/>
          <w:color w:val="000000"/>
        </w:rPr>
      </w:pPr>
      <w:r w:rsidRPr="00F233BB">
        <w:rPr>
          <w:bCs/>
          <w:color w:val="000000"/>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10DC" w:rsidRPr="00F233BB" w:rsidRDefault="00A210DC" w:rsidP="00423387">
      <w:pPr>
        <w:spacing w:line="276" w:lineRule="auto"/>
        <w:ind w:right="-2"/>
        <w:jc w:val="both"/>
        <w:rPr>
          <w:bCs/>
          <w:color w:val="000000"/>
        </w:rPr>
      </w:pPr>
      <w:r w:rsidRPr="00F233BB">
        <w:rPr>
          <w:bCs/>
          <w:color w:val="000000"/>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w:t>
      </w:r>
      <w:r w:rsidRPr="00F233BB">
        <w:rPr>
          <w:bCs/>
          <w:color w:val="000000"/>
        </w:rP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04692" w:rsidRPr="00183E80" w:rsidRDefault="00A210DC" w:rsidP="00183E80">
      <w:pPr>
        <w:spacing w:line="276" w:lineRule="auto"/>
        <w:ind w:right="-2"/>
        <w:jc w:val="both"/>
        <w:rPr>
          <w:bCs/>
          <w:color w:val="000000"/>
        </w:rPr>
      </w:pPr>
      <w:r w:rsidRPr="00F233BB">
        <w:rPr>
          <w:bCs/>
          <w:color w:val="000000"/>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10DC" w:rsidRPr="00F233BB" w:rsidRDefault="00A210DC" w:rsidP="00423387">
      <w:pPr>
        <w:spacing w:line="276" w:lineRule="auto"/>
        <w:ind w:right="-2"/>
        <w:jc w:val="both"/>
        <w:rPr>
          <w:b/>
          <w:bCs/>
          <w:color w:val="000000"/>
        </w:rPr>
      </w:pPr>
      <w:r w:rsidRPr="00F233BB">
        <w:rPr>
          <w:b/>
          <w:bCs/>
          <w:color w:val="000000"/>
        </w:rPr>
        <w:t>Литературное чтение:</w:t>
      </w:r>
    </w:p>
    <w:p w:rsidR="00A210DC" w:rsidRPr="00F233BB" w:rsidRDefault="00A210DC" w:rsidP="00423387">
      <w:pPr>
        <w:spacing w:line="276" w:lineRule="auto"/>
        <w:ind w:right="-2"/>
        <w:jc w:val="both"/>
        <w:rPr>
          <w:bCs/>
          <w:color w:val="000000"/>
        </w:rPr>
      </w:pPr>
      <w:r w:rsidRPr="00F233BB">
        <w:rPr>
          <w:bCs/>
          <w:color w:val="000000"/>
        </w:rPr>
        <w:t>- понимание литературы как явления национальной и мировой культуры, средства сохранения и передачи нравственных ценностей и традиций;</w:t>
      </w:r>
    </w:p>
    <w:p w:rsidR="00A210DC" w:rsidRPr="00F233BB" w:rsidRDefault="00A210DC" w:rsidP="00423387">
      <w:pPr>
        <w:spacing w:line="276" w:lineRule="auto"/>
        <w:ind w:right="-2"/>
        <w:jc w:val="both"/>
        <w:rPr>
          <w:bCs/>
          <w:color w:val="000000"/>
        </w:rPr>
      </w:pPr>
      <w:r w:rsidRPr="00F233BB">
        <w:rPr>
          <w:bCs/>
          <w:color w:val="000000"/>
        </w:rPr>
        <w:t>- осознание значимости чтения для личного развития;</w:t>
      </w:r>
    </w:p>
    <w:p w:rsidR="00A210DC" w:rsidRPr="00F233BB" w:rsidRDefault="00A210DC" w:rsidP="00423387">
      <w:pPr>
        <w:spacing w:line="276" w:lineRule="auto"/>
        <w:ind w:right="-2"/>
        <w:jc w:val="both"/>
        <w:rPr>
          <w:bCs/>
          <w:color w:val="000000"/>
        </w:rPr>
      </w:pPr>
      <w:r w:rsidRPr="00F233BB">
        <w:rPr>
          <w:bCs/>
          <w:color w:val="000000"/>
        </w:rPr>
        <w:t xml:space="preserve">-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A210DC" w:rsidRPr="00F233BB" w:rsidRDefault="00A210DC" w:rsidP="00423387">
      <w:pPr>
        <w:spacing w:line="276" w:lineRule="auto"/>
        <w:ind w:right="-2"/>
        <w:jc w:val="both"/>
        <w:rPr>
          <w:bCs/>
          <w:color w:val="000000"/>
        </w:rPr>
      </w:pPr>
      <w:r w:rsidRPr="00F233BB">
        <w:rPr>
          <w:bCs/>
          <w:color w:val="000000"/>
        </w:rPr>
        <w:t>- формирование потребности в систематическом чтении;</w:t>
      </w:r>
    </w:p>
    <w:p w:rsidR="00A210DC" w:rsidRPr="00F233BB" w:rsidRDefault="00A210DC" w:rsidP="00423387">
      <w:pPr>
        <w:spacing w:line="276" w:lineRule="auto"/>
        <w:ind w:right="-2"/>
        <w:jc w:val="both"/>
        <w:rPr>
          <w:bCs/>
          <w:color w:val="000000"/>
        </w:rPr>
      </w:pPr>
      <w:r w:rsidRPr="00F233BB">
        <w:rPr>
          <w:bCs/>
          <w:color w:val="000000"/>
        </w:rPr>
        <w:t xml:space="preserve">- понимание роли чтения, использование разных видов чтения (ознакомительное, изучающее, выборочное, поисковое); </w:t>
      </w:r>
    </w:p>
    <w:p w:rsidR="00A210DC" w:rsidRPr="00F233BB" w:rsidRDefault="00A210DC" w:rsidP="00423387">
      <w:pPr>
        <w:spacing w:line="276" w:lineRule="auto"/>
        <w:ind w:right="-2"/>
        <w:jc w:val="both"/>
        <w:rPr>
          <w:bCs/>
          <w:color w:val="000000"/>
        </w:rPr>
      </w:pPr>
      <w:r w:rsidRPr="00F233BB">
        <w:rPr>
          <w:bCs/>
          <w:color w:val="000000"/>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10DC" w:rsidRPr="00F233BB" w:rsidRDefault="00A210DC" w:rsidP="00423387">
      <w:pPr>
        <w:spacing w:line="276" w:lineRule="auto"/>
        <w:ind w:right="-2"/>
        <w:jc w:val="both"/>
        <w:rPr>
          <w:bCs/>
          <w:color w:val="000000"/>
        </w:rPr>
      </w:pPr>
      <w:r w:rsidRPr="00F233BB">
        <w:rPr>
          <w:bCs/>
          <w:color w:val="00000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10DC" w:rsidRPr="00F233BB" w:rsidRDefault="00A210DC" w:rsidP="00423387">
      <w:pPr>
        <w:spacing w:line="276" w:lineRule="auto"/>
        <w:ind w:right="-2"/>
        <w:jc w:val="both"/>
        <w:rPr>
          <w:bCs/>
          <w:color w:val="000000"/>
        </w:rPr>
      </w:pPr>
      <w:r w:rsidRPr="00F233BB">
        <w:rPr>
          <w:bCs/>
          <w:color w:val="00000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1018" w:rsidRPr="00F233BB" w:rsidRDefault="00CD1018" w:rsidP="00CD1018">
      <w:pPr>
        <w:spacing w:line="276" w:lineRule="auto"/>
        <w:ind w:right="-2"/>
        <w:jc w:val="both"/>
        <w:rPr>
          <w:bCs/>
          <w:color w:val="000000"/>
        </w:rPr>
      </w:pPr>
      <w:r w:rsidRPr="00F233BB">
        <w:rPr>
          <w:b/>
          <w:bCs/>
          <w:color w:val="000000"/>
        </w:rPr>
        <w:t>Родной язык и литературное чтение на родном языке</w:t>
      </w:r>
      <w:r w:rsidRPr="00F233BB">
        <w:rPr>
          <w:bCs/>
          <w:color w:val="000000"/>
        </w:rPr>
        <w:t xml:space="preserve"> </w:t>
      </w:r>
    </w:p>
    <w:p w:rsidR="00CD1018" w:rsidRPr="00F233BB" w:rsidRDefault="00CD1018" w:rsidP="00CD1018">
      <w:pPr>
        <w:spacing w:line="276" w:lineRule="auto"/>
        <w:ind w:right="-2"/>
        <w:jc w:val="both"/>
        <w:rPr>
          <w:bCs/>
          <w:color w:val="000000"/>
        </w:rPr>
      </w:pPr>
      <w:r w:rsidRPr="00F233BB">
        <w:rPr>
          <w:b/>
          <w:bCs/>
          <w:color w:val="000000"/>
        </w:rPr>
        <w:t>Родной язык</w:t>
      </w:r>
      <w:r w:rsidRPr="00F233BB">
        <w:rPr>
          <w:bCs/>
          <w:color w:val="000000"/>
        </w:rPr>
        <w:t xml:space="preserve">: </w:t>
      </w:r>
    </w:p>
    <w:p w:rsidR="008E4911" w:rsidRPr="00F233BB" w:rsidRDefault="008E4911" w:rsidP="00CD1018">
      <w:pPr>
        <w:spacing w:line="276" w:lineRule="auto"/>
        <w:ind w:right="-2"/>
        <w:jc w:val="both"/>
        <w:rPr>
          <w:bCs/>
          <w:color w:val="000000"/>
        </w:rPr>
      </w:pPr>
      <w:r w:rsidRPr="00F233BB">
        <w:rPr>
          <w:bCs/>
          <w:color w:val="000000"/>
        </w:rPr>
        <w:t xml:space="preserve">- </w:t>
      </w:r>
      <w:r w:rsidR="00CD1018" w:rsidRPr="00F233BB">
        <w:rPr>
          <w:bCs/>
          <w:color w:val="000000"/>
        </w:rPr>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r w:rsidRPr="00F233BB">
        <w:rPr>
          <w:bCs/>
          <w:color w:val="000000"/>
        </w:rPr>
        <w:t>-</w:t>
      </w:r>
      <w:r w:rsidR="00CD1018" w:rsidRPr="00F233BB">
        <w:rPr>
          <w:bCs/>
          <w:color w:val="000000"/>
        </w:rPr>
        <w:t xml:space="preserve">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8E4911" w:rsidRPr="00F233BB" w:rsidRDefault="008E4911" w:rsidP="00CD1018">
      <w:pPr>
        <w:spacing w:line="276" w:lineRule="auto"/>
        <w:ind w:right="-2"/>
        <w:jc w:val="both"/>
        <w:rPr>
          <w:bCs/>
          <w:color w:val="000000"/>
        </w:rPr>
      </w:pPr>
      <w:r w:rsidRPr="00F233BB">
        <w:rPr>
          <w:bCs/>
          <w:color w:val="000000"/>
        </w:rPr>
        <w:t xml:space="preserve">- </w:t>
      </w:r>
      <w:r w:rsidR="00CD1018" w:rsidRPr="00F233BB">
        <w:rPr>
          <w:bCs/>
          <w:color w:val="000000"/>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8E4911" w:rsidRPr="00F233BB" w:rsidRDefault="008E4911" w:rsidP="00CD1018">
      <w:pPr>
        <w:spacing w:line="276" w:lineRule="auto"/>
        <w:ind w:right="-2"/>
        <w:jc w:val="both"/>
        <w:rPr>
          <w:bCs/>
          <w:color w:val="000000"/>
        </w:rPr>
      </w:pPr>
      <w:r w:rsidRPr="00F233BB">
        <w:rPr>
          <w:bCs/>
          <w:color w:val="000000"/>
        </w:rPr>
        <w:t>-</w:t>
      </w:r>
      <w:r w:rsidR="00CD1018" w:rsidRPr="00F233BB">
        <w:rPr>
          <w:bCs/>
          <w:color w:val="000000"/>
        </w:rPr>
        <w:t xml:space="preserve">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704692" w:rsidRPr="00F233BB" w:rsidRDefault="008E4911" w:rsidP="00F233BB">
      <w:pPr>
        <w:spacing w:line="276" w:lineRule="auto"/>
        <w:ind w:right="-2"/>
        <w:jc w:val="both"/>
        <w:rPr>
          <w:bCs/>
          <w:color w:val="000000"/>
        </w:rPr>
      </w:pPr>
      <w:r w:rsidRPr="00F233BB">
        <w:rPr>
          <w:bCs/>
          <w:color w:val="000000"/>
        </w:rPr>
        <w:t>-</w:t>
      </w:r>
      <w:r w:rsidR="00CD1018" w:rsidRPr="00F233BB">
        <w:rPr>
          <w:bCs/>
          <w:color w:val="000000"/>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8E4911" w:rsidRPr="00F233BB" w:rsidRDefault="00CD1018" w:rsidP="00CD1018">
      <w:pPr>
        <w:spacing w:line="276" w:lineRule="auto"/>
        <w:ind w:right="-2"/>
        <w:jc w:val="both"/>
        <w:rPr>
          <w:bCs/>
          <w:color w:val="000000"/>
        </w:rPr>
      </w:pPr>
      <w:r w:rsidRPr="00F233BB">
        <w:rPr>
          <w:b/>
          <w:bCs/>
          <w:color w:val="000000"/>
        </w:rPr>
        <w:t>Литературное чтение на родном языке</w:t>
      </w:r>
      <w:r w:rsidRPr="00F233BB">
        <w:rPr>
          <w:bCs/>
          <w:color w:val="000000"/>
        </w:rPr>
        <w:t xml:space="preserve">: </w:t>
      </w:r>
    </w:p>
    <w:p w:rsidR="008E4911" w:rsidRPr="00F233BB" w:rsidRDefault="008E4911" w:rsidP="00CD1018">
      <w:pPr>
        <w:spacing w:line="276" w:lineRule="auto"/>
        <w:ind w:right="-2"/>
        <w:jc w:val="both"/>
        <w:rPr>
          <w:bCs/>
          <w:color w:val="000000"/>
        </w:rPr>
      </w:pPr>
      <w:r w:rsidRPr="00F233BB">
        <w:rPr>
          <w:bCs/>
          <w:color w:val="000000"/>
        </w:rPr>
        <w:t>-</w:t>
      </w:r>
      <w:r w:rsidR="00CD1018" w:rsidRPr="00F233BB">
        <w:rPr>
          <w:bCs/>
          <w:color w:val="000000"/>
        </w:rPr>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E4911" w:rsidRPr="00F233BB" w:rsidRDefault="008E4911" w:rsidP="00CD1018">
      <w:pPr>
        <w:spacing w:line="276" w:lineRule="auto"/>
        <w:ind w:right="-2"/>
        <w:jc w:val="both"/>
        <w:rPr>
          <w:bCs/>
          <w:color w:val="000000"/>
        </w:rPr>
      </w:pPr>
      <w:r w:rsidRPr="00F233BB">
        <w:rPr>
          <w:bCs/>
          <w:color w:val="000000"/>
        </w:rPr>
        <w:t>-</w:t>
      </w:r>
      <w:r w:rsidR="00CD1018" w:rsidRPr="00F233BB">
        <w:rPr>
          <w:bCs/>
          <w:color w:val="000000"/>
        </w:rPr>
        <w:t xml:space="preserve">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w:t>
      </w:r>
      <w:r w:rsidR="00CD1018" w:rsidRPr="00F233BB">
        <w:rPr>
          <w:bCs/>
          <w:color w:val="000000"/>
        </w:rPr>
        <w:lastRenderedPageBreak/>
        <w:t xml:space="preserve">систематическом чтении на родном языке как средстве познания себя и мира; обеспечение культурной самоидентификации; </w:t>
      </w:r>
    </w:p>
    <w:p w:rsidR="008E4911" w:rsidRPr="00F233BB" w:rsidRDefault="008E4911" w:rsidP="00CD1018">
      <w:pPr>
        <w:spacing w:line="276" w:lineRule="auto"/>
        <w:ind w:right="-2"/>
        <w:jc w:val="both"/>
        <w:rPr>
          <w:bCs/>
          <w:color w:val="000000"/>
        </w:rPr>
      </w:pPr>
      <w:r w:rsidRPr="00F233BB">
        <w:rPr>
          <w:bCs/>
          <w:color w:val="000000"/>
        </w:rPr>
        <w:t>-</w:t>
      </w:r>
      <w:r w:rsidR="00CD1018" w:rsidRPr="00F233BB">
        <w:rPr>
          <w:bCs/>
          <w:color w:val="000000"/>
        </w:rPr>
        <w:t xml:space="preserve">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8E4911" w:rsidRPr="00F233BB" w:rsidRDefault="008E4911" w:rsidP="00CD1018">
      <w:pPr>
        <w:spacing w:line="276" w:lineRule="auto"/>
        <w:ind w:right="-2"/>
        <w:jc w:val="both"/>
        <w:rPr>
          <w:bCs/>
          <w:color w:val="000000"/>
        </w:rPr>
      </w:pPr>
      <w:r w:rsidRPr="00F233BB">
        <w:rPr>
          <w:bCs/>
          <w:color w:val="000000"/>
        </w:rPr>
        <w:t>-</w:t>
      </w:r>
      <w:r w:rsidR="00CD1018" w:rsidRPr="00F233BB">
        <w:rPr>
          <w:bCs/>
          <w:color w:val="000000"/>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D1018" w:rsidRPr="00F233BB" w:rsidRDefault="008E4911" w:rsidP="00CD1018">
      <w:pPr>
        <w:spacing w:line="276" w:lineRule="auto"/>
        <w:ind w:right="-2"/>
        <w:jc w:val="both"/>
        <w:rPr>
          <w:bCs/>
          <w:color w:val="000000"/>
        </w:rPr>
      </w:pPr>
      <w:r w:rsidRPr="00F233BB">
        <w:rPr>
          <w:bCs/>
          <w:color w:val="000000"/>
        </w:rPr>
        <w:t>-</w:t>
      </w:r>
      <w:r w:rsidR="00CD1018" w:rsidRPr="00F233BB">
        <w:rPr>
          <w:bCs/>
          <w:color w:val="000000"/>
        </w:rPr>
        <w:t xml:space="preserve">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w:t>
      </w:r>
      <w:r w:rsidRPr="00F233BB">
        <w:rPr>
          <w:bCs/>
          <w:color w:val="000000"/>
        </w:rPr>
        <w:t xml:space="preserve">мации. </w:t>
      </w:r>
    </w:p>
    <w:p w:rsidR="00A210DC" w:rsidRPr="00F233BB" w:rsidRDefault="00A210DC" w:rsidP="00423387">
      <w:pPr>
        <w:spacing w:line="276" w:lineRule="auto"/>
        <w:ind w:right="-2"/>
        <w:jc w:val="both"/>
        <w:rPr>
          <w:b/>
          <w:bCs/>
          <w:color w:val="000000"/>
        </w:rPr>
      </w:pPr>
      <w:r w:rsidRPr="00F233BB">
        <w:rPr>
          <w:b/>
          <w:bCs/>
          <w:color w:val="000000"/>
        </w:rPr>
        <w:t>Иностранный язык:</w:t>
      </w:r>
    </w:p>
    <w:p w:rsidR="00A210DC" w:rsidRPr="00F233BB" w:rsidRDefault="00A210DC" w:rsidP="00423387">
      <w:pPr>
        <w:spacing w:line="276" w:lineRule="auto"/>
        <w:ind w:right="-2"/>
        <w:jc w:val="both"/>
        <w:rPr>
          <w:bCs/>
          <w:color w:val="000000"/>
        </w:rPr>
      </w:pPr>
      <w:r w:rsidRPr="00F233BB">
        <w:rPr>
          <w:bCs/>
          <w:color w:val="000000"/>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10DC" w:rsidRPr="00F233BB" w:rsidRDefault="00A210DC" w:rsidP="00423387">
      <w:pPr>
        <w:spacing w:line="276" w:lineRule="auto"/>
        <w:ind w:right="-2"/>
        <w:jc w:val="both"/>
        <w:rPr>
          <w:bCs/>
          <w:color w:val="000000"/>
        </w:rPr>
      </w:pPr>
      <w:r w:rsidRPr="00F233BB">
        <w:rPr>
          <w:bCs/>
          <w:color w:val="000000"/>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10DC" w:rsidRPr="00F233BB" w:rsidRDefault="00A210DC" w:rsidP="00423387">
      <w:pPr>
        <w:spacing w:line="276" w:lineRule="auto"/>
        <w:ind w:right="-2"/>
        <w:jc w:val="both"/>
        <w:rPr>
          <w:bCs/>
          <w:color w:val="000000"/>
        </w:rPr>
      </w:pPr>
      <w:r w:rsidRPr="00F233BB">
        <w:rPr>
          <w:bCs/>
          <w:color w:val="000000"/>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10DC" w:rsidRPr="00F233BB" w:rsidRDefault="00A210DC" w:rsidP="00423387">
      <w:pPr>
        <w:spacing w:line="276" w:lineRule="auto"/>
        <w:ind w:right="-2"/>
        <w:jc w:val="both"/>
        <w:rPr>
          <w:b/>
          <w:bCs/>
          <w:color w:val="000000"/>
        </w:rPr>
      </w:pPr>
      <w:r w:rsidRPr="00F233BB">
        <w:rPr>
          <w:b/>
          <w:bCs/>
          <w:color w:val="000000"/>
        </w:rPr>
        <w:t>Математика и информатика:</w:t>
      </w:r>
    </w:p>
    <w:p w:rsidR="00A210DC" w:rsidRPr="00F233BB" w:rsidRDefault="00A210DC" w:rsidP="00423387">
      <w:pPr>
        <w:spacing w:line="276" w:lineRule="auto"/>
        <w:ind w:right="-2"/>
        <w:jc w:val="both"/>
        <w:rPr>
          <w:bCs/>
          <w:color w:val="000000"/>
        </w:rPr>
      </w:pPr>
      <w:r w:rsidRPr="00F233BB">
        <w:rPr>
          <w:bCs/>
          <w:color w:val="000000"/>
        </w:rP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10DC" w:rsidRPr="00F233BB" w:rsidRDefault="00A210DC" w:rsidP="00423387">
      <w:pPr>
        <w:spacing w:line="276" w:lineRule="auto"/>
        <w:ind w:right="-2"/>
        <w:jc w:val="both"/>
        <w:rPr>
          <w:bCs/>
          <w:color w:val="000000"/>
        </w:rPr>
      </w:pPr>
      <w:r w:rsidRPr="00F233BB">
        <w:rPr>
          <w:bCs/>
          <w:color w:val="000000"/>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10DC" w:rsidRPr="00F233BB" w:rsidRDefault="00A210DC" w:rsidP="00423387">
      <w:pPr>
        <w:spacing w:line="276" w:lineRule="auto"/>
        <w:ind w:right="-2"/>
        <w:jc w:val="both"/>
        <w:rPr>
          <w:bCs/>
          <w:color w:val="000000"/>
        </w:rPr>
      </w:pPr>
      <w:r w:rsidRPr="00F233BB">
        <w:rPr>
          <w:bCs/>
          <w:color w:val="000000"/>
        </w:rPr>
        <w:t>- приобретение начального опыта применения математических знаний для решения учебно-познавательных и учебно-практических задач;</w:t>
      </w:r>
    </w:p>
    <w:p w:rsidR="00A210DC" w:rsidRPr="00F233BB" w:rsidRDefault="00A210DC" w:rsidP="00423387">
      <w:pPr>
        <w:spacing w:line="276" w:lineRule="auto"/>
        <w:ind w:right="-2"/>
        <w:jc w:val="both"/>
        <w:rPr>
          <w:bCs/>
          <w:color w:val="000000"/>
        </w:rPr>
      </w:pPr>
      <w:r w:rsidRPr="00F233BB">
        <w:rPr>
          <w:bCs/>
          <w:color w:val="000000"/>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10DC" w:rsidRPr="00F233BB" w:rsidRDefault="00A210DC" w:rsidP="00423387">
      <w:pPr>
        <w:spacing w:line="276" w:lineRule="auto"/>
        <w:ind w:right="-2"/>
        <w:jc w:val="both"/>
        <w:rPr>
          <w:bCs/>
          <w:color w:val="000000"/>
        </w:rPr>
      </w:pPr>
      <w:r w:rsidRPr="00F233BB">
        <w:rPr>
          <w:bCs/>
          <w:color w:val="000000"/>
        </w:rPr>
        <w:t>- приобретение первоначальных представлений о компьютерной грамотности.</w:t>
      </w:r>
    </w:p>
    <w:p w:rsidR="00A210DC" w:rsidRPr="00F233BB" w:rsidRDefault="00A210DC" w:rsidP="00423387">
      <w:pPr>
        <w:spacing w:line="276" w:lineRule="auto"/>
        <w:ind w:right="-2"/>
        <w:jc w:val="both"/>
        <w:rPr>
          <w:b/>
          <w:bCs/>
          <w:color w:val="000000"/>
        </w:rPr>
      </w:pPr>
      <w:r w:rsidRPr="00F233BB">
        <w:rPr>
          <w:b/>
          <w:bCs/>
          <w:color w:val="000000"/>
        </w:rPr>
        <w:t>Обществознание и естествознание (Окружающий мир):</w:t>
      </w:r>
    </w:p>
    <w:p w:rsidR="00A210DC" w:rsidRPr="00F233BB" w:rsidRDefault="00A210DC" w:rsidP="00423387">
      <w:pPr>
        <w:spacing w:line="276" w:lineRule="auto"/>
        <w:ind w:right="-2"/>
        <w:jc w:val="both"/>
        <w:rPr>
          <w:bCs/>
          <w:color w:val="000000"/>
        </w:rPr>
      </w:pPr>
      <w:r w:rsidRPr="00F233BB">
        <w:rPr>
          <w:bCs/>
          <w:color w:val="000000"/>
        </w:rPr>
        <w:t>- понимание особой роли России в мировой истории, воспитание чувства гордости за национальные свершения, открытия, победы;</w:t>
      </w:r>
    </w:p>
    <w:p w:rsidR="00A210DC" w:rsidRPr="00F233BB" w:rsidRDefault="00A210DC" w:rsidP="00423387">
      <w:pPr>
        <w:spacing w:line="276" w:lineRule="auto"/>
        <w:ind w:right="-2"/>
        <w:jc w:val="both"/>
        <w:rPr>
          <w:bCs/>
          <w:color w:val="000000"/>
        </w:rPr>
      </w:pPr>
      <w:r w:rsidRPr="00F233BB">
        <w:rPr>
          <w:bCs/>
          <w:color w:val="000000"/>
        </w:rPr>
        <w:t>- сформированность уважительного отношения к России, родному краю, своей семье, истории, культуре, природе нашей страны, её современной жизни;</w:t>
      </w:r>
    </w:p>
    <w:p w:rsidR="00A210DC" w:rsidRPr="00F233BB" w:rsidRDefault="00A210DC" w:rsidP="00423387">
      <w:pPr>
        <w:spacing w:line="276" w:lineRule="auto"/>
        <w:ind w:right="-2"/>
        <w:jc w:val="both"/>
        <w:rPr>
          <w:bCs/>
          <w:color w:val="000000"/>
        </w:rPr>
      </w:pPr>
      <w:r w:rsidRPr="00F233BB">
        <w:rPr>
          <w:bCs/>
          <w:color w:val="000000"/>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10DC" w:rsidRPr="00F233BB" w:rsidRDefault="00A210DC" w:rsidP="00423387">
      <w:pPr>
        <w:spacing w:line="276" w:lineRule="auto"/>
        <w:ind w:right="-2"/>
        <w:jc w:val="both"/>
        <w:rPr>
          <w:bCs/>
          <w:color w:val="000000"/>
        </w:rPr>
      </w:pPr>
      <w:r w:rsidRPr="00F233BB">
        <w:rPr>
          <w:bCs/>
          <w:color w:val="000000"/>
        </w:rPr>
        <w:lastRenderedPageBreak/>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210DC" w:rsidRPr="00F233BB" w:rsidRDefault="00A210DC" w:rsidP="00423387">
      <w:pPr>
        <w:spacing w:line="276" w:lineRule="auto"/>
        <w:ind w:right="-2"/>
        <w:jc w:val="both"/>
        <w:rPr>
          <w:bCs/>
          <w:color w:val="000000"/>
        </w:rPr>
      </w:pPr>
      <w:r w:rsidRPr="00F233BB">
        <w:rPr>
          <w:bCs/>
          <w:color w:val="000000"/>
        </w:rPr>
        <w:t>- развитие навыков устанавливать и выявлять причинно-следственные связи в окружающем мире.</w:t>
      </w:r>
    </w:p>
    <w:p w:rsidR="00A210DC" w:rsidRPr="00F233BB" w:rsidRDefault="00A210DC" w:rsidP="00423387">
      <w:pPr>
        <w:spacing w:line="276" w:lineRule="auto"/>
        <w:ind w:right="-2"/>
        <w:jc w:val="both"/>
        <w:rPr>
          <w:b/>
          <w:bCs/>
          <w:color w:val="000000"/>
        </w:rPr>
      </w:pPr>
      <w:r w:rsidRPr="00F233BB">
        <w:rPr>
          <w:b/>
          <w:bCs/>
          <w:color w:val="000000"/>
        </w:rPr>
        <w:t xml:space="preserve">Основы религиозных культур и светской этики: </w:t>
      </w:r>
    </w:p>
    <w:p w:rsidR="00A210DC" w:rsidRPr="00F233BB" w:rsidRDefault="00A210DC" w:rsidP="00423387">
      <w:pPr>
        <w:spacing w:line="276" w:lineRule="auto"/>
        <w:ind w:right="-2"/>
        <w:jc w:val="both"/>
        <w:rPr>
          <w:bCs/>
          <w:color w:val="000000"/>
        </w:rPr>
      </w:pPr>
      <w:r w:rsidRPr="00F233BB">
        <w:rPr>
          <w:bCs/>
          <w:color w:val="000000"/>
        </w:rPr>
        <w:t>- готовность к нравственному самосовершенствованию, духовному саморазвитию;</w:t>
      </w:r>
    </w:p>
    <w:p w:rsidR="00A210DC" w:rsidRPr="00F233BB" w:rsidRDefault="00A210DC" w:rsidP="00423387">
      <w:pPr>
        <w:spacing w:line="276" w:lineRule="auto"/>
        <w:ind w:right="-2"/>
        <w:jc w:val="both"/>
        <w:rPr>
          <w:bCs/>
          <w:color w:val="000000"/>
        </w:rPr>
      </w:pPr>
      <w:r w:rsidRPr="00F233BB">
        <w:rPr>
          <w:bCs/>
          <w:color w:val="00000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10DC" w:rsidRPr="00F233BB" w:rsidRDefault="00A210DC" w:rsidP="00423387">
      <w:pPr>
        <w:spacing w:line="276" w:lineRule="auto"/>
        <w:ind w:right="-2"/>
        <w:jc w:val="both"/>
        <w:rPr>
          <w:bCs/>
          <w:color w:val="000000"/>
        </w:rPr>
      </w:pPr>
      <w:r w:rsidRPr="00F233BB">
        <w:rPr>
          <w:bCs/>
          <w:color w:val="000000"/>
        </w:rPr>
        <w:t>- понимание значения нравственности, веры и религии в жизни человека и общества;</w:t>
      </w:r>
    </w:p>
    <w:p w:rsidR="00A210DC" w:rsidRPr="00F233BB" w:rsidRDefault="00A210DC" w:rsidP="00423387">
      <w:pPr>
        <w:spacing w:line="276" w:lineRule="auto"/>
        <w:ind w:right="-2"/>
        <w:jc w:val="both"/>
        <w:rPr>
          <w:bCs/>
          <w:color w:val="000000"/>
        </w:rPr>
      </w:pPr>
      <w:r w:rsidRPr="00F233BB">
        <w:rPr>
          <w:bCs/>
          <w:color w:val="000000"/>
        </w:rPr>
        <w:t>- формирование первоначальных представлений о светской этике, о традиционных религиях, их роли в культуре, истории и современности России;</w:t>
      </w:r>
    </w:p>
    <w:p w:rsidR="00A210DC" w:rsidRPr="00F233BB" w:rsidRDefault="00A210DC" w:rsidP="00423387">
      <w:pPr>
        <w:spacing w:line="276" w:lineRule="auto"/>
        <w:ind w:right="-2"/>
        <w:jc w:val="both"/>
        <w:rPr>
          <w:bCs/>
          <w:color w:val="000000"/>
        </w:rPr>
      </w:pPr>
      <w:r w:rsidRPr="00F233BB">
        <w:rPr>
          <w:bCs/>
          <w:color w:val="000000"/>
        </w:rPr>
        <w:t>- первоначальные представления об исторической роли традиционных религий в становлении российской государственности;</w:t>
      </w:r>
    </w:p>
    <w:p w:rsidR="00A210DC" w:rsidRPr="00F233BB" w:rsidRDefault="00A210DC" w:rsidP="00423387">
      <w:pPr>
        <w:spacing w:line="276" w:lineRule="auto"/>
        <w:ind w:right="-2"/>
        <w:jc w:val="both"/>
        <w:rPr>
          <w:bCs/>
          <w:color w:val="000000"/>
        </w:rPr>
      </w:pPr>
      <w:r w:rsidRPr="00F233BB">
        <w:rPr>
          <w:bCs/>
          <w:color w:val="000000"/>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10DC" w:rsidRPr="00F233BB" w:rsidRDefault="00A210DC" w:rsidP="00423387">
      <w:pPr>
        <w:spacing w:line="276" w:lineRule="auto"/>
        <w:ind w:right="-2"/>
        <w:jc w:val="both"/>
        <w:rPr>
          <w:bCs/>
          <w:color w:val="000000"/>
        </w:rPr>
      </w:pPr>
      <w:r w:rsidRPr="00F233BB">
        <w:rPr>
          <w:bCs/>
          <w:color w:val="000000"/>
        </w:rPr>
        <w:t>-осознание ценности человеческой жизни.</w:t>
      </w:r>
    </w:p>
    <w:p w:rsidR="00A210DC" w:rsidRPr="00F233BB" w:rsidRDefault="00A210DC" w:rsidP="00423387">
      <w:pPr>
        <w:spacing w:line="276" w:lineRule="auto"/>
        <w:ind w:right="-2"/>
        <w:jc w:val="both"/>
        <w:rPr>
          <w:b/>
          <w:bCs/>
          <w:color w:val="000000"/>
        </w:rPr>
      </w:pPr>
      <w:r w:rsidRPr="00F233BB">
        <w:rPr>
          <w:b/>
          <w:bCs/>
          <w:color w:val="000000"/>
        </w:rPr>
        <w:t>Искусство.</w:t>
      </w:r>
    </w:p>
    <w:p w:rsidR="00A210DC" w:rsidRPr="00F233BB" w:rsidRDefault="00A210DC" w:rsidP="00423387">
      <w:pPr>
        <w:spacing w:line="276" w:lineRule="auto"/>
        <w:ind w:right="-2"/>
        <w:jc w:val="both"/>
        <w:rPr>
          <w:b/>
          <w:bCs/>
          <w:color w:val="000000"/>
        </w:rPr>
      </w:pPr>
      <w:r w:rsidRPr="00F233BB">
        <w:rPr>
          <w:b/>
          <w:bCs/>
          <w:color w:val="000000"/>
        </w:rPr>
        <w:t>Изобразительное искусство:</w:t>
      </w:r>
    </w:p>
    <w:p w:rsidR="00A210DC" w:rsidRPr="00F233BB" w:rsidRDefault="00A210DC" w:rsidP="00423387">
      <w:pPr>
        <w:spacing w:line="276" w:lineRule="auto"/>
        <w:ind w:right="-2"/>
        <w:jc w:val="both"/>
        <w:rPr>
          <w:bCs/>
          <w:color w:val="000000"/>
        </w:rPr>
      </w:pPr>
      <w:r w:rsidRPr="00F233BB">
        <w:rPr>
          <w:bCs/>
          <w:color w:val="000000"/>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10DC" w:rsidRPr="00F233BB" w:rsidRDefault="00A210DC" w:rsidP="00423387">
      <w:pPr>
        <w:spacing w:line="276" w:lineRule="auto"/>
        <w:ind w:right="-2"/>
        <w:jc w:val="both"/>
        <w:rPr>
          <w:bCs/>
          <w:color w:val="000000"/>
        </w:rPr>
      </w:pPr>
      <w:r w:rsidRPr="00F233BB">
        <w:rPr>
          <w:bCs/>
          <w:color w:val="000000"/>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10DC" w:rsidRPr="00F233BB" w:rsidRDefault="00A210DC" w:rsidP="00423387">
      <w:pPr>
        <w:spacing w:line="276" w:lineRule="auto"/>
        <w:ind w:right="-2"/>
        <w:jc w:val="both"/>
        <w:rPr>
          <w:bCs/>
          <w:color w:val="000000"/>
        </w:rPr>
      </w:pPr>
      <w:r w:rsidRPr="00F233BB">
        <w:rPr>
          <w:bCs/>
          <w:color w:val="000000"/>
        </w:rPr>
        <w:t>- овладение практическими умениями и навыками в восприятии, анализе и оценке произведений искусства;</w:t>
      </w:r>
    </w:p>
    <w:p w:rsidR="00A210DC" w:rsidRPr="00F233BB" w:rsidRDefault="00A210DC" w:rsidP="00423387">
      <w:pPr>
        <w:spacing w:line="276" w:lineRule="auto"/>
        <w:ind w:right="-2"/>
        <w:jc w:val="both"/>
        <w:rPr>
          <w:bCs/>
          <w:color w:val="000000"/>
        </w:rPr>
      </w:pPr>
      <w:r w:rsidRPr="00F233BB">
        <w:rPr>
          <w:bCs/>
          <w:color w:val="000000"/>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10DC" w:rsidRPr="00F233BB" w:rsidRDefault="00A210DC" w:rsidP="00423387">
      <w:pPr>
        <w:spacing w:line="276" w:lineRule="auto"/>
        <w:ind w:right="-2"/>
        <w:jc w:val="both"/>
        <w:rPr>
          <w:b/>
          <w:bCs/>
          <w:color w:val="000000"/>
        </w:rPr>
      </w:pPr>
      <w:r w:rsidRPr="00F233BB">
        <w:rPr>
          <w:b/>
          <w:bCs/>
          <w:color w:val="000000"/>
        </w:rPr>
        <w:t>Музыка:</w:t>
      </w:r>
    </w:p>
    <w:p w:rsidR="00A210DC" w:rsidRPr="00F233BB" w:rsidRDefault="00A210DC" w:rsidP="00423387">
      <w:pPr>
        <w:spacing w:line="276" w:lineRule="auto"/>
        <w:ind w:right="-2"/>
        <w:jc w:val="both"/>
        <w:rPr>
          <w:bCs/>
          <w:color w:val="000000"/>
        </w:rPr>
      </w:pPr>
      <w:r w:rsidRPr="00F233BB">
        <w:rPr>
          <w:bCs/>
          <w:color w:val="000000"/>
        </w:rPr>
        <w:t>- сформированность первоначальных представлений о роли музыки в жизни человека, ее роли в духовно-нравственном развитии человека;</w:t>
      </w:r>
    </w:p>
    <w:p w:rsidR="00A210DC" w:rsidRPr="00F233BB" w:rsidRDefault="00A210DC" w:rsidP="00423387">
      <w:pPr>
        <w:spacing w:line="276" w:lineRule="auto"/>
        <w:ind w:right="-2"/>
        <w:jc w:val="both"/>
        <w:rPr>
          <w:bCs/>
          <w:color w:val="000000"/>
        </w:rPr>
      </w:pPr>
      <w:r w:rsidRPr="00F233BB">
        <w:rPr>
          <w:bCs/>
          <w:color w:val="000000"/>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10DC" w:rsidRPr="00F233BB" w:rsidRDefault="00A210DC" w:rsidP="00423387">
      <w:pPr>
        <w:spacing w:line="276" w:lineRule="auto"/>
        <w:ind w:right="-2"/>
        <w:jc w:val="both"/>
        <w:rPr>
          <w:bCs/>
          <w:color w:val="000000"/>
        </w:rPr>
      </w:pPr>
      <w:r w:rsidRPr="00F233BB">
        <w:rPr>
          <w:bCs/>
          <w:color w:val="000000"/>
        </w:rPr>
        <w:t>- умение воспринимать музыку и выражать свое отношение к музыкальному произведению;</w:t>
      </w:r>
    </w:p>
    <w:p w:rsidR="00A210DC" w:rsidRPr="00F233BB" w:rsidRDefault="00A210DC" w:rsidP="00423387">
      <w:pPr>
        <w:spacing w:line="276" w:lineRule="auto"/>
        <w:ind w:right="-2"/>
        <w:jc w:val="both"/>
        <w:rPr>
          <w:bCs/>
          <w:color w:val="000000"/>
        </w:rPr>
      </w:pPr>
      <w:r w:rsidRPr="00F233BB">
        <w:rPr>
          <w:bCs/>
          <w:color w:val="000000"/>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210DC" w:rsidRPr="00F233BB" w:rsidRDefault="00A210DC" w:rsidP="00423387">
      <w:pPr>
        <w:spacing w:line="276" w:lineRule="auto"/>
        <w:ind w:right="-2"/>
        <w:jc w:val="both"/>
        <w:rPr>
          <w:b/>
          <w:bCs/>
          <w:color w:val="000000"/>
        </w:rPr>
      </w:pPr>
      <w:r w:rsidRPr="00F233BB">
        <w:rPr>
          <w:b/>
          <w:bCs/>
          <w:color w:val="000000"/>
        </w:rPr>
        <w:t>Технология:</w:t>
      </w:r>
    </w:p>
    <w:p w:rsidR="00A210DC" w:rsidRPr="00F233BB" w:rsidRDefault="00A210DC" w:rsidP="00423387">
      <w:pPr>
        <w:spacing w:line="276" w:lineRule="auto"/>
        <w:ind w:right="-2"/>
        <w:jc w:val="both"/>
        <w:rPr>
          <w:bCs/>
          <w:color w:val="000000"/>
        </w:rPr>
      </w:pPr>
      <w:r w:rsidRPr="00F233BB">
        <w:rPr>
          <w:bCs/>
          <w:color w:val="000000"/>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10DC" w:rsidRPr="00F233BB" w:rsidRDefault="00A210DC" w:rsidP="00423387">
      <w:pPr>
        <w:spacing w:line="276" w:lineRule="auto"/>
        <w:ind w:right="-2"/>
        <w:jc w:val="both"/>
        <w:rPr>
          <w:bCs/>
          <w:color w:val="000000"/>
        </w:rPr>
      </w:pPr>
      <w:r w:rsidRPr="00F233BB">
        <w:rPr>
          <w:bCs/>
          <w:color w:val="000000"/>
        </w:rPr>
        <w:t>- усвоение первоначальных представлений о материальной культуре как продукте предметно-преобразующей деятельности человека;</w:t>
      </w:r>
    </w:p>
    <w:p w:rsidR="00A210DC" w:rsidRPr="00F233BB" w:rsidRDefault="00A210DC" w:rsidP="00423387">
      <w:pPr>
        <w:spacing w:line="276" w:lineRule="auto"/>
        <w:ind w:right="-2"/>
        <w:jc w:val="both"/>
        <w:rPr>
          <w:bCs/>
          <w:color w:val="000000"/>
        </w:rPr>
      </w:pPr>
      <w:r w:rsidRPr="00F233BB">
        <w:rPr>
          <w:bCs/>
          <w:color w:val="000000"/>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10DC" w:rsidRPr="00F233BB" w:rsidRDefault="00A210DC" w:rsidP="00423387">
      <w:pPr>
        <w:spacing w:line="276" w:lineRule="auto"/>
        <w:ind w:right="-2"/>
        <w:jc w:val="both"/>
        <w:rPr>
          <w:bCs/>
          <w:color w:val="000000"/>
        </w:rPr>
      </w:pPr>
      <w:r w:rsidRPr="00F233BB">
        <w:rPr>
          <w:bCs/>
          <w:color w:val="000000"/>
        </w:rPr>
        <w:lastRenderedPageBreak/>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10DC" w:rsidRPr="00F233BB" w:rsidRDefault="00A210DC" w:rsidP="00423387">
      <w:pPr>
        <w:spacing w:line="276" w:lineRule="auto"/>
        <w:ind w:right="-2"/>
        <w:jc w:val="both"/>
        <w:rPr>
          <w:bCs/>
          <w:color w:val="000000"/>
        </w:rPr>
      </w:pPr>
      <w:r w:rsidRPr="00F233BB">
        <w:rPr>
          <w:bCs/>
          <w:color w:val="000000"/>
        </w:rPr>
        <w:t>- приобретение первоначальных навыков совместной продуктивной деятельности, сотрудничества, взаимопомощи, планирования и организации;</w:t>
      </w:r>
    </w:p>
    <w:p w:rsidR="00A210DC" w:rsidRPr="00F233BB" w:rsidRDefault="00A210DC" w:rsidP="00423387">
      <w:pPr>
        <w:spacing w:line="276" w:lineRule="auto"/>
        <w:ind w:right="-2"/>
        <w:jc w:val="both"/>
        <w:rPr>
          <w:bCs/>
          <w:color w:val="000000"/>
        </w:rPr>
      </w:pPr>
      <w:r w:rsidRPr="00F233BB">
        <w:rPr>
          <w:bCs/>
          <w:color w:val="000000"/>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210DC" w:rsidRPr="00F233BB" w:rsidRDefault="00A210DC" w:rsidP="00423387">
      <w:pPr>
        <w:spacing w:line="276" w:lineRule="auto"/>
        <w:ind w:right="-2"/>
        <w:jc w:val="both"/>
        <w:rPr>
          <w:b/>
          <w:bCs/>
          <w:color w:val="000000"/>
        </w:rPr>
      </w:pPr>
      <w:r w:rsidRPr="00F233BB">
        <w:rPr>
          <w:b/>
          <w:bCs/>
          <w:color w:val="000000"/>
        </w:rPr>
        <w:t>Физическая культура:</w:t>
      </w:r>
    </w:p>
    <w:p w:rsidR="00A210DC" w:rsidRPr="00F233BB" w:rsidRDefault="00A210DC" w:rsidP="00423387">
      <w:pPr>
        <w:spacing w:line="276" w:lineRule="auto"/>
        <w:ind w:right="-2"/>
        <w:jc w:val="both"/>
        <w:rPr>
          <w:bCs/>
          <w:color w:val="000000"/>
        </w:rPr>
      </w:pPr>
      <w:r w:rsidRPr="00F233BB">
        <w:rPr>
          <w:bCs/>
          <w:color w:val="000000"/>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10DC" w:rsidRPr="00F233BB" w:rsidRDefault="00A210DC" w:rsidP="00423387">
      <w:pPr>
        <w:spacing w:line="276" w:lineRule="auto"/>
        <w:ind w:right="-2"/>
        <w:jc w:val="both"/>
        <w:rPr>
          <w:bCs/>
          <w:color w:val="000000"/>
        </w:rPr>
      </w:pPr>
      <w:r w:rsidRPr="00F233BB">
        <w:rPr>
          <w:bCs/>
          <w:color w:val="000000"/>
        </w:rP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 </w:t>
      </w:r>
      <w:r w:rsidR="004B5BB0" w:rsidRPr="00F233BB">
        <w:rPr>
          <w:bCs/>
          <w:color w:val="000000"/>
        </w:rPr>
        <w:t>Д</w:t>
      </w:r>
      <w:r w:rsidRPr="00F233BB">
        <w:rPr>
          <w:bCs/>
          <w:color w:val="000000"/>
        </w:rPr>
        <w:t>.);</w:t>
      </w:r>
    </w:p>
    <w:p w:rsidR="00A210DC" w:rsidRPr="00F233BB" w:rsidRDefault="00A210DC" w:rsidP="00423387">
      <w:pPr>
        <w:spacing w:line="276" w:lineRule="auto"/>
        <w:ind w:right="-2"/>
        <w:jc w:val="both"/>
        <w:rPr>
          <w:bCs/>
          <w:color w:val="000000"/>
        </w:rPr>
      </w:pPr>
      <w:r w:rsidRPr="00F233BB">
        <w:rPr>
          <w:bCs/>
          <w:color w:val="000000"/>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w:t>
      </w:r>
      <w:r w:rsidR="004B5BB0" w:rsidRPr="00F233BB">
        <w:rPr>
          <w:bCs/>
          <w:color w:val="000000"/>
        </w:rPr>
        <w:t>«</w:t>
      </w:r>
      <w:r w:rsidRPr="00F233BB">
        <w:rPr>
          <w:bCs/>
          <w:color w:val="000000"/>
        </w:rPr>
        <w:t>Готов к труду и обороне</w:t>
      </w:r>
      <w:r w:rsidR="004B5BB0" w:rsidRPr="00F233BB">
        <w:rPr>
          <w:bCs/>
          <w:color w:val="000000"/>
        </w:rPr>
        <w:t>»</w:t>
      </w:r>
      <w:r w:rsidRPr="00F233BB">
        <w:rPr>
          <w:bCs/>
          <w:color w:val="000000"/>
        </w:rPr>
        <w:t xml:space="preserve"> (ГТО).</w:t>
      </w:r>
    </w:p>
    <w:p w:rsidR="008E4911" w:rsidRPr="00F233BB" w:rsidRDefault="008E4911" w:rsidP="00423387">
      <w:pPr>
        <w:autoSpaceDE w:val="0"/>
        <w:autoSpaceDN w:val="0"/>
        <w:adjustRightInd w:val="0"/>
        <w:spacing w:line="276" w:lineRule="auto"/>
        <w:ind w:right="-2" w:firstLine="426"/>
        <w:jc w:val="both"/>
        <w:textAlignment w:val="center"/>
        <w:rPr>
          <w:b/>
          <w:bCs/>
        </w:rPr>
      </w:pPr>
    </w:p>
    <w:p w:rsidR="00A210DC" w:rsidRPr="00F233BB" w:rsidRDefault="00A210DC" w:rsidP="00423387">
      <w:pPr>
        <w:autoSpaceDE w:val="0"/>
        <w:autoSpaceDN w:val="0"/>
        <w:adjustRightInd w:val="0"/>
        <w:spacing w:line="276" w:lineRule="auto"/>
        <w:ind w:right="-2" w:firstLine="426"/>
        <w:jc w:val="both"/>
        <w:textAlignment w:val="center"/>
      </w:pPr>
      <w:r w:rsidRPr="00F233BB">
        <w:rPr>
          <w:b/>
          <w:bCs/>
        </w:rPr>
        <w:t xml:space="preserve">Структура планируемых результатов </w:t>
      </w:r>
      <w:r w:rsidRPr="00F233BB">
        <w:t>учитывает необходимость:</w:t>
      </w:r>
    </w:p>
    <w:p w:rsidR="00A210DC" w:rsidRPr="00F233BB" w:rsidRDefault="00A210DC" w:rsidP="0016165E">
      <w:pPr>
        <w:pStyle w:val="afff"/>
        <w:numPr>
          <w:ilvl w:val="0"/>
          <w:numId w:val="11"/>
        </w:numPr>
        <w:autoSpaceDE w:val="0"/>
        <w:autoSpaceDN w:val="0"/>
        <w:adjustRightInd w:val="0"/>
        <w:spacing w:after="0"/>
        <w:ind w:left="0" w:right="-2" w:firstLine="426"/>
        <w:jc w:val="both"/>
        <w:textAlignment w:val="center"/>
        <w:rPr>
          <w:rFonts w:ascii="Times New Roman" w:hAnsi="Times New Roman"/>
          <w:sz w:val="24"/>
          <w:szCs w:val="24"/>
        </w:rPr>
      </w:pPr>
      <w:r w:rsidRPr="00F233BB">
        <w:rPr>
          <w:rFonts w:ascii="Times New Roman" w:hAnsi="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A210DC" w:rsidRPr="00F233BB" w:rsidRDefault="00A210DC" w:rsidP="0016165E">
      <w:pPr>
        <w:pStyle w:val="afff"/>
        <w:numPr>
          <w:ilvl w:val="0"/>
          <w:numId w:val="11"/>
        </w:numPr>
        <w:autoSpaceDE w:val="0"/>
        <w:autoSpaceDN w:val="0"/>
        <w:adjustRightInd w:val="0"/>
        <w:spacing w:after="0"/>
        <w:ind w:left="0" w:right="-2" w:firstLine="426"/>
        <w:jc w:val="both"/>
        <w:textAlignment w:val="center"/>
        <w:rPr>
          <w:rFonts w:ascii="Times New Roman" w:hAnsi="Times New Roman"/>
          <w:sz w:val="24"/>
          <w:szCs w:val="24"/>
        </w:rPr>
      </w:pPr>
      <w:r w:rsidRPr="00F233BB">
        <w:rPr>
          <w:rFonts w:ascii="Times New Roman" w:hAnsi="Times New Roman"/>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F233BB">
        <w:rPr>
          <w:rFonts w:ascii="Times New Roman" w:hAnsi="Times New Roman"/>
          <w:sz w:val="24"/>
          <w:szCs w:val="24"/>
        </w:rPr>
        <w:t>и умений, являющихся подготовительными для данного предмета;</w:t>
      </w:r>
    </w:p>
    <w:p w:rsidR="00A210DC" w:rsidRPr="00F233BB" w:rsidRDefault="00A210DC" w:rsidP="0016165E">
      <w:pPr>
        <w:pStyle w:val="afff"/>
        <w:numPr>
          <w:ilvl w:val="0"/>
          <w:numId w:val="1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210DC" w:rsidRPr="00F233BB" w:rsidRDefault="00A210DC" w:rsidP="00423387">
      <w:pPr>
        <w:autoSpaceDE w:val="0"/>
        <w:autoSpaceDN w:val="0"/>
        <w:adjustRightInd w:val="0"/>
        <w:spacing w:line="276" w:lineRule="auto"/>
        <w:ind w:right="-2" w:firstLine="426"/>
        <w:jc w:val="both"/>
        <w:textAlignment w:val="center"/>
        <w:rPr>
          <w:b/>
          <w:bCs/>
        </w:rPr>
      </w:pPr>
      <w:r w:rsidRPr="00F233BB">
        <w:rPr>
          <w:spacing w:val="4"/>
        </w:rPr>
        <w:t xml:space="preserve">С этой целью в структуре планируемых результатов по </w:t>
      </w:r>
      <w:r w:rsidRPr="00F233BB">
        <w:rPr>
          <w:spacing w:val="2"/>
        </w:rPr>
        <w:t>каждой учебной программе (предметной, междисциплинар</w:t>
      </w:r>
      <w:r w:rsidRPr="00F233BB">
        <w:t xml:space="preserve">ной) выделяются следующие </w:t>
      </w:r>
      <w:r w:rsidRPr="00F233BB">
        <w:rPr>
          <w:iCs/>
        </w:rPr>
        <w:t>уровни описания</w:t>
      </w:r>
      <w:r w:rsidRPr="00F233BB">
        <w:t>.</w:t>
      </w:r>
    </w:p>
    <w:p w:rsidR="00A210DC" w:rsidRPr="00F233BB" w:rsidRDefault="00A210DC" w:rsidP="00423387">
      <w:pPr>
        <w:tabs>
          <w:tab w:val="left" w:leader="dot" w:pos="624"/>
        </w:tabs>
        <w:spacing w:line="276" w:lineRule="auto"/>
        <w:ind w:right="-2" w:firstLine="426"/>
        <w:jc w:val="both"/>
        <w:rPr>
          <w:rFonts w:eastAsia="@Arial Unicode MS"/>
          <w:color w:val="000000"/>
        </w:rPr>
      </w:pPr>
      <w:r w:rsidRPr="00F233BB">
        <w:rPr>
          <w:rFonts w:eastAsia="@Arial Unicode MS"/>
          <w:color w:val="000000"/>
        </w:rPr>
        <w:t xml:space="preserve">Включение в структуру планируемых результатов ведущих целевых установок и основных ожидаемых результатов изучения содержит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210DC" w:rsidRPr="00F233BB" w:rsidRDefault="00A210DC" w:rsidP="00423387">
      <w:pPr>
        <w:autoSpaceDE w:val="0"/>
        <w:autoSpaceDN w:val="0"/>
        <w:adjustRightInd w:val="0"/>
        <w:spacing w:line="276" w:lineRule="auto"/>
        <w:ind w:right="-2" w:firstLine="426"/>
        <w:jc w:val="both"/>
        <w:textAlignment w:val="center"/>
      </w:pPr>
      <w:r w:rsidRPr="00F233BB">
        <w:rPr>
          <w:spacing w:val="2"/>
        </w:rPr>
        <w:t xml:space="preserve">Первый блок </w:t>
      </w:r>
      <w:r w:rsidRPr="00F233BB">
        <w:rPr>
          <w:b/>
          <w:bCs/>
          <w:spacing w:val="2"/>
        </w:rPr>
        <w:t>«</w:t>
      </w:r>
      <w:r w:rsidRPr="00F233BB">
        <w:rPr>
          <w:b/>
          <w:spacing w:val="2"/>
        </w:rPr>
        <w:t>Выпускник научится</w:t>
      </w:r>
      <w:r w:rsidRPr="00F233BB">
        <w:rPr>
          <w:b/>
          <w:bCs/>
          <w:spacing w:val="2"/>
        </w:rPr>
        <w:t xml:space="preserve">». </w:t>
      </w:r>
      <w:r w:rsidRPr="00F233BB">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233BB">
        <w:rPr>
          <w:spacing w:val="-2"/>
        </w:rPr>
        <w:t>а также потенциальная возможность их достижения большин</w:t>
      </w:r>
      <w:r w:rsidRPr="00F233BB">
        <w:t xml:space="preserve">ством обучающихся, как минимум, на уровне, характеризующем исполнительскую компетентность обучающихся. </w:t>
      </w:r>
    </w:p>
    <w:p w:rsidR="00A210DC" w:rsidRPr="00F233BB" w:rsidRDefault="00A210DC" w:rsidP="00423387">
      <w:pPr>
        <w:autoSpaceDE w:val="0"/>
        <w:autoSpaceDN w:val="0"/>
        <w:adjustRightInd w:val="0"/>
        <w:spacing w:line="276" w:lineRule="auto"/>
        <w:ind w:right="-2" w:firstLine="426"/>
        <w:jc w:val="both"/>
        <w:textAlignment w:val="center"/>
        <w:rPr>
          <w:b/>
          <w:bCs/>
        </w:rPr>
      </w:pPr>
      <w:r w:rsidRPr="00F233BB">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233BB">
        <w:rPr>
          <w:spacing w:val="2"/>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F233BB">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210DC" w:rsidRPr="00F233BB" w:rsidRDefault="00A210DC" w:rsidP="00423387">
      <w:pPr>
        <w:autoSpaceDE w:val="0"/>
        <w:autoSpaceDN w:val="0"/>
        <w:adjustRightInd w:val="0"/>
        <w:spacing w:line="276" w:lineRule="auto"/>
        <w:ind w:right="-2" w:firstLine="426"/>
        <w:jc w:val="both"/>
        <w:textAlignment w:val="center"/>
        <w:rPr>
          <w:bCs/>
          <w:spacing w:val="-2"/>
        </w:rPr>
      </w:pPr>
      <w:r w:rsidRPr="00F233BB">
        <w:rPr>
          <w:bCs/>
          <w:spacing w:val="4"/>
        </w:rPr>
        <w:t xml:space="preserve">Цели, характеризующие систему учебных действий в отношении знаний, умений, навыков, расширяющих </w:t>
      </w:r>
      <w:r w:rsidRPr="00F233BB">
        <w:rPr>
          <w:bCs/>
          <w:spacing w:val="-2"/>
        </w:rPr>
        <w:t xml:space="preserve">и углубляющих опорную систему или выступающих как пропедевтика для дальнейшего изучения данного предмета.  </w:t>
      </w:r>
    </w:p>
    <w:p w:rsidR="00A210DC" w:rsidRPr="00F233BB" w:rsidRDefault="00A210DC" w:rsidP="00423387">
      <w:pPr>
        <w:autoSpaceDE w:val="0"/>
        <w:autoSpaceDN w:val="0"/>
        <w:adjustRightInd w:val="0"/>
        <w:spacing w:line="276" w:lineRule="auto"/>
        <w:ind w:right="-2" w:firstLine="426"/>
        <w:jc w:val="both"/>
        <w:textAlignment w:val="center"/>
        <w:rPr>
          <w:spacing w:val="-2"/>
        </w:rPr>
      </w:pPr>
      <w:r w:rsidRPr="00F233BB">
        <w:rPr>
          <w:spacing w:val="-2"/>
        </w:rPr>
        <w:t xml:space="preserve">Планируемые результаты, описывающие указанную группу целей, приводятся в блоках </w:t>
      </w:r>
      <w:r w:rsidRPr="00F233BB">
        <w:rPr>
          <w:b/>
          <w:i/>
          <w:spacing w:val="-2"/>
        </w:rPr>
        <w:t>«Выпускник получит возможность научиться»</w:t>
      </w:r>
      <w:r w:rsidRPr="00F233BB">
        <w:rPr>
          <w:spacing w:val="-2"/>
        </w:rPr>
        <w:t xml:space="preserve"> к каждому разделу примерной программы учебно</w:t>
      </w:r>
      <w:r w:rsidRPr="00F233BB">
        <w:t xml:space="preserve">го предмета и </w:t>
      </w:r>
      <w:r w:rsidRPr="00F233BB">
        <w:rPr>
          <w:iCs/>
        </w:rPr>
        <w:t xml:space="preserve">выделяются курсивом. </w:t>
      </w:r>
      <w:r w:rsidRPr="00F233BB">
        <w:t>Уровень достижений,</w:t>
      </w:r>
      <w:r w:rsidR="008E4911" w:rsidRPr="00F233BB">
        <w:t xml:space="preserve"> </w:t>
      </w:r>
      <w:r w:rsidRPr="00F233BB">
        <w:rPr>
          <w:spacing w:val="4"/>
        </w:rPr>
        <w:t>соответствующий планируемым результатам этой группы, могут продемонстрировать только отдельные обучающие</w:t>
      </w:r>
      <w:r w:rsidRPr="00F233BB">
        <w:rPr>
          <w:spacing w:val="2"/>
        </w:rPr>
        <w:t xml:space="preserve">ся, </w:t>
      </w:r>
      <w:r w:rsidRPr="00F233BB">
        <w:rPr>
          <w:spacing w:val="-2"/>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233BB">
        <w:rPr>
          <w:spacing w:val="2"/>
        </w:rPr>
        <w:t xml:space="preserve">териала и/или его пропедевтического характера на данном уровне обучения. </w:t>
      </w:r>
      <w:r w:rsidRPr="00F233BB">
        <w:rPr>
          <w:spacing w:val="-2"/>
        </w:rPr>
        <w:t xml:space="preserve">Частично задания, ориентированные на оценку </w:t>
      </w:r>
      <w:r w:rsidRPr="00F233BB">
        <w:rPr>
          <w:spacing w:val="4"/>
        </w:rPr>
        <w:t xml:space="preserve">достижения этой группы планируемых результатов, могут </w:t>
      </w:r>
      <w:r w:rsidRPr="00F233BB">
        <w:rPr>
          <w:spacing w:val="-2"/>
        </w:rPr>
        <w:t>включаться в материалы итогового контроля.</w:t>
      </w:r>
    </w:p>
    <w:p w:rsidR="00A210DC" w:rsidRPr="00F233BB" w:rsidRDefault="00A210DC" w:rsidP="00423387">
      <w:pPr>
        <w:autoSpaceDE w:val="0"/>
        <w:autoSpaceDN w:val="0"/>
        <w:adjustRightInd w:val="0"/>
        <w:spacing w:line="276" w:lineRule="auto"/>
        <w:ind w:right="-2" w:firstLine="426"/>
        <w:jc w:val="both"/>
        <w:textAlignment w:val="center"/>
      </w:pPr>
      <w:r w:rsidRPr="00F233BB">
        <w:rPr>
          <w:spacing w:val="4"/>
        </w:rPr>
        <w:t>Основные цели такого включения — предоставить воз</w:t>
      </w:r>
      <w:r w:rsidRPr="00F233BB">
        <w:t xml:space="preserve">можность обучающимся продемонстрировать овладение более высокими (по сравнению с базовым) уровнями достижений </w:t>
      </w:r>
      <w:r w:rsidRPr="00F233BB">
        <w:rPr>
          <w:spacing w:val="4"/>
        </w:rPr>
        <w:t xml:space="preserve">и выявить динамику роста численности группы наиболее </w:t>
      </w:r>
      <w:r w:rsidRPr="00F233BB">
        <w:t>подготовленных обучающихся. При этом невыполнение</w:t>
      </w:r>
      <w:r w:rsidRPr="00F233BB">
        <w:rPr>
          <w:bCs/>
        </w:rPr>
        <w:t> </w:t>
      </w:r>
      <w:r w:rsidRPr="00F233BB">
        <w:rPr>
          <w:bCs/>
          <w:spacing w:val="4"/>
        </w:rPr>
        <w:t xml:space="preserve">обучающимися заданий, с помощью которых ведётся </w:t>
      </w:r>
      <w:r w:rsidRPr="00F233BB">
        <w:rPr>
          <w:bCs/>
        </w:rPr>
        <w:t>оценка достижения планируемых результатов этой груп</w:t>
      </w:r>
      <w:r w:rsidRPr="00F233BB">
        <w:rPr>
          <w:bCs/>
          <w:spacing w:val="2"/>
        </w:rPr>
        <w:t>пы, не является препятствием для перехода на следу</w:t>
      </w:r>
      <w:r w:rsidRPr="00F233BB">
        <w:rPr>
          <w:bCs/>
        </w:rPr>
        <w:t xml:space="preserve">ющий уровень обучения. </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A210DC" w:rsidRPr="00F233BB" w:rsidRDefault="00A210DC" w:rsidP="0016165E">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w:t>
      </w:r>
      <w:r w:rsidRPr="00F233BB">
        <w:rPr>
          <w:rFonts w:ascii="Times New Roman" w:hAnsi="Times New Roman"/>
          <w:spacing w:val="2"/>
          <w:sz w:val="24"/>
          <w:szCs w:val="24"/>
        </w:rPr>
        <w:softHyphen/>
        <w:t xml:space="preserve"> компетентности обучающихся»;</w:t>
      </w:r>
    </w:p>
    <w:p w:rsidR="00A210DC" w:rsidRPr="00F233BB" w:rsidRDefault="00A210DC" w:rsidP="0016165E">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программ по всем учебным предметам.</w:t>
      </w:r>
    </w:p>
    <w:p w:rsidR="00A210DC" w:rsidRPr="00F233BB" w:rsidRDefault="004B5BB0" w:rsidP="004B5BB0">
      <w:pPr>
        <w:pStyle w:val="aff3"/>
        <w:spacing w:before="0" w:beforeAutospacing="0" w:after="0" w:line="276" w:lineRule="auto"/>
        <w:ind w:left="426" w:right="-2"/>
        <w:jc w:val="both"/>
        <w:outlineLvl w:val="1"/>
        <w:rPr>
          <w:rFonts w:eastAsia="MS Gothic"/>
          <w:b/>
        </w:rPr>
      </w:pPr>
      <w:r w:rsidRPr="00F233BB">
        <w:rPr>
          <w:rFonts w:eastAsia="MS Gothic"/>
          <w:b/>
        </w:rPr>
        <w:t>1.2.</w:t>
      </w:r>
      <w:r w:rsidR="00CA5D4E" w:rsidRPr="00F233BB">
        <w:rPr>
          <w:rFonts w:eastAsia="MS Gothic"/>
          <w:b/>
        </w:rPr>
        <w:t>1</w:t>
      </w:r>
      <w:r w:rsidRPr="00F233BB">
        <w:rPr>
          <w:rFonts w:eastAsia="MS Gothic"/>
          <w:b/>
        </w:rPr>
        <w:t xml:space="preserve">. </w:t>
      </w:r>
      <w:r w:rsidR="00A210DC" w:rsidRPr="00F233BB">
        <w:rPr>
          <w:rFonts w:eastAsia="MS Gothic"/>
          <w:b/>
        </w:rPr>
        <w:t>Формирование универсальных учебных действий</w:t>
      </w:r>
    </w:p>
    <w:p w:rsidR="00A210DC" w:rsidRPr="00F233BB" w:rsidRDefault="00A210DC" w:rsidP="00423387">
      <w:pPr>
        <w:spacing w:line="276" w:lineRule="auto"/>
        <w:ind w:right="-2" w:firstLine="426"/>
        <w:jc w:val="both"/>
      </w:pPr>
      <w:r w:rsidRPr="00F233BB">
        <w:t>(личностные и метапредметные результаты)</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В результате изучения </w:t>
      </w:r>
      <w:r w:rsidRPr="00F233BB">
        <w:rPr>
          <w:rFonts w:ascii="Times New Roman" w:hAnsi="Times New Roman"/>
          <w:bCs/>
          <w:color w:val="auto"/>
          <w:sz w:val="24"/>
          <w:szCs w:val="24"/>
        </w:rPr>
        <w:t>всех без исключения предметов</w:t>
      </w:r>
      <w:r w:rsidR="008E4911" w:rsidRPr="00F233BB">
        <w:rPr>
          <w:rFonts w:ascii="Times New Roman" w:hAnsi="Times New Roman"/>
          <w:bCs/>
          <w:color w:val="auto"/>
          <w:sz w:val="24"/>
          <w:szCs w:val="24"/>
        </w:rPr>
        <w:t xml:space="preserve"> </w:t>
      </w:r>
      <w:r w:rsidRPr="00F233BB">
        <w:rPr>
          <w:rFonts w:ascii="Times New Roman" w:hAnsi="Times New Roman"/>
          <w:color w:val="auto"/>
          <w:sz w:val="24"/>
          <w:szCs w:val="24"/>
        </w:rPr>
        <w:t xml:space="preserve">при получении начального общего образования у выпускников </w:t>
      </w:r>
      <w:r w:rsidRPr="00F233BB">
        <w:rPr>
          <w:rFonts w:ascii="Times New Roman" w:hAnsi="Times New Roman"/>
          <w:color w:val="auto"/>
          <w:spacing w:val="2"/>
          <w:sz w:val="24"/>
          <w:szCs w:val="24"/>
        </w:rPr>
        <w:t xml:space="preserve">будут сформированы </w:t>
      </w:r>
      <w:r w:rsidRPr="00F233BB">
        <w:rPr>
          <w:rFonts w:ascii="Times New Roman" w:hAnsi="Times New Roman"/>
          <w:iCs/>
          <w:color w:val="auto"/>
          <w:spacing w:val="2"/>
          <w:sz w:val="24"/>
          <w:szCs w:val="24"/>
        </w:rPr>
        <w:t>личностные, регулятивные, познава</w:t>
      </w:r>
      <w:r w:rsidRPr="00F233BB">
        <w:rPr>
          <w:rFonts w:ascii="Times New Roman" w:hAnsi="Times New Roman"/>
          <w:iCs/>
          <w:color w:val="auto"/>
          <w:sz w:val="24"/>
          <w:szCs w:val="24"/>
        </w:rPr>
        <w:t xml:space="preserve">тельные </w:t>
      </w:r>
      <w:r w:rsidRPr="00F233BB">
        <w:rPr>
          <w:rFonts w:ascii="Times New Roman" w:hAnsi="Times New Roman"/>
          <w:color w:val="auto"/>
          <w:sz w:val="24"/>
          <w:szCs w:val="24"/>
        </w:rPr>
        <w:t xml:space="preserve">и </w:t>
      </w:r>
      <w:r w:rsidRPr="00F233BB">
        <w:rPr>
          <w:rFonts w:ascii="Times New Roman" w:hAnsi="Times New Roman"/>
          <w:iCs/>
          <w:color w:val="auto"/>
          <w:sz w:val="24"/>
          <w:szCs w:val="24"/>
        </w:rPr>
        <w:t xml:space="preserve">коммуникативные </w:t>
      </w:r>
      <w:r w:rsidRPr="00F233BB">
        <w:rPr>
          <w:rFonts w:ascii="Times New Roman" w:hAnsi="Times New Roman"/>
          <w:color w:val="auto"/>
          <w:sz w:val="24"/>
          <w:szCs w:val="24"/>
        </w:rPr>
        <w:t>универсальные учебные действия как основа умения учиться.</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Личностные универсальные учебные действия.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У выпускника будут сформированы:</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широкая мотивационная основа учебной деятельности, включающая социальные, учебно-</w:t>
      </w:r>
      <w:r w:rsidRPr="00F233BB">
        <w:rPr>
          <w:rFonts w:ascii="Times New Roman" w:hAnsi="Times New Roman"/>
          <w:spacing w:val="2"/>
          <w:sz w:val="24"/>
          <w:szCs w:val="24"/>
        </w:rPr>
        <w:softHyphen/>
        <w:t>познавательные и внешние мотивы;</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учебно-</w:t>
      </w:r>
      <w:r w:rsidRPr="00F233BB">
        <w:rPr>
          <w:rFonts w:ascii="Times New Roman" w:hAnsi="Times New Roman"/>
          <w:spacing w:val="2"/>
          <w:sz w:val="24"/>
          <w:szCs w:val="24"/>
        </w:rPr>
        <w:softHyphen/>
        <w:t>познавательный интерес к новому учебному материалу и способам решения новой задачи;</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способность к оценке своей учебной деятельности;</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ориентация в нравственном содержании и смысле как собственных поступков, так и поступков окружающих людей;</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знание основных моральных норм и ориентация на их выполнение;</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установка на здоровый образ жизни;</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210DC" w:rsidRPr="00F233BB" w:rsidRDefault="00A210DC" w:rsidP="0016165E">
      <w:pPr>
        <w:pStyle w:val="afff"/>
        <w:numPr>
          <w:ilvl w:val="0"/>
          <w:numId w:val="1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чувство прекрасного и эстетические чувства на основе знакомства с мировой и отечественной художественной культурой.</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для формирования:</w:t>
      </w:r>
    </w:p>
    <w:p w:rsidR="00A210DC" w:rsidRPr="00F233BB" w:rsidRDefault="00A210DC"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pacing w:val="4"/>
          <w:sz w:val="24"/>
          <w:szCs w:val="24"/>
        </w:rPr>
        <w:t>внутренней позиции обучающегося на уровне поло</w:t>
      </w:r>
      <w:r w:rsidRPr="00F233BB">
        <w:rPr>
          <w:rFonts w:ascii="Times New Roman" w:hAnsi="Times New Roman"/>
          <w:i/>
          <w:iCs/>
          <w:color w:val="auto"/>
          <w:sz w:val="24"/>
          <w:szCs w:val="24"/>
        </w:rPr>
        <w:t>жительного отношения к образовательной организации, понимания необходимости учения, вы</w:t>
      </w:r>
      <w:r w:rsidR="00DC2A8A" w:rsidRPr="00F233BB">
        <w:rPr>
          <w:rFonts w:ascii="Times New Roman" w:hAnsi="Times New Roman"/>
          <w:i/>
          <w:iCs/>
          <w:color w:val="auto"/>
          <w:sz w:val="24"/>
          <w:szCs w:val="24"/>
        </w:rPr>
        <w:t>раженного в преобладании учебно</w:t>
      </w:r>
      <w:r w:rsidRPr="00F233BB">
        <w:rPr>
          <w:rFonts w:ascii="Times New Roman" w:hAnsi="Times New Roman"/>
          <w:i/>
          <w:iCs/>
          <w:color w:val="auto"/>
          <w:sz w:val="24"/>
          <w:szCs w:val="24"/>
        </w:rPr>
        <w:t>-познавательных мотивов и предпочтении социального способа оценки знаний;</w:t>
      </w:r>
    </w:p>
    <w:p w:rsidR="00A210DC" w:rsidRPr="00F233BB" w:rsidRDefault="00DC2A8A"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pacing w:val="-2"/>
          <w:sz w:val="24"/>
          <w:szCs w:val="24"/>
        </w:rPr>
        <w:t>выраженной устойчивой учебно</w:t>
      </w:r>
      <w:r w:rsidR="00A210DC" w:rsidRPr="00F233BB">
        <w:rPr>
          <w:rFonts w:ascii="Times New Roman" w:hAnsi="Times New Roman"/>
          <w:i/>
          <w:iCs/>
          <w:color w:val="auto"/>
          <w:spacing w:val="-2"/>
          <w:sz w:val="24"/>
          <w:szCs w:val="24"/>
        </w:rPr>
        <w:t>-познавательной моти</w:t>
      </w:r>
      <w:r w:rsidR="00A210DC" w:rsidRPr="00F233BB">
        <w:rPr>
          <w:rFonts w:ascii="Times New Roman" w:hAnsi="Times New Roman"/>
          <w:i/>
          <w:iCs/>
          <w:color w:val="auto"/>
          <w:sz w:val="24"/>
          <w:szCs w:val="24"/>
        </w:rPr>
        <w:t>вации учения;</w:t>
      </w:r>
    </w:p>
    <w:p w:rsidR="00A210DC" w:rsidRPr="00F233BB" w:rsidRDefault="00DC2A8A"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pacing w:val="-2"/>
          <w:sz w:val="24"/>
          <w:szCs w:val="24"/>
        </w:rPr>
        <w:t>устойчивого учебно</w:t>
      </w:r>
      <w:r w:rsidR="00A210DC" w:rsidRPr="00F233BB">
        <w:rPr>
          <w:rFonts w:ascii="Times New Roman" w:hAnsi="Times New Roman"/>
          <w:i/>
          <w:iCs/>
          <w:color w:val="auto"/>
          <w:spacing w:val="-2"/>
          <w:sz w:val="24"/>
          <w:szCs w:val="24"/>
        </w:rPr>
        <w:t xml:space="preserve">-познавательного интереса к новым </w:t>
      </w:r>
      <w:r w:rsidR="00A210DC" w:rsidRPr="00F233BB">
        <w:rPr>
          <w:rFonts w:ascii="Times New Roman" w:hAnsi="Times New Roman"/>
          <w:i/>
          <w:iCs/>
          <w:color w:val="auto"/>
          <w:sz w:val="24"/>
          <w:szCs w:val="24"/>
        </w:rPr>
        <w:t>общим способам решения задач;</w:t>
      </w:r>
    </w:p>
    <w:p w:rsidR="00A210DC" w:rsidRPr="00F233BB" w:rsidRDefault="00A210DC"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z w:val="24"/>
          <w:szCs w:val="24"/>
        </w:rPr>
        <w:t>адекватного понимания причин успешности/неуспешности учебной деятельности;</w:t>
      </w:r>
    </w:p>
    <w:p w:rsidR="00A210DC" w:rsidRPr="00F233BB" w:rsidRDefault="00A210DC"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pacing w:val="-2"/>
          <w:sz w:val="24"/>
          <w:szCs w:val="24"/>
        </w:rPr>
        <w:t>положительной адекватной дифференцированной само</w:t>
      </w:r>
      <w:r w:rsidRPr="00F233BB">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A210DC" w:rsidRPr="00F233BB" w:rsidRDefault="00A210DC"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pacing w:val="4"/>
          <w:sz w:val="24"/>
          <w:szCs w:val="24"/>
        </w:rPr>
        <w:t xml:space="preserve">компетентности в реализации основ гражданской </w:t>
      </w:r>
      <w:r w:rsidRPr="00F233BB">
        <w:rPr>
          <w:rFonts w:ascii="Times New Roman" w:hAnsi="Times New Roman"/>
          <w:i/>
          <w:iCs/>
          <w:color w:val="auto"/>
          <w:sz w:val="24"/>
          <w:szCs w:val="24"/>
        </w:rPr>
        <w:t>идентичности в поступках и деятельности;</w:t>
      </w:r>
    </w:p>
    <w:p w:rsidR="00A210DC" w:rsidRPr="00F233BB" w:rsidRDefault="00A210DC"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210DC" w:rsidRPr="00F233BB" w:rsidRDefault="00A210DC"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A210DC" w:rsidRPr="00F233BB" w:rsidRDefault="00A210DC"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A210DC" w:rsidRPr="00F233BB" w:rsidRDefault="00A210DC" w:rsidP="0016165E">
      <w:pPr>
        <w:pStyle w:val="af1"/>
        <w:numPr>
          <w:ilvl w:val="0"/>
          <w:numId w:val="14"/>
        </w:numPr>
        <w:spacing w:line="276" w:lineRule="auto"/>
        <w:ind w:left="0" w:right="-2" w:firstLine="426"/>
        <w:textAlignment w:val="auto"/>
        <w:rPr>
          <w:rFonts w:ascii="Times New Roman" w:hAnsi="Times New Roman"/>
          <w:i/>
          <w:iCs/>
          <w:color w:val="auto"/>
          <w:sz w:val="24"/>
          <w:szCs w:val="24"/>
        </w:rPr>
      </w:pPr>
      <w:r w:rsidRPr="00F233BB">
        <w:rPr>
          <w:rFonts w:ascii="Times New Roman" w:hAnsi="Times New Roman"/>
          <w:i/>
          <w:iCs/>
          <w:color w:val="auto"/>
          <w:sz w:val="24"/>
          <w:szCs w:val="24"/>
        </w:rPr>
        <w:t>эмпатии</w:t>
      </w:r>
      <w:r w:rsidR="008E4911" w:rsidRPr="00F233BB">
        <w:rPr>
          <w:rFonts w:ascii="Times New Roman" w:hAnsi="Times New Roman"/>
          <w:i/>
          <w:iCs/>
          <w:color w:val="auto"/>
          <w:sz w:val="24"/>
          <w:szCs w:val="24"/>
        </w:rPr>
        <w:t xml:space="preserve"> </w:t>
      </w:r>
      <w:r w:rsidRPr="00F233BB">
        <w:rPr>
          <w:rFonts w:ascii="Times New Roman" w:hAnsi="Times New Roman"/>
          <w:i/>
          <w:iCs/>
          <w:color w:val="auto"/>
          <w:sz w:val="24"/>
          <w:szCs w:val="24"/>
        </w:rPr>
        <w:t>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Регулятивные универсальные учебные действия.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принимать и сохранять учебную задачу;</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учитывать выделенные учителем ориентиры действия в новом учебном материале в сотрудничестве с учителем;</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планировать свои действия в соответствии с поставленной задачей и условиями её реализации, в том числе во внутреннем плане;</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учитывать установленные правила в планировании и контроле способа решения;</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осуществлять итоговый и пошаговый контроль по результату;</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адекватно воспринимать предложения и оценку учителей, товарищей, родителей и других людей;</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различать способ и результат действия;</w:t>
      </w:r>
    </w:p>
    <w:p w:rsidR="00A210DC" w:rsidRPr="00F233BB" w:rsidRDefault="00A210DC" w:rsidP="0016165E">
      <w:pPr>
        <w:pStyle w:val="afff"/>
        <w:numPr>
          <w:ilvl w:val="0"/>
          <w:numId w:val="1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210DC" w:rsidRPr="00F233BB" w:rsidRDefault="00A210DC" w:rsidP="00423387">
      <w:pPr>
        <w:pStyle w:val="a7"/>
        <w:spacing w:line="276" w:lineRule="auto"/>
        <w:ind w:right="-2" w:firstLine="426"/>
        <w:rPr>
          <w:rFonts w:ascii="Times New Roman" w:hAnsi="Times New Roman"/>
          <w:b/>
          <w:i/>
          <w:color w:val="auto"/>
          <w:sz w:val="24"/>
          <w:szCs w:val="24"/>
        </w:rPr>
      </w:pPr>
      <w:r w:rsidRPr="00F233BB">
        <w:rPr>
          <w:rFonts w:ascii="Times New Roman" w:hAnsi="Times New Roman"/>
          <w:b/>
          <w:i/>
          <w:iCs/>
          <w:color w:val="auto"/>
          <w:sz w:val="24"/>
          <w:szCs w:val="24"/>
        </w:rPr>
        <w:t>Выпускник получит возможность научиться:</w:t>
      </w:r>
    </w:p>
    <w:p w:rsidR="00A210DC" w:rsidRPr="00F233BB" w:rsidRDefault="00A210DC" w:rsidP="0016165E">
      <w:pPr>
        <w:pStyle w:val="afff"/>
        <w:numPr>
          <w:ilvl w:val="0"/>
          <w:numId w:val="1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в сотрудничестве с учителем ставить новые учебные задачи;</w:t>
      </w:r>
    </w:p>
    <w:p w:rsidR="00A210DC" w:rsidRPr="00F233BB" w:rsidRDefault="00A210DC" w:rsidP="0016165E">
      <w:pPr>
        <w:pStyle w:val="afff"/>
        <w:numPr>
          <w:ilvl w:val="0"/>
          <w:numId w:val="1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преобразовывать практическую задачу в познавательную;</w:t>
      </w:r>
    </w:p>
    <w:p w:rsidR="00A210DC" w:rsidRPr="00F233BB" w:rsidRDefault="00A210DC" w:rsidP="0016165E">
      <w:pPr>
        <w:pStyle w:val="afff"/>
        <w:numPr>
          <w:ilvl w:val="0"/>
          <w:numId w:val="1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проявлять познавательную инициативу в учебном сотрудничестве;</w:t>
      </w:r>
    </w:p>
    <w:p w:rsidR="00A210DC" w:rsidRPr="00F233BB" w:rsidRDefault="00A210DC" w:rsidP="0016165E">
      <w:pPr>
        <w:pStyle w:val="afff"/>
        <w:numPr>
          <w:ilvl w:val="0"/>
          <w:numId w:val="1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самостоятельно учитывать выделенные учителем ориентиры действия в новом учебном материале;</w:t>
      </w:r>
    </w:p>
    <w:p w:rsidR="00A210DC" w:rsidRPr="00F233BB" w:rsidRDefault="00A210DC" w:rsidP="0016165E">
      <w:pPr>
        <w:pStyle w:val="afff"/>
        <w:numPr>
          <w:ilvl w:val="0"/>
          <w:numId w:val="1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210DC" w:rsidRPr="00F233BB" w:rsidRDefault="00A210DC" w:rsidP="0016165E">
      <w:pPr>
        <w:pStyle w:val="afff"/>
        <w:numPr>
          <w:ilvl w:val="0"/>
          <w:numId w:val="1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Познавательные универсальные учебные действия.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использовать знаково-</w:t>
      </w:r>
      <w:r w:rsidRPr="00F233BB">
        <w:rPr>
          <w:rFonts w:ascii="Times New Roman" w:hAnsi="Times New Roman"/>
          <w:spacing w:val="2"/>
          <w:sz w:val="24"/>
          <w:szCs w:val="24"/>
        </w:rPr>
        <w:softHyphen/>
        <w:t>символические средства, в том числе модели (включая виртуальные) и схемы (включая концептуальные), для решения задач;</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проявлять познавательную инициативу в учебном сотрудничестве;</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строить сообщения в устной и письменной форме;</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ориентироваться на разнообразие способов решения задач;</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осуществлять анализ объектов с выделением существенных и несущественных признаков;</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осуществлять синтез как составление целого из частей;</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проводить сравнение, сериацию и классификацию по заданным критериям;</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устанавливать причинно-</w:t>
      </w:r>
      <w:r w:rsidRPr="00F233BB">
        <w:rPr>
          <w:rFonts w:ascii="Times New Roman" w:hAnsi="Times New Roman"/>
          <w:spacing w:val="2"/>
          <w:sz w:val="24"/>
          <w:szCs w:val="24"/>
        </w:rPr>
        <w:softHyphen/>
        <w:t>следственные связи в изучаемом круге явлений;</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строить рассуждения в форме связи простых суждений об объекте, его строении, свойствах и связях;</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т.е.</w:t>
      </w:r>
      <w:r w:rsidRPr="00F233BB">
        <w:rPr>
          <w:rFonts w:ascii="Times New Roman" w:hAnsi="Times New Roman"/>
          <w:spacing w:val="2"/>
          <w:sz w:val="24"/>
          <w:szCs w:val="24"/>
        </w:rPr>
        <w:t> </w:t>
      </w:r>
      <w:r w:rsidRPr="00F233BB">
        <w:rPr>
          <w:rFonts w:ascii="Times New Roman" w:hAnsi="Times New Roman"/>
          <w:spacing w:val="2"/>
          <w:sz w:val="24"/>
          <w:szCs w:val="24"/>
        </w:rPr>
        <w:t>обобщать, осуществлять генерализацию и выведение общности для целого ряда или класса единичных объектов, на основе выделения сущностной связи;</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осуществлять подведение под понятие на основе распознавания объектов, выделения существенных признаков и их синтеза;</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устанавливать аналогии;</w:t>
      </w:r>
    </w:p>
    <w:p w:rsidR="00A210DC" w:rsidRPr="00F233BB" w:rsidRDefault="00A210DC" w:rsidP="0016165E">
      <w:pPr>
        <w:pStyle w:val="afff"/>
        <w:numPr>
          <w:ilvl w:val="0"/>
          <w:numId w:val="1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владеть рядом общих приёмов решения задач.</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lastRenderedPageBreak/>
        <w:t>осуществлять расширенный поиск информации с использованием ресурсов библиотек и сети Интернет;</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записывать, фиксировать информацию об окружающем мире с помощью инструментов ИКТ;</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создавать и преобразовывать модели и схемы для решения задач;</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осознанно и произвольно строить сообщения в устной и письменной форме;</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осуществлять выбор наиболее эффективных способов решения задач в зависимости от конкретных условий;</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осуществлять синтез как составление целого из частей, самостоятельно достраивая и восполняя недостающие компоненты;</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строить логическое рассуждение, включающее установление причинно</w:t>
      </w:r>
      <w:r w:rsidRPr="00F233BB">
        <w:rPr>
          <w:rFonts w:ascii="Times New Roman" w:hAnsi="Times New Roman"/>
          <w:i/>
          <w:spacing w:val="2"/>
          <w:sz w:val="24"/>
          <w:szCs w:val="24"/>
        </w:rPr>
        <w:softHyphen/>
        <w:t>-следственных связей;</w:t>
      </w:r>
    </w:p>
    <w:p w:rsidR="00A210DC" w:rsidRPr="00F233BB" w:rsidRDefault="00A210DC" w:rsidP="0016165E">
      <w:pPr>
        <w:pStyle w:val="afff"/>
        <w:numPr>
          <w:ilvl w:val="0"/>
          <w:numId w:val="18"/>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произвольно и осознанно владеть общими приёмами решения задач.</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Коммуникативные универсальные учебные действия.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учитывать разные мнения и стремиться к координации различных позиций в сотрудничестве;</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формулировать собственное мнение и позицию;</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договариваться и приходить к общему решению в совместной деятельности, в том числе в ситуации столкновения интересов;</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строить понятные для партнёра высказывания, учитывающие, что партнёр знает и видит, а что нет;</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задавать вопросы;</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контролировать действия партнёра;</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использовать речь для регуляции своего действия;</w:t>
      </w:r>
    </w:p>
    <w:p w:rsidR="00A210DC" w:rsidRPr="00F233BB" w:rsidRDefault="00A210DC" w:rsidP="0016165E">
      <w:pPr>
        <w:pStyle w:val="afff"/>
        <w:numPr>
          <w:ilvl w:val="0"/>
          <w:numId w:val="1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учитывать и координировать в сотрудничестве позиции других людей, отличные от собственной;</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учитывать разные мнения и интересы и обосновывать собственную позицию;</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понимать относительность мнений и подходов к решению проблемы;</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продуктивно содействовать разрешению конфликтов на основе учёта интересов и позиций всех участников;</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lastRenderedPageBreak/>
        <w:t>задавать вопросы, необходимые для организации собственной деятельности и сотрудничества с партнёром;</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осуществлять взаимный контроль и оказывать в сотрудничестве необходимую взаимопомощь;</w:t>
      </w:r>
    </w:p>
    <w:p w:rsidR="00A210DC" w:rsidRPr="00F233BB" w:rsidRDefault="00A210DC" w:rsidP="0016165E">
      <w:pPr>
        <w:pStyle w:val="afff"/>
        <w:numPr>
          <w:ilvl w:val="0"/>
          <w:numId w:val="2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210DC" w:rsidRPr="00F233BB" w:rsidRDefault="00A210DC" w:rsidP="00A012BB">
      <w:pPr>
        <w:pStyle w:val="aff3"/>
        <w:numPr>
          <w:ilvl w:val="3"/>
          <w:numId w:val="2"/>
        </w:numPr>
        <w:spacing w:before="0" w:beforeAutospacing="0" w:after="0" w:line="276" w:lineRule="auto"/>
        <w:ind w:right="-2"/>
        <w:jc w:val="both"/>
        <w:outlineLvl w:val="1"/>
        <w:rPr>
          <w:rFonts w:eastAsia="MS Gothic"/>
          <w:b/>
          <w:bCs/>
        </w:rPr>
      </w:pPr>
      <w:r w:rsidRPr="00F233BB">
        <w:rPr>
          <w:rFonts w:eastAsia="MS Gothic"/>
          <w:b/>
        </w:rPr>
        <w:t xml:space="preserve">Чтение. Работа с текстом </w:t>
      </w:r>
      <w:r w:rsidRPr="00F233BB">
        <w:rPr>
          <w:rFonts w:eastAsia="MS Gothic"/>
          <w:b/>
          <w:bCs/>
        </w:rPr>
        <w:t>(метапредметные результаты).</w:t>
      </w:r>
    </w:p>
    <w:p w:rsidR="00A210DC" w:rsidRPr="00F233BB" w:rsidRDefault="00A210DC" w:rsidP="00423387">
      <w:pPr>
        <w:spacing w:line="276" w:lineRule="auto"/>
        <w:ind w:right="-2" w:firstLine="426"/>
        <w:jc w:val="both"/>
        <w:rPr>
          <w:rStyle w:val="Zag11"/>
          <w:rFonts w:eastAsia="@Arial Unicode MS"/>
        </w:rPr>
      </w:pPr>
      <w:r w:rsidRPr="00F233BB">
        <w:rPr>
          <w:spacing w:val="-3"/>
        </w:rPr>
        <w:t xml:space="preserve">В результате изучения </w:t>
      </w:r>
      <w:r w:rsidRPr="00F233BB">
        <w:rPr>
          <w:bCs/>
          <w:spacing w:val="-3"/>
        </w:rPr>
        <w:t>всех без исключения учебных пред</w:t>
      </w:r>
      <w:r w:rsidRPr="00F233BB">
        <w:rPr>
          <w:bCs/>
        </w:rPr>
        <w:t>метов</w:t>
      </w:r>
      <w:r w:rsidR="00973CB7" w:rsidRPr="00F233BB">
        <w:rPr>
          <w:bCs/>
        </w:rPr>
        <w:t xml:space="preserve"> </w:t>
      </w:r>
      <w:r w:rsidRPr="00F233BB">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F233BB">
        <w:softHyphen/>
        <w:t xml:space="preserve">познавательных текстов, инструкций. </w:t>
      </w:r>
      <w:r w:rsidRPr="00F233BB">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210DC" w:rsidRPr="00F233BB" w:rsidRDefault="00A210DC" w:rsidP="00423387">
      <w:pPr>
        <w:spacing w:line="276" w:lineRule="auto"/>
        <w:ind w:right="-2" w:firstLine="426"/>
        <w:jc w:val="both"/>
        <w:rPr>
          <w:rStyle w:val="Zag11"/>
          <w:rFonts w:eastAsia="@Arial Unicode MS"/>
        </w:rPr>
      </w:pPr>
      <w:r w:rsidRPr="00F233BB">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210DC" w:rsidRPr="00F233BB" w:rsidRDefault="00A210DC" w:rsidP="00423387">
      <w:pPr>
        <w:pStyle w:val="Zag3"/>
        <w:widowControl/>
        <w:spacing w:after="0" w:line="276" w:lineRule="auto"/>
        <w:ind w:right="-2" w:firstLine="426"/>
        <w:jc w:val="both"/>
        <w:rPr>
          <w:rFonts w:eastAsia="@Arial Unicode MS"/>
          <w:i w:val="0"/>
          <w:iCs w:val="0"/>
          <w:color w:val="auto"/>
          <w:lang w:val="ru-RU"/>
        </w:rPr>
      </w:pPr>
      <w:r w:rsidRPr="00F233B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Работа с текстом: поиск информации и понимание прочитанного</w:t>
      </w:r>
      <w:r w:rsidR="007652B2" w:rsidRPr="00F233BB">
        <w:rPr>
          <w:rFonts w:ascii="Times New Roman" w:hAnsi="Times New Roman" w:cs="Times New Roman"/>
          <w:b/>
          <w:i w:val="0"/>
          <w:color w:val="auto"/>
          <w:sz w:val="24"/>
          <w:szCs w:val="24"/>
        </w:rPr>
        <w:t>.</w:t>
      </w:r>
    </w:p>
    <w:p w:rsidR="00A210DC" w:rsidRPr="00F233BB" w:rsidRDefault="00A210DC" w:rsidP="00423387">
      <w:pPr>
        <w:pStyle w:val="afff"/>
        <w:autoSpaceDE w:val="0"/>
        <w:autoSpaceDN w:val="0"/>
        <w:adjustRightInd w:val="0"/>
        <w:spacing w:after="0"/>
        <w:ind w:left="426" w:right="-2"/>
        <w:jc w:val="both"/>
        <w:textAlignment w:val="center"/>
        <w:rPr>
          <w:rFonts w:ascii="Times New Roman" w:hAnsi="Times New Roman"/>
          <w:b/>
          <w:spacing w:val="2"/>
          <w:sz w:val="24"/>
          <w:szCs w:val="24"/>
        </w:rPr>
      </w:pPr>
      <w:r w:rsidRPr="00F233BB">
        <w:rPr>
          <w:rFonts w:ascii="Times New Roman" w:hAnsi="Times New Roman"/>
          <w:b/>
          <w:spacing w:val="2"/>
          <w:sz w:val="24"/>
          <w:szCs w:val="24"/>
        </w:rPr>
        <w:t>Выпускник научится:</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находить в тексте конкретные сведения, факты, заданные в явном виде;</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определять тему и главную мысль текста;</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делить тексты на смысловые части, составлять план текста;</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вычленять содержащиеся в тексте основные события и</w:t>
      </w:r>
      <w:r w:rsidRPr="00F233BB">
        <w:rPr>
          <w:rFonts w:ascii="Times New Roman" w:hAnsi="Times New Roman"/>
          <w:spacing w:val="2"/>
          <w:sz w:val="24"/>
          <w:szCs w:val="24"/>
        </w:rPr>
        <w:br/>
        <w:t>устанавливать их последовательность; упорядочивать информацию по заданному основанию;</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сравнивать между собой объекты, описанные в тексте, выделяя 2—3 существенных признака;</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понимать информацию, представленную разными способами: словесно, в виде таблицы, схемы, диаграммы;</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понимать текст, опираясь не только на содержащуюся в нём информацию, но и на жанр, структуру, выразительные средства текста;</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210DC" w:rsidRPr="00F233BB" w:rsidRDefault="00A210DC" w:rsidP="0016165E">
      <w:pPr>
        <w:pStyle w:val="afff"/>
        <w:numPr>
          <w:ilvl w:val="0"/>
          <w:numId w:val="21"/>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ориентироваться в соответствующих возрасту словарях и справочниках.</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afff"/>
        <w:numPr>
          <w:ilvl w:val="0"/>
          <w:numId w:val="22"/>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использовать формальные элементы текста (</w:t>
      </w:r>
      <w:r w:rsidR="00600A76" w:rsidRPr="00F233BB">
        <w:rPr>
          <w:rFonts w:ascii="Times New Roman" w:hAnsi="Times New Roman"/>
          <w:i/>
          <w:spacing w:val="2"/>
          <w:sz w:val="24"/>
          <w:szCs w:val="24"/>
        </w:rPr>
        <w:t>например, подзаголовки</w:t>
      </w:r>
      <w:r w:rsidRPr="00F233BB">
        <w:rPr>
          <w:rFonts w:ascii="Times New Roman" w:hAnsi="Times New Roman"/>
          <w:i/>
          <w:spacing w:val="2"/>
          <w:sz w:val="24"/>
          <w:szCs w:val="24"/>
        </w:rPr>
        <w:t>, сноски) для поиска нужной информации;</w:t>
      </w:r>
    </w:p>
    <w:p w:rsidR="00A210DC" w:rsidRPr="00F233BB" w:rsidRDefault="00A210DC" w:rsidP="0016165E">
      <w:pPr>
        <w:pStyle w:val="afff"/>
        <w:numPr>
          <w:ilvl w:val="0"/>
          <w:numId w:val="22"/>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lastRenderedPageBreak/>
        <w:t>работать с несколькими источниками информации;</w:t>
      </w:r>
    </w:p>
    <w:p w:rsidR="00A210DC" w:rsidRPr="00F233BB" w:rsidRDefault="00A210DC" w:rsidP="0016165E">
      <w:pPr>
        <w:pStyle w:val="afff"/>
        <w:numPr>
          <w:ilvl w:val="0"/>
          <w:numId w:val="22"/>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сопоставлять информацию, полученную из нескольких источников.</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Работа с текстом: преобразование и интерпретация информации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2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пересказывать текст подробно и сжато, устно и письменно;</w:t>
      </w:r>
    </w:p>
    <w:p w:rsidR="00A210DC" w:rsidRPr="00F233BB" w:rsidRDefault="00A210DC" w:rsidP="0016165E">
      <w:pPr>
        <w:pStyle w:val="afff"/>
        <w:numPr>
          <w:ilvl w:val="0"/>
          <w:numId w:val="2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соотносить факты с общей идеей текста, устанавливать простые связи, не показанные в тексте напрямую;</w:t>
      </w:r>
    </w:p>
    <w:p w:rsidR="00A210DC" w:rsidRPr="00F233BB" w:rsidRDefault="00A210DC" w:rsidP="0016165E">
      <w:pPr>
        <w:pStyle w:val="afff"/>
        <w:numPr>
          <w:ilvl w:val="0"/>
          <w:numId w:val="2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формулировать несложные выводы, основываясь на тексте; находить аргументы, подтверждающие вывод;</w:t>
      </w:r>
    </w:p>
    <w:p w:rsidR="00A210DC" w:rsidRPr="00F233BB" w:rsidRDefault="00A210DC" w:rsidP="0016165E">
      <w:pPr>
        <w:pStyle w:val="afff"/>
        <w:numPr>
          <w:ilvl w:val="0"/>
          <w:numId w:val="2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сопоставлять и обобщать содержащуюся в разных частях текста информацию;</w:t>
      </w:r>
    </w:p>
    <w:p w:rsidR="00A210DC" w:rsidRPr="00F233BB" w:rsidRDefault="00A210DC" w:rsidP="0016165E">
      <w:pPr>
        <w:pStyle w:val="afff"/>
        <w:numPr>
          <w:ilvl w:val="0"/>
          <w:numId w:val="23"/>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составлять на основании текста небольшое монологическое высказывание, отвечая на поставленный вопрос.</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afff"/>
        <w:numPr>
          <w:ilvl w:val="0"/>
          <w:numId w:val="24"/>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делать выписки из прочитанных текстов с учётом цели их дальнейшего использования;</w:t>
      </w:r>
    </w:p>
    <w:p w:rsidR="00A210DC" w:rsidRPr="00F233BB" w:rsidRDefault="00A210DC" w:rsidP="0016165E">
      <w:pPr>
        <w:pStyle w:val="afff"/>
        <w:numPr>
          <w:ilvl w:val="0"/>
          <w:numId w:val="24"/>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составлять небольшие письменные аннотации к тексту, отзывы о прочитанном.</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Работа с текстом: оценка информации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2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высказывать оценочные суждения и свою точку зрения о прочитанном тексте;</w:t>
      </w:r>
    </w:p>
    <w:p w:rsidR="00A210DC" w:rsidRPr="00F233BB" w:rsidRDefault="00A210DC" w:rsidP="0016165E">
      <w:pPr>
        <w:pStyle w:val="afff"/>
        <w:numPr>
          <w:ilvl w:val="0"/>
          <w:numId w:val="2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оценивать содержание, языковые особенности и структуру текста; определять место и роль иллюстративного ряда в тексте;</w:t>
      </w:r>
    </w:p>
    <w:p w:rsidR="00A210DC" w:rsidRPr="00F233BB" w:rsidRDefault="00A210DC" w:rsidP="0016165E">
      <w:pPr>
        <w:pStyle w:val="afff"/>
        <w:numPr>
          <w:ilvl w:val="0"/>
          <w:numId w:val="2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210DC" w:rsidRPr="00F233BB" w:rsidRDefault="00A210DC" w:rsidP="0016165E">
      <w:pPr>
        <w:pStyle w:val="afff"/>
        <w:numPr>
          <w:ilvl w:val="0"/>
          <w:numId w:val="25"/>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участвовать в учебном диалоге при обсуждении прочитанного или прослушанного текста.</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16165E">
      <w:pPr>
        <w:pStyle w:val="afff"/>
        <w:numPr>
          <w:ilvl w:val="0"/>
          <w:numId w:val="2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сопоставлять различные точки зрения;</w:t>
      </w:r>
    </w:p>
    <w:p w:rsidR="00A210DC" w:rsidRPr="00F233BB" w:rsidRDefault="00A210DC" w:rsidP="0016165E">
      <w:pPr>
        <w:pStyle w:val="afff"/>
        <w:numPr>
          <w:ilvl w:val="0"/>
          <w:numId w:val="2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соотносить позицию автора с собственной точкой зрения;</w:t>
      </w:r>
    </w:p>
    <w:p w:rsidR="00A210DC" w:rsidRPr="00F233BB" w:rsidRDefault="00A210DC" w:rsidP="0016165E">
      <w:pPr>
        <w:pStyle w:val="afff"/>
        <w:numPr>
          <w:ilvl w:val="0"/>
          <w:numId w:val="26"/>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в процессе работы с одним или несколькими источниками выявлять достоверную (противоречивую) информацию.</w:t>
      </w:r>
    </w:p>
    <w:p w:rsidR="00BA5959" w:rsidRPr="00F233BB" w:rsidRDefault="00BA5959" w:rsidP="00BA5959">
      <w:pPr>
        <w:pStyle w:val="afff"/>
        <w:autoSpaceDE w:val="0"/>
        <w:autoSpaceDN w:val="0"/>
        <w:adjustRightInd w:val="0"/>
        <w:spacing w:after="0" w:line="240" w:lineRule="auto"/>
        <w:jc w:val="both"/>
        <w:textAlignment w:val="center"/>
        <w:rPr>
          <w:rFonts w:ascii="Times New Roman" w:hAnsi="Times New Roman"/>
          <w:iCs/>
          <w:sz w:val="24"/>
          <w:szCs w:val="24"/>
        </w:rPr>
      </w:pPr>
      <w:r w:rsidRPr="00F233BB">
        <w:rPr>
          <w:rFonts w:ascii="Times New Roman" w:hAnsi="Times New Roman"/>
          <w:b/>
          <w:iCs/>
          <w:sz w:val="24"/>
          <w:szCs w:val="24"/>
        </w:rPr>
        <w:t xml:space="preserve">Инструментами мониторинга сформированности навыков смыслового чтения обучающихся </w:t>
      </w:r>
      <w:r w:rsidRPr="00F233BB">
        <w:rPr>
          <w:rFonts w:ascii="Times New Roman" w:hAnsi="Times New Roman"/>
          <w:iCs/>
          <w:sz w:val="24"/>
          <w:szCs w:val="24"/>
        </w:rPr>
        <w:t>являются:</w:t>
      </w:r>
    </w:p>
    <w:p w:rsidR="00BA5959" w:rsidRPr="00F233BB" w:rsidRDefault="00BA5959" w:rsidP="00BA5959">
      <w:pPr>
        <w:autoSpaceDE w:val="0"/>
        <w:autoSpaceDN w:val="0"/>
        <w:adjustRightInd w:val="0"/>
        <w:ind w:firstLine="567"/>
        <w:jc w:val="both"/>
        <w:textAlignment w:val="center"/>
        <w:rPr>
          <w:iCs/>
        </w:rPr>
      </w:pPr>
      <w:r w:rsidRPr="00F233BB">
        <w:rPr>
          <w:iCs/>
        </w:rPr>
        <w:t>- контроль за реализацией учебно-тематических планов рабочих учебных программ и программ внеурочной деятельности;</w:t>
      </w:r>
    </w:p>
    <w:p w:rsidR="00BA5959" w:rsidRPr="00F233BB" w:rsidRDefault="00BA5959" w:rsidP="00BA5959">
      <w:pPr>
        <w:autoSpaceDE w:val="0"/>
        <w:autoSpaceDN w:val="0"/>
        <w:adjustRightInd w:val="0"/>
        <w:spacing w:line="276" w:lineRule="auto"/>
        <w:ind w:firstLine="567"/>
        <w:jc w:val="both"/>
        <w:textAlignment w:val="center"/>
        <w:rPr>
          <w:iCs/>
        </w:rPr>
      </w:pPr>
      <w:r w:rsidRPr="00F233BB">
        <w:rPr>
          <w:iCs/>
        </w:rPr>
        <w:t>- педагогическое наблюдение;</w:t>
      </w:r>
    </w:p>
    <w:p w:rsidR="00BA5959" w:rsidRPr="00F233BB" w:rsidRDefault="00BA5959" w:rsidP="00BA5959">
      <w:pPr>
        <w:autoSpaceDE w:val="0"/>
        <w:autoSpaceDN w:val="0"/>
        <w:adjustRightInd w:val="0"/>
        <w:spacing w:line="276" w:lineRule="auto"/>
        <w:ind w:firstLine="567"/>
        <w:jc w:val="both"/>
        <w:textAlignment w:val="center"/>
        <w:rPr>
          <w:iCs/>
        </w:rPr>
      </w:pPr>
      <w:r w:rsidRPr="00F233BB">
        <w:rPr>
          <w:iCs/>
        </w:rPr>
        <w:t>- метапредметные работы на основе текстов.</w:t>
      </w:r>
    </w:p>
    <w:p w:rsidR="00BA5959" w:rsidRPr="00F233BB" w:rsidRDefault="00BA5959" w:rsidP="00BA5959">
      <w:pPr>
        <w:autoSpaceDE w:val="0"/>
        <w:autoSpaceDN w:val="0"/>
        <w:adjustRightInd w:val="0"/>
        <w:ind w:right="-2"/>
        <w:jc w:val="both"/>
        <w:textAlignment w:val="center"/>
        <w:rPr>
          <w:spacing w:val="2"/>
        </w:rPr>
      </w:pPr>
    </w:p>
    <w:p w:rsidR="00A210DC" w:rsidRPr="00F233BB" w:rsidRDefault="00CA5D4E" w:rsidP="00CA5D4E">
      <w:pPr>
        <w:pStyle w:val="aff3"/>
        <w:spacing w:before="0" w:beforeAutospacing="0" w:after="0" w:line="276" w:lineRule="auto"/>
        <w:ind w:left="426" w:right="-2"/>
        <w:jc w:val="both"/>
        <w:outlineLvl w:val="1"/>
        <w:rPr>
          <w:rFonts w:eastAsia="MS Gothic"/>
          <w:b/>
          <w:bCs/>
        </w:rPr>
      </w:pPr>
      <w:bookmarkStart w:id="24" w:name="_Toc418108297"/>
      <w:r w:rsidRPr="00F233BB">
        <w:rPr>
          <w:rFonts w:eastAsia="MS Gothic"/>
          <w:b/>
        </w:rPr>
        <w:t>1.2.</w:t>
      </w:r>
      <w:r w:rsidR="00A012BB" w:rsidRPr="00F233BB">
        <w:rPr>
          <w:rFonts w:eastAsia="MS Gothic"/>
          <w:b/>
        </w:rPr>
        <w:t>1.2.</w:t>
      </w:r>
      <w:r w:rsidR="00A210DC" w:rsidRPr="00F233BB">
        <w:rPr>
          <w:rFonts w:eastAsia="MS Gothic"/>
          <w:b/>
        </w:rPr>
        <w:t>Формирование ИКТ</w:t>
      </w:r>
      <w:r w:rsidR="00F02996" w:rsidRPr="00F233BB">
        <w:rPr>
          <w:rFonts w:eastAsia="MS Gothic"/>
          <w:b/>
        </w:rPr>
        <w:t>-</w:t>
      </w:r>
      <w:r w:rsidR="00A210DC" w:rsidRPr="00F233BB">
        <w:rPr>
          <w:rFonts w:eastAsia="MS Gothic"/>
          <w:b/>
        </w:rPr>
        <w:t>компетентности обучающихся (метапредметные результаты)</w:t>
      </w:r>
      <w:bookmarkEnd w:id="24"/>
      <w:r w:rsidR="00A210DC" w:rsidRPr="00F233BB">
        <w:rPr>
          <w:rFonts w:eastAsia="MS Gothic"/>
          <w:b/>
        </w:rPr>
        <w:t>.</w:t>
      </w:r>
    </w:p>
    <w:p w:rsidR="00A210DC" w:rsidRPr="00F233BB" w:rsidRDefault="00A210DC" w:rsidP="00423387">
      <w:pPr>
        <w:pStyle w:val="aff9"/>
        <w:widowControl/>
        <w:tabs>
          <w:tab w:val="left" w:pos="8789"/>
        </w:tabs>
        <w:spacing w:line="276" w:lineRule="auto"/>
        <w:ind w:right="-2" w:firstLine="426"/>
        <w:jc w:val="both"/>
        <w:rPr>
          <w:rStyle w:val="Zag11"/>
          <w:rFonts w:eastAsia="@Arial Unicode MS"/>
          <w:color w:val="auto"/>
          <w:lang w:val="ru-RU"/>
        </w:rPr>
      </w:pPr>
      <w:r w:rsidRPr="00F233BB">
        <w:rPr>
          <w:rStyle w:val="Zag11"/>
          <w:rFonts w:eastAsia="@Arial Unicode MS"/>
          <w:color w:val="auto"/>
          <w:lang w:val="ru-RU"/>
        </w:rPr>
        <w:t xml:space="preserve">В результате изучения </w:t>
      </w:r>
      <w:r w:rsidRPr="00F233BB">
        <w:rPr>
          <w:rStyle w:val="Zag11"/>
          <w:rFonts w:eastAsia="@Arial Unicode MS"/>
          <w:bCs/>
          <w:color w:val="auto"/>
          <w:lang w:val="ru-RU"/>
        </w:rPr>
        <w:t>всех без исключения предметов</w:t>
      </w:r>
      <w:r w:rsidRPr="00F233B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210DC" w:rsidRPr="00F233BB" w:rsidRDefault="00A210DC" w:rsidP="00423387">
      <w:pPr>
        <w:pStyle w:val="aff9"/>
        <w:widowControl/>
        <w:spacing w:line="276" w:lineRule="auto"/>
        <w:ind w:right="-2" w:firstLine="426"/>
        <w:jc w:val="both"/>
        <w:rPr>
          <w:rStyle w:val="Zag11"/>
          <w:rFonts w:eastAsia="@Arial Unicode MS"/>
          <w:color w:val="auto"/>
          <w:lang w:val="ru-RU"/>
        </w:rPr>
      </w:pPr>
      <w:r w:rsidRPr="00F233BB">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210DC" w:rsidRPr="00F233BB" w:rsidRDefault="00A210DC" w:rsidP="00423387">
      <w:pPr>
        <w:pStyle w:val="aff9"/>
        <w:widowControl/>
        <w:spacing w:line="276" w:lineRule="auto"/>
        <w:ind w:right="-2" w:firstLine="426"/>
        <w:jc w:val="both"/>
        <w:rPr>
          <w:rStyle w:val="Zag11"/>
          <w:rFonts w:eastAsia="@Arial Unicode MS"/>
          <w:color w:val="auto"/>
          <w:lang w:val="ru-RU"/>
        </w:rPr>
      </w:pPr>
      <w:r w:rsidRPr="00F233BB">
        <w:rPr>
          <w:rStyle w:val="Zag11"/>
          <w:rFonts w:eastAsia="@Arial Unicode MS"/>
          <w:color w:val="auto"/>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210DC" w:rsidRPr="00F233BB" w:rsidRDefault="00A210DC" w:rsidP="00423387">
      <w:pPr>
        <w:pStyle w:val="aff9"/>
        <w:widowControl/>
        <w:spacing w:line="276" w:lineRule="auto"/>
        <w:ind w:right="-2" w:firstLine="426"/>
        <w:jc w:val="both"/>
        <w:rPr>
          <w:rStyle w:val="Zag11"/>
          <w:rFonts w:eastAsia="@Arial Unicode MS"/>
          <w:color w:val="auto"/>
          <w:lang w:val="ru-RU"/>
        </w:rPr>
      </w:pPr>
      <w:r w:rsidRPr="00F233B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210DC" w:rsidRPr="00F233BB" w:rsidRDefault="00A210DC" w:rsidP="00423387">
      <w:pPr>
        <w:pStyle w:val="aff9"/>
        <w:widowControl/>
        <w:spacing w:line="276" w:lineRule="auto"/>
        <w:ind w:right="-2" w:firstLine="426"/>
        <w:jc w:val="both"/>
        <w:rPr>
          <w:rStyle w:val="Zag11"/>
          <w:rFonts w:eastAsia="@Arial Unicode MS"/>
          <w:color w:val="auto"/>
          <w:lang w:val="ru-RU"/>
        </w:rPr>
      </w:pPr>
      <w:r w:rsidRPr="00F233B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A210DC" w:rsidRPr="00F233BB" w:rsidRDefault="00A210DC" w:rsidP="00423387">
      <w:pPr>
        <w:pStyle w:val="aff9"/>
        <w:widowControl/>
        <w:spacing w:line="276" w:lineRule="auto"/>
        <w:ind w:right="-2" w:firstLine="426"/>
        <w:jc w:val="both"/>
        <w:rPr>
          <w:rStyle w:val="Zag11"/>
          <w:rFonts w:eastAsia="@Arial Unicode MS"/>
          <w:color w:val="auto"/>
          <w:lang w:val="ru-RU"/>
        </w:rPr>
      </w:pPr>
      <w:r w:rsidRPr="00F233B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210DC" w:rsidRPr="00F233BB"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F233BB">
        <w:rPr>
          <w:rFonts w:ascii="Times New Roman" w:hAnsi="Times New Roman" w:cs="Times New Roman"/>
          <w:b/>
          <w:i w:val="0"/>
          <w:color w:val="auto"/>
          <w:sz w:val="24"/>
          <w:szCs w:val="24"/>
        </w:rPr>
        <w:t>Знакомство со средствами ИКТ, гигиена работы с компьютером.</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2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использовать безопасные для органов зрения, нервной системы, опорно</w:t>
      </w:r>
      <w:r w:rsidRPr="00F233BB">
        <w:rPr>
          <w:rFonts w:ascii="Times New Roman" w:hAnsi="Times New Roman"/>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F233BB">
        <w:rPr>
          <w:rFonts w:ascii="Times New Roman" w:hAnsi="Times New Roman"/>
          <w:spacing w:val="2"/>
          <w:sz w:val="24"/>
          <w:szCs w:val="24"/>
        </w:rPr>
        <w:softHyphen/>
        <w:t>зарядку);</w:t>
      </w:r>
    </w:p>
    <w:p w:rsidR="00A210DC" w:rsidRPr="00F233BB" w:rsidRDefault="00A210DC" w:rsidP="0016165E">
      <w:pPr>
        <w:pStyle w:val="afff"/>
        <w:numPr>
          <w:ilvl w:val="0"/>
          <w:numId w:val="27"/>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организовывать систему папок для хранения собственной информации в компьютере.</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вводить информацию в компьютер с использованием</w:t>
      </w:r>
      <w:r w:rsidRPr="00F233BB">
        <w:rPr>
          <w:rFonts w:ascii="Times New Roman" w:hAnsi="Times New Roman"/>
          <w:spacing w:val="2"/>
          <w:sz w:val="24"/>
          <w:szCs w:val="24"/>
        </w:rPr>
        <w:t> </w:t>
      </w:r>
      <w:r w:rsidRPr="00F233BB">
        <w:rPr>
          <w:rFonts w:ascii="Times New Roman" w:hAnsi="Times New Roman"/>
          <w:spacing w:val="2"/>
          <w:sz w:val="24"/>
          <w:szCs w:val="24"/>
        </w:rPr>
        <w:t>личных технических средств (фото</w:t>
      </w:r>
      <w:r w:rsidRPr="00F233BB">
        <w:rPr>
          <w:rFonts w:ascii="Times New Roman" w:hAnsi="Times New Roman"/>
          <w:spacing w:val="2"/>
          <w:sz w:val="24"/>
          <w:szCs w:val="24"/>
        </w:rPr>
        <w:noBreakHyphen/>
        <w:t xml:space="preserve"> и видеокамеры, микрофона) и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A210DC" w:rsidRPr="00F233BB" w:rsidRDefault="00A210DC" w:rsidP="0016165E">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рисовать (создавать простые изображения) на графическом планшете;</w:t>
      </w:r>
    </w:p>
    <w:p w:rsidR="00A210DC" w:rsidRPr="00F233BB" w:rsidRDefault="00A210DC" w:rsidP="0016165E">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сканировать рисунки и тексты.</w:t>
      </w:r>
    </w:p>
    <w:p w:rsidR="00A210DC" w:rsidRPr="00F233BB" w:rsidRDefault="00A210DC" w:rsidP="00423387">
      <w:pPr>
        <w:pStyle w:val="a7"/>
        <w:spacing w:line="276" w:lineRule="auto"/>
        <w:ind w:right="-2" w:firstLine="426"/>
        <w:rPr>
          <w:rFonts w:ascii="Times New Roman" w:hAnsi="Times New Roman"/>
          <w:i/>
          <w:iCs/>
          <w:color w:val="auto"/>
          <w:sz w:val="24"/>
          <w:szCs w:val="24"/>
        </w:rPr>
      </w:pPr>
      <w:r w:rsidRPr="00F233BB">
        <w:rPr>
          <w:rFonts w:ascii="Times New Roman" w:hAnsi="Times New Roman"/>
          <w:b/>
          <w:iCs/>
          <w:color w:val="auto"/>
          <w:sz w:val="24"/>
          <w:szCs w:val="24"/>
        </w:rPr>
        <w:t>Выпускник получит возможность научиться</w:t>
      </w:r>
      <w:r w:rsidR="00F6514A" w:rsidRPr="00F233BB">
        <w:rPr>
          <w:rFonts w:ascii="Times New Roman" w:hAnsi="Times New Roman"/>
          <w:b/>
          <w:iCs/>
          <w:color w:val="auto"/>
          <w:sz w:val="24"/>
          <w:szCs w:val="24"/>
        </w:rPr>
        <w:t xml:space="preserve"> </w:t>
      </w:r>
      <w:r w:rsidRPr="00F233BB">
        <w:rPr>
          <w:rFonts w:ascii="Times New Roman" w:hAnsi="Times New Roman"/>
          <w:i/>
          <w:iCs/>
          <w:color w:val="auto"/>
          <w:sz w:val="24"/>
          <w:szCs w:val="24"/>
        </w:rPr>
        <w:t>использовать программу распознавания сканированного текста на русском языке.</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Обработка и поиск информации.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210DC" w:rsidRPr="00F233BB" w:rsidRDefault="00A210DC" w:rsidP="0016165E">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210DC" w:rsidRPr="00F233BB" w:rsidRDefault="00A210DC" w:rsidP="0016165E">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собират</w:t>
      </w:r>
      <w:r w:rsidR="00F6514A" w:rsidRPr="00F233BB">
        <w:rPr>
          <w:rFonts w:ascii="Times New Roman" w:hAnsi="Times New Roman"/>
          <w:spacing w:val="2"/>
          <w:sz w:val="24"/>
          <w:szCs w:val="24"/>
        </w:rPr>
        <w:t>ь числовые данные в естественно</w:t>
      </w:r>
      <w:r w:rsidRPr="00F233BB">
        <w:rPr>
          <w:rFonts w:ascii="Times New Roman" w:hAnsi="Times New Roman"/>
          <w:spacing w:val="2"/>
          <w:sz w:val="24"/>
          <w:szCs w:val="24"/>
        </w:rPr>
        <w:t>научных наблюдениях и экспериментах, используя цифровые датчики, камеру, микрофон и другие средства ИКТ, а также в ходе опроса людей;</w:t>
      </w:r>
    </w:p>
    <w:p w:rsidR="00A210DC" w:rsidRPr="00F233BB" w:rsidRDefault="00A210DC" w:rsidP="0016165E">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233BB">
        <w:rPr>
          <w:rFonts w:ascii="Times New Roman" w:hAnsi="Times New Roman"/>
          <w:spacing w:val="2"/>
          <w:sz w:val="24"/>
          <w:szCs w:val="24"/>
        </w:rPr>
        <w:noBreakHyphen/>
        <w:t xml:space="preserve"> и аудиозаписей, фотоизображений;</w:t>
      </w:r>
    </w:p>
    <w:p w:rsidR="00A210DC" w:rsidRPr="00F233BB" w:rsidRDefault="00A210DC" w:rsidP="0016165E">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210DC" w:rsidRPr="00F233BB" w:rsidRDefault="00A210DC" w:rsidP="0016165E">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210DC" w:rsidRPr="00F233BB" w:rsidRDefault="00A210DC" w:rsidP="0016165E">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заполнять учебные базы данных.</w:t>
      </w:r>
    </w:p>
    <w:p w:rsidR="00A210DC" w:rsidRPr="00F233BB" w:rsidRDefault="00A210DC"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iCs/>
          <w:color w:val="auto"/>
          <w:sz w:val="24"/>
          <w:szCs w:val="24"/>
        </w:rPr>
        <w:t>Выпускник получит возможность научиться</w:t>
      </w:r>
      <w:r w:rsidRPr="00F233BB">
        <w:rPr>
          <w:rFonts w:ascii="Times New Roman" w:hAnsi="Times New Roman"/>
          <w:i/>
          <w:iCs/>
          <w:color w:val="auto"/>
          <w:sz w:val="24"/>
          <w:szCs w:val="24"/>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Создание, представление и передача сообщений.</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создавать текстовые сообщения с использованием средств ИКТ, редактировать, оформлять и сохранять их;</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создавать простые сообщения в виде аудио</w:t>
      </w:r>
      <w:r w:rsidRPr="00F233BB">
        <w:rPr>
          <w:rFonts w:ascii="Times New Roman" w:hAnsi="Times New Roman"/>
          <w:spacing w:val="2"/>
          <w:sz w:val="24"/>
          <w:szCs w:val="24"/>
        </w:rPr>
        <w:noBreakHyphen/>
        <w:t xml:space="preserve"> и видеофрагментов или последовательности слайдов с использованием иллюстраций, видеоизображения, звука, текста;</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создавать простые схемы, диаграммы, планы и пр.;</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размещать сообщение в информационной образовательной среде образовательной организации;</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210DC" w:rsidRPr="00F233BB" w:rsidRDefault="00A210DC" w:rsidP="00423387">
      <w:pPr>
        <w:pStyle w:val="a7"/>
        <w:spacing w:line="276" w:lineRule="auto"/>
        <w:ind w:right="-2" w:firstLine="426"/>
        <w:rPr>
          <w:rFonts w:ascii="Times New Roman" w:hAnsi="Times New Roman"/>
          <w:b/>
          <w:iCs/>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представлять данные;</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i/>
          <w:iCs/>
          <w:sz w:val="24"/>
          <w:szCs w:val="24"/>
        </w:rPr>
      </w:pPr>
      <w:r w:rsidRPr="00F233BB">
        <w:rPr>
          <w:rFonts w:ascii="Times New Roman" w:hAnsi="Times New Roman"/>
          <w:i/>
          <w:spacing w:val="2"/>
          <w:sz w:val="24"/>
          <w:szCs w:val="24"/>
        </w:rPr>
        <w:t>создавать музыкальные произведения с использованием компьютера и</w:t>
      </w:r>
      <w:r w:rsidRPr="00F233BB">
        <w:rPr>
          <w:rFonts w:ascii="Times New Roman" w:hAnsi="Times New Roman"/>
          <w:i/>
          <w:iCs/>
          <w:sz w:val="24"/>
          <w:szCs w:val="24"/>
        </w:rPr>
        <w:t xml:space="preserve"> музыкальной клавиатуры, в том числе из готовых музыкальных фрагментов и «музыкальных петель».</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Планирование деятельности, управление и организация.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создавать движущиеся модели и управлять ими в компьютерно управляемых средах (создание простейших роботов);</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spacing w:val="2"/>
          <w:sz w:val="24"/>
          <w:szCs w:val="24"/>
        </w:rPr>
      </w:pPr>
      <w:r w:rsidRPr="00F233BB">
        <w:rPr>
          <w:rFonts w:ascii="Times New Roman" w:hAnsi="Times New Roman"/>
          <w:spacing w:val="2"/>
          <w:sz w:val="24"/>
          <w:szCs w:val="24"/>
        </w:rPr>
        <w:t>планировать несложные исследования объектов и процессов внешнего мира.</w:t>
      </w:r>
    </w:p>
    <w:p w:rsidR="00A210DC" w:rsidRPr="00F233BB" w:rsidRDefault="00A210DC" w:rsidP="00423387">
      <w:pPr>
        <w:pStyle w:val="a7"/>
        <w:spacing w:line="276" w:lineRule="auto"/>
        <w:ind w:right="-2" w:firstLine="426"/>
        <w:rPr>
          <w:rFonts w:ascii="Times New Roman" w:hAnsi="Times New Roman"/>
          <w:b/>
          <w:iCs/>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210DC" w:rsidRPr="00F233BB" w:rsidRDefault="00A210DC" w:rsidP="0016165E">
      <w:pPr>
        <w:pStyle w:val="afff"/>
        <w:numPr>
          <w:ilvl w:val="0"/>
          <w:numId w:val="30"/>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F233BB">
        <w:rPr>
          <w:rFonts w:ascii="Times New Roman" w:hAnsi="Times New Roman"/>
          <w:i/>
          <w:spacing w:val="2"/>
          <w:sz w:val="24"/>
          <w:szCs w:val="24"/>
        </w:rPr>
        <w:t>моделировать объекты и процессы реального мира.</w:t>
      </w:r>
    </w:p>
    <w:p w:rsidR="00A210DC" w:rsidRPr="00F233BB" w:rsidRDefault="00A210DC" w:rsidP="00423387">
      <w:pPr>
        <w:autoSpaceDE w:val="0"/>
        <w:autoSpaceDN w:val="0"/>
        <w:adjustRightInd w:val="0"/>
        <w:spacing w:line="276" w:lineRule="auto"/>
        <w:ind w:firstLine="567"/>
        <w:jc w:val="both"/>
        <w:textAlignment w:val="center"/>
        <w:rPr>
          <w:iCs/>
        </w:rPr>
      </w:pPr>
      <w:r w:rsidRPr="00F233BB">
        <w:rPr>
          <w:b/>
          <w:iCs/>
        </w:rPr>
        <w:t>Инструментами мониторинга сформированности ИКТ-компетентности обучающихся</w:t>
      </w:r>
      <w:r w:rsidR="00F6514A" w:rsidRPr="00F233BB">
        <w:rPr>
          <w:b/>
          <w:iCs/>
        </w:rPr>
        <w:t xml:space="preserve"> </w:t>
      </w:r>
      <w:r w:rsidRPr="00F233BB">
        <w:rPr>
          <w:iCs/>
        </w:rPr>
        <w:t>являются:</w:t>
      </w:r>
    </w:p>
    <w:p w:rsidR="00A210DC" w:rsidRPr="00F233BB" w:rsidRDefault="00A210DC" w:rsidP="00423387">
      <w:pPr>
        <w:autoSpaceDE w:val="0"/>
        <w:autoSpaceDN w:val="0"/>
        <w:adjustRightInd w:val="0"/>
        <w:spacing w:line="276" w:lineRule="auto"/>
        <w:ind w:firstLine="567"/>
        <w:jc w:val="both"/>
        <w:textAlignment w:val="center"/>
        <w:rPr>
          <w:iCs/>
        </w:rPr>
      </w:pPr>
      <w:r w:rsidRPr="00F233BB">
        <w:rPr>
          <w:iCs/>
        </w:rPr>
        <w:t>- проверка классных журналов;</w:t>
      </w:r>
    </w:p>
    <w:p w:rsidR="00A210DC" w:rsidRPr="00F233BB" w:rsidRDefault="00A210DC" w:rsidP="00423387">
      <w:pPr>
        <w:autoSpaceDE w:val="0"/>
        <w:autoSpaceDN w:val="0"/>
        <w:adjustRightInd w:val="0"/>
        <w:spacing w:line="276" w:lineRule="auto"/>
        <w:ind w:firstLine="567"/>
        <w:jc w:val="both"/>
        <w:textAlignment w:val="center"/>
        <w:rPr>
          <w:iCs/>
        </w:rPr>
      </w:pPr>
      <w:r w:rsidRPr="00F233BB">
        <w:rPr>
          <w:iCs/>
        </w:rPr>
        <w:t>- контроль за реализацией учебно-тематических планов рабочих учебных программ и программ внеурочной деятельности;</w:t>
      </w:r>
    </w:p>
    <w:p w:rsidR="00A210DC" w:rsidRPr="00F233BB" w:rsidRDefault="00A210DC" w:rsidP="00423387">
      <w:pPr>
        <w:autoSpaceDE w:val="0"/>
        <w:autoSpaceDN w:val="0"/>
        <w:adjustRightInd w:val="0"/>
        <w:spacing w:line="276" w:lineRule="auto"/>
        <w:ind w:firstLine="567"/>
        <w:jc w:val="both"/>
        <w:textAlignment w:val="center"/>
        <w:rPr>
          <w:iCs/>
        </w:rPr>
      </w:pPr>
      <w:r w:rsidRPr="00F233BB">
        <w:rPr>
          <w:iCs/>
        </w:rPr>
        <w:t>- педагогическое наблюдение;</w:t>
      </w:r>
    </w:p>
    <w:p w:rsidR="00A210DC" w:rsidRPr="00F233BB" w:rsidRDefault="00A210DC" w:rsidP="00423387">
      <w:pPr>
        <w:autoSpaceDE w:val="0"/>
        <w:autoSpaceDN w:val="0"/>
        <w:adjustRightInd w:val="0"/>
        <w:spacing w:line="276" w:lineRule="auto"/>
        <w:ind w:firstLine="567"/>
        <w:jc w:val="both"/>
        <w:textAlignment w:val="center"/>
        <w:rPr>
          <w:iCs/>
        </w:rPr>
      </w:pPr>
      <w:r w:rsidRPr="00F233BB">
        <w:rPr>
          <w:iCs/>
        </w:rPr>
        <w:lastRenderedPageBreak/>
        <w:t>- диагностические задания (типовые задачи) по проверке сформированности информационных умений обучающихся.</w:t>
      </w:r>
    </w:p>
    <w:p w:rsidR="00AB269B" w:rsidRPr="00F233BB" w:rsidRDefault="00A012BB" w:rsidP="00A012BB">
      <w:pPr>
        <w:pStyle w:val="Zag1"/>
        <w:widowControl/>
        <w:spacing w:after="0" w:line="276" w:lineRule="auto"/>
        <w:ind w:right="-2" w:firstLine="0"/>
        <w:jc w:val="left"/>
        <w:rPr>
          <w:rStyle w:val="Zag11"/>
          <w:rFonts w:eastAsia="@Arial Unicode MS"/>
          <w:color w:val="auto"/>
          <w:sz w:val="24"/>
          <w:lang w:val="ru-RU"/>
        </w:rPr>
      </w:pPr>
      <w:r w:rsidRPr="00F233BB">
        <w:rPr>
          <w:rStyle w:val="Zag11"/>
          <w:rFonts w:eastAsia="@Arial Unicode MS"/>
          <w:color w:val="auto"/>
          <w:sz w:val="24"/>
          <w:lang w:val="ru-RU"/>
        </w:rPr>
        <w:t xml:space="preserve">1.2.2. </w:t>
      </w:r>
      <w:r w:rsidR="00A210DC" w:rsidRPr="00F233BB">
        <w:rPr>
          <w:rStyle w:val="Zag11"/>
          <w:rFonts w:eastAsia="@Arial Unicode MS"/>
          <w:color w:val="auto"/>
          <w:sz w:val="24"/>
          <w:lang w:val="ru-RU"/>
        </w:rPr>
        <w:t>Планируемые результаты и содержание предметных областей на уровне начального общего образования</w:t>
      </w:r>
    </w:p>
    <w:p w:rsidR="00A210DC" w:rsidRPr="00F233BB" w:rsidRDefault="00A210DC" w:rsidP="00423387">
      <w:pPr>
        <w:pStyle w:val="Zag1"/>
        <w:widowControl/>
        <w:tabs>
          <w:tab w:val="left" w:leader="dot" w:pos="624"/>
        </w:tabs>
        <w:spacing w:after="0" w:line="276" w:lineRule="auto"/>
        <w:ind w:right="-2" w:firstLine="426"/>
        <w:jc w:val="both"/>
        <w:rPr>
          <w:rFonts w:eastAsia="@Arial Unicode MS"/>
          <w:b w:val="0"/>
          <w:bCs w:val="0"/>
          <w:color w:val="auto"/>
          <w:sz w:val="24"/>
          <w:lang w:val="ru-RU" w:eastAsia="en-US"/>
        </w:rPr>
      </w:pPr>
      <w:r w:rsidRPr="00F233BB">
        <w:rPr>
          <w:rStyle w:val="Zag11"/>
          <w:rFonts w:eastAsia="@Arial Unicode MS"/>
          <w:color w:val="auto"/>
          <w:sz w:val="24"/>
          <w:lang w:val="ru-RU"/>
        </w:rPr>
        <w:t>Русс</w:t>
      </w:r>
      <w:r w:rsidR="00AB269B" w:rsidRPr="00F233BB">
        <w:rPr>
          <w:rStyle w:val="Zag11"/>
          <w:rFonts w:eastAsia="@Arial Unicode MS"/>
          <w:color w:val="auto"/>
          <w:sz w:val="24"/>
          <w:lang w:val="ru-RU"/>
        </w:rPr>
        <w:t>кий язык и литературное чтение</w:t>
      </w:r>
    </w:p>
    <w:p w:rsidR="00A210DC" w:rsidRPr="00F233BB" w:rsidRDefault="00A210DC" w:rsidP="00423387">
      <w:pPr>
        <w:pStyle w:val="aff3"/>
        <w:spacing w:before="0" w:beforeAutospacing="0" w:after="0" w:line="276" w:lineRule="auto"/>
        <w:ind w:right="-2" w:firstLine="709"/>
        <w:jc w:val="both"/>
        <w:outlineLvl w:val="1"/>
        <w:rPr>
          <w:rFonts w:eastAsia="MS Gothic"/>
          <w:b/>
        </w:rPr>
      </w:pPr>
      <w:bookmarkStart w:id="25" w:name="_Toc418108298"/>
      <w:r w:rsidRPr="00F233BB">
        <w:rPr>
          <w:rFonts w:eastAsia="MS Gothic"/>
          <w:b/>
        </w:rPr>
        <w:t>Русский язык</w:t>
      </w:r>
      <w:bookmarkEnd w:id="25"/>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В результате изучения курса русского языка обучающиеся </w:t>
      </w:r>
      <w:r w:rsidRPr="00F233BB">
        <w:rPr>
          <w:rFonts w:ascii="Times New Roman" w:hAnsi="Times New Roman"/>
          <w:color w:val="auto"/>
          <w:spacing w:val="2"/>
          <w:sz w:val="24"/>
          <w:szCs w:val="24"/>
        </w:rPr>
        <w:t>при получении начального общего образования научатся осоз</w:t>
      </w:r>
      <w:r w:rsidRPr="00F233BB">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F233BB">
        <w:rPr>
          <w:rFonts w:ascii="Times New Roman" w:hAnsi="Times New Roman"/>
          <w:color w:val="auto"/>
          <w:spacing w:val="2"/>
          <w:sz w:val="24"/>
          <w:szCs w:val="24"/>
        </w:rPr>
        <w:t>ваться позитивное эмоционально</w:t>
      </w:r>
      <w:r w:rsidR="00F02996" w:rsidRPr="00F233BB">
        <w:rPr>
          <w:rFonts w:ascii="Times New Roman" w:hAnsi="Times New Roman"/>
          <w:color w:val="auto"/>
          <w:spacing w:val="2"/>
          <w:sz w:val="24"/>
          <w:szCs w:val="24"/>
        </w:rPr>
        <w:t>-</w:t>
      </w:r>
      <w:r w:rsidRPr="00F233BB">
        <w:rPr>
          <w:rFonts w:ascii="Times New Roman" w:hAnsi="Times New Roman"/>
          <w:color w:val="auto"/>
          <w:spacing w:val="2"/>
          <w:sz w:val="24"/>
          <w:szCs w:val="24"/>
        </w:rPr>
        <w:softHyphen/>
        <w:t xml:space="preserve">ценностное отношение к русскому и родному языкам, стремление к их грамотному </w:t>
      </w:r>
      <w:r w:rsidRPr="00F233BB">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Выпускник на уровне начального общего образования:</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научится осознавать безошибочное письмо как одно из проявлений собственного уровня культуры;</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210DC" w:rsidRPr="00F233BB" w:rsidRDefault="00A210DC" w:rsidP="00423387">
      <w:pPr>
        <w:pStyle w:val="Zag3"/>
        <w:widowControl/>
        <w:tabs>
          <w:tab w:val="left" w:leader="dot" w:pos="624"/>
        </w:tabs>
        <w:spacing w:after="0" w:line="276" w:lineRule="auto"/>
        <w:ind w:right="-2" w:firstLine="426"/>
        <w:jc w:val="both"/>
        <w:rPr>
          <w:rFonts w:eastAsia="@Arial Unicode MS"/>
          <w:i w:val="0"/>
          <w:iCs w:val="0"/>
          <w:color w:val="auto"/>
          <w:lang w:val="ru-RU"/>
        </w:rPr>
      </w:pPr>
      <w:r w:rsidRPr="00F233BB">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210DC" w:rsidRPr="00F233BB" w:rsidRDefault="00A210DC" w:rsidP="00423387">
      <w:pPr>
        <w:pStyle w:val="4"/>
        <w:spacing w:before="0" w:after="0" w:line="276" w:lineRule="auto"/>
        <w:ind w:right="-2" w:firstLine="426"/>
        <w:jc w:val="both"/>
        <w:rPr>
          <w:rFonts w:ascii="Times New Roman" w:hAnsi="Times New Roman" w:cs="Times New Roman"/>
          <w:i w:val="0"/>
          <w:color w:val="auto"/>
          <w:sz w:val="24"/>
          <w:szCs w:val="24"/>
        </w:rPr>
      </w:pPr>
      <w:r w:rsidRPr="00F233BB">
        <w:rPr>
          <w:rFonts w:ascii="Times New Roman" w:hAnsi="Times New Roman" w:cs="Times New Roman"/>
          <w:i w:val="0"/>
          <w:color w:val="auto"/>
          <w:sz w:val="24"/>
          <w:szCs w:val="24"/>
        </w:rPr>
        <w:t>Содержательная линия «Система языка»</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Раздел «Фонетика и графика».</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1"/>
        <w:numPr>
          <w:ilvl w:val="0"/>
          <w:numId w:val="30"/>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lastRenderedPageBreak/>
        <w:t>различать звуки и буквы;</w:t>
      </w:r>
    </w:p>
    <w:p w:rsidR="00A210DC" w:rsidRPr="00F233BB" w:rsidRDefault="00A210DC" w:rsidP="0016165E">
      <w:pPr>
        <w:pStyle w:val="af1"/>
        <w:numPr>
          <w:ilvl w:val="0"/>
          <w:numId w:val="30"/>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210DC" w:rsidRPr="00F233BB" w:rsidRDefault="00A210DC" w:rsidP="0016165E">
      <w:pPr>
        <w:pStyle w:val="af1"/>
        <w:numPr>
          <w:ilvl w:val="0"/>
          <w:numId w:val="30"/>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210DC" w:rsidRPr="00F233BB" w:rsidRDefault="00A210DC" w:rsidP="00423387">
      <w:pPr>
        <w:pStyle w:val="a7"/>
        <w:spacing w:line="276" w:lineRule="auto"/>
        <w:ind w:right="-2" w:firstLine="426"/>
        <w:rPr>
          <w:rFonts w:ascii="Times New Roman" w:hAnsi="Times New Roman"/>
          <w:b/>
          <w:bCs/>
          <w:i/>
          <w:iCs/>
          <w:color w:val="auto"/>
          <w:sz w:val="24"/>
          <w:szCs w:val="24"/>
        </w:rPr>
      </w:pPr>
      <w:r w:rsidRPr="00F233BB">
        <w:rPr>
          <w:rFonts w:ascii="Times New Roman" w:hAnsi="Times New Roman"/>
          <w:b/>
          <w:iCs/>
          <w:color w:val="auto"/>
          <w:sz w:val="24"/>
          <w:szCs w:val="24"/>
        </w:rPr>
        <w:t xml:space="preserve">Выпускник получит возможность научиться </w:t>
      </w:r>
      <w:r w:rsidRPr="00F233BB">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233BB">
        <w:rPr>
          <w:rFonts w:ascii="Times New Roman" w:hAnsi="Times New Roman"/>
          <w:i/>
          <w:iCs/>
          <w:color w:val="auto"/>
          <w:sz w:val="24"/>
          <w:szCs w:val="24"/>
        </w:rPr>
        <w:t>.</w:t>
      </w:r>
    </w:p>
    <w:p w:rsidR="00A210DC" w:rsidRPr="00F233BB" w:rsidRDefault="00A210DC"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bCs/>
          <w:iCs/>
          <w:color w:val="auto"/>
          <w:sz w:val="24"/>
          <w:szCs w:val="24"/>
        </w:rPr>
        <w:t>Раздел «Орфоэпия».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af1"/>
        <w:numPr>
          <w:ilvl w:val="0"/>
          <w:numId w:val="31"/>
        </w:numPr>
        <w:spacing w:line="276" w:lineRule="auto"/>
        <w:ind w:left="0" w:right="-2" w:firstLine="426"/>
        <w:textAlignment w:val="auto"/>
        <w:rPr>
          <w:rFonts w:ascii="Times New Roman" w:hAnsi="Times New Roman"/>
          <w:i/>
          <w:color w:val="auto"/>
          <w:sz w:val="24"/>
          <w:szCs w:val="24"/>
        </w:rPr>
      </w:pPr>
      <w:r w:rsidRPr="00F233BB">
        <w:rPr>
          <w:rFonts w:ascii="Times New Roman" w:hAnsi="Times New Roman"/>
          <w:i/>
          <w:color w:val="auto"/>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210DC" w:rsidRPr="00F233BB" w:rsidRDefault="00A210DC" w:rsidP="0016165E">
      <w:pPr>
        <w:pStyle w:val="af1"/>
        <w:numPr>
          <w:ilvl w:val="0"/>
          <w:numId w:val="31"/>
        </w:numPr>
        <w:spacing w:line="276" w:lineRule="auto"/>
        <w:ind w:left="0" w:right="-2" w:firstLine="426"/>
        <w:textAlignment w:val="auto"/>
        <w:rPr>
          <w:rFonts w:ascii="Times New Roman" w:hAnsi="Times New Roman"/>
          <w:i/>
          <w:color w:val="auto"/>
          <w:sz w:val="24"/>
          <w:szCs w:val="24"/>
        </w:rPr>
      </w:pPr>
      <w:r w:rsidRPr="00F233BB">
        <w:rPr>
          <w:rFonts w:ascii="Times New Roman" w:hAnsi="Times New Roman"/>
          <w:i/>
          <w:color w:val="auto"/>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233BB">
        <w:rPr>
          <w:rFonts w:ascii="Times New Roman" w:hAnsi="Times New Roman"/>
          <w:i/>
          <w:color w:val="auto"/>
          <w:sz w:val="24"/>
          <w:szCs w:val="24"/>
        </w:rPr>
        <w:t> </w:t>
      </w:r>
      <w:r w:rsidRPr="00F233BB">
        <w:rPr>
          <w:rFonts w:ascii="Times New Roman" w:hAnsi="Times New Roman"/>
          <w:i/>
          <w:color w:val="auto"/>
          <w:sz w:val="24"/>
          <w:szCs w:val="24"/>
        </w:rPr>
        <w:t>к учителю, родителям идр.</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Раздел «Состав слова (морфемика)».</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1"/>
        <w:numPr>
          <w:ilvl w:val="0"/>
          <w:numId w:val="32"/>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различать изменяемые и неизменяемые слова;</w:t>
      </w:r>
    </w:p>
    <w:p w:rsidR="00A210DC" w:rsidRPr="00F233BB" w:rsidRDefault="00A210DC" w:rsidP="0016165E">
      <w:pPr>
        <w:pStyle w:val="af1"/>
        <w:numPr>
          <w:ilvl w:val="0"/>
          <w:numId w:val="32"/>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различать родственные (однокоренные) слова и формы слова;</w:t>
      </w:r>
    </w:p>
    <w:p w:rsidR="00A210DC" w:rsidRPr="00F233BB" w:rsidRDefault="00A210DC" w:rsidP="0016165E">
      <w:pPr>
        <w:pStyle w:val="af1"/>
        <w:numPr>
          <w:ilvl w:val="0"/>
          <w:numId w:val="32"/>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находить в словах с однозначно выделяемыми морфемами окончание, корень, приставку, суффикс.</w:t>
      </w:r>
    </w:p>
    <w:p w:rsidR="00A210DC" w:rsidRPr="00F233BB" w:rsidRDefault="00A210DC"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i/>
          <w:color w:val="auto"/>
          <w:sz w:val="24"/>
          <w:szCs w:val="24"/>
        </w:rPr>
      </w:pPr>
      <w:r w:rsidRPr="00F233BB">
        <w:rPr>
          <w:rFonts w:ascii="Times New Roman" w:hAnsi="Times New Roman"/>
          <w:i/>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i/>
          <w:color w:val="auto"/>
          <w:sz w:val="24"/>
          <w:szCs w:val="24"/>
        </w:rPr>
      </w:pPr>
      <w:r w:rsidRPr="00F233BB">
        <w:rPr>
          <w:rFonts w:ascii="Times New Roman" w:hAnsi="Times New Roman"/>
          <w:i/>
          <w:color w:val="auto"/>
          <w:sz w:val="24"/>
          <w:szCs w:val="24"/>
        </w:rPr>
        <w:t>использовать результаты выполненного морфемного анализа для решения орфографических и/или речевых задач.</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Раздел «Лексика».</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выявлять слова, значение которых требует уточнения;</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определять значение слова по тексту или уточнять с помощью толкового словаря</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подбирать синонимы для устранения повторов в тексте.</w:t>
      </w:r>
    </w:p>
    <w:p w:rsidR="00A210DC" w:rsidRPr="00F233BB" w:rsidRDefault="00A210DC" w:rsidP="00423387">
      <w:pPr>
        <w:pStyle w:val="21"/>
        <w:numPr>
          <w:ilvl w:val="0"/>
          <w:numId w:val="0"/>
        </w:numPr>
        <w:spacing w:line="276" w:lineRule="auto"/>
        <w:ind w:right="-2" w:firstLine="426"/>
        <w:rPr>
          <w:b/>
          <w:sz w:val="24"/>
        </w:rPr>
      </w:pPr>
      <w:r w:rsidRPr="00F233BB">
        <w:rPr>
          <w:b/>
          <w:iCs/>
          <w:sz w:val="24"/>
        </w:rPr>
        <w:t>Выпускник получит возможность научиться:</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i/>
          <w:color w:val="auto"/>
          <w:sz w:val="24"/>
          <w:szCs w:val="24"/>
        </w:rPr>
      </w:pPr>
      <w:r w:rsidRPr="00F233BB">
        <w:rPr>
          <w:rFonts w:ascii="Times New Roman" w:hAnsi="Times New Roman"/>
          <w:i/>
          <w:color w:val="auto"/>
          <w:sz w:val="24"/>
          <w:szCs w:val="24"/>
        </w:rPr>
        <w:t>подбирать антонимы для точной характеристики предметов при их сравнении;</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i/>
          <w:color w:val="auto"/>
          <w:sz w:val="24"/>
          <w:szCs w:val="24"/>
        </w:rPr>
      </w:pPr>
      <w:r w:rsidRPr="00F233BB">
        <w:rPr>
          <w:rFonts w:ascii="Times New Roman" w:hAnsi="Times New Roman"/>
          <w:i/>
          <w:color w:val="auto"/>
          <w:sz w:val="24"/>
          <w:szCs w:val="24"/>
        </w:rPr>
        <w:t>различать употребление в тексте слов в прямом и переносном значении (простые случаи);</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i/>
          <w:color w:val="auto"/>
          <w:sz w:val="24"/>
          <w:szCs w:val="24"/>
        </w:rPr>
      </w:pPr>
      <w:r w:rsidRPr="00F233BB">
        <w:rPr>
          <w:rFonts w:ascii="Times New Roman" w:hAnsi="Times New Roman"/>
          <w:i/>
          <w:color w:val="auto"/>
          <w:sz w:val="24"/>
          <w:szCs w:val="24"/>
        </w:rPr>
        <w:t>оценивать уместность использования слов в тексте;</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i/>
          <w:color w:val="auto"/>
          <w:sz w:val="24"/>
          <w:szCs w:val="24"/>
        </w:rPr>
      </w:pPr>
      <w:r w:rsidRPr="00F233BB">
        <w:rPr>
          <w:rFonts w:ascii="Times New Roman" w:hAnsi="Times New Roman"/>
          <w:i/>
          <w:color w:val="auto"/>
          <w:sz w:val="24"/>
          <w:szCs w:val="24"/>
        </w:rPr>
        <w:t>выбирать слова из ряда предложенных для успешного решения коммуникативной задачи.</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Раздел «Морфология».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распознавать грамматические признаки слов;</w:t>
      </w:r>
    </w:p>
    <w:p w:rsidR="00A210DC" w:rsidRPr="00F233BB" w:rsidRDefault="00A210DC" w:rsidP="0016165E">
      <w:pPr>
        <w:pStyle w:val="af1"/>
        <w:numPr>
          <w:ilvl w:val="0"/>
          <w:numId w:val="33"/>
        </w:numPr>
        <w:spacing w:line="276" w:lineRule="auto"/>
        <w:ind w:left="0" w:right="-2" w:firstLine="426"/>
        <w:textAlignment w:val="auto"/>
        <w:rPr>
          <w:rFonts w:ascii="Times New Roman" w:hAnsi="Times New Roman"/>
          <w:color w:val="auto"/>
          <w:sz w:val="24"/>
          <w:szCs w:val="24"/>
        </w:rPr>
      </w:pPr>
      <w:r w:rsidRPr="00F233BB">
        <w:rPr>
          <w:rFonts w:ascii="Times New Roman" w:hAnsi="Times New Roman"/>
          <w:color w:val="auto"/>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210DC" w:rsidRPr="00F233BB" w:rsidRDefault="00A210DC" w:rsidP="00423387">
      <w:pPr>
        <w:pStyle w:val="21"/>
        <w:numPr>
          <w:ilvl w:val="0"/>
          <w:numId w:val="0"/>
        </w:numPr>
        <w:spacing w:line="276" w:lineRule="auto"/>
        <w:ind w:right="-2" w:firstLine="426"/>
        <w:rPr>
          <w:b/>
          <w:sz w:val="24"/>
        </w:rPr>
      </w:pPr>
      <w:r w:rsidRPr="00F233BB">
        <w:rPr>
          <w:b/>
          <w:iCs/>
          <w:sz w:val="24"/>
        </w:rPr>
        <w:t>Выпускник получит возможность научиться:</w:t>
      </w:r>
    </w:p>
    <w:p w:rsidR="00A210DC" w:rsidRPr="00F233BB" w:rsidRDefault="00A210DC" w:rsidP="0016165E">
      <w:pPr>
        <w:pStyle w:val="21"/>
        <w:numPr>
          <w:ilvl w:val="0"/>
          <w:numId w:val="33"/>
        </w:numPr>
        <w:spacing w:line="276" w:lineRule="auto"/>
        <w:ind w:left="0" w:right="-2" w:firstLine="426"/>
        <w:rPr>
          <w:i/>
          <w:iCs/>
          <w:sz w:val="24"/>
        </w:rPr>
      </w:pPr>
      <w:r w:rsidRPr="00F233BB">
        <w:rPr>
          <w:i/>
          <w:iCs/>
          <w:spacing w:val="2"/>
          <w:sz w:val="24"/>
        </w:rPr>
        <w:t>проводить морфологический разбор имён существи</w:t>
      </w:r>
      <w:r w:rsidRPr="00F233BB">
        <w:rPr>
          <w:i/>
          <w:iCs/>
          <w:sz w:val="24"/>
        </w:rPr>
        <w:t>тельных, имён прилагательных, глаголов по предложенно</w:t>
      </w:r>
      <w:r w:rsidRPr="00F233BB">
        <w:rPr>
          <w:i/>
          <w:iCs/>
          <w:spacing w:val="2"/>
          <w:sz w:val="24"/>
        </w:rPr>
        <w:t>му в учебнике алгоритму; оценивать правильность про</w:t>
      </w:r>
      <w:r w:rsidRPr="00F233BB">
        <w:rPr>
          <w:i/>
          <w:iCs/>
          <w:sz w:val="24"/>
        </w:rPr>
        <w:t>ведения морфологического разбора;</w:t>
      </w:r>
    </w:p>
    <w:p w:rsidR="00A210DC" w:rsidRPr="00F233BB" w:rsidRDefault="00A210DC" w:rsidP="0016165E">
      <w:pPr>
        <w:pStyle w:val="21"/>
        <w:numPr>
          <w:ilvl w:val="0"/>
          <w:numId w:val="33"/>
        </w:numPr>
        <w:spacing w:line="276" w:lineRule="auto"/>
        <w:ind w:left="0" w:right="-2" w:firstLine="426"/>
        <w:rPr>
          <w:i/>
          <w:iCs/>
          <w:sz w:val="24"/>
        </w:rPr>
      </w:pPr>
      <w:r w:rsidRPr="00F233BB">
        <w:rPr>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233BB">
        <w:rPr>
          <w:b/>
          <w:bCs/>
          <w:i/>
          <w:iCs/>
          <w:sz w:val="24"/>
        </w:rPr>
        <w:t xml:space="preserve">и, а, но, </w:t>
      </w:r>
      <w:r w:rsidRPr="00F233BB">
        <w:rPr>
          <w:i/>
          <w:iCs/>
          <w:sz w:val="24"/>
        </w:rPr>
        <w:t xml:space="preserve">частицу </w:t>
      </w:r>
      <w:r w:rsidRPr="00F233BB">
        <w:rPr>
          <w:b/>
          <w:bCs/>
          <w:i/>
          <w:iCs/>
          <w:sz w:val="24"/>
        </w:rPr>
        <w:t>не</w:t>
      </w:r>
      <w:r w:rsidRPr="00F233BB">
        <w:rPr>
          <w:i/>
          <w:iCs/>
          <w:sz w:val="24"/>
        </w:rPr>
        <w:t xml:space="preserve"> при глаголах.</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bCs/>
          <w:iCs/>
          <w:color w:val="auto"/>
          <w:sz w:val="24"/>
          <w:szCs w:val="24"/>
        </w:rPr>
        <w:t>Раздел «Синтаксис».</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различать предложение, словосочетание, слово;</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устанавливать при помощи смысловых вопросов связь между словами в словосочетании и предложении;</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классифицировать предложения по цели высказывания, находить повествовательные/побудительные/вопросительные предложения;</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определять восклицательную/невосклицательную интонацию предложения;</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находить главные и второстепенные (без деления на виды) члены предложения;</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выделять предложения с однородными членами.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21"/>
        <w:numPr>
          <w:ilvl w:val="0"/>
          <w:numId w:val="33"/>
        </w:numPr>
        <w:spacing w:line="276" w:lineRule="auto"/>
        <w:ind w:left="0" w:right="-2" w:firstLine="426"/>
        <w:rPr>
          <w:i/>
          <w:iCs/>
          <w:spacing w:val="2"/>
          <w:sz w:val="24"/>
        </w:rPr>
      </w:pPr>
      <w:r w:rsidRPr="00F233BB">
        <w:rPr>
          <w:i/>
          <w:iCs/>
          <w:spacing w:val="2"/>
          <w:sz w:val="24"/>
        </w:rPr>
        <w:t>различать второстепенные члены предложения —определения, дополнения, обстоятельства;</w:t>
      </w:r>
    </w:p>
    <w:p w:rsidR="00A210DC" w:rsidRPr="00F233BB" w:rsidRDefault="00A210DC" w:rsidP="0016165E">
      <w:pPr>
        <w:pStyle w:val="21"/>
        <w:numPr>
          <w:ilvl w:val="0"/>
          <w:numId w:val="33"/>
        </w:numPr>
        <w:spacing w:line="276" w:lineRule="auto"/>
        <w:ind w:left="0" w:right="-2" w:firstLine="426"/>
        <w:rPr>
          <w:i/>
          <w:iCs/>
          <w:spacing w:val="2"/>
          <w:sz w:val="24"/>
        </w:rPr>
      </w:pPr>
      <w:r w:rsidRPr="00F233BB">
        <w:rPr>
          <w:i/>
          <w:iCs/>
          <w:spacing w:val="2"/>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210DC" w:rsidRPr="00F233BB" w:rsidRDefault="00A210DC" w:rsidP="0016165E">
      <w:pPr>
        <w:pStyle w:val="21"/>
        <w:numPr>
          <w:ilvl w:val="0"/>
          <w:numId w:val="33"/>
        </w:numPr>
        <w:spacing w:line="276" w:lineRule="auto"/>
        <w:ind w:left="0" w:right="-2" w:firstLine="426"/>
        <w:rPr>
          <w:i/>
          <w:iCs/>
          <w:spacing w:val="2"/>
          <w:sz w:val="24"/>
        </w:rPr>
      </w:pPr>
      <w:r w:rsidRPr="00F233BB">
        <w:rPr>
          <w:i/>
          <w:iCs/>
          <w:spacing w:val="2"/>
          <w:sz w:val="24"/>
        </w:rPr>
        <w:t>различать простые и сложные предложения.</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Содержательная линия «Орфография и пунктуация».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применять правила правописания (в объёме содержания курса);</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определять (уточнять) написание слова по орфографическому словарю учебника;</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безошибочно списывать текст объёмом 80—90 слов;</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писать под диктовку тексты объёмом 75—80 слов в соответствии с изученными правилами правописания;</w:t>
      </w:r>
    </w:p>
    <w:p w:rsidR="00A210DC" w:rsidRPr="00F233BB" w:rsidRDefault="00A210DC" w:rsidP="0016165E">
      <w:pPr>
        <w:pStyle w:val="21"/>
        <w:numPr>
          <w:ilvl w:val="0"/>
          <w:numId w:val="33"/>
        </w:numPr>
        <w:spacing w:line="276" w:lineRule="auto"/>
        <w:ind w:left="0" w:right="-2" w:firstLine="426"/>
        <w:rPr>
          <w:iCs/>
          <w:spacing w:val="2"/>
          <w:sz w:val="24"/>
        </w:rPr>
      </w:pPr>
      <w:r w:rsidRPr="00F233BB">
        <w:rPr>
          <w:iCs/>
          <w:spacing w:val="2"/>
          <w:sz w:val="24"/>
        </w:rPr>
        <w:t>проверять собственный и предложенный текст, находить и исправлять орфографические и пунктуационные ошибки.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16165E">
      <w:pPr>
        <w:pStyle w:val="21"/>
        <w:numPr>
          <w:ilvl w:val="0"/>
          <w:numId w:val="33"/>
        </w:numPr>
        <w:spacing w:line="276" w:lineRule="auto"/>
        <w:ind w:left="0" w:right="-2" w:firstLine="426"/>
        <w:rPr>
          <w:i/>
          <w:iCs/>
          <w:spacing w:val="2"/>
          <w:sz w:val="24"/>
        </w:rPr>
      </w:pPr>
      <w:r w:rsidRPr="00F233BB">
        <w:rPr>
          <w:i/>
          <w:iCs/>
          <w:spacing w:val="2"/>
          <w:sz w:val="24"/>
        </w:rPr>
        <w:t>осознавать место возможного возникновения орфографической ошибки;</w:t>
      </w:r>
    </w:p>
    <w:p w:rsidR="00A210DC" w:rsidRPr="00F233BB" w:rsidRDefault="00A210DC" w:rsidP="0016165E">
      <w:pPr>
        <w:pStyle w:val="21"/>
        <w:numPr>
          <w:ilvl w:val="0"/>
          <w:numId w:val="33"/>
        </w:numPr>
        <w:spacing w:line="276" w:lineRule="auto"/>
        <w:ind w:left="0" w:right="-2" w:firstLine="426"/>
        <w:rPr>
          <w:i/>
          <w:iCs/>
          <w:spacing w:val="2"/>
          <w:sz w:val="24"/>
        </w:rPr>
      </w:pPr>
      <w:r w:rsidRPr="00F233BB">
        <w:rPr>
          <w:i/>
          <w:iCs/>
          <w:spacing w:val="2"/>
          <w:sz w:val="24"/>
        </w:rPr>
        <w:t>подбирать примеры с определённой орфограммой;</w:t>
      </w:r>
    </w:p>
    <w:p w:rsidR="00A210DC" w:rsidRPr="00F233BB" w:rsidRDefault="00A210DC" w:rsidP="0016165E">
      <w:pPr>
        <w:pStyle w:val="21"/>
        <w:numPr>
          <w:ilvl w:val="0"/>
          <w:numId w:val="33"/>
        </w:numPr>
        <w:spacing w:line="276" w:lineRule="auto"/>
        <w:ind w:left="0" w:right="-2" w:firstLine="426"/>
        <w:rPr>
          <w:i/>
          <w:iCs/>
          <w:spacing w:val="2"/>
          <w:sz w:val="24"/>
        </w:rPr>
      </w:pPr>
      <w:r w:rsidRPr="00F233BB">
        <w:rPr>
          <w:i/>
          <w:iCs/>
          <w:spacing w:val="2"/>
          <w:sz w:val="24"/>
        </w:rPr>
        <w:t>при составлении собственных текстов перефразировать записываемое, чтобы избежать орфографических и пунктуационных ошибок;</w:t>
      </w:r>
    </w:p>
    <w:p w:rsidR="00A210DC" w:rsidRPr="00F233BB" w:rsidRDefault="00A210DC" w:rsidP="0016165E">
      <w:pPr>
        <w:pStyle w:val="21"/>
        <w:numPr>
          <w:ilvl w:val="0"/>
          <w:numId w:val="33"/>
        </w:numPr>
        <w:spacing w:line="276" w:lineRule="auto"/>
        <w:ind w:left="0" w:right="-2" w:firstLine="426"/>
        <w:rPr>
          <w:i/>
          <w:iCs/>
          <w:spacing w:val="2"/>
          <w:sz w:val="24"/>
        </w:rPr>
      </w:pPr>
      <w:r w:rsidRPr="00F233BB">
        <w:rPr>
          <w:i/>
          <w:iCs/>
          <w:spacing w:val="2"/>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Содержательная линия «Развитие речи».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оценивать правильность (уместность) выбора языковых</w:t>
      </w:r>
      <w:r w:rsidRPr="00F233BB">
        <w:rPr>
          <w:sz w:val="24"/>
        </w:rPr>
        <w:br/>
        <w:t xml:space="preserve">и неязыковых средств устного общения на уроке, в </w:t>
      </w:r>
      <w:r w:rsidR="00600A76" w:rsidRPr="00F233BB">
        <w:rPr>
          <w:sz w:val="24"/>
        </w:rPr>
        <w:t>школе, в</w:t>
      </w:r>
      <w:r w:rsidRPr="00F233BB">
        <w:rPr>
          <w:sz w:val="24"/>
        </w:rPr>
        <w:t xml:space="preserve"> быту, со знакомыми и незнакомыми, с людьми разного возраста;</w:t>
      </w:r>
    </w:p>
    <w:p w:rsidR="00A210DC" w:rsidRPr="00F233BB" w:rsidRDefault="00A210DC" w:rsidP="00423387">
      <w:pPr>
        <w:pStyle w:val="21"/>
        <w:spacing w:line="276" w:lineRule="auto"/>
        <w:ind w:right="-2" w:firstLine="426"/>
        <w:rPr>
          <w:sz w:val="24"/>
        </w:rPr>
      </w:pPr>
      <w:r w:rsidRPr="00F233BB">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210DC" w:rsidRPr="00F233BB" w:rsidRDefault="00A210DC" w:rsidP="00423387">
      <w:pPr>
        <w:pStyle w:val="21"/>
        <w:spacing w:line="276" w:lineRule="auto"/>
        <w:ind w:right="-2" w:firstLine="426"/>
        <w:rPr>
          <w:sz w:val="24"/>
        </w:rPr>
      </w:pPr>
      <w:r w:rsidRPr="00F233BB">
        <w:rPr>
          <w:sz w:val="24"/>
        </w:rPr>
        <w:t>выражать собственное мнение и аргументировать его;</w:t>
      </w:r>
    </w:p>
    <w:p w:rsidR="00A210DC" w:rsidRPr="00F233BB" w:rsidRDefault="00A210DC" w:rsidP="00423387">
      <w:pPr>
        <w:pStyle w:val="21"/>
        <w:spacing w:line="276" w:lineRule="auto"/>
        <w:ind w:right="-2" w:firstLine="426"/>
        <w:rPr>
          <w:sz w:val="24"/>
        </w:rPr>
      </w:pPr>
      <w:r w:rsidRPr="00F233BB">
        <w:rPr>
          <w:sz w:val="24"/>
        </w:rPr>
        <w:t>самостоятельно озаглавливать текст;</w:t>
      </w:r>
    </w:p>
    <w:p w:rsidR="00A210DC" w:rsidRPr="00F233BB" w:rsidRDefault="00A210DC" w:rsidP="00423387">
      <w:pPr>
        <w:pStyle w:val="21"/>
        <w:spacing w:line="276" w:lineRule="auto"/>
        <w:ind w:right="-2" w:firstLine="426"/>
        <w:rPr>
          <w:sz w:val="24"/>
        </w:rPr>
      </w:pPr>
      <w:r w:rsidRPr="00F233BB">
        <w:rPr>
          <w:sz w:val="24"/>
        </w:rPr>
        <w:t>составлять план текста;</w:t>
      </w:r>
    </w:p>
    <w:p w:rsidR="00A210DC" w:rsidRPr="00F233BB" w:rsidRDefault="00A210DC" w:rsidP="00423387">
      <w:pPr>
        <w:pStyle w:val="21"/>
        <w:spacing w:line="276" w:lineRule="auto"/>
        <w:ind w:right="-2" w:firstLine="426"/>
        <w:rPr>
          <w:sz w:val="24"/>
        </w:rPr>
      </w:pPr>
      <w:r w:rsidRPr="00F233BB">
        <w:rPr>
          <w:sz w:val="24"/>
        </w:rPr>
        <w:t>сочинять письма, поздравительные открытки, записки и другие небольшие тексты для конкретных ситуаций общения.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lastRenderedPageBreak/>
        <w:t>создавать тексты по предложенному заголовку;</w:t>
      </w:r>
    </w:p>
    <w:p w:rsidR="00A210DC" w:rsidRPr="00F233BB" w:rsidRDefault="00A210DC" w:rsidP="00423387">
      <w:pPr>
        <w:pStyle w:val="21"/>
        <w:spacing w:line="276" w:lineRule="auto"/>
        <w:ind w:right="-2" w:firstLine="426"/>
        <w:rPr>
          <w:i/>
          <w:sz w:val="24"/>
        </w:rPr>
      </w:pPr>
      <w:r w:rsidRPr="00F233BB">
        <w:rPr>
          <w:i/>
          <w:sz w:val="24"/>
        </w:rPr>
        <w:t>подробно или выборочно пересказывать текст;</w:t>
      </w:r>
    </w:p>
    <w:p w:rsidR="00A210DC" w:rsidRPr="00F233BB" w:rsidRDefault="00A210DC" w:rsidP="00423387">
      <w:pPr>
        <w:pStyle w:val="21"/>
        <w:spacing w:line="276" w:lineRule="auto"/>
        <w:ind w:right="-2" w:firstLine="426"/>
        <w:rPr>
          <w:i/>
          <w:sz w:val="24"/>
        </w:rPr>
      </w:pPr>
      <w:r w:rsidRPr="00F233BB">
        <w:rPr>
          <w:i/>
          <w:sz w:val="24"/>
        </w:rPr>
        <w:t>пересказывать текст от другого лица;</w:t>
      </w:r>
    </w:p>
    <w:p w:rsidR="00A210DC" w:rsidRPr="00F233BB" w:rsidRDefault="00A210DC" w:rsidP="00423387">
      <w:pPr>
        <w:pStyle w:val="21"/>
        <w:spacing w:line="276" w:lineRule="auto"/>
        <w:ind w:right="-2" w:firstLine="426"/>
        <w:rPr>
          <w:i/>
          <w:sz w:val="24"/>
        </w:rPr>
      </w:pPr>
      <w:r w:rsidRPr="00F233BB">
        <w:rPr>
          <w:i/>
          <w:sz w:val="24"/>
        </w:rPr>
        <w:t>составлять устный рассказ на определённую тему с использованием разных типов речи: описание, повествование, рассуждение;</w:t>
      </w:r>
    </w:p>
    <w:p w:rsidR="00A210DC" w:rsidRPr="00F233BB" w:rsidRDefault="00A210DC" w:rsidP="00423387">
      <w:pPr>
        <w:pStyle w:val="21"/>
        <w:spacing w:line="276" w:lineRule="auto"/>
        <w:ind w:right="-2" w:firstLine="426"/>
        <w:rPr>
          <w:i/>
          <w:sz w:val="24"/>
        </w:rPr>
      </w:pPr>
      <w:r w:rsidRPr="00F233BB">
        <w:rPr>
          <w:i/>
          <w:sz w:val="24"/>
        </w:rPr>
        <w:t>анализировать и корректировать тексты с нарушенным порядком предложений, находить в тексте смысловые пропуски;</w:t>
      </w:r>
    </w:p>
    <w:p w:rsidR="00A210DC" w:rsidRPr="00F233BB" w:rsidRDefault="00A210DC" w:rsidP="00423387">
      <w:pPr>
        <w:pStyle w:val="21"/>
        <w:spacing w:line="276" w:lineRule="auto"/>
        <w:ind w:right="-2" w:firstLine="426"/>
        <w:rPr>
          <w:i/>
          <w:sz w:val="24"/>
        </w:rPr>
      </w:pPr>
      <w:r w:rsidRPr="00F233BB">
        <w:rPr>
          <w:i/>
          <w:sz w:val="24"/>
        </w:rPr>
        <w:t>корректировать тексты, в которых допущены нарушения культуры речи;</w:t>
      </w:r>
    </w:p>
    <w:p w:rsidR="00A210DC" w:rsidRPr="00F233BB" w:rsidRDefault="00A210DC" w:rsidP="00423387">
      <w:pPr>
        <w:pStyle w:val="21"/>
        <w:spacing w:line="276" w:lineRule="auto"/>
        <w:ind w:right="-2" w:firstLine="426"/>
        <w:rPr>
          <w:i/>
          <w:sz w:val="24"/>
        </w:rPr>
      </w:pPr>
      <w:r w:rsidRPr="00F233BB">
        <w:rPr>
          <w:i/>
          <w:sz w:val="24"/>
        </w:rPr>
        <w:t>анализировать последовательность собственных действий при работе над изложениями и сочинениями и со</w:t>
      </w:r>
      <w:r w:rsidRPr="00F233BB">
        <w:rPr>
          <w:i/>
          <w:spacing w:val="2"/>
          <w:sz w:val="24"/>
        </w:rPr>
        <w:t xml:space="preserve">относить их с разработанным алгоритмом; оценивать </w:t>
      </w:r>
      <w:r w:rsidRPr="00F233BB">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210DC" w:rsidRPr="00F233BB" w:rsidRDefault="00A210DC" w:rsidP="00423387">
      <w:pPr>
        <w:pStyle w:val="21"/>
        <w:spacing w:line="276" w:lineRule="auto"/>
        <w:ind w:right="-2" w:firstLine="426"/>
        <w:rPr>
          <w:i/>
          <w:sz w:val="24"/>
        </w:rPr>
      </w:pPr>
      <w:r w:rsidRPr="00F233BB">
        <w:rPr>
          <w:i/>
          <w:spacing w:val="2"/>
          <w:sz w:val="24"/>
        </w:rPr>
        <w:t>соблюдать нормы речевого взаимодействия при интерактивном общении (sms</w:t>
      </w:r>
      <w:r w:rsidRPr="00F233BB">
        <w:rPr>
          <w:i/>
          <w:spacing w:val="2"/>
          <w:sz w:val="24"/>
        </w:rPr>
        <w:softHyphen/>
        <w:t>-сообщения, электронная по</w:t>
      </w:r>
      <w:r w:rsidRPr="00F233BB">
        <w:rPr>
          <w:i/>
          <w:sz w:val="24"/>
        </w:rPr>
        <w:t>чта, Интернет и другие виды и способы связи).</w:t>
      </w:r>
    </w:p>
    <w:p w:rsidR="00A210DC" w:rsidRPr="00F233BB" w:rsidRDefault="00A210DC" w:rsidP="00423387">
      <w:pPr>
        <w:pStyle w:val="aff3"/>
        <w:spacing w:before="0" w:beforeAutospacing="0" w:after="0" w:line="276" w:lineRule="auto"/>
        <w:ind w:right="-2" w:firstLine="426"/>
        <w:jc w:val="both"/>
        <w:outlineLvl w:val="1"/>
        <w:rPr>
          <w:rFonts w:eastAsia="MS Gothic"/>
          <w:b/>
        </w:rPr>
      </w:pPr>
      <w:bookmarkStart w:id="26" w:name="_Toc418108299"/>
      <w:r w:rsidRPr="00F233BB">
        <w:rPr>
          <w:rFonts w:eastAsia="MS Gothic"/>
          <w:b/>
        </w:rPr>
        <w:t>Литературное чтение</w:t>
      </w:r>
      <w:bookmarkEnd w:id="26"/>
      <w:r w:rsidRPr="00F233BB">
        <w:rPr>
          <w:rFonts w:eastAsia="MS Gothic"/>
          <w:b/>
        </w:rPr>
        <w:t>.</w:t>
      </w:r>
    </w:p>
    <w:p w:rsidR="00A210DC" w:rsidRPr="00F233BB" w:rsidRDefault="00A210DC" w:rsidP="00423387">
      <w:pPr>
        <w:pStyle w:val="a7"/>
        <w:tabs>
          <w:tab w:val="left" w:pos="709"/>
        </w:tabs>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210DC" w:rsidRPr="00F233BB" w:rsidRDefault="00A210DC" w:rsidP="00423387">
      <w:pPr>
        <w:pStyle w:val="a7"/>
        <w:tabs>
          <w:tab w:val="left" w:pos="709"/>
        </w:tabs>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210DC" w:rsidRPr="00F233BB" w:rsidRDefault="00A210DC" w:rsidP="00423387">
      <w:pPr>
        <w:pStyle w:val="a7"/>
        <w:tabs>
          <w:tab w:val="left" w:pos="709"/>
        </w:tabs>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F233BB">
        <w:rPr>
          <w:rFonts w:ascii="Times New Roman" w:hAnsi="Times New Roman"/>
          <w:color w:val="auto"/>
          <w:spacing w:val="-4"/>
          <w:sz w:val="24"/>
          <w:szCs w:val="24"/>
        </w:rPr>
        <w:t xml:space="preserve">прочитанное, высказывать свою точку зрения и уважать мнение </w:t>
      </w:r>
      <w:r w:rsidRPr="00F233BB">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233BB">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233BB">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233BB">
        <w:rPr>
          <w:rFonts w:ascii="Times New Roman" w:hAnsi="Times New Roman"/>
          <w:color w:val="auto"/>
          <w:sz w:val="24"/>
          <w:szCs w:val="24"/>
        </w:rPr>
        <w:t>.</w:t>
      </w:r>
    </w:p>
    <w:p w:rsidR="00A210DC" w:rsidRPr="00F233BB" w:rsidRDefault="00A210DC" w:rsidP="00423387">
      <w:pPr>
        <w:pStyle w:val="a7"/>
        <w:tabs>
          <w:tab w:val="left" w:pos="709"/>
        </w:tabs>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210DC" w:rsidRPr="00F233BB" w:rsidRDefault="00A210DC" w:rsidP="00423387">
      <w:pPr>
        <w:pStyle w:val="a7"/>
        <w:tabs>
          <w:tab w:val="left" w:pos="709"/>
        </w:tabs>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Выпускники овладеют техникой чтения </w:t>
      </w:r>
      <w:r w:rsidRPr="00F233BB">
        <w:rPr>
          <w:rFonts w:ascii="Times New Roman" w:hAnsi="Times New Roman"/>
          <w:bCs/>
          <w:color w:val="auto"/>
          <w:sz w:val="24"/>
          <w:szCs w:val="24"/>
        </w:rPr>
        <w:t>(правильным плавным чтением, приближающимся к темпу нормальной речи)</w:t>
      </w:r>
      <w:r w:rsidRPr="00F233BB">
        <w:rPr>
          <w:rFonts w:ascii="Times New Roman" w:hAnsi="Times New Roman"/>
          <w:color w:val="auto"/>
          <w:sz w:val="24"/>
          <w:szCs w:val="24"/>
        </w:rPr>
        <w:t>, приемами пони</w:t>
      </w:r>
      <w:r w:rsidRPr="00F233BB">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233BB">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210DC" w:rsidRPr="00F233BB"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4"/>
          <w:szCs w:val="24"/>
          <w:lang w:val="ru-RU"/>
        </w:rPr>
      </w:pPr>
      <w:r w:rsidRPr="00F233BB">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w:t>
      </w:r>
      <w:r w:rsidRPr="00F233BB">
        <w:rPr>
          <w:rStyle w:val="Zag11"/>
          <w:rFonts w:ascii="Times New Roman" w:eastAsia="@Arial Unicode MS" w:hAnsi="Times New Roman" w:cs="Times New Roman"/>
          <w:color w:val="auto"/>
          <w:sz w:val="24"/>
          <w:szCs w:val="24"/>
          <w:lang w:val="ru-RU"/>
        </w:rPr>
        <w:lastRenderedPageBreak/>
        <w:t>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210DC" w:rsidRPr="00F233BB"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4"/>
          <w:szCs w:val="24"/>
          <w:lang w:val="ru-RU"/>
        </w:rPr>
      </w:pPr>
      <w:r w:rsidRPr="00F233BB">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210DC" w:rsidRPr="00F233BB"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4"/>
          <w:szCs w:val="24"/>
          <w:lang w:val="ru-RU"/>
        </w:rPr>
      </w:pPr>
      <w:r w:rsidRPr="00F233BB">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210DC" w:rsidRPr="00F233BB"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F233BB">
        <w:rPr>
          <w:rFonts w:ascii="Times New Roman" w:hAnsi="Times New Roman" w:cs="Times New Roman"/>
          <w:b/>
          <w:i w:val="0"/>
          <w:color w:val="auto"/>
          <w:sz w:val="24"/>
          <w:szCs w:val="24"/>
        </w:rPr>
        <w:t>Виды речевой и читательской деятельности.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rStyle w:val="Zag11"/>
          <w:rFonts w:eastAsia="@Arial Unicode MS"/>
          <w:sz w:val="24"/>
        </w:rPr>
      </w:pPr>
      <w:r w:rsidRPr="00F233BB">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210DC" w:rsidRPr="00F233BB" w:rsidRDefault="00A210DC" w:rsidP="00423387">
      <w:pPr>
        <w:pStyle w:val="21"/>
        <w:spacing w:line="276" w:lineRule="auto"/>
        <w:ind w:right="-2" w:firstLine="426"/>
        <w:rPr>
          <w:rStyle w:val="Zag11"/>
          <w:b/>
          <w:sz w:val="24"/>
        </w:rPr>
      </w:pPr>
      <w:r w:rsidRPr="00F233BB">
        <w:rPr>
          <w:sz w:val="24"/>
        </w:rPr>
        <w:t>прогнозировать содержание текста художественного произведения по заголовку, автору, жанру и осознавать цель чтения;</w:t>
      </w:r>
    </w:p>
    <w:p w:rsidR="00A210DC" w:rsidRPr="00F233BB" w:rsidRDefault="00A210DC" w:rsidP="00423387">
      <w:pPr>
        <w:pStyle w:val="21"/>
        <w:spacing w:line="276" w:lineRule="auto"/>
        <w:ind w:right="-2" w:firstLine="426"/>
        <w:rPr>
          <w:rStyle w:val="Zag11"/>
          <w:rFonts w:eastAsia="@Arial Unicode MS"/>
          <w:sz w:val="24"/>
        </w:rPr>
      </w:pPr>
      <w:r w:rsidRPr="00F233BB">
        <w:rPr>
          <w:rStyle w:val="Zag11"/>
          <w:rFonts w:eastAsia="@Arial Unicode MS"/>
          <w:sz w:val="24"/>
        </w:rPr>
        <w:t>читать со скоростью, позволяющей понимать смысл прочитанного;</w:t>
      </w:r>
    </w:p>
    <w:p w:rsidR="00A210DC" w:rsidRPr="00F233BB" w:rsidRDefault="00A210DC" w:rsidP="00423387">
      <w:pPr>
        <w:pStyle w:val="21"/>
        <w:spacing w:line="276" w:lineRule="auto"/>
        <w:ind w:right="-2" w:firstLine="426"/>
        <w:rPr>
          <w:rStyle w:val="Zag11"/>
          <w:rFonts w:eastAsia="@Arial Unicode MS"/>
          <w:sz w:val="24"/>
        </w:rPr>
      </w:pPr>
      <w:r w:rsidRPr="00F233BB">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210DC" w:rsidRPr="00F233BB" w:rsidRDefault="00A210DC" w:rsidP="00423387">
      <w:pPr>
        <w:pStyle w:val="21"/>
        <w:spacing w:line="276" w:lineRule="auto"/>
        <w:ind w:right="-2" w:firstLine="426"/>
        <w:rPr>
          <w:rStyle w:val="Zag11"/>
          <w:rFonts w:eastAsia="@Arial Unicode MS"/>
          <w:sz w:val="24"/>
        </w:rPr>
      </w:pPr>
      <w:r w:rsidRPr="00F233BB">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210DC" w:rsidRPr="00F233BB" w:rsidRDefault="00A210DC" w:rsidP="00423387">
      <w:pPr>
        <w:pStyle w:val="21"/>
        <w:spacing w:line="276" w:lineRule="auto"/>
        <w:ind w:right="-2" w:firstLine="426"/>
        <w:rPr>
          <w:rStyle w:val="Zag11"/>
          <w:rFonts w:eastAsia="@Arial Unicode MS"/>
          <w:sz w:val="24"/>
        </w:rPr>
      </w:pPr>
      <w:r w:rsidRPr="00F233BB">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210DC" w:rsidRPr="00F233BB" w:rsidRDefault="00A210DC" w:rsidP="00423387">
      <w:pPr>
        <w:pStyle w:val="21"/>
        <w:spacing w:line="276" w:lineRule="auto"/>
        <w:ind w:right="-2" w:firstLine="426"/>
        <w:rPr>
          <w:rStyle w:val="Zag11"/>
          <w:rFonts w:eastAsia="@Arial Unicode MS"/>
          <w:sz w:val="24"/>
        </w:rPr>
      </w:pPr>
      <w:r w:rsidRPr="00F233BB">
        <w:rPr>
          <w:rStyle w:val="Zag11"/>
          <w:rFonts w:eastAsia="@Arial Unicode MS"/>
          <w:sz w:val="24"/>
        </w:rPr>
        <w:t>ориентироваться в содержании художественного, учебного и научно</w:t>
      </w:r>
      <w:r w:rsidRPr="00F233BB">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A210DC" w:rsidRPr="00F233BB" w:rsidRDefault="00A210DC" w:rsidP="00423387">
      <w:pPr>
        <w:pStyle w:val="21"/>
        <w:spacing w:line="276" w:lineRule="auto"/>
        <w:ind w:right="-2" w:firstLine="426"/>
        <w:rPr>
          <w:sz w:val="24"/>
        </w:rPr>
      </w:pPr>
      <w:r w:rsidRPr="00F233BB">
        <w:rPr>
          <w:iCs/>
          <w:spacing w:val="2"/>
          <w:sz w:val="24"/>
        </w:rPr>
        <w:t>для художественных текстов</w:t>
      </w:r>
      <w:r w:rsidRPr="00F233BB">
        <w:rPr>
          <w:spacing w:val="2"/>
          <w:sz w:val="24"/>
        </w:rPr>
        <w:t xml:space="preserve">: определять главную </w:t>
      </w:r>
      <w:r w:rsidRPr="00F233BB">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233BB">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233BB">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A210DC" w:rsidRPr="00F233BB" w:rsidRDefault="00A210DC" w:rsidP="00423387">
      <w:pPr>
        <w:pStyle w:val="21"/>
        <w:spacing w:line="276" w:lineRule="auto"/>
        <w:ind w:right="-2" w:firstLine="426"/>
        <w:rPr>
          <w:sz w:val="24"/>
        </w:rPr>
      </w:pPr>
      <w:r w:rsidRPr="00F233BB">
        <w:rPr>
          <w:iCs/>
          <w:sz w:val="24"/>
        </w:rPr>
        <w:t>для научно-популярных текстов</w:t>
      </w:r>
      <w:r w:rsidRPr="00F233BB">
        <w:rPr>
          <w:sz w:val="24"/>
        </w:rPr>
        <w:t xml:space="preserve">: определять основное </w:t>
      </w:r>
      <w:r w:rsidRPr="00F233BB">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233BB">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233BB">
        <w:rPr>
          <w:spacing w:val="2"/>
          <w:sz w:val="24"/>
        </w:rPr>
        <w:t>подтверждая ответ примерами из текста; объяснять значе</w:t>
      </w:r>
      <w:r w:rsidRPr="00F233BB">
        <w:rPr>
          <w:sz w:val="24"/>
        </w:rPr>
        <w:t xml:space="preserve">ние слова с опорой на контекст, с использованием словарей и другой справочной литературы; </w:t>
      </w:r>
    </w:p>
    <w:p w:rsidR="00A210DC" w:rsidRPr="00F233BB" w:rsidRDefault="00A210DC" w:rsidP="00423387">
      <w:pPr>
        <w:pStyle w:val="21"/>
        <w:spacing w:line="276" w:lineRule="auto"/>
        <w:ind w:right="-2" w:firstLine="426"/>
        <w:rPr>
          <w:sz w:val="24"/>
        </w:rPr>
      </w:pPr>
      <w:r w:rsidRPr="00F233BB">
        <w:rPr>
          <w:sz w:val="24"/>
        </w:rPr>
        <w:t>использовать простейшие приемы анализа различных видов текстов:</w:t>
      </w:r>
    </w:p>
    <w:p w:rsidR="00A210DC" w:rsidRPr="00F233BB" w:rsidRDefault="00A210DC" w:rsidP="00423387">
      <w:pPr>
        <w:pStyle w:val="21"/>
        <w:spacing w:line="276" w:lineRule="auto"/>
        <w:ind w:right="-2" w:firstLine="426"/>
        <w:rPr>
          <w:sz w:val="24"/>
        </w:rPr>
      </w:pPr>
      <w:r w:rsidRPr="00F233BB">
        <w:rPr>
          <w:iCs/>
          <w:sz w:val="24"/>
        </w:rPr>
        <w:t>для художественных текстов</w:t>
      </w:r>
      <w:r w:rsidRPr="00F233BB">
        <w:rPr>
          <w:sz w:val="24"/>
        </w:rPr>
        <w:t xml:space="preserve">: </w:t>
      </w:r>
      <w:r w:rsidRPr="00F233BB">
        <w:rPr>
          <w:spacing w:val="2"/>
          <w:sz w:val="24"/>
        </w:rPr>
        <w:t xml:space="preserve">устанавливать </w:t>
      </w:r>
      <w:r w:rsidRPr="00F233BB">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A210DC" w:rsidRPr="00F233BB" w:rsidRDefault="00A210DC" w:rsidP="00423387">
      <w:pPr>
        <w:pStyle w:val="21"/>
        <w:spacing w:line="276" w:lineRule="auto"/>
        <w:ind w:right="-2" w:firstLine="426"/>
        <w:rPr>
          <w:sz w:val="24"/>
        </w:rPr>
      </w:pPr>
      <w:r w:rsidRPr="00F233BB">
        <w:rPr>
          <w:iCs/>
          <w:sz w:val="24"/>
        </w:rPr>
        <w:t>для научно-популярных текстов</w:t>
      </w:r>
      <w:r w:rsidRPr="00F233BB">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210DC" w:rsidRPr="00F233BB" w:rsidRDefault="00A210DC" w:rsidP="00423387">
      <w:pPr>
        <w:pStyle w:val="21"/>
        <w:spacing w:line="276" w:lineRule="auto"/>
        <w:ind w:right="-2" w:firstLine="426"/>
        <w:rPr>
          <w:sz w:val="24"/>
        </w:rPr>
      </w:pPr>
      <w:r w:rsidRPr="00F233BB">
        <w:rPr>
          <w:sz w:val="24"/>
        </w:rPr>
        <w:t>использовать различные формы интерпретации содержания текстов:</w:t>
      </w:r>
    </w:p>
    <w:p w:rsidR="00A210DC" w:rsidRPr="00F233BB" w:rsidRDefault="00A210DC" w:rsidP="00423387">
      <w:pPr>
        <w:pStyle w:val="21"/>
        <w:spacing w:line="276" w:lineRule="auto"/>
        <w:ind w:right="-2" w:firstLine="426"/>
        <w:rPr>
          <w:sz w:val="24"/>
        </w:rPr>
      </w:pPr>
      <w:r w:rsidRPr="00F233BB">
        <w:rPr>
          <w:iCs/>
          <w:sz w:val="24"/>
        </w:rPr>
        <w:lastRenderedPageBreak/>
        <w:t>для художественных текстов</w:t>
      </w:r>
      <w:r w:rsidRPr="00F233BB">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210DC" w:rsidRPr="00F233BB" w:rsidRDefault="00A210DC" w:rsidP="00423387">
      <w:pPr>
        <w:pStyle w:val="21"/>
        <w:spacing w:line="276" w:lineRule="auto"/>
        <w:ind w:right="-2" w:firstLine="426"/>
        <w:rPr>
          <w:sz w:val="24"/>
        </w:rPr>
      </w:pPr>
      <w:r w:rsidRPr="00F233BB">
        <w:rPr>
          <w:iCs/>
          <w:sz w:val="24"/>
        </w:rPr>
        <w:t>для научно-популярных текстов</w:t>
      </w:r>
      <w:r w:rsidRPr="00F233BB">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210DC" w:rsidRPr="00F233BB" w:rsidRDefault="00A210DC" w:rsidP="00423387">
      <w:pPr>
        <w:pStyle w:val="21"/>
        <w:spacing w:line="276" w:lineRule="auto"/>
        <w:ind w:right="-2" w:firstLine="426"/>
        <w:rPr>
          <w:sz w:val="24"/>
        </w:rPr>
      </w:pPr>
      <w:r w:rsidRPr="00F233BB">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233BB">
        <w:rPr>
          <w:iCs/>
          <w:sz w:val="24"/>
        </w:rPr>
        <w:t>только для художественных текстов</w:t>
      </w:r>
      <w:r w:rsidRPr="00F233BB">
        <w:rPr>
          <w:sz w:val="24"/>
        </w:rPr>
        <w:t>);</w:t>
      </w:r>
    </w:p>
    <w:p w:rsidR="00A210DC" w:rsidRPr="00F233BB" w:rsidRDefault="00A210DC" w:rsidP="00423387">
      <w:pPr>
        <w:pStyle w:val="21"/>
        <w:spacing w:line="276" w:lineRule="auto"/>
        <w:ind w:right="-2" w:firstLine="426"/>
        <w:rPr>
          <w:sz w:val="24"/>
        </w:rPr>
      </w:pPr>
      <w:r w:rsidRPr="00F233BB">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210DC" w:rsidRPr="00F233BB" w:rsidRDefault="00A210DC" w:rsidP="00423387">
      <w:pPr>
        <w:pStyle w:val="21"/>
        <w:spacing w:line="276" w:lineRule="auto"/>
        <w:ind w:right="-2" w:firstLine="426"/>
        <w:rPr>
          <w:sz w:val="24"/>
        </w:rPr>
      </w:pPr>
      <w:r w:rsidRPr="00F233BB">
        <w:rPr>
          <w:sz w:val="24"/>
        </w:rPr>
        <w:t>передавать содержание прочитанного или прослушанного с учетом специфики текста в виде пересказа (полного или краткого) (</w:t>
      </w:r>
      <w:r w:rsidRPr="00F233BB">
        <w:rPr>
          <w:iCs/>
          <w:sz w:val="24"/>
        </w:rPr>
        <w:t>для всех видов текстов</w:t>
      </w:r>
      <w:r w:rsidRPr="00F233BB">
        <w:rPr>
          <w:sz w:val="24"/>
        </w:rPr>
        <w:t>);</w:t>
      </w:r>
    </w:p>
    <w:p w:rsidR="00A210DC" w:rsidRPr="00F233BB" w:rsidRDefault="00A210DC" w:rsidP="00423387">
      <w:pPr>
        <w:pStyle w:val="21"/>
        <w:spacing w:line="276" w:lineRule="auto"/>
        <w:ind w:right="-2" w:firstLine="426"/>
        <w:rPr>
          <w:rStyle w:val="Zag11"/>
          <w:sz w:val="24"/>
        </w:rPr>
      </w:pPr>
      <w:r w:rsidRPr="00F233BB">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233BB">
        <w:rPr>
          <w:iCs/>
          <w:sz w:val="24"/>
        </w:rPr>
        <w:t>для всех видов текстов</w:t>
      </w:r>
      <w:r w:rsidRPr="00F233BB">
        <w:rPr>
          <w:sz w:val="24"/>
        </w:rPr>
        <w:t>).</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rStyle w:val="Zag11"/>
          <w:rFonts w:eastAsia="@Arial Unicode MS"/>
          <w:i/>
          <w:iCs/>
          <w:sz w:val="24"/>
        </w:rPr>
      </w:pPr>
      <w:r w:rsidRPr="00F233BB">
        <w:rPr>
          <w:rStyle w:val="Zag11"/>
          <w:rFonts w:eastAsia="@Arial Unicode MS"/>
          <w:i/>
          <w:sz w:val="24"/>
        </w:rPr>
        <w:t>осмысливать эстетические и нравственные ценности художественного текста и высказывать суждение;</w:t>
      </w:r>
    </w:p>
    <w:p w:rsidR="00A210DC" w:rsidRPr="00F233BB" w:rsidRDefault="00A210DC" w:rsidP="00423387">
      <w:pPr>
        <w:pStyle w:val="21"/>
        <w:spacing w:line="276" w:lineRule="auto"/>
        <w:ind w:right="-2" w:firstLine="426"/>
        <w:rPr>
          <w:i/>
          <w:sz w:val="24"/>
        </w:rPr>
      </w:pPr>
      <w:r w:rsidRPr="00F233BB">
        <w:rPr>
          <w:i/>
          <w:sz w:val="24"/>
        </w:rPr>
        <w:t xml:space="preserve">осмысливать эстетические и нравственные ценности </w:t>
      </w:r>
      <w:r w:rsidRPr="00F233BB">
        <w:rPr>
          <w:i/>
          <w:spacing w:val="-2"/>
          <w:sz w:val="24"/>
        </w:rPr>
        <w:t>художественного текста и высказывать собственное суж</w:t>
      </w:r>
      <w:r w:rsidRPr="00F233BB">
        <w:rPr>
          <w:i/>
          <w:sz w:val="24"/>
        </w:rPr>
        <w:t>дение;</w:t>
      </w:r>
    </w:p>
    <w:p w:rsidR="00A210DC" w:rsidRPr="00F233BB" w:rsidRDefault="00A210DC" w:rsidP="00423387">
      <w:pPr>
        <w:pStyle w:val="21"/>
        <w:spacing w:line="276" w:lineRule="auto"/>
        <w:ind w:right="-2" w:firstLine="426"/>
        <w:rPr>
          <w:i/>
          <w:sz w:val="24"/>
        </w:rPr>
      </w:pPr>
      <w:r w:rsidRPr="00F233BB">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210DC" w:rsidRPr="00F233BB" w:rsidRDefault="00A210DC" w:rsidP="00423387">
      <w:pPr>
        <w:pStyle w:val="21"/>
        <w:spacing w:line="276" w:lineRule="auto"/>
        <w:ind w:right="-2" w:firstLine="426"/>
        <w:rPr>
          <w:i/>
          <w:sz w:val="24"/>
        </w:rPr>
      </w:pPr>
      <w:r w:rsidRPr="00F233BB">
        <w:rPr>
          <w:i/>
          <w:sz w:val="24"/>
        </w:rPr>
        <w:t xml:space="preserve">устанавливать ассоциации с жизненным опытом, с впечатлениями от восприятия других видов искусства; </w:t>
      </w:r>
    </w:p>
    <w:p w:rsidR="00A210DC" w:rsidRPr="00F233BB" w:rsidRDefault="00A210DC" w:rsidP="00423387">
      <w:pPr>
        <w:pStyle w:val="21"/>
        <w:spacing w:line="276" w:lineRule="auto"/>
        <w:ind w:right="-2" w:firstLine="426"/>
        <w:rPr>
          <w:i/>
          <w:sz w:val="24"/>
        </w:rPr>
      </w:pPr>
      <w:r w:rsidRPr="00F233BB">
        <w:rPr>
          <w:i/>
          <w:sz w:val="24"/>
        </w:rPr>
        <w:t>составлять по аналогии устные рассказы (повествование, рассуждение, описание).</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Круг детского чтения (для всех видов текстов).</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осуществлять выбор книги в библиотеке (или в контролируемом Интернете) по заданной тематике или по собственному желанию;</w:t>
      </w:r>
    </w:p>
    <w:p w:rsidR="00A210DC" w:rsidRPr="00F233BB" w:rsidRDefault="00A210DC" w:rsidP="00423387">
      <w:pPr>
        <w:pStyle w:val="21"/>
        <w:spacing w:line="276" w:lineRule="auto"/>
        <w:ind w:right="-2" w:firstLine="426"/>
        <w:rPr>
          <w:sz w:val="24"/>
        </w:rPr>
      </w:pPr>
      <w:r w:rsidRPr="00F233BB">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210DC" w:rsidRPr="00F233BB" w:rsidRDefault="00A210DC" w:rsidP="00423387">
      <w:pPr>
        <w:pStyle w:val="21"/>
        <w:spacing w:line="276" w:lineRule="auto"/>
        <w:ind w:right="-2" w:firstLine="426"/>
        <w:rPr>
          <w:sz w:val="24"/>
        </w:rPr>
      </w:pPr>
      <w:r w:rsidRPr="00F233BB">
        <w:rPr>
          <w:sz w:val="24"/>
        </w:rPr>
        <w:t>составлять аннотацию и краткий отзыв на прочитанное произведение по заданному образцу.</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работать с тематическим каталогом;</w:t>
      </w:r>
    </w:p>
    <w:p w:rsidR="00A210DC" w:rsidRPr="00F233BB" w:rsidRDefault="00A210DC" w:rsidP="00423387">
      <w:pPr>
        <w:pStyle w:val="21"/>
        <w:spacing w:line="276" w:lineRule="auto"/>
        <w:ind w:right="-2" w:firstLine="426"/>
        <w:rPr>
          <w:i/>
          <w:sz w:val="24"/>
        </w:rPr>
      </w:pPr>
      <w:r w:rsidRPr="00F233BB">
        <w:rPr>
          <w:i/>
          <w:sz w:val="24"/>
        </w:rPr>
        <w:t>работать с детской периодикой;</w:t>
      </w:r>
    </w:p>
    <w:p w:rsidR="00A210DC" w:rsidRPr="00F233BB" w:rsidRDefault="00A210DC" w:rsidP="00423387">
      <w:pPr>
        <w:pStyle w:val="21"/>
        <w:spacing w:line="276" w:lineRule="auto"/>
        <w:ind w:right="-2" w:firstLine="426"/>
        <w:rPr>
          <w:i/>
          <w:sz w:val="24"/>
        </w:rPr>
      </w:pPr>
      <w:r w:rsidRPr="00F233BB">
        <w:rPr>
          <w:i/>
          <w:sz w:val="24"/>
        </w:rPr>
        <w:t>самостоятельно писать отзыв о прочитанной книге (в свободной форме).</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распознавать некоторые отличительные особенности ху</w:t>
      </w:r>
      <w:r w:rsidRPr="00F233BB">
        <w:rPr>
          <w:spacing w:val="2"/>
          <w:sz w:val="24"/>
        </w:rPr>
        <w:t xml:space="preserve">дожественных произведений (на примерах художественных </w:t>
      </w:r>
      <w:r w:rsidRPr="00F233BB">
        <w:rPr>
          <w:sz w:val="24"/>
        </w:rPr>
        <w:t>образов и средств художественной выразительности);</w:t>
      </w:r>
    </w:p>
    <w:p w:rsidR="00A210DC" w:rsidRPr="00F233BB" w:rsidRDefault="00A210DC" w:rsidP="00423387">
      <w:pPr>
        <w:pStyle w:val="21"/>
        <w:spacing w:line="276" w:lineRule="auto"/>
        <w:ind w:right="-2" w:firstLine="426"/>
        <w:rPr>
          <w:sz w:val="24"/>
        </w:rPr>
      </w:pPr>
      <w:r w:rsidRPr="00F233BB">
        <w:rPr>
          <w:spacing w:val="2"/>
          <w:sz w:val="24"/>
        </w:rPr>
        <w:t>отличать на практическом уровне прозаический текст</w:t>
      </w:r>
      <w:r w:rsidRPr="00F233BB">
        <w:rPr>
          <w:spacing w:val="2"/>
          <w:sz w:val="24"/>
        </w:rPr>
        <w:br/>
      </w:r>
      <w:r w:rsidRPr="00F233BB">
        <w:rPr>
          <w:sz w:val="24"/>
        </w:rPr>
        <w:t>от стихотворного, приводить примеры прозаических и стихотворных текстов;</w:t>
      </w:r>
    </w:p>
    <w:p w:rsidR="00A210DC" w:rsidRPr="00F233BB" w:rsidRDefault="00A210DC" w:rsidP="00423387">
      <w:pPr>
        <w:pStyle w:val="21"/>
        <w:spacing w:line="276" w:lineRule="auto"/>
        <w:ind w:right="-2" w:firstLine="426"/>
        <w:rPr>
          <w:sz w:val="24"/>
        </w:rPr>
      </w:pPr>
      <w:r w:rsidRPr="00F233BB">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210DC" w:rsidRPr="00F233BB" w:rsidRDefault="00A210DC" w:rsidP="00423387">
      <w:pPr>
        <w:pStyle w:val="21"/>
        <w:spacing w:line="276" w:lineRule="auto"/>
        <w:ind w:right="-2" w:firstLine="426"/>
        <w:rPr>
          <w:iCs/>
          <w:sz w:val="24"/>
        </w:rPr>
      </w:pPr>
      <w:r w:rsidRPr="00F233BB">
        <w:rPr>
          <w:sz w:val="24"/>
        </w:rPr>
        <w:lastRenderedPageBreak/>
        <w:t>находить средства художественной выразительности (метафора, олицетворение, эпитет).</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pacing w:val="2"/>
          <w:sz w:val="24"/>
        </w:rPr>
        <w:t xml:space="preserve">воспринимать художественную литературу как вид </w:t>
      </w:r>
      <w:r w:rsidRPr="00F233BB">
        <w:rPr>
          <w:i/>
          <w:sz w:val="24"/>
        </w:rPr>
        <w:t>искусства, приводить примеры проявления художественного вымысла в произведениях;</w:t>
      </w:r>
    </w:p>
    <w:p w:rsidR="00A210DC" w:rsidRPr="00F233BB" w:rsidRDefault="00A210DC" w:rsidP="00423387">
      <w:pPr>
        <w:pStyle w:val="21"/>
        <w:spacing w:line="276" w:lineRule="auto"/>
        <w:ind w:right="-2" w:firstLine="426"/>
        <w:rPr>
          <w:i/>
          <w:sz w:val="24"/>
        </w:rPr>
      </w:pPr>
      <w:r w:rsidRPr="00F233BB">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210DC" w:rsidRPr="00F233BB" w:rsidRDefault="00A210DC" w:rsidP="00423387">
      <w:pPr>
        <w:pStyle w:val="21"/>
        <w:spacing w:line="276" w:lineRule="auto"/>
        <w:ind w:right="-2" w:firstLine="426"/>
        <w:rPr>
          <w:i/>
          <w:sz w:val="24"/>
        </w:rPr>
      </w:pPr>
      <w:r w:rsidRPr="00F233BB">
        <w:rPr>
          <w:i/>
          <w:sz w:val="24"/>
        </w:rPr>
        <w:t>определять позиции героев художественного текста, позицию автора художественного текста.</w:t>
      </w:r>
    </w:p>
    <w:p w:rsidR="00A210DC" w:rsidRPr="00F233BB" w:rsidRDefault="00A210DC" w:rsidP="00423387">
      <w:pPr>
        <w:pStyle w:val="4"/>
        <w:spacing w:before="0" w:after="0" w:line="276" w:lineRule="auto"/>
        <w:ind w:right="-2" w:firstLine="426"/>
        <w:jc w:val="both"/>
        <w:rPr>
          <w:rFonts w:ascii="Times New Roman" w:hAnsi="Times New Roman" w:cs="Times New Roman"/>
          <w:b/>
          <w:bCs/>
          <w:i w:val="0"/>
          <w:iCs w:val="0"/>
          <w:smallCaps/>
          <w:color w:val="auto"/>
          <w:sz w:val="24"/>
          <w:szCs w:val="24"/>
        </w:rPr>
      </w:pPr>
      <w:r w:rsidRPr="00F233BB">
        <w:rPr>
          <w:rFonts w:ascii="Times New Roman" w:hAnsi="Times New Roman" w:cs="Times New Roman"/>
          <w:b/>
          <w:i w:val="0"/>
          <w:color w:val="auto"/>
          <w:sz w:val="24"/>
          <w:szCs w:val="24"/>
        </w:rPr>
        <w:t>Творческая деятельность (только для художественных текстов).</w:t>
      </w:r>
    </w:p>
    <w:p w:rsidR="00A210DC" w:rsidRPr="00F233BB" w:rsidRDefault="00A210DC" w:rsidP="00423387">
      <w:pPr>
        <w:pStyle w:val="21"/>
        <w:numPr>
          <w:ilvl w:val="0"/>
          <w:numId w:val="0"/>
        </w:numPr>
        <w:spacing w:line="276" w:lineRule="auto"/>
        <w:ind w:right="-2" w:firstLine="426"/>
        <w:rPr>
          <w:rStyle w:val="Zag11"/>
          <w:rFonts w:eastAsia="@Arial Unicode MS"/>
          <w:sz w:val="24"/>
        </w:rPr>
      </w:pPr>
      <w:r w:rsidRPr="00F233BB">
        <w:rPr>
          <w:rStyle w:val="Zag11"/>
          <w:rFonts w:eastAsia="@Arial Unicode MS"/>
          <w:b/>
          <w:sz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создавать по аналогии собственный текст в жанре сказки и загадки;</w:t>
      </w:r>
    </w:p>
    <w:p w:rsidR="00A210DC" w:rsidRPr="00F233BB" w:rsidRDefault="00A210DC" w:rsidP="00423387">
      <w:pPr>
        <w:pStyle w:val="21"/>
        <w:spacing w:line="276" w:lineRule="auto"/>
        <w:ind w:right="-2" w:firstLine="426"/>
        <w:rPr>
          <w:sz w:val="24"/>
        </w:rPr>
      </w:pPr>
      <w:r w:rsidRPr="00F233BB">
        <w:rPr>
          <w:sz w:val="24"/>
        </w:rPr>
        <w:t>восстанавливать текст, дополняя его начало или окончание или пополняя его событиями;</w:t>
      </w:r>
    </w:p>
    <w:p w:rsidR="00A210DC" w:rsidRPr="00F233BB" w:rsidRDefault="00A210DC" w:rsidP="00423387">
      <w:pPr>
        <w:pStyle w:val="21"/>
        <w:spacing w:line="276" w:lineRule="auto"/>
        <w:ind w:right="-2" w:firstLine="426"/>
        <w:rPr>
          <w:sz w:val="24"/>
        </w:rPr>
      </w:pPr>
      <w:r w:rsidRPr="00F233BB">
        <w:rPr>
          <w:sz w:val="24"/>
        </w:rPr>
        <w:t>составлять устный рассказ по репродукциям картин художников и/или на основе личного опыта;</w:t>
      </w:r>
    </w:p>
    <w:p w:rsidR="00A210DC" w:rsidRPr="00F233BB" w:rsidRDefault="00A210DC" w:rsidP="00423387">
      <w:pPr>
        <w:pStyle w:val="21"/>
        <w:spacing w:line="276" w:lineRule="auto"/>
        <w:ind w:right="-2" w:firstLine="426"/>
        <w:rPr>
          <w:rStyle w:val="Zag11"/>
          <w:sz w:val="24"/>
        </w:rPr>
      </w:pPr>
      <w:r w:rsidRPr="00F233BB">
        <w:rPr>
          <w:sz w:val="24"/>
        </w:rPr>
        <w:t>составлять устный рассказ на основе прочитанных про</w:t>
      </w:r>
      <w:r w:rsidRPr="00F233BB">
        <w:rPr>
          <w:spacing w:val="2"/>
          <w:sz w:val="24"/>
        </w:rPr>
        <w:t xml:space="preserve">изведений с учетом коммуникативной задачи (для разных </w:t>
      </w:r>
      <w:r w:rsidRPr="00F233BB">
        <w:rPr>
          <w:sz w:val="24"/>
        </w:rPr>
        <w:t>адресатов).</w:t>
      </w:r>
    </w:p>
    <w:p w:rsidR="00A210DC" w:rsidRPr="00F233BB" w:rsidRDefault="00A210DC" w:rsidP="00423387">
      <w:pPr>
        <w:pStyle w:val="21"/>
        <w:numPr>
          <w:ilvl w:val="0"/>
          <w:numId w:val="0"/>
        </w:numPr>
        <w:spacing w:line="276" w:lineRule="auto"/>
        <w:ind w:right="-2" w:firstLine="426"/>
        <w:rPr>
          <w:rStyle w:val="Zag11"/>
          <w:rFonts w:eastAsia="@Arial Unicode MS"/>
          <w:b/>
          <w:iCs/>
          <w:sz w:val="24"/>
        </w:rPr>
      </w:pPr>
      <w:r w:rsidRPr="00F233BB">
        <w:rPr>
          <w:rStyle w:val="Zag11"/>
          <w:rFonts w:eastAsia="@Arial Unicode MS"/>
          <w:b/>
          <w:sz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 xml:space="preserve">вести рассказ (или повествование) на основе сюжета </w:t>
      </w:r>
      <w:r w:rsidRPr="00F233BB">
        <w:rPr>
          <w:i/>
          <w:spacing w:val="2"/>
          <w:sz w:val="24"/>
        </w:rPr>
        <w:t xml:space="preserve">известного литературного произведения, дополняя и/или </w:t>
      </w:r>
      <w:r w:rsidRPr="00F233BB">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210DC" w:rsidRPr="00F233BB" w:rsidRDefault="00A210DC" w:rsidP="00423387">
      <w:pPr>
        <w:pStyle w:val="21"/>
        <w:spacing w:line="276" w:lineRule="auto"/>
        <w:ind w:right="-2" w:firstLine="426"/>
        <w:rPr>
          <w:i/>
          <w:sz w:val="24"/>
        </w:rPr>
      </w:pPr>
      <w:r w:rsidRPr="00F233BB">
        <w:rPr>
          <w:i/>
          <w:sz w:val="24"/>
        </w:rPr>
        <w:t>писать сочинения по поводу прочитанного в виде читательских аннотации или отзыва;</w:t>
      </w:r>
    </w:p>
    <w:p w:rsidR="00A210DC" w:rsidRPr="00F233BB" w:rsidRDefault="00A210DC" w:rsidP="00423387">
      <w:pPr>
        <w:pStyle w:val="21"/>
        <w:spacing w:line="276" w:lineRule="auto"/>
        <w:ind w:right="-2" w:firstLine="426"/>
        <w:rPr>
          <w:i/>
          <w:sz w:val="24"/>
        </w:rPr>
      </w:pPr>
      <w:r w:rsidRPr="00F233BB">
        <w:rPr>
          <w:i/>
          <w:sz w:val="24"/>
        </w:rPr>
        <w:t>создавать серии иллюстраций с короткими текстами по содержанию прочитанного (прослушанного) произведения;</w:t>
      </w:r>
    </w:p>
    <w:p w:rsidR="00A210DC" w:rsidRPr="00F233BB" w:rsidRDefault="00A210DC" w:rsidP="00423387">
      <w:pPr>
        <w:pStyle w:val="21"/>
        <w:spacing w:line="276" w:lineRule="auto"/>
        <w:ind w:right="-2" w:firstLine="426"/>
        <w:rPr>
          <w:bCs/>
          <w:i/>
          <w:sz w:val="24"/>
        </w:rPr>
      </w:pPr>
      <w:r w:rsidRPr="00F233BB">
        <w:rPr>
          <w:i/>
          <w:sz w:val="24"/>
        </w:rPr>
        <w:t xml:space="preserve">создавать проекты в виде книжек-самоделок, презентаций с </w:t>
      </w:r>
      <w:r w:rsidRPr="00F233BB">
        <w:rPr>
          <w:bCs/>
          <w:i/>
          <w:sz w:val="24"/>
        </w:rPr>
        <w:t>аудиовизуальной поддержкой и пояснениями;</w:t>
      </w:r>
    </w:p>
    <w:p w:rsidR="00A210DC" w:rsidRPr="00F233BB" w:rsidRDefault="00A210DC" w:rsidP="00423387">
      <w:pPr>
        <w:pStyle w:val="21"/>
        <w:spacing w:line="276" w:lineRule="auto"/>
        <w:ind w:right="-2" w:firstLine="426"/>
        <w:rPr>
          <w:i/>
          <w:sz w:val="24"/>
        </w:rPr>
      </w:pPr>
      <w:r w:rsidRPr="00F233BB">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A5B43" w:rsidRPr="00F233BB" w:rsidRDefault="005A5B43" w:rsidP="005A5B43">
      <w:pPr>
        <w:pStyle w:val="21"/>
        <w:spacing w:line="276" w:lineRule="auto"/>
        <w:ind w:right="-2" w:firstLine="426"/>
        <w:rPr>
          <w:i/>
          <w:sz w:val="24"/>
        </w:rPr>
      </w:pPr>
      <w:r w:rsidRPr="00F233BB">
        <w:rPr>
          <w:b/>
          <w:sz w:val="24"/>
        </w:rPr>
        <w:t>Родной язык (русский)</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Предметные результаты освоения учебного предмета «Родной язык» обеспечивают: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A5B43" w:rsidRPr="00F233BB" w:rsidRDefault="005A5B43" w:rsidP="005A5B43">
      <w:pPr>
        <w:pStyle w:val="21"/>
        <w:numPr>
          <w:ilvl w:val="0"/>
          <w:numId w:val="0"/>
        </w:numPr>
        <w:spacing w:line="276" w:lineRule="auto"/>
        <w:ind w:left="426" w:right="-2"/>
        <w:rPr>
          <w:sz w:val="24"/>
        </w:rPr>
      </w:pPr>
      <w:r w:rsidRPr="00F233BB">
        <w:rPr>
          <w:sz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A5B43" w:rsidRPr="00F233BB" w:rsidRDefault="005A5B43" w:rsidP="005A5B43">
      <w:pPr>
        <w:pStyle w:val="21"/>
        <w:numPr>
          <w:ilvl w:val="0"/>
          <w:numId w:val="0"/>
        </w:numPr>
        <w:spacing w:line="276" w:lineRule="auto"/>
        <w:ind w:left="426" w:right="-2"/>
        <w:rPr>
          <w:i/>
          <w:sz w:val="24"/>
        </w:rPr>
      </w:pPr>
      <w:r w:rsidRPr="00F233BB">
        <w:rPr>
          <w:sz w:val="24"/>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5A5B43" w:rsidRPr="00F233BB" w:rsidRDefault="005A5B43" w:rsidP="005A5B43">
      <w:pPr>
        <w:pStyle w:val="21"/>
        <w:numPr>
          <w:ilvl w:val="0"/>
          <w:numId w:val="0"/>
        </w:numPr>
        <w:spacing w:line="276" w:lineRule="auto"/>
        <w:ind w:left="426" w:right="-2"/>
        <w:rPr>
          <w:sz w:val="24"/>
        </w:rPr>
      </w:pPr>
      <w:r w:rsidRPr="00F233BB">
        <w:rPr>
          <w:b/>
          <w:sz w:val="24"/>
        </w:rPr>
        <w:lastRenderedPageBreak/>
        <w:t>Выпускник научится</w:t>
      </w:r>
      <w:r w:rsidRPr="00F233BB">
        <w:rPr>
          <w:sz w:val="24"/>
        </w:rPr>
        <w:t xml:space="preserve">: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5A5B43" w:rsidRPr="00F233BB" w:rsidRDefault="005A5B43" w:rsidP="005A5B43">
      <w:pPr>
        <w:pStyle w:val="21"/>
        <w:numPr>
          <w:ilvl w:val="0"/>
          <w:numId w:val="0"/>
        </w:numPr>
        <w:spacing w:line="276" w:lineRule="auto"/>
        <w:ind w:left="426" w:right="-2"/>
        <w:rPr>
          <w:sz w:val="24"/>
        </w:rPr>
      </w:pPr>
      <w:r w:rsidRPr="00F233BB">
        <w:rPr>
          <w:sz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 выражать собственное мнение и аргументировать его. </w:t>
      </w:r>
    </w:p>
    <w:p w:rsidR="005A5B43" w:rsidRPr="00F233BB" w:rsidRDefault="005A5B43" w:rsidP="005A5B43">
      <w:pPr>
        <w:pStyle w:val="21"/>
        <w:numPr>
          <w:ilvl w:val="0"/>
          <w:numId w:val="0"/>
        </w:numPr>
        <w:spacing w:line="276" w:lineRule="auto"/>
        <w:ind w:left="426" w:right="-2"/>
        <w:rPr>
          <w:sz w:val="24"/>
        </w:rPr>
      </w:pPr>
      <w:r w:rsidRPr="00F233BB">
        <w:rPr>
          <w:b/>
          <w:sz w:val="24"/>
        </w:rPr>
        <w:t>Выпускник получит возможность научиться:</w:t>
      </w:r>
      <w:r w:rsidRPr="00F233BB">
        <w:rPr>
          <w:sz w:val="24"/>
        </w:rPr>
        <w:t xml:space="preserve">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создавать тексты по предложенному заголовку;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подробно или выборочно пересказывать текст;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пересказывать текст от другого лица;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составлять устный рассказ на определѐнную тему с использованием разных типов речи: описание, повествование, рассуждение;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анализировать и корректировать тексты с нарушенным порядком предложений, находить в тексте смысловые пропуски; </w:t>
      </w:r>
    </w:p>
    <w:p w:rsidR="005A5B43" w:rsidRPr="00F233BB" w:rsidRDefault="005A5B43" w:rsidP="005A5B43">
      <w:pPr>
        <w:pStyle w:val="21"/>
        <w:numPr>
          <w:ilvl w:val="0"/>
          <w:numId w:val="0"/>
        </w:numPr>
        <w:spacing w:line="276" w:lineRule="auto"/>
        <w:ind w:left="426" w:right="-2"/>
        <w:rPr>
          <w:i/>
          <w:sz w:val="24"/>
        </w:rPr>
      </w:pPr>
      <w:r w:rsidRPr="00F233BB">
        <w:rPr>
          <w:i/>
          <w:sz w:val="24"/>
        </w:rPr>
        <w:t>– соблюдать нормы речевого взаимодействия при интерактивном общении (sms</w:t>
      </w:r>
      <w:r w:rsidRPr="00F233BB">
        <w:rPr>
          <w:i/>
          <w:sz w:val="24"/>
        </w:rPr>
        <w:softHyphen/>
        <w:t xml:space="preserve">сообщения, электронная почта, Интернет и другие виды и способы связи). </w:t>
      </w:r>
      <w:bookmarkStart w:id="27" w:name="_Toc418108300"/>
    </w:p>
    <w:p w:rsidR="005A5B43" w:rsidRPr="00F233BB" w:rsidRDefault="005A5B43" w:rsidP="005A5B43">
      <w:pPr>
        <w:pStyle w:val="21"/>
        <w:numPr>
          <w:ilvl w:val="0"/>
          <w:numId w:val="0"/>
        </w:numPr>
        <w:spacing w:line="276" w:lineRule="auto"/>
        <w:ind w:left="426" w:right="-2"/>
        <w:rPr>
          <w:b/>
          <w:sz w:val="24"/>
        </w:rPr>
      </w:pPr>
      <w:r w:rsidRPr="00F233BB">
        <w:rPr>
          <w:b/>
          <w:sz w:val="24"/>
        </w:rPr>
        <w:t>Литературное чтение на родном (русском) языке</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Предметные результаты освоения учебного предмета «Литературное чтение на родном языке» обеспечивают: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w:t>
      </w:r>
      <w:r w:rsidRPr="00F233BB">
        <w:rPr>
          <w:sz w:val="24"/>
        </w:rPr>
        <w:lastRenderedPageBreak/>
        <w:t xml:space="preserve">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A5B43" w:rsidRPr="00F233BB" w:rsidRDefault="005A5B43" w:rsidP="005A5B43">
      <w:pPr>
        <w:pStyle w:val="21"/>
        <w:numPr>
          <w:ilvl w:val="0"/>
          <w:numId w:val="0"/>
        </w:numPr>
        <w:spacing w:line="276" w:lineRule="auto"/>
        <w:ind w:left="426" w:right="-2"/>
        <w:rPr>
          <w:sz w:val="24"/>
        </w:rPr>
      </w:pPr>
      <w:r w:rsidRPr="00F233BB">
        <w:rPr>
          <w:b/>
          <w:sz w:val="24"/>
        </w:rPr>
        <w:t>Выпускник научится:</w:t>
      </w:r>
      <w:r w:rsidRPr="00F233BB">
        <w:rPr>
          <w:sz w:val="24"/>
        </w:rPr>
        <w:t xml:space="preserve">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воспроизводить в воображении словесные художественные образы и картины жизни, изображенные автором;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w:t>
      </w:r>
    </w:p>
    <w:p w:rsidR="005A5B43" w:rsidRPr="00F233BB" w:rsidRDefault="005A5B43" w:rsidP="005A5B43">
      <w:pPr>
        <w:pStyle w:val="21"/>
        <w:numPr>
          <w:ilvl w:val="0"/>
          <w:numId w:val="0"/>
        </w:numPr>
        <w:spacing w:line="276" w:lineRule="auto"/>
        <w:ind w:left="426" w:right="-2"/>
        <w:rPr>
          <w:sz w:val="24"/>
        </w:rPr>
      </w:pPr>
      <w:r w:rsidRPr="00F233BB">
        <w:rPr>
          <w:sz w:val="24"/>
        </w:rPr>
        <w:t>- задавать вопросы по содержанию произведения и отвечать на них, подтверждая ответ примерами из текста;</w:t>
      </w:r>
    </w:p>
    <w:p w:rsidR="005A5B43" w:rsidRPr="00F233BB" w:rsidRDefault="005A5B43" w:rsidP="005A5B43">
      <w:pPr>
        <w:pStyle w:val="21"/>
        <w:numPr>
          <w:ilvl w:val="0"/>
          <w:numId w:val="0"/>
        </w:numPr>
        <w:spacing w:line="276" w:lineRule="auto"/>
        <w:ind w:left="426" w:right="-2"/>
        <w:rPr>
          <w:sz w:val="24"/>
        </w:rPr>
      </w:pPr>
      <w:r w:rsidRPr="00F233BB">
        <w:rPr>
          <w:sz w:val="24"/>
        </w:rPr>
        <w:t>-  объяснять значение слова с опорой на контекст, с использованием словарей и другой справочной литературы;</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5A5B43" w:rsidRPr="00F233BB" w:rsidRDefault="005A5B43" w:rsidP="005A5B43">
      <w:pPr>
        <w:pStyle w:val="21"/>
        <w:numPr>
          <w:ilvl w:val="0"/>
          <w:numId w:val="0"/>
        </w:numPr>
        <w:spacing w:line="276" w:lineRule="auto"/>
        <w:ind w:left="426" w:right="-2"/>
        <w:rPr>
          <w:sz w:val="24"/>
        </w:rPr>
      </w:pPr>
      <w:r w:rsidRPr="00F233BB">
        <w:rPr>
          <w:sz w:val="24"/>
        </w:rPr>
        <w:t xml:space="preserve"> –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5A5B43" w:rsidRPr="00F233BB" w:rsidRDefault="005A5B43" w:rsidP="005A5B43">
      <w:pPr>
        <w:pStyle w:val="21"/>
        <w:numPr>
          <w:ilvl w:val="0"/>
          <w:numId w:val="0"/>
        </w:numPr>
        <w:spacing w:line="276" w:lineRule="auto"/>
        <w:ind w:left="426" w:right="-2"/>
        <w:rPr>
          <w:sz w:val="24"/>
        </w:rPr>
      </w:pPr>
      <w:r w:rsidRPr="00F233BB">
        <w:rPr>
          <w:b/>
          <w:sz w:val="24"/>
        </w:rPr>
        <w:t>Выпускник получит возможность научиться</w:t>
      </w:r>
      <w:r w:rsidRPr="00F233BB">
        <w:rPr>
          <w:sz w:val="24"/>
        </w:rPr>
        <w:t xml:space="preserve">: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осмысливать эстетические и нравственные ценности художественного текста и высказывать суждение;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осмысливать эстетические и нравственные ценности художественного текста и высказывать собственное суждение;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5A5B43" w:rsidRPr="00F233BB" w:rsidRDefault="005A5B43" w:rsidP="005A5B43">
      <w:pPr>
        <w:pStyle w:val="21"/>
        <w:numPr>
          <w:ilvl w:val="0"/>
          <w:numId w:val="0"/>
        </w:numPr>
        <w:spacing w:line="276" w:lineRule="auto"/>
        <w:ind w:left="426" w:right="-2"/>
        <w:rPr>
          <w:i/>
          <w:sz w:val="24"/>
        </w:rPr>
      </w:pPr>
      <w:r w:rsidRPr="00F233BB">
        <w:rPr>
          <w:i/>
          <w:sz w:val="24"/>
        </w:rPr>
        <w:t>– устанавливать ассоциации с жизненным опытом, с впечатлениями от восприятия других видов искусства; – составлять по аналогии устные рассказы (повествование, рассуждение, описание);</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 воспринимать художественную литературу как вид искусства, приводить примеры проявления художественного вымысла в произведениях;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5A5B43" w:rsidRPr="00F233BB" w:rsidRDefault="005A5B43" w:rsidP="005A5B43">
      <w:pPr>
        <w:pStyle w:val="21"/>
        <w:numPr>
          <w:ilvl w:val="0"/>
          <w:numId w:val="0"/>
        </w:numPr>
        <w:spacing w:line="276" w:lineRule="auto"/>
        <w:ind w:left="426" w:right="-2"/>
        <w:rPr>
          <w:i/>
          <w:sz w:val="24"/>
        </w:rPr>
      </w:pPr>
      <w:r w:rsidRPr="00F233BB">
        <w:rPr>
          <w:i/>
          <w:sz w:val="24"/>
        </w:rPr>
        <w:t xml:space="preserve">– определять позиции героев художественного текста, позицию автора художественного текста. </w:t>
      </w:r>
    </w:p>
    <w:p w:rsidR="00A210DC" w:rsidRPr="00F233BB" w:rsidRDefault="00A210DC" w:rsidP="005A5B43">
      <w:pPr>
        <w:pStyle w:val="21"/>
        <w:numPr>
          <w:ilvl w:val="0"/>
          <w:numId w:val="0"/>
        </w:numPr>
        <w:spacing w:line="276" w:lineRule="auto"/>
        <w:ind w:left="426" w:right="-2"/>
        <w:rPr>
          <w:rFonts w:eastAsia="MS Gothic"/>
          <w:b/>
          <w:sz w:val="24"/>
        </w:rPr>
      </w:pPr>
      <w:r w:rsidRPr="00F233BB">
        <w:rPr>
          <w:rFonts w:eastAsia="MS Gothic"/>
          <w:b/>
          <w:sz w:val="24"/>
        </w:rPr>
        <w:t>Иностранный язык</w:t>
      </w:r>
      <w:bookmarkEnd w:id="27"/>
      <w:r w:rsidR="007652B2" w:rsidRPr="00F233BB">
        <w:rPr>
          <w:rFonts w:eastAsia="MS Gothic"/>
          <w:b/>
          <w:sz w:val="24"/>
        </w:rPr>
        <w:t>.</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lastRenderedPageBreak/>
        <w:t xml:space="preserve">В результате изучения иностранного языка при получении </w:t>
      </w:r>
      <w:r w:rsidRPr="00F233BB">
        <w:rPr>
          <w:rFonts w:ascii="Times New Roman" w:hAnsi="Times New Roman"/>
          <w:color w:val="auto"/>
          <w:spacing w:val="2"/>
          <w:sz w:val="24"/>
          <w:szCs w:val="24"/>
        </w:rPr>
        <w:br/>
      </w:r>
      <w:r w:rsidRPr="00F233BB">
        <w:rPr>
          <w:rFonts w:ascii="Times New Roman" w:hAnsi="Times New Roman"/>
          <w:color w:val="auto"/>
          <w:sz w:val="24"/>
          <w:szCs w:val="24"/>
        </w:rPr>
        <w:t>начального общего образования у обучающихся будут сфор</w:t>
      </w:r>
      <w:r w:rsidRPr="00F233BB">
        <w:rPr>
          <w:rFonts w:ascii="Times New Roman" w:hAnsi="Times New Roman"/>
          <w:color w:val="auto"/>
          <w:spacing w:val="2"/>
          <w:sz w:val="24"/>
          <w:szCs w:val="24"/>
        </w:rPr>
        <w:t>мированы первоначальные представления о роли и значи</w:t>
      </w:r>
      <w:r w:rsidRPr="00F233BB">
        <w:rPr>
          <w:rFonts w:ascii="Times New Roman" w:hAnsi="Times New Roman"/>
          <w:color w:val="auto"/>
          <w:sz w:val="24"/>
          <w:szCs w:val="24"/>
        </w:rPr>
        <w:t xml:space="preserve">мости иностранного языка в жизни современного человека </w:t>
      </w:r>
      <w:r w:rsidRPr="00F233BB">
        <w:rPr>
          <w:rFonts w:ascii="Times New Roman" w:hAnsi="Times New Roman"/>
          <w:color w:val="auto"/>
          <w:spacing w:val="2"/>
          <w:sz w:val="24"/>
          <w:szCs w:val="24"/>
        </w:rPr>
        <w:t>и поликультурного мира. Обучающиеся приобретут началь</w:t>
      </w:r>
      <w:r w:rsidRPr="00F233BB">
        <w:rPr>
          <w:rFonts w:ascii="Times New Roman" w:hAnsi="Times New Roman"/>
          <w:color w:val="auto"/>
          <w:sz w:val="24"/>
          <w:szCs w:val="24"/>
        </w:rPr>
        <w:t xml:space="preserve">ный опыт использования иностранного языка как средства </w:t>
      </w:r>
      <w:r w:rsidRPr="00F233BB">
        <w:rPr>
          <w:rFonts w:ascii="Times New Roman" w:hAnsi="Times New Roman"/>
          <w:color w:val="auto"/>
          <w:spacing w:val="2"/>
          <w:sz w:val="24"/>
          <w:szCs w:val="24"/>
        </w:rPr>
        <w:t>межкультурного общения, как нового инструмента позна</w:t>
      </w:r>
      <w:r w:rsidRPr="00F233BB">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В результате изучения иностранного языка на уровне начального общего образования у обучающихся:</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210DC" w:rsidRPr="00F233BB" w:rsidRDefault="00A210DC" w:rsidP="00423387">
      <w:pPr>
        <w:pStyle w:val="Zag3"/>
        <w:widowControl/>
        <w:tabs>
          <w:tab w:val="left" w:leader="dot" w:pos="624"/>
        </w:tabs>
        <w:spacing w:after="0" w:line="276" w:lineRule="auto"/>
        <w:ind w:right="-2" w:firstLine="426"/>
        <w:jc w:val="both"/>
        <w:rPr>
          <w:rFonts w:eastAsia="@Arial Unicode MS"/>
          <w:i w:val="0"/>
          <w:iCs w:val="0"/>
          <w:color w:val="auto"/>
          <w:lang w:val="ru-RU"/>
        </w:rPr>
      </w:pPr>
      <w:r w:rsidRPr="00F233BB">
        <w:rPr>
          <w:rStyle w:val="Zag11"/>
          <w:rFonts w:eastAsia="@Arial Unicode MS"/>
          <w:i w:val="0"/>
          <w:color w:val="auto"/>
          <w:lang w:val="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Коммуникативные умения.</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Говорение.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участвовать в элементарных диалогах, соблюдая нормы речевого этикета, принятые в англоязычных странах;</w:t>
      </w:r>
    </w:p>
    <w:p w:rsidR="00A210DC" w:rsidRPr="00F233BB" w:rsidRDefault="00A210DC" w:rsidP="00423387">
      <w:pPr>
        <w:pStyle w:val="21"/>
        <w:spacing w:line="276" w:lineRule="auto"/>
        <w:ind w:right="-2" w:firstLine="426"/>
        <w:rPr>
          <w:sz w:val="24"/>
        </w:rPr>
      </w:pPr>
      <w:r w:rsidRPr="00F233BB">
        <w:rPr>
          <w:spacing w:val="-2"/>
          <w:sz w:val="24"/>
        </w:rPr>
        <w:t>составлять небольшое описание предмета, картинки, пер</w:t>
      </w:r>
      <w:r w:rsidRPr="00F233BB">
        <w:rPr>
          <w:spacing w:val="-2"/>
          <w:sz w:val="24"/>
        </w:rPr>
        <w:softHyphen/>
      </w:r>
      <w:r w:rsidRPr="00F233BB">
        <w:rPr>
          <w:sz w:val="24"/>
        </w:rPr>
        <w:t>сонажа;</w:t>
      </w:r>
    </w:p>
    <w:p w:rsidR="00A210DC" w:rsidRPr="00F233BB" w:rsidRDefault="00A210DC" w:rsidP="00423387">
      <w:pPr>
        <w:pStyle w:val="21"/>
        <w:spacing w:line="276" w:lineRule="auto"/>
        <w:ind w:right="-2" w:firstLine="426"/>
        <w:rPr>
          <w:sz w:val="24"/>
        </w:rPr>
      </w:pPr>
      <w:r w:rsidRPr="00F233BB">
        <w:rPr>
          <w:sz w:val="24"/>
        </w:rPr>
        <w:t>рассказывать о себе, своей семье, друге.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воспроизводить наизусть небольшие произведения детского фольклора;</w:t>
      </w:r>
    </w:p>
    <w:p w:rsidR="00A210DC" w:rsidRPr="00F233BB" w:rsidRDefault="00A210DC" w:rsidP="00423387">
      <w:pPr>
        <w:pStyle w:val="21"/>
        <w:spacing w:line="276" w:lineRule="auto"/>
        <w:ind w:right="-2" w:firstLine="426"/>
        <w:rPr>
          <w:i/>
          <w:sz w:val="24"/>
        </w:rPr>
      </w:pPr>
      <w:r w:rsidRPr="00F233BB">
        <w:rPr>
          <w:i/>
          <w:sz w:val="24"/>
        </w:rPr>
        <w:t>составлять краткую характеристику персонажа;</w:t>
      </w:r>
    </w:p>
    <w:p w:rsidR="00A210DC" w:rsidRPr="00F233BB" w:rsidRDefault="00A210DC" w:rsidP="00423387">
      <w:pPr>
        <w:pStyle w:val="21"/>
        <w:spacing w:line="276" w:lineRule="auto"/>
        <w:ind w:right="-2" w:firstLine="426"/>
        <w:rPr>
          <w:i/>
          <w:sz w:val="24"/>
        </w:rPr>
      </w:pPr>
      <w:r w:rsidRPr="00F233BB">
        <w:rPr>
          <w:i/>
          <w:sz w:val="24"/>
        </w:rPr>
        <w:t>кратко излагать содержание прочитанного текста.</w:t>
      </w:r>
    </w:p>
    <w:p w:rsidR="00A210DC" w:rsidRPr="00F233BB" w:rsidRDefault="00A210DC" w:rsidP="00E04D26">
      <w:pPr>
        <w:pStyle w:val="a7"/>
        <w:keepNext/>
        <w:spacing w:line="276" w:lineRule="auto"/>
        <w:ind w:firstLine="425"/>
        <w:rPr>
          <w:rFonts w:ascii="Times New Roman" w:hAnsi="Times New Roman"/>
          <w:color w:val="auto"/>
          <w:sz w:val="24"/>
          <w:szCs w:val="24"/>
        </w:rPr>
      </w:pPr>
      <w:r w:rsidRPr="00F233BB">
        <w:rPr>
          <w:rFonts w:ascii="Times New Roman" w:hAnsi="Times New Roman"/>
          <w:b/>
          <w:bCs/>
          <w:iCs/>
          <w:color w:val="auto"/>
          <w:sz w:val="24"/>
          <w:szCs w:val="24"/>
        </w:rPr>
        <w:lastRenderedPageBreak/>
        <w:t>Аудирование</w:t>
      </w:r>
      <w:r w:rsidR="007652B2" w:rsidRPr="00F233BB">
        <w:rPr>
          <w:rFonts w:ascii="Times New Roman" w:hAnsi="Times New Roman"/>
          <w:b/>
          <w:bCs/>
          <w:iCs/>
          <w:color w:val="auto"/>
          <w:sz w:val="24"/>
          <w:szCs w:val="24"/>
        </w:rPr>
        <w:t>.</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pacing w:val="2"/>
          <w:sz w:val="24"/>
        </w:rPr>
        <w:t xml:space="preserve">понимать на слух речь учителя и одноклассников при </w:t>
      </w:r>
      <w:r w:rsidRPr="00F233BB">
        <w:rPr>
          <w:sz w:val="24"/>
        </w:rPr>
        <w:t>непосредственном общении и вербально/невербально реагировать на услышанное;</w:t>
      </w:r>
    </w:p>
    <w:p w:rsidR="00A210DC" w:rsidRPr="00F233BB" w:rsidRDefault="00A210DC" w:rsidP="00423387">
      <w:pPr>
        <w:pStyle w:val="21"/>
        <w:spacing w:line="276" w:lineRule="auto"/>
        <w:ind w:right="-2" w:firstLine="426"/>
        <w:rPr>
          <w:sz w:val="24"/>
        </w:rPr>
      </w:pPr>
      <w:r w:rsidRPr="00F233BB">
        <w:rPr>
          <w:sz w:val="24"/>
        </w:rPr>
        <w:t>воспринимать на слух в аудиозаписи и понимать основ</w:t>
      </w:r>
      <w:r w:rsidRPr="00F233BB">
        <w:rPr>
          <w:spacing w:val="2"/>
          <w:sz w:val="24"/>
        </w:rPr>
        <w:t xml:space="preserve">ное содержание небольших сообщений, рассказов, сказок, </w:t>
      </w:r>
      <w:r w:rsidRPr="00F233BB">
        <w:rPr>
          <w:sz w:val="24"/>
        </w:rPr>
        <w:t>построенных в основном на знакомом языковом материале.</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воспринимать на слух аудиотекст и полностью понимать содержащуюся в нём информацию;</w:t>
      </w:r>
    </w:p>
    <w:p w:rsidR="00A210DC" w:rsidRPr="00F233BB" w:rsidRDefault="00A210DC" w:rsidP="00423387">
      <w:pPr>
        <w:pStyle w:val="21"/>
        <w:spacing w:line="276" w:lineRule="auto"/>
        <w:ind w:right="-2" w:firstLine="426"/>
        <w:rPr>
          <w:i/>
          <w:sz w:val="24"/>
        </w:rPr>
      </w:pPr>
      <w:r w:rsidRPr="00F233BB">
        <w:rPr>
          <w:i/>
          <w:sz w:val="24"/>
        </w:rPr>
        <w:t>использовать контекстуальную или языковую догадку при восприятии на слух текстов, содержащих некоторые незнакомые слова.</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Чтение.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соотносить графический образ английского слова с его звуковым образом;</w:t>
      </w:r>
    </w:p>
    <w:p w:rsidR="00A210DC" w:rsidRPr="00F233BB" w:rsidRDefault="00A210DC" w:rsidP="00423387">
      <w:pPr>
        <w:pStyle w:val="21"/>
        <w:spacing w:line="276" w:lineRule="auto"/>
        <w:ind w:right="-2" w:firstLine="426"/>
        <w:rPr>
          <w:sz w:val="24"/>
        </w:rPr>
      </w:pPr>
      <w:r w:rsidRPr="00F233BB">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210DC" w:rsidRPr="00F233BB" w:rsidRDefault="00A210DC" w:rsidP="00423387">
      <w:pPr>
        <w:pStyle w:val="21"/>
        <w:spacing w:line="276" w:lineRule="auto"/>
        <w:ind w:right="-2" w:firstLine="426"/>
        <w:rPr>
          <w:sz w:val="24"/>
        </w:rPr>
      </w:pPr>
      <w:r w:rsidRPr="00F233BB">
        <w:rPr>
          <w:sz w:val="24"/>
        </w:rPr>
        <w:t>читать про себя и понимать содержание небольшого текста, построенного в основном на изученном языковом материале;</w:t>
      </w:r>
    </w:p>
    <w:p w:rsidR="00A210DC" w:rsidRPr="00F233BB" w:rsidRDefault="00A210DC" w:rsidP="00423387">
      <w:pPr>
        <w:pStyle w:val="21"/>
        <w:spacing w:line="276" w:lineRule="auto"/>
        <w:ind w:right="-2" w:firstLine="426"/>
        <w:rPr>
          <w:sz w:val="24"/>
        </w:rPr>
      </w:pPr>
      <w:r w:rsidRPr="00F233BB">
        <w:rPr>
          <w:sz w:val="24"/>
        </w:rPr>
        <w:t>читать про себя и находить в тексте необходимую информацию.</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догадываться о значении незнакомых слов по контексту;</w:t>
      </w:r>
    </w:p>
    <w:p w:rsidR="00A210DC" w:rsidRPr="00F233BB" w:rsidRDefault="00A210DC" w:rsidP="00423387">
      <w:pPr>
        <w:pStyle w:val="21"/>
        <w:spacing w:line="276" w:lineRule="auto"/>
        <w:ind w:right="-2" w:firstLine="426"/>
        <w:rPr>
          <w:i/>
          <w:sz w:val="24"/>
        </w:rPr>
      </w:pPr>
      <w:r w:rsidRPr="00F233BB">
        <w:rPr>
          <w:i/>
          <w:sz w:val="24"/>
        </w:rPr>
        <w:t>не обращать внимания на незнакомые слова, не мешающие понимать основное содержание текста.</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Письмо.</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выписывать из текста слова, словосочетания и предложения;</w:t>
      </w:r>
    </w:p>
    <w:p w:rsidR="00A210DC" w:rsidRPr="00F233BB" w:rsidRDefault="00A210DC" w:rsidP="00423387">
      <w:pPr>
        <w:pStyle w:val="21"/>
        <w:spacing w:line="276" w:lineRule="auto"/>
        <w:ind w:right="-2" w:firstLine="426"/>
        <w:rPr>
          <w:sz w:val="24"/>
        </w:rPr>
      </w:pPr>
      <w:r w:rsidRPr="00F233BB">
        <w:rPr>
          <w:sz w:val="24"/>
        </w:rPr>
        <w:t>писать поздравительную открытку с Новым годом, Рождеством, днём рождения (с опорой на образец);</w:t>
      </w:r>
    </w:p>
    <w:p w:rsidR="00A210DC" w:rsidRPr="00F233BB" w:rsidRDefault="00A210DC" w:rsidP="00423387">
      <w:pPr>
        <w:pStyle w:val="21"/>
        <w:spacing w:line="276" w:lineRule="auto"/>
        <w:ind w:right="-2" w:firstLine="426"/>
        <w:rPr>
          <w:sz w:val="24"/>
        </w:rPr>
      </w:pPr>
      <w:r w:rsidRPr="00F233BB">
        <w:rPr>
          <w:sz w:val="24"/>
        </w:rPr>
        <w:t>писать по образцу краткое письмо зарубежному другу.</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в письменной форме кратко отвечать на вопросы к тексту;</w:t>
      </w:r>
    </w:p>
    <w:p w:rsidR="00A210DC" w:rsidRPr="00F233BB" w:rsidRDefault="00A210DC" w:rsidP="00423387">
      <w:pPr>
        <w:pStyle w:val="21"/>
        <w:spacing w:line="276" w:lineRule="auto"/>
        <w:ind w:right="-2" w:firstLine="426"/>
        <w:rPr>
          <w:i/>
          <w:sz w:val="24"/>
        </w:rPr>
      </w:pPr>
      <w:r w:rsidRPr="00F233BB">
        <w:rPr>
          <w:i/>
          <w:spacing w:val="2"/>
          <w:sz w:val="24"/>
        </w:rPr>
        <w:t>составлять рассказ в письменной форме по плану/</w:t>
      </w:r>
      <w:r w:rsidRPr="00F233BB">
        <w:rPr>
          <w:i/>
          <w:sz w:val="24"/>
        </w:rPr>
        <w:t>ключевым словам;</w:t>
      </w:r>
    </w:p>
    <w:p w:rsidR="00A210DC" w:rsidRPr="00F233BB" w:rsidRDefault="00A210DC" w:rsidP="00423387">
      <w:pPr>
        <w:pStyle w:val="21"/>
        <w:spacing w:line="276" w:lineRule="auto"/>
        <w:ind w:right="-2" w:firstLine="426"/>
        <w:rPr>
          <w:i/>
          <w:sz w:val="24"/>
        </w:rPr>
      </w:pPr>
      <w:r w:rsidRPr="00F233BB">
        <w:rPr>
          <w:i/>
          <w:sz w:val="24"/>
        </w:rPr>
        <w:t>заполнять простую анкету;</w:t>
      </w:r>
    </w:p>
    <w:p w:rsidR="00A210DC" w:rsidRPr="00F233BB" w:rsidRDefault="00A210DC" w:rsidP="00423387">
      <w:pPr>
        <w:pStyle w:val="21"/>
        <w:spacing w:line="276" w:lineRule="auto"/>
        <w:ind w:right="-2" w:firstLine="426"/>
        <w:rPr>
          <w:i/>
          <w:sz w:val="24"/>
        </w:rPr>
      </w:pPr>
      <w:r w:rsidRPr="00F233BB">
        <w:rPr>
          <w:i/>
          <w:sz w:val="24"/>
        </w:rPr>
        <w:t>правильно оформлять конверт, сервисные поля в системе электронной почты (адрес, тема сообщения).</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Языковые средства и навыки оперирования ими.</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Графика, каллиграфия, орфография.</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210DC" w:rsidRPr="00F233BB" w:rsidRDefault="00A210DC" w:rsidP="00423387">
      <w:pPr>
        <w:pStyle w:val="21"/>
        <w:spacing w:line="276" w:lineRule="auto"/>
        <w:ind w:right="-2" w:firstLine="426"/>
        <w:rPr>
          <w:sz w:val="24"/>
        </w:rPr>
      </w:pPr>
      <w:r w:rsidRPr="00F233BB">
        <w:rPr>
          <w:spacing w:val="2"/>
          <w:sz w:val="24"/>
        </w:rPr>
        <w:t>пользоваться английским алфавитом, знать последова</w:t>
      </w:r>
      <w:r w:rsidRPr="00F233BB">
        <w:rPr>
          <w:sz w:val="24"/>
        </w:rPr>
        <w:t>тельность букв в нём;</w:t>
      </w:r>
    </w:p>
    <w:p w:rsidR="00A210DC" w:rsidRPr="00F233BB" w:rsidRDefault="00A210DC" w:rsidP="00423387">
      <w:pPr>
        <w:pStyle w:val="21"/>
        <w:spacing w:line="276" w:lineRule="auto"/>
        <w:ind w:right="-2" w:firstLine="426"/>
        <w:rPr>
          <w:sz w:val="24"/>
        </w:rPr>
      </w:pPr>
      <w:r w:rsidRPr="00F233BB">
        <w:rPr>
          <w:sz w:val="24"/>
        </w:rPr>
        <w:t>списывать текст;</w:t>
      </w:r>
    </w:p>
    <w:p w:rsidR="00A210DC" w:rsidRPr="00F233BB" w:rsidRDefault="00A210DC" w:rsidP="00423387">
      <w:pPr>
        <w:pStyle w:val="21"/>
        <w:spacing w:line="276" w:lineRule="auto"/>
        <w:ind w:right="-2" w:firstLine="426"/>
        <w:rPr>
          <w:sz w:val="24"/>
        </w:rPr>
      </w:pPr>
      <w:r w:rsidRPr="00F233BB">
        <w:rPr>
          <w:sz w:val="24"/>
        </w:rPr>
        <w:t>восстанавливать слово в соответствии с решаемой учебной задачей;</w:t>
      </w:r>
    </w:p>
    <w:p w:rsidR="00A210DC" w:rsidRPr="00F233BB" w:rsidRDefault="00A210DC" w:rsidP="00423387">
      <w:pPr>
        <w:pStyle w:val="21"/>
        <w:spacing w:line="276" w:lineRule="auto"/>
        <w:ind w:right="-2" w:firstLine="426"/>
        <w:rPr>
          <w:sz w:val="24"/>
        </w:rPr>
      </w:pPr>
      <w:r w:rsidRPr="00F233BB">
        <w:rPr>
          <w:sz w:val="24"/>
        </w:rPr>
        <w:t>отличать буквы от знаков транскрипции.</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сравнивать и анализировать буквосочетания английского языка и их транскрипцию;</w:t>
      </w:r>
    </w:p>
    <w:p w:rsidR="00A210DC" w:rsidRPr="00F233BB" w:rsidRDefault="00A210DC" w:rsidP="00423387">
      <w:pPr>
        <w:pStyle w:val="21"/>
        <w:spacing w:line="276" w:lineRule="auto"/>
        <w:ind w:right="-2" w:firstLine="426"/>
        <w:rPr>
          <w:i/>
          <w:sz w:val="24"/>
        </w:rPr>
      </w:pPr>
      <w:r w:rsidRPr="00F233BB">
        <w:rPr>
          <w:i/>
          <w:spacing w:val="-2"/>
          <w:sz w:val="24"/>
        </w:rPr>
        <w:t>группировать слова в соответствии с изученными пра</w:t>
      </w:r>
      <w:r w:rsidRPr="00F233BB">
        <w:rPr>
          <w:i/>
          <w:sz w:val="24"/>
        </w:rPr>
        <w:t>вилами чтения;</w:t>
      </w:r>
    </w:p>
    <w:p w:rsidR="00A210DC" w:rsidRPr="00F233BB" w:rsidRDefault="00A210DC" w:rsidP="00423387">
      <w:pPr>
        <w:pStyle w:val="21"/>
        <w:spacing w:line="276" w:lineRule="auto"/>
        <w:ind w:right="-2" w:firstLine="426"/>
        <w:rPr>
          <w:i/>
          <w:sz w:val="24"/>
        </w:rPr>
      </w:pPr>
      <w:r w:rsidRPr="00F233BB">
        <w:rPr>
          <w:i/>
          <w:sz w:val="24"/>
        </w:rPr>
        <w:t>уточнять написание слова по словарю;</w:t>
      </w:r>
    </w:p>
    <w:p w:rsidR="00A210DC" w:rsidRPr="00F233BB" w:rsidRDefault="00A210DC" w:rsidP="00423387">
      <w:pPr>
        <w:pStyle w:val="21"/>
        <w:spacing w:line="276" w:lineRule="auto"/>
        <w:ind w:right="-2" w:firstLine="426"/>
        <w:rPr>
          <w:i/>
          <w:sz w:val="24"/>
        </w:rPr>
      </w:pPr>
      <w:r w:rsidRPr="00F233BB">
        <w:rPr>
          <w:i/>
          <w:sz w:val="24"/>
        </w:rPr>
        <w:lastRenderedPageBreak/>
        <w:t>использовать экранный перевод отдельных слов (с русского языка на иностранный и обратно).</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Фонетическая сторона речи.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pacing w:val="2"/>
          <w:sz w:val="24"/>
        </w:rPr>
        <w:t xml:space="preserve">различать на слух и адекватно произносить все звуки </w:t>
      </w:r>
      <w:r w:rsidRPr="00F233BB">
        <w:rPr>
          <w:sz w:val="24"/>
        </w:rPr>
        <w:t>английского языка, соблюдая нормы произношения звуков;</w:t>
      </w:r>
    </w:p>
    <w:p w:rsidR="00A210DC" w:rsidRPr="00F233BB" w:rsidRDefault="00A210DC" w:rsidP="00423387">
      <w:pPr>
        <w:pStyle w:val="21"/>
        <w:spacing w:line="276" w:lineRule="auto"/>
        <w:ind w:right="-2" w:firstLine="426"/>
        <w:rPr>
          <w:sz w:val="24"/>
        </w:rPr>
      </w:pPr>
      <w:r w:rsidRPr="00F233BB">
        <w:rPr>
          <w:sz w:val="24"/>
        </w:rPr>
        <w:t>соблюдать правильное ударение в изолированном слове, фразе;</w:t>
      </w:r>
    </w:p>
    <w:p w:rsidR="00A210DC" w:rsidRPr="00F233BB" w:rsidRDefault="00A210DC" w:rsidP="00423387">
      <w:pPr>
        <w:pStyle w:val="21"/>
        <w:spacing w:line="276" w:lineRule="auto"/>
        <w:ind w:right="-2" w:firstLine="426"/>
        <w:rPr>
          <w:sz w:val="24"/>
        </w:rPr>
      </w:pPr>
      <w:r w:rsidRPr="00F233BB">
        <w:rPr>
          <w:sz w:val="24"/>
        </w:rPr>
        <w:t>различать коммуникативные типы предложений по интонации;</w:t>
      </w:r>
    </w:p>
    <w:p w:rsidR="00A210DC" w:rsidRPr="00F233BB" w:rsidRDefault="00A210DC" w:rsidP="00423387">
      <w:pPr>
        <w:pStyle w:val="21"/>
        <w:spacing w:line="276" w:lineRule="auto"/>
        <w:ind w:right="-2" w:firstLine="426"/>
        <w:rPr>
          <w:sz w:val="24"/>
        </w:rPr>
      </w:pPr>
      <w:r w:rsidRPr="00F233BB">
        <w:rPr>
          <w:sz w:val="24"/>
        </w:rPr>
        <w:t>корректно произносить предложения с точки зрения их ритмико</w:t>
      </w:r>
      <w:r w:rsidRPr="00F233BB">
        <w:rPr>
          <w:sz w:val="24"/>
        </w:rPr>
        <w:noBreakHyphen/>
        <w:t>интонационных особенностей.</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 xml:space="preserve">распознавать связующее </w:t>
      </w:r>
      <w:r w:rsidRPr="00F233BB">
        <w:rPr>
          <w:b/>
          <w:bCs/>
          <w:i/>
          <w:sz w:val="24"/>
        </w:rPr>
        <w:t>r</w:t>
      </w:r>
      <w:r w:rsidRPr="00F233BB">
        <w:rPr>
          <w:i/>
          <w:sz w:val="24"/>
        </w:rPr>
        <w:t xml:space="preserve"> в речи и уметь его использовать;</w:t>
      </w:r>
    </w:p>
    <w:p w:rsidR="00A210DC" w:rsidRPr="00F233BB" w:rsidRDefault="00A210DC" w:rsidP="00423387">
      <w:pPr>
        <w:pStyle w:val="21"/>
        <w:spacing w:line="276" w:lineRule="auto"/>
        <w:ind w:right="-2" w:firstLine="426"/>
        <w:rPr>
          <w:i/>
          <w:sz w:val="24"/>
        </w:rPr>
      </w:pPr>
      <w:r w:rsidRPr="00F233BB">
        <w:rPr>
          <w:i/>
          <w:sz w:val="24"/>
        </w:rPr>
        <w:t>соблюдать интонацию перечисления;</w:t>
      </w:r>
    </w:p>
    <w:p w:rsidR="00A210DC" w:rsidRPr="00F233BB" w:rsidRDefault="00A210DC" w:rsidP="00423387">
      <w:pPr>
        <w:pStyle w:val="21"/>
        <w:spacing w:line="276" w:lineRule="auto"/>
        <w:ind w:right="-2" w:firstLine="426"/>
        <w:rPr>
          <w:i/>
          <w:sz w:val="24"/>
        </w:rPr>
      </w:pPr>
      <w:r w:rsidRPr="00F233BB">
        <w:rPr>
          <w:i/>
          <w:sz w:val="24"/>
        </w:rPr>
        <w:t>соблюдать правило отсутствия ударения на служебных словах (артиклях, союзах, предлогах);</w:t>
      </w:r>
    </w:p>
    <w:p w:rsidR="00A210DC" w:rsidRPr="00F233BB" w:rsidRDefault="00A210DC" w:rsidP="00423387">
      <w:pPr>
        <w:pStyle w:val="21"/>
        <w:spacing w:line="276" w:lineRule="auto"/>
        <w:ind w:right="-2" w:firstLine="426"/>
        <w:rPr>
          <w:i/>
          <w:sz w:val="24"/>
        </w:rPr>
      </w:pPr>
      <w:r w:rsidRPr="00F233BB">
        <w:rPr>
          <w:i/>
          <w:sz w:val="24"/>
        </w:rPr>
        <w:t>читать изучаемые слова по транскрипции.</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Лексическая сторона речи.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210DC" w:rsidRPr="00F233BB" w:rsidRDefault="00A210DC" w:rsidP="00423387">
      <w:pPr>
        <w:pStyle w:val="21"/>
        <w:spacing w:line="276" w:lineRule="auto"/>
        <w:ind w:right="-2" w:firstLine="426"/>
        <w:rPr>
          <w:sz w:val="24"/>
        </w:rPr>
      </w:pPr>
      <w:r w:rsidRPr="00F233BB">
        <w:rPr>
          <w:spacing w:val="2"/>
          <w:sz w:val="24"/>
        </w:rPr>
        <w:t xml:space="preserve">оперировать в процессе общения активной лексикой в </w:t>
      </w:r>
      <w:r w:rsidRPr="00F233BB">
        <w:rPr>
          <w:sz w:val="24"/>
        </w:rPr>
        <w:t>соответствии с коммуникативной задачей;</w:t>
      </w:r>
    </w:p>
    <w:p w:rsidR="00A210DC" w:rsidRPr="00F233BB" w:rsidRDefault="00A210DC" w:rsidP="00423387">
      <w:pPr>
        <w:pStyle w:val="21"/>
        <w:spacing w:line="276" w:lineRule="auto"/>
        <w:ind w:right="-2" w:firstLine="426"/>
        <w:rPr>
          <w:sz w:val="24"/>
        </w:rPr>
      </w:pPr>
      <w:r w:rsidRPr="00F233BB">
        <w:rPr>
          <w:sz w:val="24"/>
        </w:rPr>
        <w:t>восстанавливать текст в соответствии с решаемой учебной задачей.</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узнавать простые словообразовательные элементы;</w:t>
      </w:r>
    </w:p>
    <w:p w:rsidR="00A210DC" w:rsidRPr="00F233BB" w:rsidRDefault="00A210DC" w:rsidP="00423387">
      <w:pPr>
        <w:pStyle w:val="21"/>
        <w:spacing w:line="276" w:lineRule="auto"/>
        <w:ind w:right="-2" w:firstLine="426"/>
        <w:rPr>
          <w:i/>
          <w:sz w:val="24"/>
        </w:rPr>
      </w:pPr>
      <w:r w:rsidRPr="00F233BB">
        <w:rPr>
          <w:i/>
          <w:sz w:val="24"/>
        </w:rPr>
        <w:t>опираться на языковую догадку в процессе чтения и аудирования (интернациональные и сложные слова).</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iCs/>
          <w:color w:val="auto"/>
          <w:sz w:val="24"/>
          <w:szCs w:val="24"/>
        </w:rPr>
        <w:t>Грамматическая сторона речи.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распознавать и употреблять в речи основные коммуникативные типы предложений;</w:t>
      </w:r>
    </w:p>
    <w:p w:rsidR="00A210DC" w:rsidRPr="00F233BB" w:rsidRDefault="00A210DC" w:rsidP="00423387">
      <w:pPr>
        <w:pStyle w:val="21"/>
        <w:spacing w:line="276" w:lineRule="auto"/>
        <w:ind w:right="-2" w:firstLine="426"/>
        <w:rPr>
          <w:sz w:val="24"/>
        </w:rPr>
      </w:pPr>
      <w:r w:rsidRPr="00F233BB">
        <w:rPr>
          <w:sz w:val="24"/>
        </w:rPr>
        <w:t xml:space="preserve">распознавать в тексте и употреблять в речи изученные </w:t>
      </w:r>
      <w:r w:rsidRPr="00F233BB">
        <w:rPr>
          <w:spacing w:val="2"/>
          <w:sz w:val="24"/>
        </w:rPr>
        <w:t>части речи: существительные с определённым/неопределён</w:t>
      </w:r>
      <w:r w:rsidRPr="00F233BB">
        <w:rPr>
          <w:sz w:val="24"/>
        </w:rPr>
        <w:t>ным/нулевым артиклем; существительные в единственном и множественном числе; глагол</w:t>
      </w:r>
      <w:r w:rsidRPr="00F233BB">
        <w:rPr>
          <w:sz w:val="24"/>
        </w:rPr>
        <w:softHyphen/>
        <w:t>связкуtobe; глаголы в Present, Past, FutureSimple; модальные глаголы can, may, must; лич</w:t>
      </w:r>
      <w:r w:rsidRPr="00F233BB">
        <w:rPr>
          <w:spacing w:val="2"/>
          <w:sz w:val="24"/>
        </w:rPr>
        <w:t>ные, притяжательные и указательные местоимения; прила</w:t>
      </w:r>
      <w:r w:rsidRPr="00F233BB">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233BB">
        <w:rPr>
          <w:spacing w:val="-128"/>
          <w:sz w:val="24"/>
        </w:rPr>
        <w:t>ы</w:t>
      </w:r>
      <w:r w:rsidRPr="00F233BB">
        <w:rPr>
          <w:spacing w:val="26"/>
          <w:sz w:val="24"/>
        </w:rPr>
        <w:t>´</w:t>
      </w:r>
      <w:r w:rsidRPr="00F233BB">
        <w:rPr>
          <w:sz w:val="24"/>
        </w:rPr>
        <w:t>х и пространственных отношений.</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узнавать сложносочинённые предложения с союзами and и but;</w:t>
      </w:r>
    </w:p>
    <w:p w:rsidR="00A210DC" w:rsidRPr="00F233BB" w:rsidRDefault="00A210DC" w:rsidP="00423387">
      <w:pPr>
        <w:pStyle w:val="21"/>
        <w:spacing w:line="276" w:lineRule="auto"/>
        <w:ind w:right="-2" w:firstLine="426"/>
        <w:rPr>
          <w:i/>
          <w:sz w:val="24"/>
          <w:lang w:val="en-US"/>
        </w:rPr>
      </w:pPr>
      <w:r w:rsidRPr="00F233BB">
        <w:rPr>
          <w:i/>
          <w:sz w:val="24"/>
        </w:rPr>
        <w:t>использовать в речи безличные предложения (It’scold.</w:t>
      </w:r>
      <w:r w:rsidRPr="00F233BB">
        <w:rPr>
          <w:i/>
          <w:sz w:val="24"/>
          <w:lang w:val="en-US"/>
        </w:rPr>
        <w:t>It</w:t>
      </w:r>
      <w:r w:rsidRPr="00F233BB">
        <w:rPr>
          <w:i/>
          <w:sz w:val="24"/>
        </w:rPr>
        <w:t>’</w:t>
      </w:r>
      <w:r w:rsidRPr="00F233BB">
        <w:rPr>
          <w:i/>
          <w:sz w:val="24"/>
          <w:lang w:val="en-US"/>
        </w:rPr>
        <w:t>s</w:t>
      </w:r>
      <w:r w:rsidRPr="00F233BB">
        <w:rPr>
          <w:i/>
          <w:sz w:val="24"/>
        </w:rPr>
        <w:t xml:space="preserve"> 5 </w:t>
      </w:r>
      <w:r w:rsidRPr="00F233BB">
        <w:rPr>
          <w:i/>
          <w:sz w:val="24"/>
          <w:lang w:val="en-US"/>
        </w:rPr>
        <w:t>o</w:t>
      </w:r>
      <w:r w:rsidRPr="00F233BB">
        <w:rPr>
          <w:i/>
          <w:sz w:val="24"/>
        </w:rPr>
        <w:t>’</w:t>
      </w:r>
      <w:r w:rsidRPr="00F233BB">
        <w:rPr>
          <w:i/>
          <w:sz w:val="24"/>
          <w:lang w:val="en-US"/>
        </w:rPr>
        <w:t>clock</w:t>
      </w:r>
      <w:r w:rsidRPr="00F233BB">
        <w:rPr>
          <w:i/>
          <w:sz w:val="24"/>
        </w:rPr>
        <w:t xml:space="preserve">. </w:t>
      </w:r>
      <w:r w:rsidRPr="00F233BB">
        <w:rPr>
          <w:i/>
          <w:sz w:val="24"/>
          <w:lang w:val="en-US"/>
        </w:rPr>
        <w:t xml:space="preserve">It’s interesting), </w:t>
      </w:r>
      <w:r w:rsidRPr="00F233BB">
        <w:rPr>
          <w:i/>
          <w:sz w:val="24"/>
        </w:rPr>
        <w:t>предложения</w:t>
      </w:r>
      <w:r w:rsidR="005A5B43" w:rsidRPr="00F233BB">
        <w:rPr>
          <w:i/>
          <w:sz w:val="24"/>
        </w:rPr>
        <w:t xml:space="preserve"> </w:t>
      </w:r>
      <w:r w:rsidRPr="00F233BB">
        <w:rPr>
          <w:i/>
          <w:sz w:val="24"/>
        </w:rPr>
        <w:t>с</w:t>
      </w:r>
      <w:r w:rsidR="005A5B43" w:rsidRPr="00F233BB">
        <w:rPr>
          <w:i/>
          <w:sz w:val="24"/>
        </w:rPr>
        <w:t xml:space="preserve"> </w:t>
      </w:r>
      <w:r w:rsidRPr="00F233BB">
        <w:rPr>
          <w:i/>
          <w:sz w:val="24"/>
        </w:rPr>
        <w:t>конструкцией</w:t>
      </w:r>
      <w:r w:rsidRPr="00F233BB">
        <w:rPr>
          <w:i/>
          <w:sz w:val="24"/>
          <w:lang w:val="en-US"/>
        </w:rPr>
        <w:t xml:space="preserve"> there is/there are;</w:t>
      </w:r>
    </w:p>
    <w:p w:rsidR="00A210DC" w:rsidRPr="00F233BB" w:rsidRDefault="00A210DC" w:rsidP="00423387">
      <w:pPr>
        <w:pStyle w:val="21"/>
        <w:spacing w:line="276" w:lineRule="auto"/>
        <w:ind w:right="-2" w:firstLine="426"/>
        <w:rPr>
          <w:i/>
          <w:sz w:val="24"/>
          <w:lang w:val="en-US"/>
        </w:rPr>
      </w:pPr>
      <w:r w:rsidRPr="00F233BB">
        <w:rPr>
          <w:i/>
          <w:sz w:val="24"/>
        </w:rPr>
        <w:t xml:space="preserve">оперировать в речи неопределёнными местоимениями some, any (некоторые случаи употребления: Can I havesometea? </w:t>
      </w:r>
      <w:r w:rsidRPr="00F233BB">
        <w:rPr>
          <w:i/>
          <w:sz w:val="24"/>
          <w:lang w:val="en-US"/>
        </w:rPr>
        <w:t>Is there any milk in the fridge? — No, there isn’t any);</w:t>
      </w:r>
    </w:p>
    <w:p w:rsidR="00A210DC" w:rsidRPr="00F233BB" w:rsidRDefault="00A210DC" w:rsidP="00423387">
      <w:pPr>
        <w:pStyle w:val="21"/>
        <w:spacing w:line="276" w:lineRule="auto"/>
        <w:ind w:right="-2" w:firstLine="426"/>
        <w:rPr>
          <w:i/>
          <w:sz w:val="24"/>
          <w:lang w:val="en-US"/>
        </w:rPr>
      </w:pPr>
      <w:r w:rsidRPr="00F233BB">
        <w:rPr>
          <w:i/>
          <w:sz w:val="24"/>
        </w:rPr>
        <w:t>оперировать</w:t>
      </w:r>
      <w:r w:rsidR="0025633D" w:rsidRPr="00F233BB">
        <w:rPr>
          <w:i/>
          <w:sz w:val="24"/>
          <w:lang w:val="en-US"/>
        </w:rPr>
        <w:t xml:space="preserve"> </w:t>
      </w:r>
      <w:r w:rsidRPr="00F233BB">
        <w:rPr>
          <w:i/>
          <w:sz w:val="24"/>
        </w:rPr>
        <w:t>в</w:t>
      </w:r>
      <w:r w:rsidR="0025633D" w:rsidRPr="00F233BB">
        <w:rPr>
          <w:i/>
          <w:sz w:val="24"/>
          <w:lang w:val="en-US"/>
        </w:rPr>
        <w:t xml:space="preserve"> </w:t>
      </w:r>
      <w:r w:rsidRPr="00F233BB">
        <w:rPr>
          <w:i/>
          <w:sz w:val="24"/>
        </w:rPr>
        <w:t>речи</w:t>
      </w:r>
      <w:r w:rsidR="0025633D" w:rsidRPr="00F233BB">
        <w:rPr>
          <w:i/>
          <w:sz w:val="24"/>
          <w:lang w:val="en-US"/>
        </w:rPr>
        <w:t xml:space="preserve"> </w:t>
      </w:r>
      <w:r w:rsidRPr="00F233BB">
        <w:rPr>
          <w:i/>
          <w:sz w:val="24"/>
        </w:rPr>
        <w:t>наречиями</w:t>
      </w:r>
      <w:r w:rsidR="0025633D" w:rsidRPr="00F233BB">
        <w:rPr>
          <w:i/>
          <w:sz w:val="24"/>
          <w:lang w:val="en-US"/>
        </w:rPr>
        <w:t xml:space="preserve"> </w:t>
      </w:r>
      <w:r w:rsidRPr="00F233BB">
        <w:rPr>
          <w:i/>
          <w:sz w:val="24"/>
        </w:rPr>
        <w:t>времени</w:t>
      </w:r>
      <w:r w:rsidRPr="00F233BB">
        <w:rPr>
          <w:i/>
          <w:sz w:val="24"/>
          <w:lang w:val="en-US"/>
        </w:rPr>
        <w:t xml:space="preserve"> (yesterday, tomorrow, never, usually, often, sometimes); </w:t>
      </w:r>
      <w:r w:rsidRPr="00F233BB">
        <w:rPr>
          <w:i/>
          <w:sz w:val="24"/>
        </w:rPr>
        <w:t>наречиями</w:t>
      </w:r>
      <w:r w:rsidR="0025633D" w:rsidRPr="00F233BB">
        <w:rPr>
          <w:i/>
          <w:sz w:val="24"/>
          <w:lang w:val="en-US"/>
        </w:rPr>
        <w:t xml:space="preserve"> </w:t>
      </w:r>
      <w:r w:rsidRPr="00F233BB">
        <w:rPr>
          <w:i/>
          <w:sz w:val="24"/>
        </w:rPr>
        <w:t>степени</w:t>
      </w:r>
      <w:r w:rsidRPr="00F233BB">
        <w:rPr>
          <w:i/>
          <w:sz w:val="24"/>
          <w:lang w:val="en-US"/>
        </w:rPr>
        <w:t xml:space="preserve"> (much, little, very);</w:t>
      </w:r>
    </w:p>
    <w:p w:rsidR="00A210DC" w:rsidRPr="00F233BB" w:rsidRDefault="00A210DC" w:rsidP="00423387">
      <w:pPr>
        <w:pStyle w:val="21"/>
        <w:spacing w:line="276" w:lineRule="auto"/>
        <w:ind w:right="-2" w:firstLine="426"/>
        <w:rPr>
          <w:i/>
          <w:sz w:val="24"/>
        </w:rPr>
      </w:pPr>
      <w:r w:rsidRPr="00F233BB">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A210DC" w:rsidRPr="00F233BB" w:rsidRDefault="00A210DC" w:rsidP="00423387">
      <w:pPr>
        <w:pStyle w:val="aff3"/>
        <w:spacing w:before="0" w:beforeAutospacing="0" w:after="0" w:line="276" w:lineRule="auto"/>
        <w:ind w:right="-2" w:firstLine="426"/>
        <w:jc w:val="both"/>
        <w:outlineLvl w:val="1"/>
        <w:rPr>
          <w:rFonts w:eastAsia="MS Gothic"/>
          <w:b/>
        </w:rPr>
      </w:pPr>
      <w:bookmarkStart w:id="28" w:name="_Toc418108301"/>
      <w:r w:rsidRPr="00F233BB">
        <w:rPr>
          <w:rFonts w:eastAsia="MS Gothic"/>
          <w:b/>
        </w:rPr>
        <w:t>Математика и информатика</w:t>
      </w:r>
      <w:bookmarkEnd w:id="28"/>
      <w:r w:rsidRPr="00F233BB">
        <w:rPr>
          <w:rFonts w:eastAsia="MS Gothic"/>
          <w:b/>
        </w:rPr>
        <w:t>.</w:t>
      </w:r>
    </w:p>
    <w:p w:rsidR="00A210DC" w:rsidRPr="00F233BB" w:rsidRDefault="00A210DC" w:rsidP="00423387">
      <w:pPr>
        <w:tabs>
          <w:tab w:val="left" w:leader="dot" w:pos="624"/>
          <w:tab w:val="left" w:pos="851"/>
        </w:tabs>
        <w:spacing w:line="276" w:lineRule="auto"/>
        <w:ind w:right="-2" w:firstLine="426"/>
        <w:jc w:val="both"/>
        <w:rPr>
          <w:rStyle w:val="Zag11"/>
          <w:rFonts w:eastAsia="@Arial Unicode MS"/>
        </w:rPr>
      </w:pPr>
      <w:r w:rsidRPr="00F233BB">
        <w:rPr>
          <w:rStyle w:val="Zag11"/>
          <w:rFonts w:eastAsia="@Arial Unicode MS"/>
        </w:rPr>
        <w:lastRenderedPageBreak/>
        <w:t>В результате изучения курса математики обучающиеся на уровне начального общего образования:</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210DC" w:rsidRPr="00F233BB" w:rsidRDefault="00A210DC"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210DC" w:rsidRPr="00F233BB" w:rsidRDefault="00A210DC" w:rsidP="00423387">
      <w:pPr>
        <w:pStyle w:val="Zag3"/>
        <w:widowControl/>
        <w:tabs>
          <w:tab w:val="left" w:leader="dot" w:pos="624"/>
        </w:tabs>
        <w:spacing w:after="0" w:line="276" w:lineRule="auto"/>
        <w:ind w:right="-2" w:firstLine="426"/>
        <w:jc w:val="both"/>
        <w:rPr>
          <w:rStyle w:val="Zag11"/>
          <w:rFonts w:eastAsia="@Arial Unicode MS"/>
          <w:i w:val="0"/>
          <w:iCs w:val="0"/>
          <w:color w:val="auto"/>
          <w:lang w:val="ru-RU"/>
        </w:rPr>
      </w:pPr>
      <w:r w:rsidRPr="00F233BB">
        <w:rPr>
          <w:rStyle w:val="Zag11"/>
          <w:rFonts w:eastAsia="@Arial Unicode MS"/>
          <w:i w:val="0"/>
          <w:iCs w:val="0"/>
          <w:color w:val="auto"/>
          <w:lang w:val="ru-RU"/>
        </w:rPr>
        <w:t>приобретут в ходе работы с таблицами и диаграммами важные для практико</w:t>
      </w:r>
      <w:r w:rsidRPr="00F233BB">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210DC" w:rsidRPr="00F233BB"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F233BB">
        <w:rPr>
          <w:rFonts w:ascii="Times New Roman" w:hAnsi="Times New Roman" w:cs="Times New Roman"/>
          <w:b/>
          <w:i w:val="0"/>
          <w:color w:val="auto"/>
          <w:sz w:val="24"/>
          <w:szCs w:val="24"/>
        </w:rPr>
        <w:t>Числа и величины.</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читать, записывать, сравнивать, упорядочивать числа от нуля до миллиона;</w:t>
      </w:r>
    </w:p>
    <w:p w:rsidR="00A210DC" w:rsidRPr="00F233BB" w:rsidRDefault="00A210DC" w:rsidP="00423387">
      <w:pPr>
        <w:pStyle w:val="21"/>
        <w:spacing w:line="276" w:lineRule="auto"/>
        <w:ind w:right="-2" w:firstLine="426"/>
        <w:rPr>
          <w:sz w:val="24"/>
        </w:rPr>
      </w:pPr>
      <w:r w:rsidRPr="00F233BB">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210DC" w:rsidRPr="00F233BB" w:rsidRDefault="00A210DC" w:rsidP="00423387">
      <w:pPr>
        <w:pStyle w:val="21"/>
        <w:spacing w:line="276" w:lineRule="auto"/>
        <w:ind w:right="-2" w:firstLine="426"/>
        <w:rPr>
          <w:sz w:val="24"/>
        </w:rPr>
      </w:pPr>
      <w:r w:rsidRPr="00F233BB">
        <w:rPr>
          <w:spacing w:val="2"/>
          <w:sz w:val="24"/>
        </w:rPr>
        <w:t xml:space="preserve">группировать числа по заданному или самостоятельно </w:t>
      </w:r>
      <w:r w:rsidRPr="00F233BB">
        <w:rPr>
          <w:sz w:val="24"/>
        </w:rPr>
        <w:t>установленному признаку;</w:t>
      </w:r>
    </w:p>
    <w:p w:rsidR="00A210DC" w:rsidRPr="00F233BB" w:rsidRDefault="00A210DC" w:rsidP="00423387">
      <w:pPr>
        <w:pStyle w:val="21"/>
        <w:spacing w:line="276" w:lineRule="auto"/>
        <w:ind w:right="-2" w:firstLine="426"/>
        <w:rPr>
          <w:sz w:val="24"/>
        </w:rPr>
      </w:pPr>
      <w:r w:rsidRPr="00F233BB">
        <w:rPr>
          <w:sz w:val="24"/>
        </w:rPr>
        <w:t>классифицировать числа по одному или нескольким основаниям, объяснять свои действия;</w:t>
      </w:r>
    </w:p>
    <w:p w:rsidR="00A210DC" w:rsidRPr="00F233BB" w:rsidRDefault="00A210DC" w:rsidP="00423387">
      <w:pPr>
        <w:pStyle w:val="21"/>
        <w:spacing w:line="276" w:lineRule="auto"/>
        <w:ind w:right="-2" w:firstLine="426"/>
        <w:rPr>
          <w:iCs/>
          <w:sz w:val="24"/>
        </w:rPr>
      </w:pPr>
      <w:r w:rsidRPr="00F233BB">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pacing w:val="-2"/>
          <w:sz w:val="24"/>
        </w:rPr>
      </w:pPr>
      <w:r w:rsidRPr="00F233BB">
        <w:rPr>
          <w:i/>
          <w:spacing w:val="-2"/>
          <w:sz w:val="24"/>
        </w:rPr>
        <w:t>выбирать единицу для измерения данной величины (длины, массы, площади, времени), объяснять свои действия.</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Арифметические действия.</w:t>
      </w:r>
    </w:p>
    <w:p w:rsidR="00A210DC" w:rsidRPr="00F233BB" w:rsidRDefault="00A210DC" w:rsidP="00423387">
      <w:pPr>
        <w:pStyle w:val="a7"/>
        <w:spacing w:line="276" w:lineRule="auto"/>
        <w:ind w:right="-2" w:firstLine="426"/>
        <w:rPr>
          <w:rFonts w:ascii="Times New Roman" w:hAnsi="Times New Roman"/>
          <w:b/>
          <w:iCs/>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233BB">
        <w:rPr>
          <w:rFonts w:eastAsia="MS Mincho"/>
          <w:sz w:val="24"/>
        </w:rPr>
        <w:t> </w:t>
      </w:r>
      <w:r w:rsidRPr="00F233BB">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A210DC" w:rsidRPr="00F233BB" w:rsidRDefault="00A210DC" w:rsidP="00423387">
      <w:pPr>
        <w:pStyle w:val="21"/>
        <w:spacing w:line="276" w:lineRule="auto"/>
        <w:ind w:right="-2" w:firstLine="426"/>
        <w:rPr>
          <w:sz w:val="24"/>
        </w:rPr>
      </w:pPr>
      <w:r w:rsidRPr="00F233BB">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210DC" w:rsidRPr="00F233BB" w:rsidRDefault="00A210DC" w:rsidP="00423387">
      <w:pPr>
        <w:pStyle w:val="21"/>
        <w:spacing w:line="276" w:lineRule="auto"/>
        <w:ind w:right="-2" w:firstLine="426"/>
        <w:rPr>
          <w:sz w:val="24"/>
        </w:rPr>
      </w:pPr>
      <w:r w:rsidRPr="00F233BB">
        <w:rPr>
          <w:sz w:val="24"/>
        </w:rPr>
        <w:t>выделять неизвестный компонент арифметического действия и находить его значение;</w:t>
      </w:r>
    </w:p>
    <w:p w:rsidR="00A210DC" w:rsidRPr="00F233BB" w:rsidRDefault="00A210DC" w:rsidP="00423387">
      <w:pPr>
        <w:pStyle w:val="21"/>
        <w:spacing w:line="276" w:lineRule="auto"/>
        <w:ind w:right="-2" w:firstLine="426"/>
        <w:rPr>
          <w:sz w:val="24"/>
        </w:rPr>
      </w:pPr>
      <w:r w:rsidRPr="00F233BB">
        <w:rPr>
          <w:sz w:val="24"/>
        </w:rPr>
        <w:t>арифметических</w:t>
      </w:r>
      <w:r w:rsidRPr="00F233BB">
        <w:rPr>
          <w:sz w:val="24"/>
        </w:rPr>
        <w:t> </w:t>
      </w:r>
      <w:r w:rsidRPr="00F233BB">
        <w:rPr>
          <w:sz w:val="24"/>
        </w:rPr>
        <w:t>вычислять значение числового выражения (содержащего 2—3 действия, со скобками и без скобок).</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выполнять действия с величинами;</w:t>
      </w:r>
    </w:p>
    <w:p w:rsidR="00A210DC" w:rsidRPr="00F233BB" w:rsidRDefault="00A210DC" w:rsidP="00423387">
      <w:pPr>
        <w:pStyle w:val="21"/>
        <w:spacing w:line="276" w:lineRule="auto"/>
        <w:ind w:right="-2" w:firstLine="426"/>
        <w:rPr>
          <w:i/>
          <w:sz w:val="24"/>
        </w:rPr>
      </w:pPr>
      <w:r w:rsidRPr="00F233BB">
        <w:rPr>
          <w:i/>
          <w:sz w:val="24"/>
        </w:rPr>
        <w:lastRenderedPageBreak/>
        <w:t>использовать свойства арифметических действий для удобства вычислений;</w:t>
      </w:r>
    </w:p>
    <w:p w:rsidR="00A210DC" w:rsidRPr="00F233BB" w:rsidRDefault="00A210DC" w:rsidP="00423387">
      <w:pPr>
        <w:pStyle w:val="21"/>
        <w:spacing w:line="276" w:lineRule="auto"/>
        <w:ind w:right="-2" w:firstLine="426"/>
        <w:rPr>
          <w:i/>
          <w:sz w:val="24"/>
        </w:rPr>
      </w:pPr>
      <w:r w:rsidRPr="00F233BB">
        <w:rPr>
          <w:i/>
          <w:sz w:val="24"/>
        </w:rPr>
        <w:t xml:space="preserve">проводить проверку правильности вычислений (с помощью обратного действия, прикидки и др.)и оценки результата действия </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Работа с текстовыми задачами.</w:t>
      </w:r>
    </w:p>
    <w:p w:rsidR="00A210DC" w:rsidRPr="00F233BB" w:rsidRDefault="00A210DC" w:rsidP="00423387">
      <w:pPr>
        <w:pStyle w:val="a7"/>
        <w:spacing w:line="276" w:lineRule="auto"/>
        <w:ind w:right="-2" w:firstLine="426"/>
        <w:rPr>
          <w:rFonts w:ascii="Times New Roman" w:hAnsi="Times New Roman"/>
          <w:b/>
          <w:iCs/>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210DC" w:rsidRPr="00F233BB" w:rsidRDefault="00A210DC" w:rsidP="00423387">
      <w:pPr>
        <w:pStyle w:val="21"/>
        <w:spacing w:line="276" w:lineRule="auto"/>
        <w:ind w:right="-2" w:firstLine="426"/>
        <w:rPr>
          <w:sz w:val="24"/>
        </w:rPr>
      </w:pPr>
      <w:r w:rsidRPr="00F233BB">
        <w:rPr>
          <w:spacing w:val="-2"/>
          <w:sz w:val="24"/>
        </w:rPr>
        <w:t>решать арифметическим способом (в 1—2</w:t>
      </w:r>
      <w:r w:rsidRPr="00F233BB">
        <w:rPr>
          <w:iCs/>
          <w:spacing w:val="-2"/>
          <w:sz w:val="24"/>
        </w:rPr>
        <w:t> </w:t>
      </w:r>
      <w:r w:rsidRPr="00F233BB">
        <w:rPr>
          <w:spacing w:val="-2"/>
          <w:sz w:val="24"/>
        </w:rPr>
        <w:t xml:space="preserve">действия) </w:t>
      </w:r>
      <w:r w:rsidRPr="00F233BB">
        <w:rPr>
          <w:sz w:val="24"/>
        </w:rPr>
        <w:t>учебные задачи и задачи, связанные с повседневной жизнью;</w:t>
      </w:r>
    </w:p>
    <w:p w:rsidR="00A210DC" w:rsidRPr="00F233BB" w:rsidRDefault="00A210DC" w:rsidP="00423387">
      <w:pPr>
        <w:pStyle w:val="21"/>
        <w:spacing w:line="276" w:lineRule="auto"/>
        <w:ind w:right="-2" w:firstLine="426"/>
        <w:rPr>
          <w:sz w:val="24"/>
        </w:rPr>
      </w:pPr>
      <w:r w:rsidRPr="00F233BB">
        <w:rPr>
          <w:sz w:val="24"/>
        </w:rPr>
        <w:t>решать задачи на нахождение доли величины и вели</w:t>
      </w:r>
      <w:r w:rsidRPr="00F233BB">
        <w:rPr>
          <w:spacing w:val="2"/>
          <w:sz w:val="24"/>
        </w:rPr>
        <w:t xml:space="preserve">чины по значению её доли (половина, треть, четверть, </w:t>
      </w:r>
      <w:r w:rsidRPr="00F233BB">
        <w:rPr>
          <w:sz w:val="24"/>
        </w:rPr>
        <w:t>пятая, десятая часть);</w:t>
      </w:r>
    </w:p>
    <w:p w:rsidR="00A210DC" w:rsidRPr="00F233BB" w:rsidRDefault="00A210DC" w:rsidP="00423387">
      <w:pPr>
        <w:pStyle w:val="21"/>
        <w:spacing w:line="276" w:lineRule="auto"/>
        <w:ind w:right="-2" w:firstLine="426"/>
        <w:rPr>
          <w:sz w:val="24"/>
        </w:rPr>
      </w:pPr>
      <w:r w:rsidRPr="00F233BB">
        <w:rPr>
          <w:sz w:val="24"/>
        </w:rPr>
        <w:t>оценивать правильность хода решения и реальность ответа на вопрос задачи.</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решать задачи в 3—4 действия;</w:t>
      </w:r>
    </w:p>
    <w:p w:rsidR="00A210DC" w:rsidRPr="00F233BB" w:rsidRDefault="00A210DC" w:rsidP="00423387">
      <w:pPr>
        <w:pStyle w:val="21"/>
        <w:spacing w:line="276" w:lineRule="auto"/>
        <w:ind w:right="-2" w:firstLine="426"/>
        <w:rPr>
          <w:i/>
          <w:sz w:val="24"/>
        </w:rPr>
      </w:pPr>
      <w:r w:rsidRPr="00F233BB">
        <w:rPr>
          <w:i/>
          <w:sz w:val="24"/>
        </w:rPr>
        <w:t>находить разные способы решения задачи.</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Пространственные отношения.</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Геометрические фигуры.</w:t>
      </w:r>
    </w:p>
    <w:p w:rsidR="00A210DC" w:rsidRPr="00F233BB" w:rsidRDefault="00A210DC" w:rsidP="00423387">
      <w:pPr>
        <w:pStyle w:val="a7"/>
        <w:spacing w:line="276" w:lineRule="auto"/>
        <w:ind w:right="-2" w:firstLine="426"/>
        <w:rPr>
          <w:rFonts w:ascii="Times New Roman" w:hAnsi="Times New Roman"/>
          <w:b/>
          <w:iCs/>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описывать взаимное расположение предметов в пространстве и на плоскости;</w:t>
      </w:r>
    </w:p>
    <w:p w:rsidR="00A210DC" w:rsidRPr="00F233BB" w:rsidRDefault="00A210DC" w:rsidP="00423387">
      <w:pPr>
        <w:pStyle w:val="21"/>
        <w:spacing w:line="276" w:lineRule="auto"/>
        <w:ind w:right="-2" w:firstLine="426"/>
        <w:rPr>
          <w:sz w:val="24"/>
        </w:rPr>
      </w:pPr>
      <w:r w:rsidRPr="00F233BB">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210DC" w:rsidRPr="00F233BB" w:rsidRDefault="00A210DC" w:rsidP="00423387">
      <w:pPr>
        <w:pStyle w:val="21"/>
        <w:spacing w:line="276" w:lineRule="auto"/>
        <w:ind w:right="-2" w:firstLine="426"/>
        <w:rPr>
          <w:sz w:val="24"/>
        </w:rPr>
      </w:pPr>
      <w:r w:rsidRPr="00F233BB">
        <w:rPr>
          <w:sz w:val="24"/>
        </w:rPr>
        <w:t>выполнять построение геометрических фигур с заданными измерениями (отрезок, квадрат, прямоугольник) с помощью линейки, угольника;</w:t>
      </w:r>
    </w:p>
    <w:p w:rsidR="00A210DC" w:rsidRPr="00F233BB" w:rsidRDefault="00A210DC" w:rsidP="00423387">
      <w:pPr>
        <w:pStyle w:val="21"/>
        <w:spacing w:line="276" w:lineRule="auto"/>
        <w:ind w:right="-2" w:firstLine="426"/>
        <w:rPr>
          <w:sz w:val="24"/>
        </w:rPr>
      </w:pPr>
      <w:r w:rsidRPr="00F233BB">
        <w:rPr>
          <w:sz w:val="24"/>
        </w:rPr>
        <w:t>использовать свойства прямоугольника и квадрата для решения задач;</w:t>
      </w:r>
    </w:p>
    <w:p w:rsidR="00A210DC" w:rsidRPr="00F233BB" w:rsidRDefault="00A210DC" w:rsidP="00423387">
      <w:pPr>
        <w:pStyle w:val="21"/>
        <w:spacing w:line="276" w:lineRule="auto"/>
        <w:ind w:right="-2" w:firstLine="426"/>
        <w:rPr>
          <w:sz w:val="24"/>
        </w:rPr>
      </w:pPr>
      <w:r w:rsidRPr="00F233BB">
        <w:rPr>
          <w:sz w:val="24"/>
        </w:rPr>
        <w:t>распознавать и называть геометрические тела (куб, шар);</w:t>
      </w:r>
    </w:p>
    <w:p w:rsidR="00A210DC" w:rsidRPr="00F233BB" w:rsidRDefault="00A210DC" w:rsidP="00423387">
      <w:pPr>
        <w:pStyle w:val="21"/>
        <w:spacing w:line="276" w:lineRule="auto"/>
        <w:ind w:right="-2" w:firstLine="426"/>
        <w:rPr>
          <w:sz w:val="24"/>
        </w:rPr>
      </w:pPr>
      <w:r w:rsidRPr="00F233BB">
        <w:rPr>
          <w:sz w:val="24"/>
        </w:rPr>
        <w:t>соотносить реальные объекты с моделями геометрических фигур.</w:t>
      </w:r>
    </w:p>
    <w:p w:rsidR="00A210DC" w:rsidRPr="00F233BB" w:rsidRDefault="00A210DC" w:rsidP="00423387">
      <w:pPr>
        <w:pStyle w:val="af3"/>
        <w:spacing w:line="276" w:lineRule="auto"/>
        <w:ind w:right="-2" w:firstLine="426"/>
        <w:rPr>
          <w:rFonts w:ascii="Times New Roman" w:hAnsi="Times New Roman"/>
          <w:color w:val="auto"/>
          <w:sz w:val="24"/>
          <w:szCs w:val="24"/>
        </w:rPr>
      </w:pPr>
      <w:r w:rsidRPr="00F233BB">
        <w:rPr>
          <w:rFonts w:ascii="Times New Roman" w:hAnsi="Times New Roman"/>
          <w:b/>
          <w:i w:val="0"/>
          <w:color w:val="auto"/>
          <w:sz w:val="24"/>
          <w:szCs w:val="24"/>
        </w:rPr>
        <w:t xml:space="preserve">Выпускник получит возможность научиться </w:t>
      </w:r>
      <w:r w:rsidRPr="00F233BB">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Геометрические величины.</w:t>
      </w:r>
    </w:p>
    <w:p w:rsidR="00A210DC" w:rsidRPr="00F233BB" w:rsidRDefault="00A210DC" w:rsidP="00423387">
      <w:pPr>
        <w:pStyle w:val="a7"/>
        <w:spacing w:line="276" w:lineRule="auto"/>
        <w:ind w:right="-2" w:firstLine="426"/>
        <w:rPr>
          <w:rFonts w:ascii="Times New Roman" w:hAnsi="Times New Roman"/>
          <w:b/>
          <w:iCs/>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измерять длину отрезка;</w:t>
      </w:r>
    </w:p>
    <w:p w:rsidR="00A210DC" w:rsidRPr="00F233BB" w:rsidRDefault="00A210DC" w:rsidP="00423387">
      <w:pPr>
        <w:pStyle w:val="21"/>
        <w:spacing w:line="276" w:lineRule="auto"/>
        <w:ind w:right="-2" w:firstLine="426"/>
        <w:rPr>
          <w:sz w:val="24"/>
        </w:rPr>
      </w:pPr>
      <w:r w:rsidRPr="00F233BB">
        <w:rPr>
          <w:spacing w:val="-4"/>
          <w:sz w:val="24"/>
        </w:rPr>
        <w:t>вычислять периметр треугольника, прямоугольника и квад</w:t>
      </w:r>
      <w:r w:rsidRPr="00F233BB">
        <w:rPr>
          <w:sz w:val="24"/>
        </w:rPr>
        <w:t>рата, площадь прямоугольника и квадрата;</w:t>
      </w:r>
    </w:p>
    <w:p w:rsidR="00A210DC" w:rsidRPr="00F233BB" w:rsidRDefault="00A210DC" w:rsidP="00423387">
      <w:pPr>
        <w:pStyle w:val="21"/>
        <w:spacing w:line="276" w:lineRule="auto"/>
        <w:ind w:right="-2" w:firstLine="426"/>
        <w:rPr>
          <w:sz w:val="24"/>
        </w:rPr>
      </w:pPr>
      <w:r w:rsidRPr="00F233BB">
        <w:rPr>
          <w:sz w:val="24"/>
        </w:rPr>
        <w:t>оценивать размеры геометрических объектов, расстояния приближённо (на глаз).</w:t>
      </w:r>
    </w:p>
    <w:p w:rsidR="00A210DC" w:rsidRPr="00F233BB" w:rsidRDefault="00A210DC" w:rsidP="00423387">
      <w:pPr>
        <w:pStyle w:val="af3"/>
        <w:spacing w:line="276" w:lineRule="auto"/>
        <w:ind w:right="-2" w:firstLine="426"/>
        <w:rPr>
          <w:rFonts w:ascii="Times New Roman" w:hAnsi="Times New Roman"/>
          <w:color w:val="auto"/>
          <w:sz w:val="24"/>
          <w:szCs w:val="24"/>
        </w:rPr>
      </w:pPr>
      <w:r w:rsidRPr="00F233BB">
        <w:rPr>
          <w:rFonts w:ascii="Times New Roman" w:hAnsi="Times New Roman"/>
          <w:b/>
          <w:i w:val="0"/>
          <w:color w:val="auto"/>
          <w:sz w:val="24"/>
          <w:szCs w:val="24"/>
        </w:rPr>
        <w:t xml:space="preserve">Выпускник получит возможность научиться </w:t>
      </w:r>
      <w:r w:rsidRPr="00F233BB">
        <w:rPr>
          <w:rFonts w:ascii="Times New Roman" w:hAnsi="Times New Roman"/>
          <w:color w:val="auto"/>
          <w:sz w:val="24"/>
          <w:szCs w:val="24"/>
        </w:rPr>
        <w:t>вычислять периметр многоугольника, площадь фигуры, составленной из прямоугольников.</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Работа с информацией.</w:t>
      </w:r>
    </w:p>
    <w:p w:rsidR="00A210DC" w:rsidRPr="00F233BB" w:rsidRDefault="00A210DC" w:rsidP="00423387">
      <w:pPr>
        <w:pStyle w:val="a7"/>
        <w:spacing w:line="276" w:lineRule="auto"/>
        <w:ind w:right="-2" w:firstLine="426"/>
        <w:rPr>
          <w:rFonts w:ascii="Times New Roman" w:hAnsi="Times New Roman"/>
          <w:b/>
          <w:iCs/>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читать несложные готовые таблицы;</w:t>
      </w:r>
    </w:p>
    <w:p w:rsidR="00A210DC" w:rsidRPr="00F233BB" w:rsidRDefault="00A210DC" w:rsidP="00423387">
      <w:pPr>
        <w:pStyle w:val="21"/>
        <w:spacing w:line="276" w:lineRule="auto"/>
        <w:ind w:right="-2" w:firstLine="426"/>
        <w:rPr>
          <w:sz w:val="24"/>
        </w:rPr>
      </w:pPr>
      <w:r w:rsidRPr="00F233BB">
        <w:rPr>
          <w:sz w:val="24"/>
        </w:rPr>
        <w:t>заполнять несложные готовые таблицы;</w:t>
      </w:r>
    </w:p>
    <w:p w:rsidR="00A210DC" w:rsidRPr="00F233BB" w:rsidRDefault="00A210DC" w:rsidP="00423387">
      <w:pPr>
        <w:pStyle w:val="21"/>
        <w:spacing w:line="276" w:lineRule="auto"/>
        <w:ind w:right="-2" w:firstLine="426"/>
        <w:rPr>
          <w:sz w:val="24"/>
        </w:rPr>
      </w:pPr>
      <w:r w:rsidRPr="00F233BB">
        <w:rPr>
          <w:sz w:val="24"/>
        </w:rPr>
        <w:t>читать несложные готовые столбчатые диаграммы.</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читать несложные готовые круговые диаграммы;</w:t>
      </w:r>
    </w:p>
    <w:p w:rsidR="00A210DC" w:rsidRPr="00F233BB" w:rsidRDefault="00A210DC" w:rsidP="00423387">
      <w:pPr>
        <w:pStyle w:val="21"/>
        <w:spacing w:line="276" w:lineRule="auto"/>
        <w:ind w:right="-2" w:firstLine="426"/>
        <w:rPr>
          <w:i/>
          <w:spacing w:val="-4"/>
          <w:sz w:val="24"/>
        </w:rPr>
      </w:pPr>
      <w:r w:rsidRPr="00F233BB">
        <w:rPr>
          <w:i/>
          <w:spacing w:val="-4"/>
          <w:sz w:val="24"/>
        </w:rPr>
        <w:t>достраивать несложную готовую столбчатую диаграмму;</w:t>
      </w:r>
    </w:p>
    <w:p w:rsidR="00A210DC" w:rsidRPr="00F233BB" w:rsidRDefault="00A210DC" w:rsidP="00423387">
      <w:pPr>
        <w:pStyle w:val="21"/>
        <w:spacing w:line="276" w:lineRule="auto"/>
        <w:ind w:right="-2" w:firstLine="426"/>
        <w:rPr>
          <w:i/>
          <w:sz w:val="24"/>
        </w:rPr>
      </w:pPr>
      <w:r w:rsidRPr="00F233BB">
        <w:rPr>
          <w:i/>
          <w:sz w:val="24"/>
        </w:rPr>
        <w:t>сравнивать и обобщать информацию, представленную в строках и столбцах несложных таблиц и диаграмм;</w:t>
      </w:r>
    </w:p>
    <w:p w:rsidR="00A210DC" w:rsidRPr="00F233BB" w:rsidRDefault="00A210DC" w:rsidP="00423387">
      <w:pPr>
        <w:pStyle w:val="21"/>
        <w:spacing w:line="276" w:lineRule="auto"/>
        <w:ind w:right="-2" w:firstLine="426"/>
        <w:rPr>
          <w:i/>
          <w:sz w:val="24"/>
        </w:rPr>
      </w:pPr>
      <w:r w:rsidRPr="00F233BB">
        <w:rPr>
          <w:i/>
          <w:sz w:val="24"/>
        </w:rPr>
        <w:t>понимать простейшие выражения, содержащие логи</w:t>
      </w:r>
      <w:r w:rsidRPr="00F233BB">
        <w:rPr>
          <w:i/>
          <w:spacing w:val="-2"/>
          <w:sz w:val="24"/>
        </w:rPr>
        <w:t>ческие связки и слова («…и…», «если… то…», «верно/невер</w:t>
      </w:r>
      <w:r w:rsidRPr="00F233BB">
        <w:rPr>
          <w:i/>
          <w:sz w:val="24"/>
        </w:rPr>
        <w:t>но, что…», «каждый», «все», «некоторые», «не»);</w:t>
      </w:r>
    </w:p>
    <w:p w:rsidR="00A210DC" w:rsidRPr="00F233BB" w:rsidRDefault="00A210DC" w:rsidP="00423387">
      <w:pPr>
        <w:pStyle w:val="21"/>
        <w:spacing w:line="276" w:lineRule="auto"/>
        <w:ind w:right="-2" w:firstLine="426"/>
        <w:rPr>
          <w:i/>
          <w:sz w:val="24"/>
        </w:rPr>
      </w:pPr>
      <w:r w:rsidRPr="00F233BB">
        <w:rPr>
          <w:i/>
          <w:spacing w:val="2"/>
          <w:sz w:val="24"/>
        </w:rPr>
        <w:lastRenderedPageBreak/>
        <w:t xml:space="preserve">составлять, записывать и выполнять инструкцию </w:t>
      </w:r>
      <w:r w:rsidRPr="00F233BB">
        <w:rPr>
          <w:i/>
          <w:sz w:val="24"/>
        </w:rPr>
        <w:t>(простой алгоритм), план поиска информации;</w:t>
      </w:r>
    </w:p>
    <w:p w:rsidR="00A210DC" w:rsidRPr="00F233BB" w:rsidRDefault="00A210DC" w:rsidP="00423387">
      <w:pPr>
        <w:pStyle w:val="21"/>
        <w:spacing w:line="276" w:lineRule="auto"/>
        <w:ind w:right="-2" w:firstLine="426"/>
        <w:rPr>
          <w:i/>
          <w:sz w:val="24"/>
        </w:rPr>
      </w:pPr>
      <w:r w:rsidRPr="00F233BB">
        <w:rPr>
          <w:i/>
          <w:sz w:val="24"/>
        </w:rPr>
        <w:t>распознавать одну и ту же информацию, представленную в разной форме (таблицы и диаграммы);</w:t>
      </w:r>
    </w:p>
    <w:p w:rsidR="00A210DC" w:rsidRPr="00F233BB" w:rsidRDefault="00A210DC" w:rsidP="00423387">
      <w:pPr>
        <w:pStyle w:val="21"/>
        <w:spacing w:line="276" w:lineRule="auto"/>
        <w:ind w:right="-2" w:firstLine="426"/>
        <w:rPr>
          <w:i/>
          <w:spacing w:val="-2"/>
          <w:sz w:val="24"/>
        </w:rPr>
      </w:pPr>
      <w:r w:rsidRPr="00F233BB">
        <w:rPr>
          <w:i/>
          <w:spacing w:val="-2"/>
          <w:sz w:val="24"/>
        </w:rPr>
        <w:t>планировать несложные исследования, собирать и пред</w:t>
      </w:r>
      <w:r w:rsidRPr="00F233BB">
        <w:rPr>
          <w:i/>
          <w:sz w:val="24"/>
        </w:rPr>
        <w:t xml:space="preserve">ставлять полученную информацию с помощью таблиц и </w:t>
      </w:r>
      <w:r w:rsidRPr="00F233BB">
        <w:rPr>
          <w:i/>
          <w:spacing w:val="-2"/>
          <w:sz w:val="24"/>
        </w:rPr>
        <w:t>диаграмм;</w:t>
      </w:r>
    </w:p>
    <w:p w:rsidR="00A210DC" w:rsidRPr="00F233BB" w:rsidRDefault="00A210DC" w:rsidP="00423387">
      <w:pPr>
        <w:pStyle w:val="21"/>
        <w:spacing w:line="276" w:lineRule="auto"/>
        <w:ind w:right="-2" w:firstLine="426"/>
        <w:rPr>
          <w:i/>
          <w:sz w:val="24"/>
        </w:rPr>
      </w:pPr>
      <w:r w:rsidRPr="00F233BB">
        <w:rPr>
          <w:i/>
          <w:sz w:val="24"/>
        </w:rPr>
        <w:t>интерпретировать информацию, полученную при про</w:t>
      </w:r>
      <w:r w:rsidRPr="00F233BB">
        <w:rPr>
          <w:i/>
          <w:spacing w:val="2"/>
          <w:sz w:val="24"/>
        </w:rPr>
        <w:t xml:space="preserve">ведении несложных исследований (объяснять, сравнивать </w:t>
      </w:r>
      <w:r w:rsidRPr="00F233BB">
        <w:rPr>
          <w:i/>
          <w:sz w:val="24"/>
        </w:rPr>
        <w:t>и обобщать данные, делать выводы и прогнозы).</w:t>
      </w:r>
    </w:p>
    <w:p w:rsidR="00A210DC" w:rsidRPr="00F233BB" w:rsidRDefault="00A210DC" w:rsidP="00423387">
      <w:pPr>
        <w:overflowPunct w:val="0"/>
        <w:autoSpaceDE w:val="0"/>
        <w:autoSpaceDN w:val="0"/>
        <w:adjustRightInd w:val="0"/>
        <w:spacing w:line="276" w:lineRule="auto"/>
        <w:ind w:right="-2" w:firstLine="426"/>
        <w:jc w:val="both"/>
        <w:rPr>
          <w:b/>
          <w:bCs/>
        </w:rPr>
      </w:pPr>
      <w:r w:rsidRPr="00F233BB">
        <w:rPr>
          <w:b/>
          <w:bCs/>
        </w:rPr>
        <w:t xml:space="preserve">Основы религиозных культур и светской этики. </w:t>
      </w:r>
    </w:p>
    <w:p w:rsidR="00A210DC" w:rsidRPr="00F233BB" w:rsidRDefault="00A210DC" w:rsidP="00423387">
      <w:pPr>
        <w:overflowPunct w:val="0"/>
        <w:autoSpaceDE w:val="0"/>
        <w:autoSpaceDN w:val="0"/>
        <w:adjustRightInd w:val="0"/>
        <w:spacing w:line="276" w:lineRule="auto"/>
        <w:ind w:right="-2" w:firstLine="426"/>
        <w:jc w:val="both"/>
      </w:pPr>
      <w:r w:rsidRPr="00F233BB">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(«Основы православной культуры», «Основы исламской культуры», «Основам буддийской культуры», «Основы иудейской культуры», «Основы мировых религиозных культур», «Основы светской этики»), реализуемому в образовательной организации, с учетом их примерного.</w:t>
      </w:r>
    </w:p>
    <w:p w:rsidR="00A210DC" w:rsidRPr="00F233BB" w:rsidRDefault="00A210DC" w:rsidP="00423387">
      <w:pPr>
        <w:autoSpaceDE w:val="0"/>
        <w:autoSpaceDN w:val="0"/>
        <w:adjustRightInd w:val="0"/>
        <w:spacing w:line="276" w:lineRule="auto"/>
        <w:ind w:right="-2" w:firstLine="426"/>
        <w:jc w:val="both"/>
      </w:pPr>
      <w:r w:rsidRPr="00F233BB">
        <w:rPr>
          <w:b/>
          <w:bCs/>
        </w:rPr>
        <w:t>Общие планируемые результаты</w:t>
      </w:r>
      <w:r w:rsidRPr="00F233BB">
        <w:t>.</w:t>
      </w:r>
    </w:p>
    <w:p w:rsidR="00A210DC" w:rsidRPr="00F233BB" w:rsidRDefault="00A210DC" w:rsidP="00423387">
      <w:pPr>
        <w:autoSpaceDE w:val="0"/>
        <w:autoSpaceDN w:val="0"/>
        <w:adjustRightInd w:val="0"/>
        <w:spacing w:line="276" w:lineRule="auto"/>
        <w:ind w:right="-2" w:firstLine="426"/>
        <w:jc w:val="both"/>
      </w:pPr>
      <w:r w:rsidRPr="00F233BB">
        <w:t xml:space="preserve">В результате освоения каждого модуля курса </w:t>
      </w:r>
      <w:r w:rsidRPr="00F233BB">
        <w:rPr>
          <w:b/>
          <w:bCs/>
        </w:rPr>
        <w:t>выпускник научится</w:t>
      </w:r>
      <w:r w:rsidRPr="00F233BB">
        <w:t>:</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понимать значение нравственных норм и ценностей для достойной жизни личности, семьи, общества;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осознавать ценность человеческой жизни, необходимость стремления к нравственному совершенствованию и духовному развитию;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ориентироваться в вопросах нравственного выбора на внутреннюю установку личности поступать согласно своей совести; </w:t>
      </w:r>
    </w:p>
    <w:p w:rsidR="00A210DC" w:rsidRPr="00F233BB" w:rsidRDefault="00A210DC" w:rsidP="00423387">
      <w:pPr>
        <w:overflowPunct w:val="0"/>
        <w:autoSpaceDE w:val="0"/>
        <w:autoSpaceDN w:val="0"/>
        <w:adjustRightInd w:val="0"/>
        <w:spacing w:line="276" w:lineRule="auto"/>
        <w:ind w:right="-2" w:firstLine="426"/>
        <w:jc w:val="both"/>
      </w:pPr>
      <w:r w:rsidRPr="00F233BB">
        <w:rPr>
          <w:b/>
          <w:bCs/>
        </w:rPr>
        <w:t>Планируемые результаты по учебным модулям</w:t>
      </w:r>
      <w:r w:rsidRPr="00F233BB">
        <w:t>.</w:t>
      </w:r>
    </w:p>
    <w:p w:rsidR="00A210DC" w:rsidRPr="00F233BB" w:rsidRDefault="00A210DC" w:rsidP="00423387">
      <w:pPr>
        <w:overflowPunct w:val="0"/>
        <w:autoSpaceDE w:val="0"/>
        <w:autoSpaceDN w:val="0"/>
        <w:adjustRightInd w:val="0"/>
        <w:spacing w:line="276" w:lineRule="auto"/>
        <w:ind w:right="-2" w:firstLine="426"/>
        <w:jc w:val="both"/>
        <w:rPr>
          <w:b/>
          <w:bCs/>
        </w:rPr>
      </w:pPr>
      <w:r w:rsidRPr="00F233BB">
        <w:rPr>
          <w:b/>
          <w:bCs/>
        </w:rPr>
        <w:t>Основы православной культуры.</w:t>
      </w:r>
    </w:p>
    <w:p w:rsidR="00A210DC" w:rsidRPr="00F233BB" w:rsidRDefault="00A210DC" w:rsidP="00423387">
      <w:pPr>
        <w:overflowPunct w:val="0"/>
        <w:autoSpaceDE w:val="0"/>
        <w:autoSpaceDN w:val="0"/>
        <w:adjustRightInd w:val="0"/>
        <w:spacing w:line="276" w:lineRule="auto"/>
        <w:ind w:right="-2" w:firstLine="426"/>
        <w:jc w:val="both"/>
      </w:pPr>
      <w:r w:rsidRPr="00F233BB">
        <w:rPr>
          <w:b/>
          <w:bCs/>
        </w:rPr>
        <w:t>Выпускник научится</w:t>
      </w:r>
      <w:r w:rsidRPr="00F233BB">
        <w:t>:</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ориентироваться в истории возникновения православной христианской религиозной традиции, истории ее формирования в России;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излагать свое мнение по поводу значения религии, религиозной культуры в жизни людей и общества;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соотносить нравственные формы поведения с нормами православной христианской религиозной морали;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210DC" w:rsidRPr="00F233BB" w:rsidRDefault="00A210DC" w:rsidP="00423387">
      <w:pPr>
        <w:overflowPunct w:val="0"/>
        <w:autoSpaceDE w:val="0"/>
        <w:autoSpaceDN w:val="0"/>
        <w:adjustRightInd w:val="0"/>
        <w:spacing w:line="276" w:lineRule="auto"/>
        <w:ind w:right="-2" w:firstLine="426"/>
        <w:jc w:val="both"/>
      </w:pPr>
      <w:r w:rsidRPr="00F233BB">
        <w:rPr>
          <w:b/>
          <w:bCs/>
        </w:rPr>
        <w:lastRenderedPageBreak/>
        <w:t xml:space="preserve">Выпускник получит возможность научиться: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w:t>
      </w:r>
      <w:r w:rsidRPr="00F233BB">
        <w:rPr>
          <w:i/>
          <w:iCs/>
        </w:rPr>
        <w:t>развивать нравственную рефлексию, совершенствовать морально-нравственное;</w:t>
      </w:r>
    </w:p>
    <w:p w:rsidR="00A210DC" w:rsidRPr="00F233BB" w:rsidRDefault="00A210DC" w:rsidP="00423387">
      <w:pPr>
        <w:overflowPunct w:val="0"/>
        <w:autoSpaceDE w:val="0"/>
        <w:autoSpaceDN w:val="0"/>
        <w:adjustRightInd w:val="0"/>
        <w:spacing w:line="276" w:lineRule="auto"/>
        <w:ind w:right="-2" w:firstLine="426"/>
        <w:jc w:val="both"/>
      </w:pPr>
      <w:r w:rsidRPr="00F233BB">
        <w:rPr>
          <w:i/>
          <w:iCs/>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w:t>
      </w:r>
      <w:r w:rsidRPr="00F233BB">
        <w:rPr>
          <w:i/>
          <w:iCs/>
        </w:rPr>
        <w:t>устанавливать взаимосвязь между содержанием православной культуры и поведением</w:t>
      </w:r>
      <w:r w:rsidR="0025633D" w:rsidRPr="00F233BB">
        <w:rPr>
          <w:i/>
          <w:iCs/>
        </w:rPr>
        <w:t xml:space="preserve"> </w:t>
      </w:r>
      <w:r w:rsidRPr="00F233BB">
        <w:rPr>
          <w:i/>
          <w:iCs/>
        </w:rPr>
        <w:t xml:space="preserve">людей, общественными явлениями;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w:t>
      </w:r>
      <w:r w:rsidRPr="00F233BB">
        <w:rPr>
          <w:i/>
          <w:iCs/>
        </w:rPr>
        <w:t>выстраивать отношения с представителями разных мировоззрений и культурных</w:t>
      </w:r>
      <w:r w:rsidR="0025633D" w:rsidRPr="00F233BB">
        <w:rPr>
          <w:i/>
          <w:iCs/>
        </w:rPr>
        <w:t xml:space="preserve"> </w:t>
      </w:r>
      <w:r w:rsidRPr="00F233BB">
        <w:rPr>
          <w:i/>
          <w:iCs/>
        </w:rPr>
        <w:t xml:space="preserve">традиций на основе взаимного уважения прав и законных интересов сограждан; </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w:t>
      </w:r>
      <w:r w:rsidRPr="00F233BB">
        <w:rPr>
          <w:i/>
          <w:iCs/>
        </w:rPr>
        <w:t>акцентировать внимание на религиозных,</w:t>
      </w:r>
      <w:r w:rsidR="0025633D" w:rsidRPr="00F233BB">
        <w:rPr>
          <w:i/>
          <w:iCs/>
        </w:rPr>
        <w:t xml:space="preserve"> </w:t>
      </w:r>
      <w:r w:rsidRPr="00F233BB">
        <w:rPr>
          <w:i/>
          <w:iCs/>
        </w:rPr>
        <w:t>духовно-нравственных аспектах</w:t>
      </w:r>
      <w:r w:rsidR="0025633D" w:rsidRPr="00F233BB">
        <w:rPr>
          <w:i/>
          <w:iCs/>
        </w:rPr>
        <w:t xml:space="preserve"> </w:t>
      </w:r>
      <w:r w:rsidRPr="00F233BB">
        <w:rPr>
          <w:i/>
          <w:iCs/>
        </w:rPr>
        <w:t xml:space="preserve">человеческого поведения при изучении гуманитарных предметов на последующих уровнях общего образования. </w:t>
      </w:r>
    </w:p>
    <w:p w:rsidR="00A210DC" w:rsidRPr="00F233BB" w:rsidRDefault="00A210DC" w:rsidP="00423387">
      <w:pPr>
        <w:overflowPunct w:val="0"/>
        <w:autoSpaceDE w:val="0"/>
        <w:autoSpaceDN w:val="0"/>
        <w:adjustRightInd w:val="0"/>
        <w:spacing w:line="276" w:lineRule="auto"/>
        <w:ind w:right="-2" w:firstLine="426"/>
        <w:jc w:val="both"/>
        <w:rPr>
          <w:b/>
          <w:bCs/>
        </w:rPr>
      </w:pPr>
      <w:r w:rsidRPr="00F233BB">
        <w:rPr>
          <w:b/>
          <w:bCs/>
        </w:rPr>
        <w:t>Основы светской этики.</w:t>
      </w:r>
    </w:p>
    <w:p w:rsidR="00A210DC" w:rsidRPr="00F233BB" w:rsidRDefault="00A210DC" w:rsidP="00423387">
      <w:pPr>
        <w:overflowPunct w:val="0"/>
        <w:autoSpaceDE w:val="0"/>
        <w:autoSpaceDN w:val="0"/>
        <w:adjustRightInd w:val="0"/>
        <w:spacing w:line="276" w:lineRule="auto"/>
        <w:ind w:right="-2" w:firstLine="426"/>
        <w:jc w:val="both"/>
      </w:pPr>
      <w:r w:rsidRPr="00F233BB">
        <w:rPr>
          <w:b/>
          <w:bCs/>
        </w:rPr>
        <w:t>Выпускник научится:</w:t>
      </w:r>
    </w:p>
    <w:p w:rsidR="00A210DC" w:rsidRPr="00F233BB" w:rsidRDefault="00A210DC" w:rsidP="00423387">
      <w:pPr>
        <w:overflowPunct w:val="0"/>
        <w:autoSpaceDE w:val="0"/>
        <w:autoSpaceDN w:val="0"/>
        <w:adjustRightInd w:val="0"/>
        <w:spacing w:line="276" w:lineRule="auto"/>
        <w:ind w:right="-2" w:firstLine="426"/>
        <w:jc w:val="both"/>
      </w:pPr>
      <w:r w:rsidRPr="00F233BB">
        <w:rPr>
          <w:i/>
          <w:iCs/>
        </w:rPr>
        <w:t xml:space="preserve">– </w:t>
      </w:r>
      <w:r w:rsidRPr="00F233BB">
        <w:t>раскрывать содержание основных составляющих российской светской</w:t>
      </w:r>
      <w:r w:rsidR="0025633D" w:rsidRPr="00F233BB">
        <w:t xml:space="preserve"> </w:t>
      </w:r>
      <w:r w:rsidRPr="00F233BB">
        <w:t>(гражданской)</w:t>
      </w:r>
      <w:r w:rsidR="0025633D" w:rsidRPr="00F233BB">
        <w:t xml:space="preserve"> </w:t>
      </w:r>
      <w:r w:rsidRPr="00F233BB">
        <w:t xml:space="preserve">этики, основанной на конституционных обязанностях, правах и свободах человека и гражданина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A210DC" w:rsidRPr="00F233BB" w:rsidRDefault="00A210DC" w:rsidP="00423387">
      <w:pPr>
        <w:overflowPunct w:val="0"/>
        <w:autoSpaceDE w:val="0"/>
        <w:autoSpaceDN w:val="0"/>
        <w:adjustRightInd w:val="0"/>
        <w:spacing w:line="276" w:lineRule="auto"/>
        <w:ind w:right="-2" w:firstLine="426"/>
        <w:jc w:val="both"/>
      </w:pPr>
      <w:r w:rsidRPr="00F233BB">
        <w:rPr>
          <w:i/>
          <w:iCs/>
        </w:rPr>
        <w:t xml:space="preserve">– </w:t>
      </w:r>
      <w:r w:rsidRPr="00F233BB">
        <w:t xml:space="preserve">на примере российской светской этики понимать значение нравственных ценностей, идеалов в жизни людей, общества; </w:t>
      </w:r>
    </w:p>
    <w:p w:rsidR="00A210DC" w:rsidRPr="00F233BB" w:rsidRDefault="00A210DC" w:rsidP="00423387">
      <w:pPr>
        <w:overflowPunct w:val="0"/>
        <w:autoSpaceDE w:val="0"/>
        <w:autoSpaceDN w:val="0"/>
        <w:adjustRightInd w:val="0"/>
        <w:spacing w:line="276" w:lineRule="auto"/>
        <w:ind w:right="-2" w:firstLine="426"/>
        <w:jc w:val="both"/>
      </w:pPr>
      <w:r w:rsidRPr="00F233BB">
        <w:rPr>
          <w:i/>
          <w:iCs/>
        </w:rPr>
        <w:t xml:space="preserve">– </w:t>
      </w:r>
      <w:r w:rsidRPr="00F233BB">
        <w:t xml:space="preserve">излагать свое мнение по поводу значения российской светской этики в жизни людей и общества; </w:t>
      </w:r>
    </w:p>
    <w:p w:rsidR="00A210DC" w:rsidRPr="00F233BB" w:rsidRDefault="00A210DC" w:rsidP="00423387">
      <w:pPr>
        <w:overflowPunct w:val="0"/>
        <w:autoSpaceDE w:val="0"/>
        <w:autoSpaceDN w:val="0"/>
        <w:adjustRightInd w:val="0"/>
        <w:spacing w:line="276" w:lineRule="auto"/>
        <w:ind w:right="-2" w:firstLine="426"/>
        <w:jc w:val="both"/>
      </w:pPr>
      <w:r w:rsidRPr="00F233BB">
        <w:rPr>
          <w:i/>
          <w:iCs/>
        </w:rPr>
        <w:t xml:space="preserve">– </w:t>
      </w:r>
      <w:r w:rsidRPr="00F233BB">
        <w:t xml:space="preserve">соотносить нравственные формы поведения с нормами российской светской (гражданской) этики; </w:t>
      </w:r>
    </w:p>
    <w:p w:rsidR="00A210DC" w:rsidRPr="00F233BB" w:rsidRDefault="00A210DC" w:rsidP="00423387">
      <w:pPr>
        <w:overflowPunct w:val="0"/>
        <w:autoSpaceDE w:val="0"/>
        <w:autoSpaceDN w:val="0"/>
        <w:adjustRightInd w:val="0"/>
        <w:spacing w:line="276" w:lineRule="auto"/>
        <w:ind w:right="-2" w:firstLine="426"/>
        <w:jc w:val="both"/>
      </w:pPr>
      <w:r w:rsidRPr="00F233BB">
        <w:rPr>
          <w:i/>
          <w:iCs/>
        </w:rPr>
        <w:t xml:space="preserve">– </w:t>
      </w:r>
      <w:r w:rsidRPr="00F233BB">
        <w:t>осуществлять поиск необходимой информации для выполнения заданий;</w:t>
      </w:r>
    </w:p>
    <w:p w:rsidR="00A210DC" w:rsidRPr="00F233BB" w:rsidRDefault="00A210DC" w:rsidP="00423387">
      <w:pPr>
        <w:overflowPunct w:val="0"/>
        <w:autoSpaceDE w:val="0"/>
        <w:autoSpaceDN w:val="0"/>
        <w:adjustRightInd w:val="0"/>
        <w:spacing w:line="276" w:lineRule="auto"/>
        <w:ind w:right="-2" w:firstLine="426"/>
        <w:jc w:val="both"/>
      </w:pPr>
      <w:r w:rsidRPr="00F233BB">
        <w:t xml:space="preserve">- участвовать в диспутах, слушать собеседника и излагать свое мнение; готовить сообщения по выбранным темам. </w:t>
      </w:r>
    </w:p>
    <w:p w:rsidR="00A210DC" w:rsidRPr="00F233BB" w:rsidRDefault="00A210DC" w:rsidP="00423387">
      <w:pPr>
        <w:overflowPunct w:val="0"/>
        <w:autoSpaceDE w:val="0"/>
        <w:autoSpaceDN w:val="0"/>
        <w:adjustRightInd w:val="0"/>
        <w:spacing w:line="276" w:lineRule="auto"/>
        <w:ind w:right="-2" w:firstLine="426"/>
        <w:jc w:val="both"/>
      </w:pPr>
      <w:r w:rsidRPr="00F233BB">
        <w:rPr>
          <w:b/>
          <w:bCs/>
        </w:rPr>
        <w:t xml:space="preserve">Выпускник получит возможность научиться: </w:t>
      </w:r>
    </w:p>
    <w:p w:rsidR="00A210DC" w:rsidRPr="00F233BB" w:rsidRDefault="00600A76" w:rsidP="0025633D">
      <w:pPr>
        <w:overflowPunct w:val="0"/>
        <w:autoSpaceDE w:val="0"/>
        <w:autoSpaceDN w:val="0"/>
        <w:adjustRightInd w:val="0"/>
        <w:spacing w:line="276" w:lineRule="auto"/>
        <w:ind w:right="-2" w:firstLine="426"/>
        <w:jc w:val="both"/>
      </w:pPr>
      <w:r w:rsidRPr="00F233BB">
        <w:rPr>
          <w:i/>
          <w:iCs/>
        </w:rPr>
        <w:t>– развивать</w:t>
      </w:r>
      <w:r w:rsidR="00A210DC" w:rsidRPr="00F233BB">
        <w:rPr>
          <w:i/>
          <w:iCs/>
        </w:rPr>
        <w:t xml:space="preserve"> нравственную рефлексию, совершенствовать морально-нравственное</w:t>
      </w:r>
      <w:r w:rsidR="0025633D" w:rsidRPr="00F233BB">
        <w:t xml:space="preserve"> </w:t>
      </w:r>
      <w:r w:rsidR="00A210DC" w:rsidRPr="00F233BB">
        <w:rPr>
          <w:i/>
          <w:iCs/>
        </w:rPr>
        <w:t>самосознание, регулировать собственное поведение на основе общепринятых в российском обществе норм светской (гражданской) этики;</w:t>
      </w:r>
    </w:p>
    <w:p w:rsidR="00A210DC" w:rsidRPr="00F233BB" w:rsidRDefault="00600A76" w:rsidP="00423387">
      <w:pPr>
        <w:overflowPunct w:val="0"/>
        <w:autoSpaceDE w:val="0"/>
        <w:autoSpaceDN w:val="0"/>
        <w:adjustRightInd w:val="0"/>
        <w:spacing w:line="276" w:lineRule="auto"/>
        <w:ind w:right="-2" w:firstLine="426"/>
        <w:jc w:val="both"/>
      </w:pPr>
      <w:r w:rsidRPr="00F233BB">
        <w:rPr>
          <w:i/>
          <w:iCs/>
        </w:rPr>
        <w:t>-  устанавливать</w:t>
      </w:r>
      <w:r w:rsidR="00A210DC" w:rsidRPr="00F233BB">
        <w:rPr>
          <w:i/>
          <w:iCs/>
        </w:rPr>
        <w:t xml:space="preserve"> взаимосвязь между содержанием российской светской этики и поведением людей, общественными явлениями; </w:t>
      </w:r>
    </w:p>
    <w:p w:rsidR="00A210DC" w:rsidRPr="00F233BB" w:rsidRDefault="00A210DC" w:rsidP="00423387">
      <w:pPr>
        <w:overflowPunct w:val="0"/>
        <w:autoSpaceDE w:val="0"/>
        <w:autoSpaceDN w:val="0"/>
        <w:adjustRightInd w:val="0"/>
        <w:spacing w:line="276" w:lineRule="auto"/>
        <w:ind w:right="-2" w:firstLine="426"/>
        <w:jc w:val="both"/>
      </w:pPr>
      <w:r w:rsidRPr="00F233BB">
        <w:rPr>
          <w:i/>
          <w:iCs/>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210DC" w:rsidRPr="00F233BB" w:rsidRDefault="00A210DC" w:rsidP="00423387">
      <w:pPr>
        <w:overflowPunct w:val="0"/>
        <w:autoSpaceDE w:val="0"/>
        <w:autoSpaceDN w:val="0"/>
        <w:adjustRightInd w:val="0"/>
        <w:spacing w:line="276" w:lineRule="auto"/>
        <w:ind w:right="-2" w:firstLine="426"/>
        <w:jc w:val="both"/>
      </w:pPr>
      <w:r w:rsidRPr="00F233BB">
        <w:rPr>
          <w:i/>
          <w:iCs/>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A210DC" w:rsidRPr="00F233BB" w:rsidRDefault="00A210DC" w:rsidP="00423387">
      <w:pPr>
        <w:pStyle w:val="aff3"/>
        <w:spacing w:before="0" w:beforeAutospacing="0" w:after="0" w:line="276" w:lineRule="auto"/>
        <w:ind w:right="-2" w:firstLine="426"/>
        <w:jc w:val="both"/>
        <w:outlineLvl w:val="1"/>
        <w:rPr>
          <w:rFonts w:eastAsia="MS Gothic"/>
          <w:b/>
        </w:rPr>
      </w:pPr>
      <w:bookmarkStart w:id="29" w:name="_Toc418108302"/>
      <w:r w:rsidRPr="00F233BB">
        <w:rPr>
          <w:rFonts w:eastAsia="MS Gothic"/>
          <w:b/>
        </w:rPr>
        <w:t>Окружающий мир</w:t>
      </w:r>
      <w:bookmarkEnd w:id="29"/>
      <w:r w:rsidRPr="00F233BB">
        <w:rPr>
          <w:rFonts w:eastAsia="MS Gothic"/>
          <w:b/>
        </w:rPr>
        <w:t>.</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В результате изучения курса «Окружающий мир» обучающиеся на уровне начального общего образования:</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lastRenderedPageBreak/>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233BB">
        <w:rPr>
          <w:rStyle w:val="Zag11"/>
          <w:rFonts w:eastAsia="@Arial Unicode MS"/>
        </w:rPr>
        <w:t>;</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233BB">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10DC" w:rsidRPr="00F233BB" w:rsidRDefault="00A210DC" w:rsidP="00423387">
      <w:pPr>
        <w:pStyle w:val="a7"/>
        <w:tabs>
          <w:tab w:val="left" w:pos="709"/>
        </w:tabs>
        <w:spacing w:line="276" w:lineRule="auto"/>
        <w:ind w:right="-2" w:firstLine="426"/>
        <w:rPr>
          <w:rFonts w:ascii="Times New Roman" w:hAnsi="Times New Roman"/>
          <w:color w:val="auto"/>
          <w:sz w:val="24"/>
          <w:szCs w:val="24"/>
        </w:rPr>
      </w:pPr>
      <w:r w:rsidRPr="00F233BB">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Человек и природа.</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узнавать изученные объекты и явления живой и неживой природы;</w:t>
      </w:r>
    </w:p>
    <w:p w:rsidR="00A210DC" w:rsidRPr="00F233BB" w:rsidRDefault="00A210DC" w:rsidP="00423387">
      <w:pPr>
        <w:pStyle w:val="21"/>
        <w:spacing w:line="276" w:lineRule="auto"/>
        <w:ind w:right="-2" w:firstLine="426"/>
        <w:rPr>
          <w:sz w:val="24"/>
        </w:rPr>
      </w:pPr>
      <w:r w:rsidRPr="00F233BB">
        <w:rPr>
          <w:spacing w:val="2"/>
          <w:sz w:val="24"/>
        </w:rPr>
        <w:t xml:space="preserve">описывать на основе предложенного плана изученные </w:t>
      </w:r>
      <w:r w:rsidRPr="00F233BB">
        <w:rPr>
          <w:sz w:val="24"/>
        </w:rPr>
        <w:t>объекты и явления живой и неживой природы, выделять их существенные признаки;</w:t>
      </w:r>
    </w:p>
    <w:p w:rsidR="00A210DC" w:rsidRPr="00F233BB" w:rsidRDefault="00A210DC" w:rsidP="00423387">
      <w:pPr>
        <w:pStyle w:val="21"/>
        <w:spacing w:line="276" w:lineRule="auto"/>
        <w:ind w:right="-2" w:firstLine="426"/>
        <w:rPr>
          <w:sz w:val="24"/>
        </w:rPr>
      </w:pPr>
      <w:r w:rsidRPr="00F233BB">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210DC" w:rsidRPr="00F233BB" w:rsidRDefault="00A210DC" w:rsidP="00423387">
      <w:pPr>
        <w:pStyle w:val="21"/>
        <w:spacing w:line="276" w:lineRule="auto"/>
        <w:ind w:right="-2" w:firstLine="426"/>
        <w:rPr>
          <w:sz w:val="24"/>
        </w:rPr>
      </w:pPr>
      <w:r w:rsidRPr="00F233BB">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210DC" w:rsidRPr="00F233BB" w:rsidRDefault="00A210DC" w:rsidP="00423387">
      <w:pPr>
        <w:pStyle w:val="21"/>
        <w:spacing w:line="276" w:lineRule="auto"/>
        <w:ind w:right="-2" w:firstLine="426"/>
        <w:rPr>
          <w:sz w:val="24"/>
        </w:rPr>
      </w:pPr>
      <w:r w:rsidRPr="00F233BB">
        <w:rPr>
          <w:sz w:val="24"/>
        </w:rPr>
        <w:t>и правилам техники безопасности при проведении наблюдений и опытов;</w:t>
      </w:r>
    </w:p>
    <w:p w:rsidR="00A210DC" w:rsidRPr="00F233BB" w:rsidRDefault="00A210DC" w:rsidP="00423387">
      <w:pPr>
        <w:pStyle w:val="21"/>
        <w:spacing w:line="276" w:lineRule="auto"/>
        <w:ind w:right="-2" w:firstLine="426"/>
        <w:rPr>
          <w:sz w:val="24"/>
        </w:rPr>
      </w:pPr>
      <w:r w:rsidRPr="00F233BB">
        <w:rPr>
          <w:sz w:val="24"/>
        </w:rPr>
        <w:t>использовать естественно</w:t>
      </w:r>
      <w:r w:rsidRPr="00F233BB">
        <w:rPr>
          <w:sz w:val="24"/>
        </w:rPr>
        <w:softHyphen/>
        <w:t xml:space="preserve">научные тексты (на бумажных </w:t>
      </w:r>
      <w:r w:rsidRPr="00F233BB">
        <w:rPr>
          <w:spacing w:val="2"/>
          <w:sz w:val="24"/>
        </w:rPr>
        <w:t xml:space="preserve">и электронных носителях, в том числе в контролируемом </w:t>
      </w:r>
      <w:r w:rsidRPr="00F233BB">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210DC" w:rsidRPr="00F233BB" w:rsidRDefault="00A210DC" w:rsidP="00423387">
      <w:pPr>
        <w:pStyle w:val="21"/>
        <w:spacing w:line="276" w:lineRule="auto"/>
        <w:ind w:right="-2" w:firstLine="426"/>
        <w:rPr>
          <w:sz w:val="24"/>
        </w:rPr>
      </w:pPr>
      <w:r w:rsidRPr="00F233BB">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210DC" w:rsidRPr="00F233BB" w:rsidRDefault="00A210DC" w:rsidP="00423387">
      <w:pPr>
        <w:pStyle w:val="21"/>
        <w:spacing w:line="276" w:lineRule="auto"/>
        <w:ind w:right="-2" w:firstLine="426"/>
        <w:rPr>
          <w:sz w:val="24"/>
        </w:rPr>
      </w:pPr>
      <w:r w:rsidRPr="00F233BB">
        <w:rPr>
          <w:spacing w:val="2"/>
          <w:sz w:val="24"/>
        </w:rPr>
        <w:t xml:space="preserve">использовать готовые модели (глобус, карту, план) для </w:t>
      </w:r>
      <w:r w:rsidRPr="00F233BB">
        <w:rPr>
          <w:sz w:val="24"/>
        </w:rPr>
        <w:t>объяснения явлений или описания свойств объектов;</w:t>
      </w:r>
    </w:p>
    <w:p w:rsidR="00A210DC" w:rsidRPr="00F233BB" w:rsidRDefault="00A210DC" w:rsidP="00423387">
      <w:pPr>
        <w:pStyle w:val="21"/>
        <w:spacing w:line="276" w:lineRule="auto"/>
        <w:ind w:right="-2" w:firstLine="426"/>
        <w:rPr>
          <w:sz w:val="24"/>
        </w:rPr>
      </w:pPr>
      <w:r w:rsidRPr="00F233BB">
        <w:rPr>
          <w:spacing w:val="2"/>
          <w:sz w:val="24"/>
        </w:rPr>
        <w:lastRenderedPageBreak/>
        <w:t xml:space="preserve">обнаруживать простейшие взаимосвязи между живой и </w:t>
      </w:r>
      <w:r w:rsidRPr="00F233BB">
        <w:rPr>
          <w:sz w:val="24"/>
        </w:rPr>
        <w:t>неживой природой, взаимосвязи в живой природе; использовать их для объяснения необходимости бережного отношения к природе;</w:t>
      </w:r>
    </w:p>
    <w:p w:rsidR="00A210DC" w:rsidRPr="00F233BB" w:rsidRDefault="00A210DC" w:rsidP="00423387">
      <w:pPr>
        <w:pStyle w:val="21"/>
        <w:spacing w:line="276" w:lineRule="auto"/>
        <w:ind w:right="-2" w:firstLine="426"/>
        <w:rPr>
          <w:sz w:val="24"/>
        </w:rPr>
      </w:pPr>
      <w:r w:rsidRPr="00F233BB">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210DC" w:rsidRPr="00F233BB" w:rsidRDefault="00A210DC" w:rsidP="00423387">
      <w:pPr>
        <w:pStyle w:val="21"/>
        <w:spacing w:line="276" w:lineRule="auto"/>
        <w:ind w:right="-2" w:firstLine="426"/>
        <w:rPr>
          <w:sz w:val="24"/>
        </w:rPr>
      </w:pPr>
      <w:r w:rsidRPr="00F233BB">
        <w:rPr>
          <w:spacing w:val="-2"/>
          <w:sz w:val="24"/>
        </w:rPr>
        <w:t>понимать необходимость здорового образа жизни, со</w:t>
      </w:r>
      <w:r w:rsidRPr="00F233BB">
        <w:rPr>
          <w:sz w:val="24"/>
        </w:rPr>
        <w:t>блю</w:t>
      </w:r>
      <w:r w:rsidRPr="00F233BB">
        <w:rPr>
          <w:spacing w:val="2"/>
          <w:sz w:val="24"/>
        </w:rPr>
        <w:t xml:space="preserve">дения правил безопасного поведения; использовать знания о строении и функционировании организма человека для </w:t>
      </w:r>
      <w:r w:rsidRPr="00F233BB">
        <w:rPr>
          <w:sz w:val="24"/>
        </w:rPr>
        <w:t>сохранения и укрепления своего здоровья.</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использовать при проведении практических работ инструменты ИКТ (фото</w:t>
      </w:r>
      <w:r w:rsidRPr="00F233BB">
        <w:rPr>
          <w:i/>
          <w:sz w:val="24"/>
        </w:rPr>
        <w:noBreakHyphen/>
        <w:t xml:space="preserve"> и видеокамеру, микрофон и др.)</w:t>
      </w:r>
      <w:r w:rsidRPr="00F233BB">
        <w:rPr>
          <w:i/>
          <w:sz w:val="24"/>
        </w:rPr>
        <w:t> </w:t>
      </w:r>
      <w:r w:rsidRPr="00F233BB">
        <w:rPr>
          <w:i/>
          <w:sz w:val="24"/>
        </w:rPr>
        <w:t xml:space="preserve"> для записи и обработки информации, готовить небольшие презентации по результатам наблюдений и опытов;</w:t>
      </w:r>
    </w:p>
    <w:p w:rsidR="00A210DC" w:rsidRPr="00F233BB" w:rsidRDefault="00A210DC" w:rsidP="00423387">
      <w:pPr>
        <w:pStyle w:val="21"/>
        <w:spacing w:line="276" w:lineRule="auto"/>
        <w:ind w:right="-2" w:firstLine="426"/>
        <w:rPr>
          <w:i/>
          <w:sz w:val="24"/>
        </w:rPr>
      </w:pPr>
      <w:r w:rsidRPr="00F233BB">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210DC" w:rsidRPr="00F233BB" w:rsidRDefault="00A210DC" w:rsidP="00423387">
      <w:pPr>
        <w:pStyle w:val="21"/>
        <w:spacing w:line="276" w:lineRule="auto"/>
        <w:ind w:right="-2" w:firstLine="426"/>
        <w:rPr>
          <w:i/>
          <w:spacing w:val="-4"/>
          <w:sz w:val="24"/>
        </w:rPr>
      </w:pPr>
      <w:r w:rsidRPr="00F233BB">
        <w:rPr>
          <w:i/>
          <w:sz w:val="24"/>
        </w:rPr>
        <w:t xml:space="preserve">осознавать ценность природы и необходимость нести </w:t>
      </w:r>
      <w:r w:rsidRPr="00F233BB">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210DC" w:rsidRPr="00F233BB" w:rsidRDefault="00A210DC" w:rsidP="00423387">
      <w:pPr>
        <w:pStyle w:val="21"/>
        <w:spacing w:line="276" w:lineRule="auto"/>
        <w:ind w:right="-2" w:firstLine="426"/>
        <w:rPr>
          <w:i/>
          <w:sz w:val="24"/>
        </w:rPr>
      </w:pPr>
      <w:r w:rsidRPr="00F233BB">
        <w:rPr>
          <w:i/>
          <w:spacing w:val="2"/>
          <w:sz w:val="24"/>
        </w:rPr>
        <w:t>пользоваться простыми навыками самоконтроля са</w:t>
      </w:r>
      <w:r w:rsidRPr="00F233BB">
        <w:rPr>
          <w:i/>
          <w:sz w:val="24"/>
        </w:rPr>
        <w:t>мочувствия для сохранения здоровья; осознанно соблюдать режим дня, правила рационального питания и личной гигиены;</w:t>
      </w:r>
    </w:p>
    <w:p w:rsidR="00A210DC" w:rsidRPr="00F233BB" w:rsidRDefault="00A210DC" w:rsidP="00423387">
      <w:pPr>
        <w:pStyle w:val="21"/>
        <w:spacing w:line="276" w:lineRule="auto"/>
        <w:ind w:right="-2" w:firstLine="426"/>
        <w:rPr>
          <w:i/>
          <w:sz w:val="24"/>
        </w:rPr>
      </w:pPr>
      <w:r w:rsidRPr="00F233BB">
        <w:rPr>
          <w:i/>
          <w:sz w:val="24"/>
        </w:rPr>
        <w:t xml:space="preserve">выполнять правила безопасного поведения в доме, на объектах железнодорожного транспорта, на </w:t>
      </w:r>
      <w:r w:rsidRPr="00F233BB">
        <w:rPr>
          <w:i/>
          <w:spacing w:val="2"/>
          <w:sz w:val="24"/>
        </w:rPr>
        <w:t xml:space="preserve">улице, природной среде, оказывать первую помощь при </w:t>
      </w:r>
      <w:r w:rsidRPr="00F233BB">
        <w:rPr>
          <w:i/>
          <w:sz w:val="24"/>
        </w:rPr>
        <w:t>несложных несчастных случаях;</w:t>
      </w:r>
    </w:p>
    <w:p w:rsidR="00A210DC" w:rsidRPr="00F233BB" w:rsidRDefault="00A210DC" w:rsidP="00423387">
      <w:pPr>
        <w:pStyle w:val="21"/>
        <w:spacing w:line="276" w:lineRule="auto"/>
        <w:ind w:right="-2" w:firstLine="426"/>
        <w:rPr>
          <w:i/>
          <w:sz w:val="24"/>
        </w:rPr>
      </w:pPr>
      <w:r w:rsidRPr="00F233BB">
        <w:rPr>
          <w:i/>
          <w:spacing w:val="2"/>
          <w:sz w:val="24"/>
        </w:rPr>
        <w:t xml:space="preserve">планировать, контролировать и оценивать учебные </w:t>
      </w:r>
      <w:r w:rsidRPr="00F233BB">
        <w:rPr>
          <w:i/>
          <w:sz w:val="24"/>
        </w:rPr>
        <w:t>действия в процессе познания окружающего мира в соответствии с поставленной задачей и условиями её реализации.</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Человек и общество.</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узнавать государственную символику Российской Феде</w:t>
      </w:r>
      <w:r w:rsidRPr="00F233BB">
        <w:rPr>
          <w:spacing w:val="2"/>
          <w:sz w:val="24"/>
        </w:rPr>
        <w:t>рации и своего региона; описывать достопримечательности столицы и родного края; находить на карте мира Россий</w:t>
      </w:r>
      <w:r w:rsidRPr="00F233BB">
        <w:rPr>
          <w:sz w:val="24"/>
        </w:rPr>
        <w:t>скую Федерацию, на карте России Москву, свой регион и его главный город;</w:t>
      </w:r>
    </w:p>
    <w:p w:rsidR="00A210DC" w:rsidRPr="00F233BB" w:rsidRDefault="00A210DC" w:rsidP="00423387">
      <w:pPr>
        <w:pStyle w:val="21"/>
        <w:spacing w:line="276" w:lineRule="auto"/>
        <w:ind w:right="-2" w:firstLine="426"/>
        <w:rPr>
          <w:spacing w:val="-2"/>
          <w:sz w:val="24"/>
        </w:rPr>
      </w:pPr>
      <w:r w:rsidRPr="00F233BB">
        <w:rPr>
          <w:sz w:val="24"/>
        </w:rPr>
        <w:t>различать прошлое, настоящее, будущее; соотносить из</w:t>
      </w:r>
      <w:r w:rsidRPr="00F233BB">
        <w:rPr>
          <w:spacing w:val="-2"/>
          <w:sz w:val="24"/>
        </w:rPr>
        <w:t>ученные исторические события с датами, конкретную дату с веком; находить место изученных событий на «ленте времени»;</w:t>
      </w:r>
    </w:p>
    <w:p w:rsidR="00A210DC" w:rsidRPr="00F233BB" w:rsidRDefault="00A210DC" w:rsidP="00423387">
      <w:pPr>
        <w:pStyle w:val="21"/>
        <w:spacing w:line="276" w:lineRule="auto"/>
        <w:ind w:right="-2" w:firstLine="426"/>
        <w:rPr>
          <w:sz w:val="24"/>
        </w:rPr>
      </w:pPr>
      <w:r w:rsidRPr="00F233BB">
        <w:rPr>
          <w:spacing w:val="2"/>
          <w:sz w:val="24"/>
        </w:rPr>
        <w:t xml:space="preserve">используя дополнительные источники информации (на </w:t>
      </w:r>
      <w:r w:rsidRPr="00F233BB">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210DC" w:rsidRPr="00F233BB" w:rsidRDefault="00A210DC" w:rsidP="00423387">
      <w:pPr>
        <w:pStyle w:val="21"/>
        <w:spacing w:line="276" w:lineRule="auto"/>
        <w:ind w:right="-2" w:firstLine="426"/>
        <w:rPr>
          <w:sz w:val="24"/>
        </w:rPr>
      </w:pPr>
      <w:r w:rsidRPr="00F233BB">
        <w:rPr>
          <w:spacing w:val="2"/>
          <w:sz w:val="24"/>
        </w:rPr>
        <w:t>оценивать характер взаимоотношений людей в различ</w:t>
      </w:r>
      <w:r w:rsidRPr="00F233BB">
        <w:rPr>
          <w:sz w:val="24"/>
        </w:rPr>
        <w:t xml:space="preserve">ных социальных группах (семья, группа сверстников, этнос), </w:t>
      </w:r>
      <w:r w:rsidRPr="00F233BB">
        <w:rPr>
          <w:spacing w:val="2"/>
          <w:sz w:val="24"/>
        </w:rPr>
        <w:t>в том числе с позиции развития этических чувств, добро</w:t>
      </w:r>
      <w:r w:rsidRPr="00F233BB">
        <w:rPr>
          <w:sz w:val="24"/>
        </w:rPr>
        <w:t>желательности и эмоционально-</w:t>
      </w:r>
      <w:r w:rsidRPr="00F233BB">
        <w:rPr>
          <w:sz w:val="24"/>
        </w:rPr>
        <w:softHyphen/>
        <w:t>нравственной отзывчивости, понимания чувств других людей и сопереживания им;</w:t>
      </w:r>
    </w:p>
    <w:p w:rsidR="00A210DC" w:rsidRPr="00F233BB" w:rsidRDefault="00A210DC" w:rsidP="00423387">
      <w:pPr>
        <w:pStyle w:val="21"/>
        <w:spacing w:line="276" w:lineRule="auto"/>
        <w:ind w:right="-2" w:firstLine="426"/>
        <w:rPr>
          <w:sz w:val="24"/>
        </w:rPr>
      </w:pPr>
      <w:r w:rsidRPr="00F233BB">
        <w:rPr>
          <w:spacing w:val="2"/>
          <w:sz w:val="24"/>
        </w:rPr>
        <w:t xml:space="preserve">использовать различные справочные издания (словари, </w:t>
      </w:r>
      <w:r w:rsidRPr="00F233BB">
        <w:rPr>
          <w:sz w:val="24"/>
        </w:rPr>
        <w:t xml:space="preserve">энциклопедии) и детскую литературу о человеке и обществе </w:t>
      </w:r>
      <w:r w:rsidRPr="00F233BB">
        <w:rPr>
          <w:spacing w:val="2"/>
          <w:sz w:val="24"/>
        </w:rPr>
        <w:t xml:space="preserve">с целью поиска информации, ответов на вопросы, объяснений, для создания собственных устных или письменных </w:t>
      </w:r>
      <w:r w:rsidRPr="00F233BB">
        <w:rPr>
          <w:sz w:val="24"/>
        </w:rPr>
        <w:t>высказываний.</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осознавать свою неразрывную связь с разнообразными окружающими социальными группами;</w:t>
      </w:r>
    </w:p>
    <w:p w:rsidR="00A210DC" w:rsidRPr="00F233BB" w:rsidRDefault="00A210DC" w:rsidP="00423387">
      <w:pPr>
        <w:pStyle w:val="21"/>
        <w:spacing w:line="276" w:lineRule="auto"/>
        <w:ind w:right="-2" w:firstLine="426"/>
        <w:rPr>
          <w:i/>
          <w:sz w:val="24"/>
        </w:rPr>
      </w:pPr>
      <w:r w:rsidRPr="00F233BB">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210DC" w:rsidRPr="00F233BB" w:rsidRDefault="00A210DC" w:rsidP="00423387">
      <w:pPr>
        <w:pStyle w:val="21"/>
        <w:spacing w:line="276" w:lineRule="auto"/>
        <w:ind w:right="-2" w:firstLine="426"/>
        <w:rPr>
          <w:i/>
          <w:sz w:val="24"/>
        </w:rPr>
      </w:pPr>
      <w:r w:rsidRPr="00F233BB">
        <w:rPr>
          <w:i/>
          <w:spacing w:val="2"/>
          <w:sz w:val="24"/>
        </w:rPr>
        <w:lastRenderedPageBreak/>
        <w:t>наблюдать и описывать проявления богатства вну</w:t>
      </w:r>
      <w:r w:rsidRPr="00F233BB">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210DC" w:rsidRPr="00F233BB" w:rsidRDefault="00A210DC" w:rsidP="00423387">
      <w:pPr>
        <w:pStyle w:val="21"/>
        <w:spacing w:line="276" w:lineRule="auto"/>
        <w:ind w:right="-2" w:firstLine="426"/>
        <w:rPr>
          <w:i/>
          <w:spacing w:val="-2"/>
          <w:sz w:val="24"/>
        </w:rPr>
      </w:pPr>
      <w:r w:rsidRPr="00F233BB">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F233BB">
        <w:rPr>
          <w:i/>
          <w:sz w:val="24"/>
        </w:rPr>
        <w:t xml:space="preserve">тивной деятельности в информационной образовательной </w:t>
      </w:r>
      <w:r w:rsidRPr="00F233BB">
        <w:rPr>
          <w:i/>
          <w:spacing w:val="-2"/>
          <w:sz w:val="24"/>
        </w:rPr>
        <w:t>среде;</w:t>
      </w:r>
    </w:p>
    <w:p w:rsidR="00A210DC" w:rsidRPr="00F233BB" w:rsidRDefault="00A210DC" w:rsidP="00423387">
      <w:pPr>
        <w:pStyle w:val="21"/>
        <w:spacing w:line="276" w:lineRule="auto"/>
        <w:ind w:right="-2" w:firstLine="426"/>
        <w:rPr>
          <w:i/>
          <w:sz w:val="24"/>
        </w:rPr>
      </w:pPr>
      <w:r w:rsidRPr="00F233BB">
        <w:rPr>
          <w:i/>
          <w:spacing w:val="2"/>
          <w:sz w:val="24"/>
        </w:rPr>
        <w:t xml:space="preserve">определять общую цель в совместной деятельности </w:t>
      </w:r>
      <w:r w:rsidRPr="00F233BB">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210DC" w:rsidRPr="00F233BB" w:rsidRDefault="00A210DC" w:rsidP="00423387">
      <w:pPr>
        <w:pStyle w:val="aff3"/>
        <w:spacing w:before="0" w:beforeAutospacing="0" w:after="0" w:line="276" w:lineRule="auto"/>
        <w:ind w:right="-2" w:firstLine="708"/>
        <w:jc w:val="both"/>
        <w:outlineLvl w:val="1"/>
        <w:rPr>
          <w:rFonts w:eastAsia="MS Gothic"/>
          <w:b/>
        </w:rPr>
      </w:pPr>
      <w:bookmarkStart w:id="30" w:name="_Toc418108303"/>
      <w:r w:rsidRPr="00F233BB">
        <w:rPr>
          <w:rFonts w:eastAsia="MS Gothic"/>
          <w:b/>
        </w:rPr>
        <w:t>Изобразительное искусство</w:t>
      </w:r>
      <w:bookmarkEnd w:id="30"/>
      <w:r w:rsidRPr="00F233BB">
        <w:rPr>
          <w:rFonts w:eastAsia="MS Gothic"/>
          <w:b/>
        </w:rPr>
        <w:t>.</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В результате изучения изобразительного искусства на уровне начального общего образования у обучающихся:</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spacing w:val="-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233BB">
        <w:rPr>
          <w:rStyle w:val="Zag11"/>
          <w:rFonts w:eastAsia="@Arial Unicode MS"/>
        </w:rPr>
        <w:t>;</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Обучающиеся:</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lastRenderedPageBreak/>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210DC" w:rsidRPr="00F233BB" w:rsidRDefault="00A210DC" w:rsidP="00423387">
      <w:pPr>
        <w:tabs>
          <w:tab w:val="left" w:leader="dot" w:pos="624"/>
          <w:tab w:val="left" w:pos="709"/>
        </w:tabs>
        <w:spacing w:line="276" w:lineRule="auto"/>
        <w:ind w:right="-2" w:firstLine="426"/>
        <w:jc w:val="both"/>
        <w:rPr>
          <w:rStyle w:val="Zag11"/>
          <w:rFonts w:eastAsia="@Arial Unicode MS"/>
        </w:rPr>
      </w:pPr>
      <w:r w:rsidRPr="00F233BB">
        <w:rPr>
          <w:rStyle w:val="Zag11"/>
          <w:rFonts w:eastAsia="@Arial Unicode MS"/>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210DC" w:rsidRPr="00F233BB" w:rsidRDefault="00A210DC" w:rsidP="00423387">
      <w:pPr>
        <w:pStyle w:val="Zag3"/>
        <w:widowControl/>
        <w:tabs>
          <w:tab w:val="left" w:leader="dot" w:pos="624"/>
          <w:tab w:val="left" w:pos="709"/>
        </w:tabs>
        <w:spacing w:after="0" w:line="276" w:lineRule="auto"/>
        <w:ind w:right="-2" w:firstLine="426"/>
        <w:jc w:val="both"/>
        <w:rPr>
          <w:rStyle w:val="Zag11"/>
          <w:rFonts w:eastAsia="@Arial Unicode MS"/>
          <w:i w:val="0"/>
          <w:iCs w:val="0"/>
          <w:color w:val="auto"/>
          <w:lang w:val="ru-RU"/>
        </w:rPr>
      </w:pPr>
      <w:r w:rsidRPr="00F233BB">
        <w:rPr>
          <w:rStyle w:val="Zag11"/>
          <w:rFonts w:eastAsia="@Arial Unicode MS"/>
          <w:i w:val="0"/>
          <w:iCs w:val="0"/>
          <w:color w:val="auto"/>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210DC" w:rsidRPr="00F233BB"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F233BB">
        <w:rPr>
          <w:rFonts w:ascii="Times New Roman" w:hAnsi="Times New Roman" w:cs="Times New Roman"/>
          <w:b/>
          <w:i w:val="0"/>
          <w:color w:val="auto"/>
          <w:sz w:val="24"/>
          <w:szCs w:val="24"/>
        </w:rPr>
        <w:t>Восприятие искусства и виды художественной деятельности.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pacing w:val="2"/>
          <w:sz w:val="24"/>
        </w:rPr>
        <w:t xml:space="preserve">различать основные виды художественной деятельности </w:t>
      </w:r>
      <w:r w:rsidRPr="00F233BB">
        <w:rPr>
          <w:sz w:val="24"/>
        </w:rPr>
        <w:t>(рисунок, живопись, скульптура, художественное конструирование и дизайн, декоративно-</w:t>
      </w:r>
      <w:r w:rsidRPr="00F233BB">
        <w:rPr>
          <w:sz w:val="24"/>
        </w:rPr>
        <w:softHyphen/>
        <w:t>прикладное искусство) и участвовать в художественно</w:t>
      </w:r>
      <w:r w:rsidRPr="00F233BB">
        <w:rPr>
          <w:sz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A210DC" w:rsidRPr="00F233BB" w:rsidRDefault="00A210DC" w:rsidP="00423387">
      <w:pPr>
        <w:pStyle w:val="21"/>
        <w:spacing w:line="276" w:lineRule="auto"/>
        <w:ind w:right="-2" w:firstLine="426"/>
        <w:rPr>
          <w:sz w:val="24"/>
        </w:rPr>
      </w:pPr>
      <w:r w:rsidRPr="00F233BB">
        <w:rPr>
          <w:spacing w:val="2"/>
          <w:sz w:val="24"/>
        </w:rPr>
        <w:t>различать основные виды и жанры пластических ис</w:t>
      </w:r>
      <w:r w:rsidRPr="00F233BB">
        <w:rPr>
          <w:sz w:val="24"/>
        </w:rPr>
        <w:t>кусств, понимать их специфику;</w:t>
      </w:r>
    </w:p>
    <w:p w:rsidR="00A210DC" w:rsidRPr="00F233BB" w:rsidRDefault="00A210DC" w:rsidP="00423387">
      <w:pPr>
        <w:pStyle w:val="21"/>
        <w:spacing w:line="276" w:lineRule="auto"/>
        <w:ind w:right="-2" w:firstLine="426"/>
        <w:rPr>
          <w:spacing w:val="-2"/>
          <w:sz w:val="24"/>
        </w:rPr>
      </w:pPr>
      <w:r w:rsidRPr="00F233BB">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210DC" w:rsidRPr="00F233BB" w:rsidRDefault="00A210DC" w:rsidP="00423387">
      <w:pPr>
        <w:pStyle w:val="21"/>
        <w:spacing w:line="276" w:lineRule="auto"/>
        <w:ind w:right="-2" w:firstLine="426"/>
        <w:rPr>
          <w:sz w:val="24"/>
        </w:rPr>
      </w:pPr>
      <w:r w:rsidRPr="00F233BB">
        <w:rPr>
          <w:sz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w:t>
      </w:r>
      <w:r w:rsidR="00446F56" w:rsidRPr="00F233BB">
        <w:rPr>
          <w:sz w:val="24"/>
        </w:rPr>
        <w:t>трагизм и т. д.)</w:t>
      </w:r>
      <w:r w:rsidRPr="00F233BB">
        <w:rPr>
          <w:sz w:val="24"/>
        </w:rPr>
        <w:t xml:space="preserve"> окружающего мира и жизненных </w:t>
      </w:r>
      <w:r w:rsidR="00600A76" w:rsidRPr="00F233BB">
        <w:rPr>
          <w:sz w:val="24"/>
        </w:rPr>
        <w:t>явлений;</w:t>
      </w:r>
    </w:p>
    <w:p w:rsidR="00A210DC" w:rsidRPr="00F233BB" w:rsidRDefault="00A210DC" w:rsidP="00423387">
      <w:pPr>
        <w:pStyle w:val="21"/>
        <w:spacing w:line="276" w:lineRule="auto"/>
        <w:ind w:right="-2" w:firstLine="426"/>
        <w:rPr>
          <w:sz w:val="24"/>
        </w:rPr>
      </w:pPr>
      <w:r w:rsidRPr="00F233BB">
        <w:rPr>
          <w:spacing w:val="-2"/>
          <w:sz w:val="24"/>
        </w:rPr>
        <w:t>приводить примеры ведущих художественных музеев Рос</w:t>
      </w:r>
      <w:r w:rsidRPr="00F233BB">
        <w:rPr>
          <w:sz w:val="24"/>
        </w:rPr>
        <w:t>сии и художественных музеев своего региона, показывать на примерах их роль и назначение.</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pacing w:val="-4"/>
          <w:sz w:val="24"/>
        </w:rPr>
        <w:t xml:space="preserve">воспринимать произведения изобразительного искусства; </w:t>
      </w:r>
      <w:r w:rsidRPr="00F233BB">
        <w:rPr>
          <w:i/>
          <w:sz w:val="24"/>
        </w:rPr>
        <w:t>участвовать в обсуждении их содержания и выразительных средств; различать сюжет и содержание в знакомых произведениях;</w:t>
      </w:r>
    </w:p>
    <w:p w:rsidR="00A210DC" w:rsidRPr="00F233BB" w:rsidRDefault="00A210DC" w:rsidP="00423387">
      <w:pPr>
        <w:pStyle w:val="21"/>
        <w:spacing w:line="276" w:lineRule="auto"/>
        <w:ind w:right="-2" w:firstLine="426"/>
        <w:rPr>
          <w:i/>
          <w:sz w:val="24"/>
        </w:rPr>
      </w:pPr>
      <w:r w:rsidRPr="00F233BB">
        <w:rPr>
          <w:i/>
          <w:sz w:val="24"/>
        </w:rPr>
        <w:t>видеть проявления прекрасного в произведениях искусства (картины, архитектура, скульптура и</w:t>
      </w:r>
      <w:r w:rsidRPr="00F233BB">
        <w:rPr>
          <w:i/>
          <w:iCs/>
          <w:sz w:val="24"/>
        </w:rPr>
        <w:t> </w:t>
      </w:r>
      <w:r w:rsidRPr="00F233BB">
        <w:rPr>
          <w:i/>
          <w:sz w:val="24"/>
        </w:rPr>
        <w:t>т.</w:t>
      </w:r>
      <w:r w:rsidRPr="00F233BB">
        <w:rPr>
          <w:i/>
          <w:iCs/>
          <w:sz w:val="24"/>
        </w:rPr>
        <w:t> </w:t>
      </w:r>
      <w:r w:rsidRPr="00F233BB">
        <w:rPr>
          <w:i/>
          <w:sz w:val="24"/>
        </w:rPr>
        <w:t>д.), в природе, на улице, в быту;</w:t>
      </w:r>
    </w:p>
    <w:p w:rsidR="00A210DC" w:rsidRPr="00F233BB" w:rsidRDefault="00A210DC" w:rsidP="00423387">
      <w:pPr>
        <w:pStyle w:val="21"/>
        <w:spacing w:line="276" w:lineRule="auto"/>
        <w:ind w:right="-2" w:firstLine="426"/>
        <w:rPr>
          <w:i/>
          <w:sz w:val="24"/>
        </w:rPr>
      </w:pPr>
      <w:r w:rsidRPr="00F233BB">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Азбука искусства. Как говорит искусство?</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создавать простые композиции на заданную тему на плоскости и в пространстве;</w:t>
      </w:r>
    </w:p>
    <w:p w:rsidR="00A210DC" w:rsidRPr="00F233BB" w:rsidRDefault="00A210DC" w:rsidP="00423387">
      <w:pPr>
        <w:pStyle w:val="21"/>
        <w:spacing w:line="276" w:lineRule="auto"/>
        <w:ind w:right="-2" w:firstLine="426"/>
        <w:rPr>
          <w:sz w:val="24"/>
        </w:rPr>
      </w:pPr>
      <w:r w:rsidRPr="00F233BB">
        <w:rPr>
          <w:spacing w:val="2"/>
          <w:sz w:val="24"/>
        </w:rPr>
        <w:t xml:space="preserve">использовать выразительные средства изобразительного искусства: композицию, форму, ритм, линию, цвет, объём, </w:t>
      </w:r>
      <w:r w:rsidRPr="00F233BB">
        <w:rPr>
          <w:sz w:val="24"/>
        </w:rPr>
        <w:t>фактуру; различные художественные материалы для воплощения собственного художественно-</w:t>
      </w:r>
      <w:r w:rsidRPr="00F233BB">
        <w:rPr>
          <w:sz w:val="24"/>
        </w:rPr>
        <w:softHyphen/>
        <w:t>творческого замысла;</w:t>
      </w:r>
    </w:p>
    <w:p w:rsidR="00A210DC" w:rsidRPr="00F233BB" w:rsidRDefault="00A210DC" w:rsidP="00423387">
      <w:pPr>
        <w:pStyle w:val="21"/>
        <w:spacing w:line="276" w:lineRule="auto"/>
        <w:ind w:right="-2" w:firstLine="426"/>
        <w:rPr>
          <w:sz w:val="24"/>
        </w:rPr>
      </w:pPr>
      <w:r w:rsidRPr="00F233BB">
        <w:rPr>
          <w:spacing w:val="2"/>
          <w:sz w:val="24"/>
        </w:rPr>
        <w:t xml:space="preserve">различать основные и составные, тёплые и холодные </w:t>
      </w:r>
      <w:r w:rsidRPr="00F233BB">
        <w:rPr>
          <w:sz w:val="24"/>
        </w:rPr>
        <w:t xml:space="preserve">цвета; изменять их эмоциональную напряжённость с помощью смешивания с белой и чёрной красками; использовать </w:t>
      </w:r>
      <w:r w:rsidRPr="00F233BB">
        <w:rPr>
          <w:spacing w:val="2"/>
          <w:sz w:val="24"/>
        </w:rPr>
        <w:t xml:space="preserve">их для передачи художественного замысла в собственной </w:t>
      </w:r>
      <w:r w:rsidRPr="00F233BB">
        <w:rPr>
          <w:sz w:val="24"/>
        </w:rPr>
        <w:t>учебно-</w:t>
      </w:r>
      <w:r w:rsidRPr="00F233BB">
        <w:rPr>
          <w:sz w:val="24"/>
        </w:rPr>
        <w:softHyphen/>
        <w:t>творческой деятельности;</w:t>
      </w:r>
    </w:p>
    <w:p w:rsidR="00A210DC" w:rsidRPr="00F233BB" w:rsidRDefault="00A210DC" w:rsidP="00423387">
      <w:pPr>
        <w:pStyle w:val="21"/>
        <w:spacing w:line="276" w:lineRule="auto"/>
        <w:ind w:right="-2" w:firstLine="426"/>
        <w:rPr>
          <w:spacing w:val="-2"/>
          <w:sz w:val="24"/>
        </w:rPr>
      </w:pPr>
      <w:r w:rsidRPr="00F233BB">
        <w:rPr>
          <w:spacing w:val="2"/>
          <w:sz w:val="24"/>
        </w:rPr>
        <w:t>создавать средствами живописи, графики, скульптуры,</w:t>
      </w:r>
      <w:r w:rsidR="0025633D" w:rsidRPr="00F233BB">
        <w:rPr>
          <w:spacing w:val="2"/>
          <w:sz w:val="24"/>
        </w:rPr>
        <w:t xml:space="preserve">  </w:t>
      </w:r>
      <w:r w:rsidRPr="00F233BB">
        <w:rPr>
          <w:sz w:val="24"/>
        </w:rPr>
        <w:t>декоративно-прикладного искусства образ человека: переда</w:t>
      </w:r>
      <w:r w:rsidRPr="00F233BB">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A210DC" w:rsidRPr="00F233BB" w:rsidRDefault="00A210DC" w:rsidP="00423387">
      <w:pPr>
        <w:pStyle w:val="21"/>
        <w:spacing w:line="276" w:lineRule="auto"/>
        <w:ind w:right="-2" w:firstLine="426"/>
        <w:rPr>
          <w:sz w:val="24"/>
        </w:rPr>
      </w:pPr>
      <w:r w:rsidRPr="00F233BB">
        <w:rPr>
          <w:spacing w:val="-4"/>
          <w:sz w:val="24"/>
        </w:rPr>
        <w:t>наблюдать, сравнивать, сопоставлять и анализировать про</w:t>
      </w:r>
      <w:r w:rsidRPr="00F233BB">
        <w:rPr>
          <w:spacing w:val="2"/>
          <w:sz w:val="24"/>
        </w:rPr>
        <w:t>странственную форму предмета; изображать предметы раз</w:t>
      </w:r>
      <w:r w:rsidRPr="00F233BB">
        <w:rPr>
          <w:sz w:val="24"/>
        </w:rPr>
        <w:t xml:space="preserve">личной формы; использовать простые формы для создания </w:t>
      </w:r>
      <w:r w:rsidRPr="00F233BB">
        <w:rPr>
          <w:spacing w:val="2"/>
          <w:sz w:val="24"/>
        </w:rPr>
        <w:t xml:space="preserve">выразительных образов в живописи, скульптуре, графике, </w:t>
      </w:r>
      <w:r w:rsidRPr="00F233BB">
        <w:rPr>
          <w:sz w:val="24"/>
        </w:rPr>
        <w:t>художественном конструировании;</w:t>
      </w:r>
    </w:p>
    <w:p w:rsidR="00A210DC" w:rsidRPr="00F233BB" w:rsidRDefault="00A210DC" w:rsidP="00423387">
      <w:pPr>
        <w:pStyle w:val="21"/>
        <w:spacing w:line="276" w:lineRule="auto"/>
        <w:ind w:right="-2" w:firstLine="426"/>
        <w:rPr>
          <w:sz w:val="24"/>
        </w:rPr>
      </w:pPr>
      <w:r w:rsidRPr="00F233BB">
        <w:rPr>
          <w:spacing w:val="-4"/>
          <w:sz w:val="24"/>
        </w:rPr>
        <w:lastRenderedPageBreak/>
        <w:t>использовать декоративные элементы, геометрические, рас</w:t>
      </w:r>
      <w:r w:rsidRPr="00F233BB">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F233BB">
        <w:rPr>
          <w:sz w:val="24"/>
        </w:rPr>
        <w:softHyphen/>
        <w:t xml:space="preserve">творческой деятельности специфику стилистики произведений народных художественных промыслов в России </w:t>
      </w:r>
      <w:r w:rsidRPr="00F233BB">
        <w:rPr>
          <w:b/>
          <w:i/>
          <w:sz w:val="24"/>
        </w:rPr>
        <w:t>(с учётом местных условий).</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пользоваться средствами выразительности языка жи</w:t>
      </w:r>
      <w:r w:rsidRPr="00F233BB">
        <w:rPr>
          <w:i/>
          <w:spacing w:val="-2"/>
          <w:sz w:val="24"/>
        </w:rPr>
        <w:t>вописи, графики, скульптуры, декоративно</w:t>
      </w:r>
      <w:r w:rsidRPr="00F233BB">
        <w:rPr>
          <w:i/>
          <w:spacing w:val="-2"/>
          <w:sz w:val="24"/>
        </w:rPr>
        <w:softHyphen/>
        <w:t xml:space="preserve">-прикладного </w:t>
      </w:r>
      <w:r w:rsidRPr="00F233BB">
        <w:rPr>
          <w:i/>
          <w:sz w:val="24"/>
        </w:rPr>
        <w:t xml:space="preserve">искусства, художественного конструирования в собственной </w:t>
      </w:r>
      <w:r w:rsidRPr="00F233BB">
        <w:rPr>
          <w:i/>
          <w:spacing w:val="-2"/>
          <w:sz w:val="24"/>
        </w:rPr>
        <w:t>художественно</w:t>
      </w:r>
      <w:r w:rsidRPr="00F233BB">
        <w:rPr>
          <w:i/>
          <w:spacing w:val="-2"/>
          <w:sz w:val="24"/>
        </w:rPr>
        <w:softHyphen/>
        <w:t>-творческой деятельности; передавать раз</w:t>
      </w:r>
      <w:r w:rsidRPr="00F233BB">
        <w:rPr>
          <w:i/>
          <w:sz w:val="24"/>
        </w:rPr>
        <w:t>нообразные эмоциональные состояния, используя различные оттенки цвета, при создании живописных композиций на заданные темы;</w:t>
      </w:r>
    </w:p>
    <w:p w:rsidR="00A210DC" w:rsidRPr="00F233BB" w:rsidRDefault="00A210DC" w:rsidP="00423387">
      <w:pPr>
        <w:pStyle w:val="21"/>
        <w:spacing w:line="276" w:lineRule="auto"/>
        <w:ind w:right="-2" w:firstLine="426"/>
        <w:rPr>
          <w:i/>
          <w:sz w:val="24"/>
        </w:rPr>
      </w:pPr>
      <w:r w:rsidRPr="00F233BB">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210DC" w:rsidRPr="00F233BB" w:rsidRDefault="00A210DC" w:rsidP="00423387">
      <w:pPr>
        <w:pStyle w:val="21"/>
        <w:spacing w:line="276" w:lineRule="auto"/>
        <w:ind w:right="-2" w:firstLine="426"/>
        <w:rPr>
          <w:sz w:val="24"/>
        </w:rPr>
      </w:pPr>
      <w:r w:rsidRPr="00F233BB">
        <w:rPr>
          <w:i/>
          <w:sz w:val="24"/>
        </w:rPr>
        <w:t>выполнять простые рисунки и орнаментальные композиции, используя язык компьютерной графики в программе Paint</w:t>
      </w:r>
      <w:r w:rsidRPr="00F233BB">
        <w:rPr>
          <w:sz w:val="24"/>
        </w:rPr>
        <w:t>.</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Значимые темы искусства.</w:t>
      </w:r>
      <w:r w:rsidRPr="00F233BB">
        <w:rPr>
          <w:rFonts w:ascii="Times New Roman" w:hAnsi="Times New Roman" w:cs="Times New Roman"/>
          <w:b/>
          <w:i w:val="0"/>
          <w:color w:val="auto"/>
          <w:sz w:val="24"/>
          <w:szCs w:val="24"/>
        </w:rPr>
        <w:br/>
        <w:t>О чём говорит искусство?</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осознавать значимые темы искусства и отражать их в собственной художественно-</w:t>
      </w:r>
      <w:r w:rsidRPr="00F233BB">
        <w:rPr>
          <w:sz w:val="24"/>
        </w:rPr>
        <w:softHyphen/>
        <w:t>творческой деятельности;</w:t>
      </w:r>
    </w:p>
    <w:p w:rsidR="00A210DC" w:rsidRPr="00F233BB" w:rsidRDefault="00A210DC" w:rsidP="00423387">
      <w:pPr>
        <w:pStyle w:val="21"/>
        <w:spacing w:line="276" w:lineRule="auto"/>
        <w:ind w:right="-2" w:firstLine="426"/>
        <w:rPr>
          <w:sz w:val="24"/>
        </w:rPr>
      </w:pPr>
      <w:r w:rsidRPr="00F233BB">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д.</w:t>
      </w:r>
      <w:r w:rsidRPr="00F233BB">
        <w:rPr>
          <w:sz w:val="24"/>
        </w:rPr>
        <w:t> </w:t>
      </w:r>
      <w:r w:rsidRPr="00F233BB">
        <w:rPr>
          <w:sz w:val="24"/>
        </w:rPr>
        <w:t>т.</w:t>
      </w:r>
      <w:r w:rsidRPr="00F233BB">
        <w:rPr>
          <w:sz w:val="24"/>
        </w:rPr>
        <w:t> </w:t>
      </w:r>
      <w:r w:rsidRPr="00F233BB">
        <w:rPr>
          <w:sz w:val="24"/>
        </w:rPr>
        <w:t>предмета, явления и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pacing w:val="-2"/>
          <w:sz w:val="24"/>
        </w:rPr>
        <w:t>видеть, чувствовать и изображать красоту и раз</w:t>
      </w:r>
      <w:r w:rsidRPr="00F233BB">
        <w:rPr>
          <w:i/>
          <w:sz w:val="24"/>
        </w:rPr>
        <w:t>нообразие природы, человека, зданий, предметов;</w:t>
      </w:r>
    </w:p>
    <w:p w:rsidR="00A210DC" w:rsidRPr="00F233BB" w:rsidRDefault="00A210DC" w:rsidP="00423387">
      <w:pPr>
        <w:pStyle w:val="21"/>
        <w:spacing w:line="276" w:lineRule="auto"/>
        <w:ind w:right="-2" w:firstLine="426"/>
        <w:rPr>
          <w:i/>
          <w:spacing w:val="2"/>
          <w:sz w:val="24"/>
        </w:rPr>
      </w:pPr>
      <w:r w:rsidRPr="00F233BB">
        <w:rPr>
          <w:i/>
          <w:spacing w:val="4"/>
          <w:sz w:val="24"/>
        </w:rPr>
        <w:t xml:space="preserve">понимать и передавать в художественной работе </w:t>
      </w:r>
      <w:r w:rsidRPr="00F233BB">
        <w:rPr>
          <w:i/>
          <w:spacing w:val="2"/>
          <w:sz w:val="24"/>
        </w:rPr>
        <w:t>разницу представлений о красоте человека в разных культурах мира; проявлять терпимость к другим вкусам и мнениям;</w:t>
      </w:r>
    </w:p>
    <w:p w:rsidR="00A210DC" w:rsidRPr="00F233BB" w:rsidRDefault="00A210DC" w:rsidP="00423387">
      <w:pPr>
        <w:pStyle w:val="21"/>
        <w:spacing w:line="276" w:lineRule="auto"/>
        <w:ind w:right="-2" w:firstLine="426"/>
        <w:rPr>
          <w:i/>
          <w:sz w:val="24"/>
        </w:rPr>
      </w:pPr>
      <w:r w:rsidRPr="00F233BB">
        <w:rPr>
          <w:i/>
          <w:spacing w:val="2"/>
          <w:sz w:val="24"/>
        </w:rPr>
        <w:t>изображать пейзажи, натюрморты, портреты, вы</w:t>
      </w:r>
      <w:r w:rsidRPr="00F233BB">
        <w:rPr>
          <w:i/>
          <w:sz w:val="24"/>
        </w:rPr>
        <w:t>ражая своё отношение к ним;</w:t>
      </w:r>
    </w:p>
    <w:p w:rsidR="00A210DC" w:rsidRPr="00F233BB" w:rsidRDefault="00A210DC" w:rsidP="00423387">
      <w:pPr>
        <w:pStyle w:val="21"/>
        <w:spacing w:line="276" w:lineRule="auto"/>
        <w:ind w:right="-2" w:firstLine="426"/>
        <w:rPr>
          <w:i/>
          <w:sz w:val="24"/>
        </w:rPr>
      </w:pPr>
      <w:r w:rsidRPr="00F233BB">
        <w:rPr>
          <w:i/>
          <w:sz w:val="24"/>
        </w:rPr>
        <w:t>изображать многофигурные композиции на значимые жизненные темы и участвовать в коллективных работах на эти темы.</w:t>
      </w:r>
    </w:p>
    <w:p w:rsidR="00A210DC" w:rsidRPr="00F233BB" w:rsidRDefault="00A210DC" w:rsidP="00423387">
      <w:pPr>
        <w:pStyle w:val="aff3"/>
        <w:spacing w:before="0" w:beforeAutospacing="0" w:after="0" w:line="276" w:lineRule="auto"/>
        <w:ind w:right="-2" w:firstLine="426"/>
        <w:jc w:val="both"/>
        <w:outlineLvl w:val="1"/>
        <w:rPr>
          <w:rFonts w:eastAsia="MS Gothic"/>
          <w:b/>
        </w:rPr>
      </w:pPr>
      <w:bookmarkStart w:id="31" w:name="_Toc418108304"/>
      <w:r w:rsidRPr="00F233BB">
        <w:rPr>
          <w:rFonts w:eastAsia="MS Gothic"/>
          <w:b/>
        </w:rPr>
        <w:t>Музыка</w:t>
      </w:r>
      <w:bookmarkEnd w:id="31"/>
      <w:r w:rsidRPr="00F233BB">
        <w:rPr>
          <w:rFonts w:eastAsia="MS Gothic"/>
          <w:b/>
        </w:rPr>
        <w:t>.</w:t>
      </w:r>
    </w:p>
    <w:p w:rsidR="00A210DC" w:rsidRPr="00F233BB" w:rsidRDefault="00A210DC" w:rsidP="00423387">
      <w:pPr>
        <w:spacing w:line="276" w:lineRule="auto"/>
        <w:ind w:right="-2" w:firstLine="426"/>
        <w:jc w:val="both"/>
      </w:pPr>
      <w:r w:rsidRPr="00F233BB">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210DC" w:rsidRPr="00F233BB" w:rsidRDefault="00A210DC" w:rsidP="00423387">
      <w:pPr>
        <w:tabs>
          <w:tab w:val="left" w:pos="955"/>
        </w:tabs>
        <w:autoSpaceDE w:val="0"/>
        <w:autoSpaceDN w:val="0"/>
        <w:adjustRightInd w:val="0"/>
        <w:spacing w:line="276" w:lineRule="auto"/>
        <w:ind w:right="-2" w:firstLine="426"/>
        <w:jc w:val="both"/>
      </w:pPr>
      <w:r w:rsidRPr="00F233B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233BB">
        <w:rPr>
          <w:lang w:val="en-US"/>
        </w:rPr>
        <w:t> </w:t>
      </w:r>
      <w:r w:rsidRPr="00F233BB">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w:t>
      </w:r>
      <w:r w:rsidRPr="00F233BB">
        <w:lastRenderedPageBreak/>
        <w:t xml:space="preserve">театрализованных и музыкально-пластических композиций, исполнении вокально-хоровых и инструментальных произведений, в импровизации. </w:t>
      </w:r>
    </w:p>
    <w:p w:rsidR="00A210DC" w:rsidRPr="00F233BB" w:rsidRDefault="00A210DC" w:rsidP="00423387">
      <w:pPr>
        <w:spacing w:line="276" w:lineRule="auto"/>
        <w:ind w:right="-2" w:firstLine="426"/>
        <w:jc w:val="both"/>
      </w:pPr>
      <w:r w:rsidRPr="00F233BB">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210DC" w:rsidRPr="00F233BB" w:rsidRDefault="00A210DC" w:rsidP="00423387">
      <w:pPr>
        <w:spacing w:line="276" w:lineRule="auto"/>
        <w:ind w:right="-2" w:firstLine="426"/>
        <w:jc w:val="both"/>
      </w:pPr>
      <w:r w:rsidRPr="00F233B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210DC" w:rsidRPr="00F233BB" w:rsidRDefault="00A210DC" w:rsidP="00423387">
      <w:pPr>
        <w:suppressLineNumbers/>
        <w:suppressAutoHyphens/>
        <w:autoSpaceDN w:val="0"/>
        <w:spacing w:line="276" w:lineRule="auto"/>
        <w:ind w:right="-2" w:firstLine="426"/>
        <w:jc w:val="both"/>
        <w:rPr>
          <w:rFonts w:eastAsia="Calibri"/>
          <w:b/>
          <w:kern w:val="3"/>
          <w:lang w:eastAsia="zh-CN" w:bidi="hi-IN"/>
        </w:rPr>
      </w:pPr>
      <w:r w:rsidRPr="00F233BB">
        <w:rPr>
          <w:rFonts w:eastAsia="Calibri"/>
          <w:b/>
          <w:kern w:val="3"/>
          <w:lang w:eastAsia="zh-CN" w:bidi="hi-IN"/>
        </w:rPr>
        <w:t xml:space="preserve">Предметные результаты </w:t>
      </w:r>
      <w:r w:rsidRPr="00F233BB">
        <w:rPr>
          <w:rFonts w:eastAsia="Calibri"/>
          <w:kern w:val="3"/>
          <w:lang w:eastAsia="zh-CN" w:bidi="hi-IN"/>
        </w:rPr>
        <w:t>освоения программы должны отражать:</w:t>
      </w:r>
    </w:p>
    <w:p w:rsidR="00A210DC" w:rsidRPr="00F233BB" w:rsidRDefault="00A210DC" w:rsidP="00423387">
      <w:pPr>
        <w:autoSpaceDE w:val="0"/>
        <w:autoSpaceDN w:val="0"/>
        <w:adjustRightInd w:val="0"/>
        <w:spacing w:line="276" w:lineRule="auto"/>
        <w:ind w:right="-2" w:firstLine="426"/>
        <w:jc w:val="both"/>
      </w:pPr>
      <w:r w:rsidRPr="00F233BB">
        <w:t>- сформированность первоначальных представлений о роли музыки в жизни человека, ее роли в духовно-нравственном развитии человека;</w:t>
      </w:r>
    </w:p>
    <w:p w:rsidR="00A210DC" w:rsidRPr="00F233BB" w:rsidRDefault="00A210DC" w:rsidP="00423387">
      <w:pPr>
        <w:autoSpaceDE w:val="0"/>
        <w:autoSpaceDN w:val="0"/>
        <w:adjustRightInd w:val="0"/>
        <w:spacing w:line="276" w:lineRule="auto"/>
        <w:ind w:right="-2" w:firstLine="426"/>
        <w:jc w:val="both"/>
      </w:pPr>
      <w:r w:rsidRPr="00F233BB">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10DC" w:rsidRPr="00F233BB" w:rsidRDefault="00A210DC" w:rsidP="00423387">
      <w:pPr>
        <w:autoSpaceDE w:val="0"/>
        <w:autoSpaceDN w:val="0"/>
        <w:adjustRightInd w:val="0"/>
        <w:spacing w:line="276" w:lineRule="auto"/>
        <w:ind w:right="-2" w:firstLine="426"/>
        <w:jc w:val="both"/>
      </w:pPr>
      <w:r w:rsidRPr="00F233BB">
        <w:t>умение воспринимать музыку и выражать свое отношение к музыкальному произведению;</w:t>
      </w:r>
    </w:p>
    <w:p w:rsidR="00A210DC" w:rsidRPr="00F233BB" w:rsidRDefault="00A210DC" w:rsidP="00423387">
      <w:pPr>
        <w:autoSpaceDE w:val="0"/>
        <w:autoSpaceDN w:val="0"/>
        <w:adjustRightInd w:val="0"/>
        <w:spacing w:line="276" w:lineRule="auto"/>
        <w:ind w:right="-2" w:firstLine="426"/>
        <w:jc w:val="both"/>
      </w:pPr>
      <w:r w:rsidRPr="00F233BB">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210DC" w:rsidRPr="00F233BB" w:rsidRDefault="00A210DC" w:rsidP="00423387">
      <w:pPr>
        <w:spacing w:line="276" w:lineRule="auto"/>
        <w:ind w:right="-2" w:firstLine="426"/>
        <w:jc w:val="both"/>
        <w:rPr>
          <w:b/>
        </w:rPr>
      </w:pPr>
      <w:r w:rsidRPr="00F233BB">
        <w:rPr>
          <w:b/>
        </w:rPr>
        <w:t>Предметные результаты по видам деятельности обучающихся.</w:t>
      </w:r>
    </w:p>
    <w:p w:rsidR="00A210DC" w:rsidRPr="00F233BB" w:rsidRDefault="00A210DC" w:rsidP="00423387">
      <w:pPr>
        <w:tabs>
          <w:tab w:val="left" w:pos="993"/>
        </w:tabs>
        <w:spacing w:line="276" w:lineRule="auto"/>
        <w:ind w:right="-2" w:firstLine="426"/>
        <w:jc w:val="both"/>
      </w:pPr>
      <w:r w:rsidRPr="00F233BB">
        <w:t xml:space="preserve">В результате освоения </w:t>
      </w:r>
      <w:r w:rsidR="00E04D26" w:rsidRPr="00F233BB">
        <w:t>программы,</w:t>
      </w:r>
      <w:r w:rsidRPr="00F233BB">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210DC" w:rsidRPr="00F233BB" w:rsidRDefault="00A210DC" w:rsidP="00423387">
      <w:pPr>
        <w:spacing w:line="276" w:lineRule="auto"/>
        <w:ind w:right="-2" w:firstLine="426"/>
        <w:jc w:val="both"/>
        <w:rPr>
          <w:b/>
        </w:rPr>
      </w:pPr>
      <w:r w:rsidRPr="00F233BB">
        <w:rPr>
          <w:b/>
        </w:rPr>
        <w:t>Слушание музыки.</w:t>
      </w:r>
    </w:p>
    <w:p w:rsidR="00A210DC" w:rsidRPr="00F233BB" w:rsidRDefault="00A210DC" w:rsidP="00423387">
      <w:pPr>
        <w:spacing w:line="276" w:lineRule="auto"/>
        <w:ind w:right="-2" w:firstLine="426"/>
        <w:jc w:val="both"/>
      </w:pPr>
      <w:r w:rsidRPr="00F233BB">
        <w:t>Обучающийся:</w:t>
      </w:r>
    </w:p>
    <w:p w:rsidR="00A210DC" w:rsidRPr="00F233BB" w:rsidRDefault="00A210DC" w:rsidP="00423387">
      <w:pPr>
        <w:spacing w:line="276" w:lineRule="auto"/>
        <w:ind w:right="-2" w:firstLine="426"/>
        <w:jc w:val="both"/>
      </w:pPr>
      <w:r w:rsidRPr="00F233BB">
        <w:t>1. Узнает изученные музыкальные произведения и называет имена их авторов.</w:t>
      </w:r>
    </w:p>
    <w:p w:rsidR="00A210DC" w:rsidRPr="00F233BB" w:rsidRDefault="00A210DC" w:rsidP="00423387">
      <w:pPr>
        <w:spacing w:line="276" w:lineRule="auto"/>
        <w:ind w:right="-2" w:firstLine="426"/>
        <w:jc w:val="both"/>
      </w:pPr>
      <w:r w:rsidRPr="00F233BB">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210DC" w:rsidRPr="00F233BB" w:rsidRDefault="00A210DC" w:rsidP="00423387">
      <w:pPr>
        <w:spacing w:line="276" w:lineRule="auto"/>
        <w:ind w:right="-2" w:firstLine="426"/>
        <w:jc w:val="both"/>
      </w:pPr>
      <w:r w:rsidRPr="00F233BB">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210DC" w:rsidRPr="00F233BB" w:rsidRDefault="00A210DC" w:rsidP="00423387">
      <w:pPr>
        <w:spacing w:line="276" w:lineRule="auto"/>
        <w:ind w:right="-2" w:firstLine="426"/>
        <w:jc w:val="both"/>
      </w:pPr>
      <w:r w:rsidRPr="00F233BB">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210DC" w:rsidRPr="00F233BB" w:rsidRDefault="00A210DC" w:rsidP="00423387">
      <w:pPr>
        <w:shd w:val="clear" w:color="auto" w:fill="FFFFFF"/>
        <w:tabs>
          <w:tab w:val="left" w:pos="851"/>
        </w:tabs>
        <w:spacing w:line="276" w:lineRule="auto"/>
        <w:ind w:right="-2" w:firstLine="426"/>
        <w:jc w:val="both"/>
        <w:rPr>
          <w:bCs/>
          <w:iCs/>
        </w:rPr>
      </w:pPr>
      <w:r w:rsidRPr="00F233BB">
        <w:t>5. Знает особенности тембрового звучания различных певческих голосов (детских, женских, мужских), хоров (детских, женских, мужских, смешанных,</w:t>
      </w:r>
      <w:r w:rsidRPr="00F233BB">
        <w:rPr>
          <w:bCs/>
          <w:iCs/>
        </w:rPr>
        <w:t xml:space="preserve"> а также </w:t>
      </w:r>
      <w:r w:rsidRPr="00F233BB">
        <w:t>народного, академического, церковного) и их исполнительских возможностей и особенностей репертуара.</w:t>
      </w:r>
    </w:p>
    <w:p w:rsidR="00A210DC" w:rsidRPr="00F233BB" w:rsidRDefault="00A210DC" w:rsidP="00423387">
      <w:pPr>
        <w:spacing w:line="276" w:lineRule="auto"/>
        <w:ind w:right="-2" w:firstLine="426"/>
        <w:jc w:val="both"/>
      </w:pPr>
      <w:r w:rsidRPr="00F233BB">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210DC" w:rsidRPr="00F233BB" w:rsidRDefault="00A210DC" w:rsidP="00423387">
      <w:pPr>
        <w:tabs>
          <w:tab w:val="left" w:pos="271"/>
        </w:tabs>
        <w:spacing w:line="276" w:lineRule="auto"/>
        <w:ind w:right="-2" w:firstLine="426"/>
        <w:jc w:val="both"/>
      </w:pPr>
      <w:r w:rsidRPr="00F233BB">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210DC" w:rsidRPr="00F233BB" w:rsidRDefault="00A210DC" w:rsidP="00423387">
      <w:pPr>
        <w:spacing w:line="276" w:lineRule="auto"/>
        <w:ind w:right="-2" w:firstLine="426"/>
        <w:jc w:val="both"/>
      </w:pPr>
      <w:r w:rsidRPr="00F233BB">
        <w:t>8. Определяет жанровую основу в пройденных музыкальных произведениях.</w:t>
      </w:r>
    </w:p>
    <w:p w:rsidR="00A210DC" w:rsidRPr="00F233BB" w:rsidRDefault="00A210DC" w:rsidP="00423387">
      <w:pPr>
        <w:spacing w:line="276" w:lineRule="auto"/>
        <w:ind w:right="-2" w:firstLine="426"/>
        <w:jc w:val="both"/>
      </w:pPr>
      <w:r w:rsidRPr="00F233BB">
        <w:t xml:space="preserve">9. Имеет слуховой багаж из прослушанных произведений народной музыки, отечественной и зарубежной классики. </w:t>
      </w:r>
    </w:p>
    <w:p w:rsidR="00A210DC" w:rsidRPr="00F233BB" w:rsidRDefault="00A210DC" w:rsidP="00423387">
      <w:pPr>
        <w:spacing w:line="276" w:lineRule="auto"/>
        <w:ind w:right="-2" w:firstLine="426"/>
        <w:jc w:val="both"/>
      </w:pPr>
      <w:r w:rsidRPr="00F233BB">
        <w:t>10. Умеет импровизировать под музыку с использованием танцевальных, маршеобразных движений, пластического интонирования.</w:t>
      </w:r>
    </w:p>
    <w:p w:rsidR="00A210DC" w:rsidRPr="00F233BB" w:rsidRDefault="00A210DC" w:rsidP="00423387">
      <w:pPr>
        <w:spacing w:line="276" w:lineRule="auto"/>
        <w:ind w:right="-2" w:firstLine="426"/>
        <w:jc w:val="both"/>
        <w:rPr>
          <w:b/>
        </w:rPr>
      </w:pPr>
      <w:r w:rsidRPr="00F233BB">
        <w:rPr>
          <w:b/>
        </w:rPr>
        <w:t>Хоровое пение.</w:t>
      </w:r>
    </w:p>
    <w:p w:rsidR="00A210DC" w:rsidRPr="00F233BB" w:rsidRDefault="00A210DC" w:rsidP="00423387">
      <w:pPr>
        <w:spacing w:line="276" w:lineRule="auto"/>
        <w:ind w:right="-2" w:firstLine="426"/>
        <w:jc w:val="both"/>
      </w:pPr>
      <w:r w:rsidRPr="00F233BB">
        <w:t>Обучающийся:</w:t>
      </w:r>
    </w:p>
    <w:p w:rsidR="00A210DC" w:rsidRPr="00F233BB" w:rsidRDefault="00A210DC" w:rsidP="00423387">
      <w:pPr>
        <w:tabs>
          <w:tab w:val="left" w:pos="310"/>
        </w:tabs>
        <w:spacing w:line="276" w:lineRule="auto"/>
        <w:ind w:right="-2" w:firstLine="426"/>
        <w:jc w:val="both"/>
      </w:pPr>
      <w:r w:rsidRPr="00F233BB">
        <w:t>1. Знает слова и мелодию Гимна Российской Федерации.</w:t>
      </w:r>
    </w:p>
    <w:p w:rsidR="00A210DC" w:rsidRPr="00F233BB" w:rsidRDefault="00A210DC" w:rsidP="00423387">
      <w:pPr>
        <w:tabs>
          <w:tab w:val="left" w:pos="310"/>
        </w:tabs>
        <w:spacing w:line="276" w:lineRule="auto"/>
        <w:ind w:right="-2" w:firstLine="426"/>
        <w:jc w:val="both"/>
      </w:pPr>
      <w:r w:rsidRPr="00F233BB">
        <w:t>2. Грамотно и выразительно исполняет песни с сопровождением и без сопровождения в соответствии с их образным строем и содержанием.</w:t>
      </w:r>
    </w:p>
    <w:p w:rsidR="00A210DC" w:rsidRPr="00F233BB" w:rsidRDefault="00A210DC" w:rsidP="00423387">
      <w:pPr>
        <w:tabs>
          <w:tab w:val="left" w:pos="310"/>
        </w:tabs>
        <w:spacing w:line="276" w:lineRule="auto"/>
        <w:ind w:right="-2" w:firstLine="426"/>
        <w:jc w:val="both"/>
      </w:pPr>
      <w:r w:rsidRPr="00F233BB">
        <w:t>3. Знает о способах и приемах выразительного музыкального интонирования.</w:t>
      </w:r>
    </w:p>
    <w:p w:rsidR="00A210DC" w:rsidRPr="00F233BB" w:rsidRDefault="00A210DC" w:rsidP="00423387">
      <w:pPr>
        <w:spacing w:line="276" w:lineRule="auto"/>
        <w:ind w:right="-2" w:firstLine="426"/>
        <w:jc w:val="both"/>
      </w:pPr>
      <w:r w:rsidRPr="00F233BB">
        <w:t>4. Соблюдает при пении певческую установку. Использует в процессе пения правильное певческое дыхание.</w:t>
      </w:r>
    </w:p>
    <w:p w:rsidR="00A210DC" w:rsidRPr="00F233BB" w:rsidRDefault="00A210DC" w:rsidP="00423387">
      <w:pPr>
        <w:tabs>
          <w:tab w:val="left" w:pos="310"/>
        </w:tabs>
        <w:spacing w:line="276" w:lineRule="auto"/>
        <w:ind w:right="-2" w:firstLine="426"/>
        <w:jc w:val="both"/>
      </w:pPr>
      <w:r w:rsidRPr="00F233BB">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210DC" w:rsidRPr="00F233BB" w:rsidRDefault="00A210DC" w:rsidP="00423387">
      <w:pPr>
        <w:spacing w:line="276" w:lineRule="auto"/>
        <w:ind w:right="-2" w:firstLine="426"/>
        <w:jc w:val="both"/>
      </w:pPr>
      <w:r w:rsidRPr="00F233BB">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210DC" w:rsidRPr="00F233BB" w:rsidRDefault="00A210DC" w:rsidP="00423387">
      <w:pPr>
        <w:spacing w:line="276" w:lineRule="auto"/>
        <w:ind w:right="-2" w:firstLine="426"/>
        <w:jc w:val="both"/>
      </w:pPr>
      <w:r w:rsidRPr="00F233BB">
        <w:t>7. Исполняет одноголосные произведения, а также произведения с элементами двухголосия.</w:t>
      </w:r>
    </w:p>
    <w:p w:rsidR="00A210DC" w:rsidRPr="00F233BB" w:rsidRDefault="00A210DC" w:rsidP="00423387">
      <w:pPr>
        <w:spacing w:line="276" w:lineRule="auto"/>
        <w:ind w:right="-2" w:firstLine="426"/>
        <w:jc w:val="both"/>
        <w:rPr>
          <w:b/>
        </w:rPr>
      </w:pPr>
      <w:r w:rsidRPr="00F233BB">
        <w:rPr>
          <w:b/>
        </w:rPr>
        <w:t>Игра в детском инструментальном оркестре (ансамбле).</w:t>
      </w:r>
    </w:p>
    <w:p w:rsidR="00A210DC" w:rsidRPr="00F233BB" w:rsidRDefault="00A210DC" w:rsidP="00423387">
      <w:pPr>
        <w:spacing w:line="276" w:lineRule="auto"/>
        <w:ind w:right="-2" w:firstLine="426"/>
        <w:jc w:val="both"/>
      </w:pPr>
      <w:r w:rsidRPr="00F233BB">
        <w:t>Обучающийся:</w:t>
      </w:r>
    </w:p>
    <w:p w:rsidR="00A210DC" w:rsidRPr="00F233BB" w:rsidRDefault="00A210DC" w:rsidP="00423387">
      <w:pPr>
        <w:spacing w:line="276" w:lineRule="auto"/>
        <w:ind w:right="-2" w:firstLine="426"/>
        <w:jc w:val="both"/>
      </w:pPr>
      <w:r w:rsidRPr="00F233BB">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A210DC" w:rsidRPr="00F233BB" w:rsidRDefault="00A210DC" w:rsidP="00423387">
      <w:pPr>
        <w:spacing w:line="276" w:lineRule="auto"/>
        <w:ind w:right="-2" w:firstLine="426"/>
        <w:jc w:val="both"/>
      </w:pPr>
      <w:r w:rsidRPr="00F233BB">
        <w:t>2. Умеет исполнять различные ритмические группы в оркестровых партиях.</w:t>
      </w:r>
    </w:p>
    <w:p w:rsidR="00A210DC" w:rsidRPr="00F233BB" w:rsidRDefault="00A210DC" w:rsidP="00423387">
      <w:pPr>
        <w:spacing w:line="276" w:lineRule="auto"/>
        <w:ind w:right="-2" w:firstLine="426"/>
        <w:jc w:val="both"/>
      </w:pPr>
      <w:r w:rsidRPr="00F233BB">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210DC" w:rsidRPr="00F233BB" w:rsidRDefault="00A210DC" w:rsidP="00423387">
      <w:pPr>
        <w:spacing w:line="276" w:lineRule="auto"/>
        <w:ind w:right="-2" w:firstLine="426"/>
        <w:jc w:val="both"/>
      </w:pPr>
      <w:r w:rsidRPr="00F233BB">
        <w:t>4. Использует возможности различных инструментов в ансамбле и оркестре, в том числе тембровые возможности синтезатора.</w:t>
      </w:r>
    </w:p>
    <w:p w:rsidR="00A210DC" w:rsidRPr="00F233BB" w:rsidRDefault="00A210DC" w:rsidP="00423387">
      <w:pPr>
        <w:spacing w:line="276" w:lineRule="auto"/>
        <w:ind w:right="-2" w:firstLine="426"/>
        <w:jc w:val="both"/>
      </w:pPr>
      <w:r w:rsidRPr="00F233BB">
        <w:rPr>
          <w:b/>
        </w:rPr>
        <w:t>Основы музыкальной грамоты.</w:t>
      </w:r>
    </w:p>
    <w:p w:rsidR="00A210DC" w:rsidRPr="00F233BB" w:rsidRDefault="00A210DC" w:rsidP="00423387">
      <w:pPr>
        <w:spacing w:line="276" w:lineRule="auto"/>
        <w:ind w:right="-2" w:firstLine="426"/>
        <w:jc w:val="both"/>
      </w:pPr>
      <w:r w:rsidRPr="00F233BB">
        <w:t xml:space="preserve">Объем музыкальной грамоты и теоретических понятий: </w:t>
      </w:r>
    </w:p>
    <w:p w:rsidR="00A210DC" w:rsidRPr="00F233BB" w:rsidRDefault="00A210DC" w:rsidP="00423387">
      <w:pPr>
        <w:spacing w:line="276" w:lineRule="auto"/>
        <w:ind w:right="-2" w:firstLine="426"/>
        <w:jc w:val="both"/>
      </w:pPr>
      <w:r w:rsidRPr="00F233BB">
        <w:t>1.</w:t>
      </w:r>
      <w:r w:rsidRPr="00F233BB">
        <w:rPr>
          <w:b/>
        </w:rPr>
        <w:t xml:space="preserve"> Звук.</w:t>
      </w:r>
      <w:r w:rsidRPr="00F233BB">
        <w:t xml:space="preserve"> Свойства музыкального звука: высота, длительность, тембр, громкость.</w:t>
      </w:r>
    </w:p>
    <w:p w:rsidR="00A210DC" w:rsidRPr="00F233BB" w:rsidRDefault="00A210DC" w:rsidP="00423387">
      <w:pPr>
        <w:spacing w:line="276" w:lineRule="auto"/>
        <w:ind w:right="-2" w:firstLine="426"/>
        <w:jc w:val="both"/>
      </w:pPr>
      <w:r w:rsidRPr="00F233BB">
        <w:t>2.</w:t>
      </w:r>
      <w:r w:rsidRPr="00F233BB">
        <w:rPr>
          <w:b/>
        </w:rPr>
        <w:t xml:space="preserve"> Мелодия.</w:t>
      </w:r>
      <w:r w:rsidRPr="00F233BB">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210DC" w:rsidRPr="00F233BB" w:rsidRDefault="00A210DC" w:rsidP="00423387">
      <w:pPr>
        <w:spacing w:line="276" w:lineRule="auto"/>
        <w:ind w:right="-2" w:firstLine="426"/>
        <w:jc w:val="both"/>
      </w:pPr>
      <w:r w:rsidRPr="00F233BB">
        <w:t>3.</w:t>
      </w:r>
      <w:r w:rsidRPr="00F233BB">
        <w:rPr>
          <w:b/>
        </w:rPr>
        <w:t xml:space="preserve"> Метроритм.</w:t>
      </w:r>
      <w:r w:rsidRPr="00F233BB">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210DC" w:rsidRPr="00F233BB" w:rsidRDefault="00A210DC" w:rsidP="00423387">
      <w:pPr>
        <w:spacing w:line="276" w:lineRule="auto"/>
        <w:ind w:right="-2" w:firstLine="426"/>
        <w:jc w:val="both"/>
      </w:pPr>
      <w:r w:rsidRPr="00F233BB">
        <w:t xml:space="preserve">4. </w:t>
      </w:r>
      <w:r w:rsidRPr="00F233BB">
        <w:rPr>
          <w:b/>
        </w:rPr>
        <w:t xml:space="preserve">Лад: </w:t>
      </w:r>
      <w:r w:rsidRPr="00F233BB">
        <w:t xml:space="preserve">мажор, минор; тональность, тоника. </w:t>
      </w:r>
    </w:p>
    <w:p w:rsidR="00A210DC" w:rsidRPr="00F233BB" w:rsidRDefault="00A210DC" w:rsidP="00423387">
      <w:pPr>
        <w:spacing w:line="276" w:lineRule="auto"/>
        <w:ind w:right="-2" w:firstLine="426"/>
        <w:jc w:val="both"/>
      </w:pPr>
      <w:r w:rsidRPr="00F233BB">
        <w:t>5.</w:t>
      </w:r>
      <w:r w:rsidRPr="00F233BB">
        <w:rPr>
          <w:b/>
        </w:rPr>
        <w:t xml:space="preserve"> Нотная грамота.</w:t>
      </w:r>
      <w:r w:rsidRPr="00F233BB">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210DC" w:rsidRPr="00F233BB" w:rsidRDefault="00A210DC" w:rsidP="00423387">
      <w:pPr>
        <w:tabs>
          <w:tab w:val="left" w:pos="201"/>
        </w:tabs>
        <w:spacing w:line="276" w:lineRule="auto"/>
        <w:ind w:right="-2" w:firstLine="426"/>
        <w:jc w:val="both"/>
      </w:pPr>
      <w:r w:rsidRPr="00F233BB">
        <w:lastRenderedPageBreak/>
        <w:t xml:space="preserve">6. </w:t>
      </w:r>
      <w:r w:rsidRPr="00F233BB">
        <w:rPr>
          <w:b/>
        </w:rPr>
        <w:t xml:space="preserve">Интервалы </w:t>
      </w:r>
      <w:r w:rsidRPr="00F233BB">
        <w:t xml:space="preserve">в пределах октавы. </w:t>
      </w:r>
      <w:r w:rsidRPr="00F233BB">
        <w:rPr>
          <w:b/>
        </w:rPr>
        <w:t>Трезвучия</w:t>
      </w:r>
      <w:r w:rsidRPr="00F233BB">
        <w:t>: мажорное и минорное. Интервалы и трезвучия в игровых упражнениях, песнях и аккомпанементах, произведениях для слушания музыки.</w:t>
      </w:r>
    </w:p>
    <w:p w:rsidR="00A210DC" w:rsidRPr="00F233BB" w:rsidRDefault="00A210DC" w:rsidP="00423387">
      <w:pPr>
        <w:tabs>
          <w:tab w:val="left" w:pos="201"/>
        </w:tabs>
        <w:spacing w:line="276" w:lineRule="auto"/>
        <w:ind w:right="-2" w:firstLine="426"/>
        <w:jc w:val="both"/>
      </w:pPr>
      <w:r w:rsidRPr="00F233BB">
        <w:t>7.</w:t>
      </w:r>
      <w:r w:rsidRPr="00F233BB">
        <w:rPr>
          <w:b/>
        </w:rPr>
        <w:t xml:space="preserve"> Музыкальные жанры.</w:t>
      </w:r>
      <w:r w:rsidRPr="00F233BB">
        <w:t xml:space="preserve"> Песня, танец, марш. Инструментальный концерт. Музыкально-сценические жанры: балет, опера, мюзикл.</w:t>
      </w:r>
    </w:p>
    <w:p w:rsidR="00A210DC" w:rsidRPr="00F233BB" w:rsidRDefault="00A210DC" w:rsidP="00423387">
      <w:pPr>
        <w:spacing w:line="276" w:lineRule="auto"/>
        <w:ind w:right="-2" w:firstLine="426"/>
        <w:jc w:val="both"/>
      </w:pPr>
      <w:r w:rsidRPr="00F233BB">
        <w:t xml:space="preserve">8. </w:t>
      </w:r>
      <w:r w:rsidRPr="00F233BB">
        <w:rPr>
          <w:b/>
        </w:rPr>
        <w:t>Музыкальные формы.</w:t>
      </w:r>
      <w:r w:rsidRPr="00F233BB">
        <w:t xml:space="preserve"> Виды развития: повтор, контраст. Вступление, заключение. Простые двухчастная и трехчастная формы, куплетная форма, вариации, рондо.</w:t>
      </w:r>
    </w:p>
    <w:p w:rsidR="00A210DC" w:rsidRPr="00F233BB" w:rsidRDefault="00A210DC" w:rsidP="00423387">
      <w:pPr>
        <w:spacing w:line="276" w:lineRule="auto"/>
        <w:ind w:right="-2" w:firstLine="426"/>
        <w:jc w:val="both"/>
        <w:rPr>
          <w:rFonts w:eastAsia="Arial Unicode MS"/>
        </w:rPr>
      </w:pPr>
      <w:r w:rsidRPr="00F233BB">
        <w:rPr>
          <w:rFonts w:eastAsia="Arial Unicode MS"/>
        </w:rPr>
        <w:t>В результате изучения музыки на уровне начального общего образования обучающийся</w:t>
      </w:r>
      <w:r w:rsidR="0025633D" w:rsidRPr="00F233BB">
        <w:rPr>
          <w:rFonts w:eastAsia="Arial Unicode MS"/>
        </w:rPr>
        <w:t xml:space="preserve"> </w:t>
      </w:r>
      <w:r w:rsidRPr="00F233BB">
        <w:rPr>
          <w:rFonts w:eastAsia="Arial Unicode MS"/>
          <w:b/>
        </w:rPr>
        <w:t>получит возможность научиться</w:t>
      </w:r>
      <w:r w:rsidRPr="00F233BB">
        <w:rPr>
          <w:rFonts w:eastAsia="Arial Unicode MS"/>
        </w:rPr>
        <w:t>:</w:t>
      </w:r>
    </w:p>
    <w:p w:rsidR="00A210DC" w:rsidRPr="00F233BB" w:rsidRDefault="0025633D" w:rsidP="00423387">
      <w:pPr>
        <w:spacing w:line="276" w:lineRule="auto"/>
        <w:ind w:right="-2" w:firstLine="426"/>
        <w:jc w:val="both"/>
        <w:rPr>
          <w:rFonts w:eastAsia="Arial Unicode MS"/>
          <w:i/>
        </w:rPr>
      </w:pPr>
      <w:r w:rsidRPr="00F233BB">
        <w:rPr>
          <w:rFonts w:eastAsia="Arial Unicode MS"/>
          <w:i/>
        </w:rPr>
        <w:t xml:space="preserve">- </w:t>
      </w:r>
      <w:r w:rsidR="00A210DC" w:rsidRPr="00F233BB">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210DC" w:rsidRPr="00F233BB" w:rsidRDefault="0025633D" w:rsidP="00423387">
      <w:pPr>
        <w:spacing w:line="276" w:lineRule="auto"/>
        <w:ind w:right="-2" w:firstLine="426"/>
        <w:jc w:val="both"/>
        <w:rPr>
          <w:rFonts w:eastAsia="Arial Unicode MS"/>
          <w:i/>
        </w:rPr>
      </w:pPr>
      <w:r w:rsidRPr="00F233BB">
        <w:rPr>
          <w:rFonts w:eastAsia="Arial Unicode MS"/>
          <w:i/>
        </w:rPr>
        <w:t xml:space="preserve">- </w:t>
      </w:r>
      <w:r w:rsidR="00A210DC" w:rsidRPr="00F233BB">
        <w:rPr>
          <w:rFonts w:eastAsia="Arial Unicode MS"/>
          <w:i/>
        </w:rPr>
        <w:t>организовывать культурный досуг, самостоятельную музыкально-творческую деятельность; музицировать;</w:t>
      </w:r>
    </w:p>
    <w:p w:rsidR="00A210DC" w:rsidRPr="00F233BB" w:rsidRDefault="0025633D" w:rsidP="00423387">
      <w:pPr>
        <w:spacing w:line="276" w:lineRule="auto"/>
        <w:ind w:right="-2" w:firstLine="426"/>
        <w:jc w:val="both"/>
        <w:rPr>
          <w:rFonts w:eastAsia="Arial Unicode MS"/>
          <w:i/>
        </w:rPr>
      </w:pPr>
      <w:r w:rsidRPr="00F233BB">
        <w:rPr>
          <w:rFonts w:eastAsia="Arial Unicode MS"/>
          <w:i/>
        </w:rPr>
        <w:t xml:space="preserve">- </w:t>
      </w:r>
      <w:r w:rsidR="00A210DC" w:rsidRPr="00F233BB">
        <w:rPr>
          <w:rFonts w:eastAsia="Arial Unicode MS"/>
          <w:i/>
        </w:rPr>
        <w:t>использовать систему графических знаков для ориентации в нотном письме при пении простейших мелодий;</w:t>
      </w:r>
    </w:p>
    <w:p w:rsidR="00A210DC" w:rsidRPr="00F233BB" w:rsidRDefault="0025633D" w:rsidP="00423387">
      <w:pPr>
        <w:spacing w:line="276" w:lineRule="auto"/>
        <w:ind w:right="-2" w:firstLine="426"/>
        <w:jc w:val="both"/>
        <w:rPr>
          <w:rFonts w:eastAsia="Arial Unicode MS"/>
          <w:i/>
        </w:rPr>
      </w:pPr>
      <w:r w:rsidRPr="00F233BB">
        <w:rPr>
          <w:rFonts w:eastAsia="Arial Unicode MS"/>
          <w:i/>
        </w:rPr>
        <w:t xml:space="preserve">- </w:t>
      </w:r>
      <w:r w:rsidR="00A210DC" w:rsidRPr="00F233BB">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210DC" w:rsidRPr="00F233BB" w:rsidRDefault="0025633D" w:rsidP="00423387">
      <w:pPr>
        <w:spacing w:line="276" w:lineRule="auto"/>
        <w:ind w:right="-2" w:firstLine="426"/>
        <w:jc w:val="both"/>
        <w:rPr>
          <w:rFonts w:eastAsia="Arial Unicode MS"/>
          <w:i/>
        </w:rPr>
      </w:pPr>
      <w:r w:rsidRPr="00F233BB">
        <w:rPr>
          <w:rFonts w:eastAsia="Arial Unicode MS"/>
          <w:i/>
        </w:rPr>
        <w:t xml:space="preserve">- </w:t>
      </w:r>
      <w:r w:rsidR="00A210DC" w:rsidRPr="00F233BB">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210DC" w:rsidRPr="00F233BB" w:rsidRDefault="0025633D" w:rsidP="00423387">
      <w:pPr>
        <w:spacing w:line="276" w:lineRule="auto"/>
        <w:ind w:right="-2" w:firstLine="426"/>
        <w:jc w:val="both"/>
        <w:rPr>
          <w:rFonts w:eastAsia="Arial Unicode MS"/>
          <w:i/>
        </w:rPr>
      </w:pPr>
      <w:r w:rsidRPr="00F233BB">
        <w:rPr>
          <w:rFonts w:eastAsia="Arial Unicode MS"/>
          <w:i/>
        </w:rPr>
        <w:t xml:space="preserve">- </w:t>
      </w:r>
      <w:r w:rsidR="00A210DC" w:rsidRPr="00F233BB">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210DC" w:rsidRPr="00F233BB" w:rsidRDefault="00A210DC" w:rsidP="00423387">
      <w:pPr>
        <w:pStyle w:val="aff3"/>
        <w:spacing w:before="0" w:beforeAutospacing="0" w:after="0" w:line="276" w:lineRule="auto"/>
        <w:ind w:right="-2" w:firstLine="426"/>
        <w:jc w:val="both"/>
        <w:outlineLvl w:val="1"/>
        <w:rPr>
          <w:rFonts w:eastAsia="MS Gothic"/>
          <w:b/>
        </w:rPr>
      </w:pPr>
      <w:bookmarkStart w:id="32" w:name="_Toc418108305"/>
      <w:r w:rsidRPr="00F233BB">
        <w:rPr>
          <w:rFonts w:eastAsia="MS Gothic"/>
          <w:b/>
        </w:rPr>
        <w:t>Технология</w:t>
      </w:r>
      <w:bookmarkEnd w:id="32"/>
      <w:r w:rsidRPr="00F233BB">
        <w:rPr>
          <w:rFonts w:eastAsia="MS Gothic"/>
          <w:b/>
        </w:rPr>
        <w:t>.</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В результате изучения курса «Технологии» обучающиеся на уровне начального общего образования:</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233BB">
        <w:rPr>
          <w:rStyle w:val="Zag11"/>
          <w:rFonts w:eastAsia="@Arial Unicode MS"/>
        </w:rPr>
        <w:t>;</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 получат общее представление о мире профессий, их социальном значении, истории возникновения и развития;</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Обучающиеся:</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233BB">
        <w:rPr>
          <w:rStyle w:val="Zag11"/>
          <w:rFonts w:eastAsia="@Arial Unicode MS"/>
          <w:iCs/>
        </w:rPr>
        <w:t xml:space="preserve">коммуникативных универсальных учебных </w:t>
      </w:r>
      <w:r w:rsidRPr="00F233BB">
        <w:rPr>
          <w:rStyle w:val="Zag11"/>
          <w:rFonts w:eastAsia="@Arial Unicode MS"/>
          <w:iCs/>
        </w:rPr>
        <w:lastRenderedPageBreak/>
        <w:t xml:space="preserve">действий </w:t>
      </w:r>
      <w:r w:rsidRPr="00F233BB">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 xml:space="preserve">- овладеют начальными формами </w:t>
      </w:r>
      <w:r w:rsidRPr="00F233BB">
        <w:rPr>
          <w:rStyle w:val="Zag11"/>
          <w:rFonts w:eastAsia="@Arial Unicode MS"/>
          <w:iCs/>
        </w:rPr>
        <w:t xml:space="preserve">познавательных универсальных учебных действий </w:t>
      </w:r>
      <w:r w:rsidRPr="00F233BB">
        <w:rPr>
          <w:rStyle w:val="Zag11"/>
          <w:rFonts w:eastAsia="@Arial Unicode MS"/>
        </w:rPr>
        <w:t>– исследовательскими и логическими: наблюдения, сравнения, анализа, классификации, обобщения;</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 xml:space="preserve">- получат первоначальный опыт организации собственной творческой практической деятельности на основе сформированных </w:t>
      </w:r>
      <w:r w:rsidRPr="00F233BB">
        <w:rPr>
          <w:rStyle w:val="Zag11"/>
          <w:rFonts w:eastAsia="@Arial Unicode MS"/>
          <w:iCs/>
        </w:rPr>
        <w:t>регулятивных универсальных учебных действий</w:t>
      </w:r>
      <w:r w:rsidRPr="00F233BB">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233BB">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210DC" w:rsidRPr="00F233BB" w:rsidRDefault="00A210DC" w:rsidP="00423387">
      <w:pPr>
        <w:tabs>
          <w:tab w:val="left" w:leader="dot" w:pos="624"/>
          <w:tab w:val="left" w:pos="1134"/>
        </w:tabs>
        <w:spacing w:line="276" w:lineRule="auto"/>
        <w:ind w:right="-2" w:firstLine="426"/>
        <w:jc w:val="both"/>
        <w:rPr>
          <w:rStyle w:val="Zag11"/>
          <w:rFonts w:eastAsia="@Arial Unicode MS"/>
        </w:rPr>
      </w:pPr>
      <w:r w:rsidRPr="00F233BB">
        <w:rPr>
          <w:rStyle w:val="Zag11"/>
          <w:rFonts w:eastAsia="@Arial Unicode M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210DC" w:rsidRPr="00F233BB" w:rsidRDefault="00A210DC" w:rsidP="00423387">
      <w:pPr>
        <w:pStyle w:val="Zag3"/>
        <w:widowControl/>
        <w:tabs>
          <w:tab w:val="left" w:leader="dot" w:pos="624"/>
          <w:tab w:val="left" w:pos="1134"/>
        </w:tabs>
        <w:spacing w:after="0" w:line="276" w:lineRule="auto"/>
        <w:ind w:right="-2" w:firstLine="426"/>
        <w:jc w:val="both"/>
        <w:rPr>
          <w:rStyle w:val="Zag11"/>
          <w:rFonts w:eastAsia="@Arial Unicode MS"/>
          <w:i w:val="0"/>
          <w:iCs w:val="0"/>
          <w:color w:val="auto"/>
          <w:lang w:val="ru-RU"/>
        </w:rPr>
      </w:pPr>
      <w:r w:rsidRPr="00F233BB">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210DC" w:rsidRPr="00F233BB"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F233BB">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210DC" w:rsidRPr="00F233BB" w:rsidRDefault="00A210DC" w:rsidP="00423387">
      <w:pPr>
        <w:pStyle w:val="21"/>
        <w:spacing w:line="276" w:lineRule="auto"/>
        <w:ind w:right="-2" w:firstLine="426"/>
        <w:rPr>
          <w:sz w:val="24"/>
        </w:rPr>
      </w:pPr>
      <w:r w:rsidRPr="00F233BB">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210DC" w:rsidRPr="00F233BB" w:rsidRDefault="00A210DC" w:rsidP="00423387">
      <w:pPr>
        <w:pStyle w:val="21"/>
        <w:spacing w:line="276" w:lineRule="auto"/>
        <w:ind w:right="-2" w:firstLine="426"/>
        <w:rPr>
          <w:sz w:val="24"/>
        </w:rPr>
      </w:pPr>
      <w:r w:rsidRPr="00F233BB">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210DC" w:rsidRPr="00F233BB" w:rsidRDefault="00A210DC" w:rsidP="00423387">
      <w:pPr>
        <w:pStyle w:val="21"/>
        <w:spacing w:line="276" w:lineRule="auto"/>
        <w:ind w:right="-2" w:firstLine="426"/>
        <w:rPr>
          <w:sz w:val="24"/>
        </w:rPr>
      </w:pPr>
      <w:r w:rsidRPr="00F233BB">
        <w:rPr>
          <w:sz w:val="24"/>
        </w:rPr>
        <w:t>выполнять доступные действия по самообслуживанию и доступные виды домашнего труда.</w:t>
      </w:r>
    </w:p>
    <w:p w:rsidR="00A210DC" w:rsidRPr="00F233BB" w:rsidRDefault="00A210DC" w:rsidP="00E04D26">
      <w:pPr>
        <w:pStyle w:val="af3"/>
        <w:keepNext/>
        <w:spacing w:line="276" w:lineRule="auto"/>
        <w:ind w:firstLine="425"/>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уважительно относиться к труду людей;</w:t>
      </w:r>
    </w:p>
    <w:p w:rsidR="00A210DC" w:rsidRPr="00F233BB" w:rsidRDefault="00A210DC" w:rsidP="00423387">
      <w:pPr>
        <w:pStyle w:val="21"/>
        <w:spacing w:line="276" w:lineRule="auto"/>
        <w:ind w:right="-2" w:firstLine="426"/>
        <w:rPr>
          <w:i/>
          <w:sz w:val="24"/>
        </w:rPr>
      </w:pPr>
      <w:r w:rsidRPr="00F233BB">
        <w:rPr>
          <w:i/>
          <w:spacing w:val="2"/>
          <w:sz w:val="24"/>
        </w:rPr>
        <w:t>понимать культурно-историческую ценность тради</w:t>
      </w:r>
      <w:r w:rsidRPr="00F233BB">
        <w:rPr>
          <w:i/>
          <w:sz w:val="24"/>
        </w:rPr>
        <w:t>ций, отражённых в предметном мире, в том числе традиций трудовых династий как своего региона, так и страны, и уважать их;</w:t>
      </w:r>
    </w:p>
    <w:p w:rsidR="00A210DC" w:rsidRPr="00F233BB" w:rsidRDefault="00A210DC" w:rsidP="00423387">
      <w:pPr>
        <w:pStyle w:val="21"/>
        <w:spacing w:line="276" w:lineRule="auto"/>
        <w:ind w:right="-2" w:firstLine="426"/>
        <w:rPr>
          <w:i/>
          <w:sz w:val="24"/>
        </w:rPr>
      </w:pPr>
      <w:r w:rsidRPr="00F233BB">
        <w:rPr>
          <w:i/>
          <w:sz w:val="24"/>
        </w:rPr>
        <w:t>понимать особенности проектной деятельности, осуществлять под руководством учителя элементарную прое</w:t>
      </w:r>
      <w:r w:rsidRPr="00F233BB">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233BB">
        <w:rPr>
          <w:i/>
          <w:sz w:val="24"/>
        </w:rPr>
        <w:t>комплексные работы, социальные услуги).</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pacing w:val="2"/>
          <w:sz w:val="24"/>
        </w:rPr>
        <w:t xml:space="preserve">на основе полученных представлений о многообразии </w:t>
      </w:r>
      <w:r w:rsidRPr="00F233BB">
        <w:rPr>
          <w:sz w:val="24"/>
        </w:rPr>
        <w:t xml:space="preserve">материалов, их видах, свойствах, происхождении, практическом применении в жизни осознанно подбирать доступные в обработке </w:t>
      </w:r>
      <w:r w:rsidRPr="00F233BB">
        <w:rPr>
          <w:sz w:val="24"/>
        </w:rPr>
        <w:lastRenderedPageBreak/>
        <w:t>материалы для изделий по декоративно</w:t>
      </w:r>
      <w:r w:rsidRPr="00F233BB">
        <w:rPr>
          <w:sz w:val="24"/>
        </w:rPr>
        <w:softHyphen/>
        <w:t>-художественным и конструктивным свойствам в соответствии с поставленной задачей;</w:t>
      </w:r>
    </w:p>
    <w:p w:rsidR="00A210DC" w:rsidRPr="00F233BB" w:rsidRDefault="00A210DC" w:rsidP="00423387">
      <w:pPr>
        <w:pStyle w:val="21"/>
        <w:spacing w:line="276" w:lineRule="auto"/>
        <w:ind w:right="-2" w:firstLine="426"/>
        <w:rPr>
          <w:spacing w:val="-4"/>
          <w:sz w:val="24"/>
        </w:rPr>
      </w:pPr>
      <w:r w:rsidRPr="00F233BB">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210DC" w:rsidRPr="00F233BB" w:rsidRDefault="00A210DC" w:rsidP="00423387">
      <w:pPr>
        <w:pStyle w:val="21"/>
        <w:spacing w:line="276" w:lineRule="auto"/>
        <w:ind w:right="-2" w:firstLine="426"/>
        <w:rPr>
          <w:spacing w:val="-2"/>
          <w:sz w:val="24"/>
        </w:rPr>
      </w:pPr>
      <w:r w:rsidRPr="00F233BB">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210DC" w:rsidRPr="00F233BB" w:rsidRDefault="00A210DC" w:rsidP="00423387">
      <w:pPr>
        <w:pStyle w:val="21"/>
        <w:spacing w:line="276" w:lineRule="auto"/>
        <w:ind w:right="-2" w:firstLine="426"/>
        <w:rPr>
          <w:spacing w:val="-2"/>
          <w:sz w:val="24"/>
        </w:rPr>
      </w:pPr>
      <w:r w:rsidRPr="00F233BB">
        <w:rPr>
          <w:spacing w:val="-2"/>
          <w:sz w:val="24"/>
        </w:rPr>
        <w:t>выполнять символические действия моделирования и пре</w:t>
      </w:r>
      <w:r w:rsidRPr="00F233BB">
        <w:rPr>
          <w:spacing w:val="2"/>
          <w:sz w:val="24"/>
        </w:rPr>
        <w:t xml:space="preserve">образования модели и работать с простейшей технической </w:t>
      </w:r>
      <w:r w:rsidRPr="00F233BB">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210DC" w:rsidRPr="00F233BB" w:rsidRDefault="00A210DC" w:rsidP="00423387">
      <w:pPr>
        <w:pStyle w:val="21"/>
        <w:spacing w:line="276" w:lineRule="auto"/>
        <w:ind w:right="-2" w:firstLine="426"/>
        <w:rPr>
          <w:i/>
          <w:sz w:val="24"/>
        </w:rPr>
      </w:pPr>
      <w:r w:rsidRPr="00F233BB">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F233BB">
        <w:rPr>
          <w:i/>
          <w:sz w:val="24"/>
        </w:rPr>
        <w:softHyphen/>
        <w:t>-художественной задачей.</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Конструирование и моделирование.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pacing w:val="2"/>
          <w:sz w:val="24"/>
        </w:rPr>
        <w:t xml:space="preserve">анализировать устройство изделия: выделять детали, их </w:t>
      </w:r>
      <w:r w:rsidRPr="00F233BB">
        <w:rPr>
          <w:sz w:val="24"/>
        </w:rPr>
        <w:t>форму, определять взаимное расположение, виды соединения деталей;</w:t>
      </w:r>
    </w:p>
    <w:p w:rsidR="00A210DC" w:rsidRPr="00F233BB" w:rsidRDefault="00A210DC" w:rsidP="00423387">
      <w:pPr>
        <w:pStyle w:val="21"/>
        <w:spacing w:line="276" w:lineRule="auto"/>
        <w:ind w:right="-2" w:firstLine="426"/>
        <w:rPr>
          <w:sz w:val="24"/>
        </w:rPr>
      </w:pPr>
      <w:r w:rsidRPr="00F233BB">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210DC" w:rsidRPr="00F233BB" w:rsidRDefault="00A210DC" w:rsidP="00423387">
      <w:pPr>
        <w:pStyle w:val="21"/>
        <w:spacing w:line="276" w:lineRule="auto"/>
        <w:ind w:right="-2" w:firstLine="426"/>
        <w:rPr>
          <w:sz w:val="24"/>
        </w:rPr>
      </w:pPr>
      <w:r w:rsidRPr="00F233BB">
        <w:rPr>
          <w:spacing w:val="2"/>
          <w:sz w:val="24"/>
        </w:rPr>
        <w:t>изготавливать несложные конструкции изделий по ри</w:t>
      </w:r>
      <w:r w:rsidRPr="00F233BB">
        <w:rPr>
          <w:sz w:val="24"/>
        </w:rPr>
        <w:t>сунку, простейшему чертежу или эскизу, образцу и доступным заданным условиям.</w:t>
      </w:r>
    </w:p>
    <w:p w:rsidR="00A210DC" w:rsidRPr="00F233BB" w:rsidRDefault="00A210DC" w:rsidP="00423387">
      <w:pPr>
        <w:pStyle w:val="af3"/>
        <w:spacing w:line="276" w:lineRule="auto"/>
        <w:ind w:right="-2" w:firstLine="426"/>
        <w:rPr>
          <w:rFonts w:ascii="Times New Roman" w:hAnsi="Times New Roman"/>
          <w:b/>
          <w:i w:val="0"/>
          <w:color w:val="auto"/>
          <w:sz w:val="24"/>
          <w:szCs w:val="24"/>
        </w:rPr>
      </w:pPr>
      <w:r w:rsidRPr="00F233BB">
        <w:rPr>
          <w:rFonts w:ascii="Times New Roman" w:hAnsi="Times New Roman"/>
          <w:b/>
          <w:i w:val="0"/>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соотносить объёмную конструкцию, основанную на правильных геометрических формах, с изображениями их развёрток;</w:t>
      </w:r>
    </w:p>
    <w:p w:rsidR="00A210DC" w:rsidRPr="00F233BB" w:rsidRDefault="00A210DC" w:rsidP="00423387">
      <w:pPr>
        <w:pStyle w:val="21"/>
        <w:spacing w:line="276" w:lineRule="auto"/>
        <w:ind w:right="-2" w:firstLine="426"/>
        <w:rPr>
          <w:i/>
          <w:sz w:val="24"/>
        </w:rPr>
      </w:pPr>
      <w:r w:rsidRPr="00F233BB">
        <w:rPr>
          <w:i/>
          <w:sz w:val="24"/>
        </w:rPr>
        <w:t xml:space="preserve">создавать мысленный образ конструкции с целью решения определённой конструкторской задачи или передачи </w:t>
      </w:r>
      <w:r w:rsidRPr="00F233BB">
        <w:rPr>
          <w:i/>
          <w:spacing w:val="-2"/>
          <w:sz w:val="24"/>
        </w:rPr>
        <w:t>определённой художественно</w:t>
      </w:r>
      <w:r w:rsidRPr="00F233BB">
        <w:rPr>
          <w:i/>
          <w:spacing w:val="-2"/>
          <w:sz w:val="24"/>
        </w:rPr>
        <w:softHyphen/>
        <w:t xml:space="preserve">-эстетической информации; </w:t>
      </w:r>
      <w:r w:rsidRPr="00F233BB">
        <w:rPr>
          <w:i/>
          <w:sz w:val="24"/>
        </w:rPr>
        <w:t>воплощать этот образ в материале.</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Практика работы на компьютере.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выполнять на основе знакомства с персональным ком</w:t>
      </w:r>
      <w:r w:rsidRPr="00F233BB">
        <w:rPr>
          <w:spacing w:val="-2"/>
          <w:sz w:val="24"/>
        </w:rPr>
        <w:t>пьютером как техническим средством, его основными устрой</w:t>
      </w:r>
      <w:r w:rsidRPr="00F233BB">
        <w:rPr>
          <w:sz w:val="24"/>
        </w:rPr>
        <w:t xml:space="preserve">ствами и их назначением базовые действия с компьютерами другими средствами ИКТ, используя безопасные для органов </w:t>
      </w:r>
      <w:r w:rsidRPr="00F233BB">
        <w:rPr>
          <w:spacing w:val="2"/>
          <w:sz w:val="24"/>
        </w:rPr>
        <w:t>зрения, нервной системы, опорно</w:t>
      </w:r>
      <w:r w:rsidRPr="00F233BB">
        <w:rPr>
          <w:spacing w:val="2"/>
          <w:sz w:val="24"/>
        </w:rPr>
        <w:softHyphen/>
        <w:t xml:space="preserve">-двигательного аппарата </w:t>
      </w:r>
      <w:r w:rsidRPr="00F233BB">
        <w:rPr>
          <w:sz w:val="24"/>
        </w:rPr>
        <w:t>эр</w:t>
      </w:r>
      <w:r w:rsidRPr="00F233BB">
        <w:rPr>
          <w:spacing w:val="2"/>
          <w:sz w:val="24"/>
        </w:rPr>
        <w:t xml:space="preserve">гономичные приёмы работы; выполнять компенсирующие </w:t>
      </w:r>
      <w:r w:rsidRPr="00F233BB">
        <w:rPr>
          <w:sz w:val="24"/>
        </w:rPr>
        <w:t>физические упражнения (мини</w:t>
      </w:r>
      <w:r w:rsidRPr="00F233BB">
        <w:rPr>
          <w:sz w:val="24"/>
        </w:rPr>
        <w:softHyphen/>
        <w:t>зарядку);</w:t>
      </w:r>
    </w:p>
    <w:p w:rsidR="00A210DC" w:rsidRPr="00F233BB" w:rsidRDefault="00A210DC" w:rsidP="00423387">
      <w:pPr>
        <w:pStyle w:val="21"/>
        <w:spacing w:line="276" w:lineRule="auto"/>
        <w:ind w:right="-2" w:firstLine="426"/>
        <w:rPr>
          <w:sz w:val="24"/>
        </w:rPr>
      </w:pPr>
      <w:r w:rsidRPr="00F233BB">
        <w:rPr>
          <w:sz w:val="24"/>
        </w:rPr>
        <w:t>пользоваться компьютером для поиска и воспроизведения необходимой информации;</w:t>
      </w:r>
    </w:p>
    <w:p w:rsidR="00A210DC" w:rsidRPr="00F233BB" w:rsidRDefault="00A210DC" w:rsidP="00423387">
      <w:pPr>
        <w:pStyle w:val="21"/>
        <w:spacing w:line="276" w:lineRule="auto"/>
        <w:ind w:right="-2" w:firstLine="426"/>
        <w:rPr>
          <w:sz w:val="24"/>
        </w:rPr>
      </w:pPr>
      <w:r w:rsidRPr="00F233BB">
        <w:rPr>
          <w:sz w:val="24"/>
        </w:rPr>
        <w:t>пользоваться компьютером для решения доступных учеб</w:t>
      </w:r>
      <w:r w:rsidRPr="00F233BB">
        <w:rPr>
          <w:spacing w:val="2"/>
          <w:sz w:val="24"/>
        </w:rPr>
        <w:t>ных задач с простыми информационными объектами (тек</w:t>
      </w:r>
      <w:r w:rsidRPr="00F233BB">
        <w:rPr>
          <w:sz w:val="24"/>
        </w:rPr>
        <w:t>стом, рисунками, доступными электронными ресурсами).</w:t>
      </w:r>
    </w:p>
    <w:p w:rsidR="00A210DC" w:rsidRPr="00F233BB" w:rsidRDefault="00A210DC" w:rsidP="00423387">
      <w:pPr>
        <w:pStyle w:val="a7"/>
        <w:spacing w:line="276" w:lineRule="auto"/>
        <w:ind w:right="-2" w:firstLine="426"/>
        <w:rPr>
          <w:rFonts w:ascii="Times New Roman" w:hAnsi="Times New Roman"/>
          <w:i/>
          <w:iCs/>
          <w:color w:val="auto"/>
          <w:sz w:val="24"/>
          <w:szCs w:val="24"/>
        </w:rPr>
      </w:pPr>
      <w:r w:rsidRPr="00F233BB">
        <w:rPr>
          <w:rFonts w:ascii="Times New Roman" w:hAnsi="Times New Roman"/>
          <w:b/>
          <w:iCs/>
          <w:color w:val="auto"/>
          <w:spacing w:val="2"/>
          <w:sz w:val="24"/>
          <w:szCs w:val="24"/>
        </w:rPr>
        <w:t xml:space="preserve">Выпускник получит возможность научиться </w:t>
      </w:r>
      <w:r w:rsidRPr="00F233BB">
        <w:rPr>
          <w:rFonts w:ascii="Times New Roman" w:hAnsi="Times New Roman"/>
          <w:i/>
          <w:iCs/>
          <w:color w:val="auto"/>
          <w:spacing w:val="2"/>
          <w:sz w:val="24"/>
          <w:szCs w:val="24"/>
        </w:rPr>
        <w:t>пользо</w:t>
      </w:r>
      <w:r w:rsidRPr="00F233BB">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210DC" w:rsidRPr="00F233BB" w:rsidRDefault="00A210DC" w:rsidP="00423387">
      <w:pPr>
        <w:pStyle w:val="aff3"/>
        <w:spacing w:before="0" w:beforeAutospacing="0" w:after="0" w:line="276" w:lineRule="auto"/>
        <w:ind w:right="-2" w:firstLine="426"/>
        <w:jc w:val="both"/>
        <w:outlineLvl w:val="1"/>
        <w:rPr>
          <w:rFonts w:eastAsia="MS Gothic"/>
          <w:b/>
        </w:rPr>
      </w:pPr>
      <w:bookmarkStart w:id="33" w:name="_Toc418108306"/>
      <w:r w:rsidRPr="00F233BB">
        <w:rPr>
          <w:rFonts w:eastAsia="MS Gothic"/>
          <w:b/>
        </w:rPr>
        <w:t>Физическая культура</w:t>
      </w:r>
      <w:bookmarkEnd w:id="33"/>
      <w:r w:rsidRPr="00F233BB">
        <w:rPr>
          <w:rFonts w:eastAsia="MS Gothic"/>
          <w:b/>
        </w:rPr>
        <w:t>.</w:t>
      </w:r>
    </w:p>
    <w:p w:rsidR="00A210DC" w:rsidRPr="00F233BB" w:rsidRDefault="00A210DC"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lastRenderedPageBreak/>
        <w:t>В результате обучения обучающиеся на уровне началь</w:t>
      </w:r>
      <w:r w:rsidRPr="00F233BB">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Знания о физической культуре.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ориентироваться в понятиях «физическая культура», «ре</w:t>
      </w:r>
      <w:r w:rsidRPr="00F233BB">
        <w:rPr>
          <w:spacing w:val="2"/>
          <w:sz w:val="24"/>
        </w:rPr>
        <w:t>жим дня»; характеризовать назначение утренней зарядки, физкультминуток и физкультпауз, уроков физической куль</w:t>
      </w:r>
      <w:r w:rsidRPr="00F233BB">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A210DC" w:rsidRPr="00F233BB" w:rsidRDefault="00A210DC" w:rsidP="00423387">
      <w:pPr>
        <w:pStyle w:val="21"/>
        <w:spacing w:line="276" w:lineRule="auto"/>
        <w:ind w:right="-2" w:firstLine="426"/>
        <w:rPr>
          <w:sz w:val="24"/>
        </w:rPr>
      </w:pPr>
      <w:r w:rsidRPr="00F233BB">
        <w:rPr>
          <w:spacing w:val="2"/>
          <w:sz w:val="24"/>
        </w:rPr>
        <w:t>раскрывать на примерах положительное влияние заня</w:t>
      </w:r>
      <w:r w:rsidRPr="00F233BB">
        <w:rPr>
          <w:sz w:val="24"/>
        </w:rPr>
        <w:t>тий физической культурой на успешное выполнение учебной</w:t>
      </w:r>
      <w:r w:rsidRPr="00F233BB">
        <w:rPr>
          <w:sz w:val="24"/>
        </w:rPr>
        <w:br/>
      </w:r>
      <w:r w:rsidRPr="00F233BB">
        <w:rPr>
          <w:spacing w:val="2"/>
          <w:sz w:val="24"/>
        </w:rPr>
        <w:t xml:space="preserve">и трудовой деятельности, укрепление здоровья и развитие </w:t>
      </w:r>
      <w:r w:rsidRPr="00F233BB">
        <w:rPr>
          <w:sz w:val="24"/>
        </w:rPr>
        <w:t>физических качеств;</w:t>
      </w:r>
    </w:p>
    <w:p w:rsidR="00A210DC" w:rsidRPr="00F233BB" w:rsidRDefault="00A210DC" w:rsidP="00423387">
      <w:pPr>
        <w:pStyle w:val="21"/>
        <w:spacing w:line="276" w:lineRule="auto"/>
        <w:ind w:right="-2" w:firstLine="426"/>
        <w:rPr>
          <w:sz w:val="24"/>
        </w:rPr>
      </w:pPr>
      <w:r w:rsidRPr="00F233BB">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210DC" w:rsidRPr="00F233BB" w:rsidRDefault="00A210DC" w:rsidP="00423387">
      <w:pPr>
        <w:pStyle w:val="21"/>
        <w:spacing w:line="276" w:lineRule="auto"/>
        <w:ind w:right="-2" w:firstLine="426"/>
        <w:rPr>
          <w:sz w:val="24"/>
        </w:rPr>
      </w:pPr>
      <w:r w:rsidRPr="00F233BB">
        <w:rPr>
          <w:sz w:val="24"/>
        </w:rPr>
        <w:t>характеризовать способы безопасного поведения на урок</w:t>
      </w:r>
      <w:r w:rsidRPr="00F233BB">
        <w:rPr>
          <w:spacing w:val="2"/>
          <w:sz w:val="24"/>
        </w:rPr>
        <w:t>ах физической культуры и организовывать места занятий физическими упражнениями и подвижными играми (как в</w:t>
      </w:r>
      <w:r w:rsidRPr="00F233BB">
        <w:rPr>
          <w:sz w:val="24"/>
        </w:rPr>
        <w:t xml:space="preserve"> помещениях, так и на открытом воздухе).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выявлять связь занятий физической культурой с трудовой и оборонной деятельностью;</w:t>
      </w:r>
    </w:p>
    <w:p w:rsidR="00A210DC" w:rsidRPr="00F233BB" w:rsidRDefault="00A210DC" w:rsidP="00423387">
      <w:pPr>
        <w:pStyle w:val="21"/>
        <w:spacing w:line="276" w:lineRule="auto"/>
        <w:ind w:right="-2" w:firstLine="426"/>
        <w:rPr>
          <w:i/>
          <w:sz w:val="24"/>
        </w:rPr>
      </w:pPr>
      <w:r w:rsidRPr="00F233BB">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233BB">
        <w:rPr>
          <w:i/>
          <w:spacing w:val="2"/>
          <w:sz w:val="24"/>
        </w:rPr>
        <w:t xml:space="preserve">деятельности, показателей своего здоровья, физического </w:t>
      </w:r>
      <w:r w:rsidRPr="00F233BB">
        <w:rPr>
          <w:i/>
          <w:sz w:val="24"/>
        </w:rPr>
        <w:t>развития и физической подготовленности.</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Способы физкультурной деятельности.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z w:val="24"/>
        </w:rPr>
        <w:t>отбирать упражнения для комплексов утренней зарядки и физкультминуток и выполнять их в соответствии с изученными правилами;</w:t>
      </w:r>
    </w:p>
    <w:p w:rsidR="00A210DC" w:rsidRPr="00F233BB" w:rsidRDefault="00A210DC" w:rsidP="00423387">
      <w:pPr>
        <w:pStyle w:val="21"/>
        <w:spacing w:line="276" w:lineRule="auto"/>
        <w:ind w:right="-2" w:firstLine="426"/>
        <w:rPr>
          <w:sz w:val="24"/>
        </w:rPr>
      </w:pPr>
      <w:r w:rsidRPr="00F233BB">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210DC" w:rsidRPr="00F233BB" w:rsidRDefault="00A210DC" w:rsidP="00423387">
      <w:pPr>
        <w:pStyle w:val="21"/>
        <w:spacing w:line="276" w:lineRule="auto"/>
        <w:ind w:right="-2" w:firstLine="426"/>
        <w:rPr>
          <w:sz w:val="24"/>
        </w:rPr>
      </w:pPr>
      <w:r w:rsidRPr="00F233BB">
        <w:rPr>
          <w:sz w:val="24"/>
        </w:rPr>
        <w:t>измерять показатели физического развития (рост и мас</w:t>
      </w:r>
      <w:r w:rsidRPr="00F233BB">
        <w:rPr>
          <w:spacing w:val="2"/>
          <w:sz w:val="24"/>
        </w:rPr>
        <w:t>са тела) и физической подготовленности (сила, быстрота, выносливость, равновесие, гибкость) с помощью тестовых</w:t>
      </w:r>
      <w:r w:rsidRPr="00F233BB">
        <w:rPr>
          <w:sz w:val="24"/>
        </w:rPr>
        <w:t xml:space="preserve"> упражнений; вести систематические наблюдения за динамикой показателей.</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pacing w:val="2"/>
          <w:sz w:val="24"/>
        </w:rPr>
        <w:t xml:space="preserve">вести тетрадь по физической культуре с записями </w:t>
      </w:r>
      <w:r w:rsidRPr="00F233BB">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233BB">
        <w:rPr>
          <w:i/>
          <w:spacing w:val="2"/>
          <w:sz w:val="24"/>
        </w:rPr>
        <w:t xml:space="preserve">новных показателей физического развития и физической </w:t>
      </w:r>
      <w:r w:rsidRPr="00F233BB">
        <w:rPr>
          <w:i/>
          <w:sz w:val="24"/>
        </w:rPr>
        <w:t>подготовленности;</w:t>
      </w:r>
    </w:p>
    <w:p w:rsidR="00A210DC" w:rsidRPr="00F233BB" w:rsidRDefault="00A210DC" w:rsidP="00423387">
      <w:pPr>
        <w:pStyle w:val="21"/>
        <w:spacing w:line="276" w:lineRule="auto"/>
        <w:ind w:right="-2" w:firstLine="426"/>
        <w:rPr>
          <w:i/>
          <w:spacing w:val="-2"/>
          <w:sz w:val="24"/>
        </w:rPr>
      </w:pPr>
      <w:r w:rsidRPr="00F233BB">
        <w:rPr>
          <w:i/>
          <w:spacing w:val="-2"/>
          <w:sz w:val="24"/>
        </w:rPr>
        <w:t>целенаправленно отбирать физические упражнения для индивидуальных занятий по развитию физических качеств;</w:t>
      </w:r>
    </w:p>
    <w:p w:rsidR="00A210DC" w:rsidRPr="00F233BB" w:rsidRDefault="00A210DC" w:rsidP="00423387">
      <w:pPr>
        <w:pStyle w:val="21"/>
        <w:spacing w:line="276" w:lineRule="auto"/>
        <w:ind w:right="-2" w:firstLine="426"/>
        <w:rPr>
          <w:i/>
          <w:sz w:val="24"/>
        </w:rPr>
      </w:pPr>
      <w:r w:rsidRPr="00F233BB">
        <w:rPr>
          <w:i/>
          <w:sz w:val="24"/>
        </w:rPr>
        <w:t>выполнять простейшие приёмы оказания доврачебной помощи при травмах и ушибах.</w:t>
      </w:r>
    </w:p>
    <w:p w:rsidR="00A210DC" w:rsidRPr="00F233BB"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F233BB">
        <w:rPr>
          <w:rFonts w:ascii="Times New Roman" w:hAnsi="Times New Roman" w:cs="Times New Roman"/>
          <w:b/>
          <w:i w:val="0"/>
          <w:color w:val="auto"/>
          <w:sz w:val="24"/>
          <w:szCs w:val="24"/>
        </w:rPr>
        <w:t>Физическое совершенствование.</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Выпускник научится:</w:t>
      </w:r>
    </w:p>
    <w:p w:rsidR="00A210DC" w:rsidRPr="00F233BB" w:rsidRDefault="00A210DC" w:rsidP="00423387">
      <w:pPr>
        <w:pStyle w:val="21"/>
        <w:spacing w:line="276" w:lineRule="auto"/>
        <w:ind w:right="-2" w:firstLine="426"/>
        <w:rPr>
          <w:sz w:val="24"/>
        </w:rPr>
      </w:pPr>
      <w:r w:rsidRPr="00F233BB">
        <w:rPr>
          <w:spacing w:val="2"/>
          <w:sz w:val="24"/>
        </w:rPr>
        <w:t>выполнять упражнения по коррекции и профилактике нарушения зрения и осанки, упражнения на развитие фи</w:t>
      </w:r>
      <w:r w:rsidRPr="00F233BB">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210DC" w:rsidRPr="00F233BB" w:rsidRDefault="00A210DC" w:rsidP="00423387">
      <w:pPr>
        <w:pStyle w:val="21"/>
        <w:spacing w:line="276" w:lineRule="auto"/>
        <w:ind w:right="-2" w:firstLine="426"/>
        <w:rPr>
          <w:sz w:val="24"/>
        </w:rPr>
      </w:pPr>
      <w:r w:rsidRPr="00F233BB">
        <w:rPr>
          <w:sz w:val="24"/>
        </w:rPr>
        <w:t>выполнять организующие строевые команды и приёмы;</w:t>
      </w:r>
    </w:p>
    <w:p w:rsidR="00A210DC" w:rsidRPr="00F233BB" w:rsidRDefault="00A210DC" w:rsidP="00423387">
      <w:pPr>
        <w:pStyle w:val="21"/>
        <w:spacing w:line="276" w:lineRule="auto"/>
        <w:ind w:right="-2" w:firstLine="426"/>
        <w:rPr>
          <w:sz w:val="24"/>
        </w:rPr>
      </w:pPr>
      <w:r w:rsidRPr="00F233BB">
        <w:rPr>
          <w:sz w:val="24"/>
        </w:rPr>
        <w:t>выполнять акробатические упражнения (кувырки, стойки, перекаты);</w:t>
      </w:r>
    </w:p>
    <w:p w:rsidR="00A210DC" w:rsidRPr="00F233BB" w:rsidRDefault="00A210DC" w:rsidP="00423387">
      <w:pPr>
        <w:pStyle w:val="21"/>
        <w:spacing w:line="276" w:lineRule="auto"/>
        <w:ind w:right="-2" w:firstLine="426"/>
        <w:rPr>
          <w:sz w:val="24"/>
        </w:rPr>
      </w:pPr>
      <w:r w:rsidRPr="00F233BB">
        <w:rPr>
          <w:spacing w:val="2"/>
          <w:sz w:val="24"/>
        </w:rPr>
        <w:lastRenderedPageBreak/>
        <w:t xml:space="preserve">выполнять гимнастические упражнения на спортивных </w:t>
      </w:r>
      <w:r w:rsidRPr="00F233BB">
        <w:rPr>
          <w:sz w:val="24"/>
        </w:rPr>
        <w:t>снарядах (перекладина, гимнастическое бревно);</w:t>
      </w:r>
    </w:p>
    <w:p w:rsidR="00A210DC" w:rsidRPr="00F233BB" w:rsidRDefault="00A210DC" w:rsidP="00423387">
      <w:pPr>
        <w:pStyle w:val="21"/>
        <w:spacing w:line="276" w:lineRule="auto"/>
        <w:ind w:right="-2" w:firstLine="426"/>
        <w:rPr>
          <w:sz w:val="24"/>
        </w:rPr>
      </w:pPr>
      <w:r w:rsidRPr="00F233BB">
        <w:rPr>
          <w:sz w:val="24"/>
        </w:rPr>
        <w:t>выполнять легкоатлетические упражнения (бег, прыжки, метания и броски мячей разного веса и объёма);</w:t>
      </w:r>
    </w:p>
    <w:p w:rsidR="00A210DC" w:rsidRPr="00F233BB" w:rsidRDefault="00A210DC" w:rsidP="00423387">
      <w:pPr>
        <w:pStyle w:val="21"/>
        <w:spacing w:line="276" w:lineRule="auto"/>
        <w:ind w:right="-2" w:firstLine="426"/>
        <w:rPr>
          <w:sz w:val="24"/>
        </w:rPr>
      </w:pPr>
      <w:r w:rsidRPr="00F233BB">
        <w:rPr>
          <w:sz w:val="24"/>
        </w:rPr>
        <w:t>выполнять игровые действия и упражнения из подвижных игр разной функциональной направленности.</w:t>
      </w:r>
    </w:p>
    <w:p w:rsidR="00A210DC" w:rsidRPr="00F233BB" w:rsidRDefault="00A210DC"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iCs/>
          <w:color w:val="auto"/>
          <w:sz w:val="24"/>
          <w:szCs w:val="24"/>
        </w:rPr>
        <w:t>Выпускник получит возможность научиться:</w:t>
      </w:r>
    </w:p>
    <w:p w:rsidR="00A210DC" w:rsidRPr="00F233BB" w:rsidRDefault="00A210DC" w:rsidP="00423387">
      <w:pPr>
        <w:pStyle w:val="21"/>
        <w:spacing w:line="276" w:lineRule="auto"/>
        <w:ind w:right="-2" w:firstLine="426"/>
        <w:rPr>
          <w:i/>
          <w:sz w:val="24"/>
        </w:rPr>
      </w:pPr>
      <w:r w:rsidRPr="00F233BB">
        <w:rPr>
          <w:i/>
          <w:sz w:val="24"/>
        </w:rPr>
        <w:t>сохранять правильную осанку, оптимальное телосложение;</w:t>
      </w:r>
    </w:p>
    <w:p w:rsidR="00A210DC" w:rsidRPr="00F233BB" w:rsidRDefault="00A210DC" w:rsidP="00423387">
      <w:pPr>
        <w:pStyle w:val="21"/>
        <w:spacing w:line="276" w:lineRule="auto"/>
        <w:ind w:right="-2" w:firstLine="426"/>
        <w:rPr>
          <w:i/>
          <w:sz w:val="24"/>
        </w:rPr>
      </w:pPr>
      <w:r w:rsidRPr="00F233BB">
        <w:rPr>
          <w:i/>
          <w:spacing w:val="-2"/>
          <w:sz w:val="24"/>
        </w:rPr>
        <w:t>выполнять эстетически красиво гимнастические и ак</w:t>
      </w:r>
      <w:r w:rsidRPr="00F233BB">
        <w:rPr>
          <w:i/>
          <w:sz w:val="24"/>
        </w:rPr>
        <w:t>робатические комбинации;</w:t>
      </w:r>
    </w:p>
    <w:p w:rsidR="00A210DC" w:rsidRPr="00F233BB" w:rsidRDefault="00A210DC" w:rsidP="00423387">
      <w:pPr>
        <w:pStyle w:val="21"/>
        <w:spacing w:line="276" w:lineRule="auto"/>
        <w:ind w:right="-2" w:firstLine="426"/>
        <w:rPr>
          <w:i/>
          <w:sz w:val="24"/>
        </w:rPr>
      </w:pPr>
      <w:r w:rsidRPr="00F233BB">
        <w:rPr>
          <w:i/>
          <w:sz w:val="24"/>
        </w:rPr>
        <w:t>играть в баскетбол, футбол и волейбол по упрощённым правилам;</w:t>
      </w:r>
    </w:p>
    <w:p w:rsidR="00A210DC" w:rsidRPr="00F233BB" w:rsidRDefault="00A210DC" w:rsidP="00423387">
      <w:pPr>
        <w:pStyle w:val="21"/>
        <w:spacing w:line="276" w:lineRule="auto"/>
        <w:ind w:right="-2" w:firstLine="426"/>
        <w:rPr>
          <w:i/>
          <w:sz w:val="24"/>
        </w:rPr>
      </w:pPr>
      <w:r w:rsidRPr="00F233BB">
        <w:rPr>
          <w:i/>
          <w:sz w:val="24"/>
        </w:rPr>
        <w:t>выполнять тестовые нормативы по физической подготовке;</w:t>
      </w:r>
    </w:p>
    <w:p w:rsidR="00A210DC" w:rsidRPr="00F233BB" w:rsidRDefault="00A210DC" w:rsidP="00423387">
      <w:pPr>
        <w:pStyle w:val="21"/>
        <w:spacing w:line="276" w:lineRule="auto"/>
        <w:ind w:right="-2" w:firstLine="426"/>
        <w:rPr>
          <w:i/>
          <w:sz w:val="24"/>
        </w:rPr>
      </w:pPr>
      <w:r w:rsidRPr="00F233BB">
        <w:rPr>
          <w:i/>
          <w:sz w:val="24"/>
        </w:rPr>
        <w:t>плавать, в том числе спортивными способами;</w:t>
      </w:r>
    </w:p>
    <w:p w:rsidR="00A210DC" w:rsidRPr="00F233BB" w:rsidRDefault="00A210DC" w:rsidP="00423387">
      <w:pPr>
        <w:pStyle w:val="21"/>
        <w:spacing w:line="276" w:lineRule="auto"/>
        <w:ind w:right="-2" w:firstLine="426"/>
        <w:rPr>
          <w:i/>
          <w:sz w:val="24"/>
        </w:rPr>
      </w:pPr>
      <w:r w:rsidRPr="00F233BB">
        <w:rPr>
          <w:i/>
          <w:sz w:val="24"/>
        </w:rPr>
        <w:t>выполнять передвижения на лыжах (для снежных регионов России).</w:t>
      </w:r>
    </w:p>
    <w:p w:rsidR="0025633D" w:rsidRPr="00F233BB" w:rsidRDefault="0025633D">
      <w:pPr>
        <w:spacing w:after="200" w:line="276" w:lineRule="auto"/>
      </w:pPr>
    </w:p>
    <w:p w:rsidR="00A210DC" w:rsidRPr="00F233BB" w:rsidRDefault="00A210DC" w:rsidP="00423387">
      <w:pPr>
        <w:pStyle w:val="21"/>
        <w:numPr>
          <w:ilvl w:val="0"/>
          <w:numId w:val="0"/>
        </w:numPr>
        <w:spacing w:line="276" w:lineRule="auto"/>
        <w:ind w:right="-2" w:firstLine="426"/>
        <w:rPr>
          <w:sz w:val="24"/>
        </w:rPr>
      </w:pPr>
      <w:r w:rsidRPr="00F233BB">
        <w:rPr>
          <w:sz w:val="24"/>
          <w:lang w:val="en-US"/>
        </w:rPr>
        <w:t>O</w:t>
      </w:r>
      <w:r w:rsidRPr="00F233BB">
        <w:rPr>
          <w:sz w:val="24"/>
        </w:rPr>
        <w:t xml:space="preserve">ОП НОО </w:t>
      </w:r>
      <w:r w:rsidR="0025633D" w:rsidRPr="00F233BB">
        <w:rPr>
          <w:sz w:val="24"/>
        </w:rPr>
        <w:t>КОГОБУ СШ с УИОП пгт Кикнур</w:t>
      </w:r>
      <w:r w:rsidRPr="00F233BB">
        <w:rPr>
          <w:b/>
          <w:i/>
          <w:sz w:val="24"/>
        </w:rPr>
        <w:t xml:space="preserve"> </w:t>
      </w:r>
      <w:r w:rsidRPr="00F233BB">
        <w:rPr>
          <w:sz w:val="24"/>
        </w:rPr>
        <w:t>ориентирована на становление личностных характеристик выпускника.</w:t>
      </w:r>
    </w:p>
    <w:p w:rsidR="00A210DC" w:rsidRPr="00F233BB" w:rsidRDefault="00A210DC" w:rsidP="00423387">
      <w:pPr>
        <w:pStyle w:val="21"/>
        <w:numPr>
          <w:ilvl w:val="0"/>
          <w:numId w:val="0"/>
        </w:numPr>
        <w:spacing w:line="276" w:lineRule="auto"/>
        <w:ind w:right="-2" w:firstLine="426"/>
        <w:rPr>
          <w:sz w:val="24"/>
        </w:rPr>
      </w:pPr>
      <w:r w:rsidRPr="00F233BB">
        <w:rPr>
          <w:b/>
          <w:sz w:val="24"/>
        </w:rPr>
        <w:t>Портрет выпускника начальной школы</w:t>
      </w:r>
      <w:r w:rsidRPr="00F233BB">
        <w:rPr>
          <w:sz w:val="24"/>
        </w:rPr>
        <w:t>:</w:t>
      </w:r>
    </w:p>
    <w:p w:rsidR="00A210DC" w:rsidRPr="00F233BB" w:rsidRDefault="00A210DC" w:rsidP="00423387">
      <w:pPr>
        <w:pStyle w:val="21"/>
        <w:spacing w:line="276" w:lineRule="auto"/>
        <w:ind w:right="-2" w:firstLine="426"/>
        <w:rPr>
          <w:sz w:val="24"/>
        </w:rPr>
      </w:pPr>
      <w:r w:rsidRPr="00F233BB">
        <w:rPr>
          <w:sz w:val="24"/>
        </w:rPr>
        <w:t>любящий свой народ, свой край и свою Родину;</w:t>
      </w:r>
    </w:p>
    <w:p w:rsidR="00A210DC" w:rsidRPr="00F233BB" w:rsidRDefault="00A210DC" w:rsidP="00423387">
      <w:pPr>
        <w:pStyle w:val="21"/>
        <w:spacing w:line="276" w:lineRule="auto"/>
        <w:ind w:right="-2" w:firstLine="426"/>
        <w:rPr>
          <w:sz w:val="24"/>
        </w:rPr>
      </w:pPr>
      <w:r w:rsidRPr="00F233BB">
        <w:rPr>
          <w:sz w:val="24"/>
        </w:rPr>
        <w:t>уважающий и принимающий ценности семьи и общества;</w:t>
      </w:r>
    </w:p>
    <w:p w:rsidR="00A210DC" w:rsidRPr="00F233BB" w:rsidRDefault="00A210DC" w:rsidP="00423387">
      <w:pPr>
        <w:pStyle w:val="21"/>
        <w:spacing w:line="276" w:lineRule="auto"/>
        <w:ind w:right="-2" w:firstLine="426"/>
        <w:rPr>
          <w:sz w:val="24"/>
        </w:rPr>
      </w:pPr>
      <w:r w:rsidRPr="00F233BB">
        <w:rPr>
          <w:sz w:val="24"/>
        </w:rPr>
        <w:t>любознательный, активно и заинтересованно познающий мир;</w:t>
      </w:r>
    </w:p>
    <w:p w:rsidR="00A210DC" w:rsidRPr="00F233BB" w:rsidRDefault="00A210DC" w:rsidP="00423387">
      <w:pPr>
        <w:pStyle w:val="21"/>
        <w:spacing w:line="276" w:lineRule="auto"/>
        <w:ind w:right="-2" w:firstLine="426"/>
        <w:rPr>
          <w:sz w:val="24"/>
        </w:rPr>
      </w:pPr>
      <w:r w:rsidRPr="00F233BB">
        <w:rPr>
          <w:sz w:val="24"/>
        </w:rPr>
        <w:t>владеющий основами умения учиться, способный к организации собственной деятельности;</w:t>
      </w:r>
    </w:p>
    <w:p w:rsidR="00A210DC" w:rsidRPr="00F233BB" w:rsidRDefault="00A210DC" w:rsidP="00423387">
      <w:pPr>
        <w:pStyle w:val="21"/>
        <w:spacing w:line="276" w:lineRule="auto"/>
        <w:ind w:right="-2" w:firstLine="426"/>
        <w:rPr>
          <w:sz w:val="24"/>
        </w:rPr>
      </w:pPr>
      <w:r w:rsidRPr="00F233BB">
        <w:rPr>
          <w:sz w:val="24"/>
        </w:rPr>
        <w:t>готовый самостоятельно действовать и отвечать за свои поступки перед семьей и обществом;</w:t>
      </w:r>
    </w:p>
    <w:p w:rsidR="00A210DC" w:rsidRPr="00F233BB" w:rsidRDefault="00A210DC" w:rsidP="00423387">
      <w:pPr>
        <w:pStyle w:val="21"/>
        <w:spacing w:line="276" w:lineRule="auto"/>
        <w:ind w:right="-2" w:firstLine="426"/>
        <w:rPr>
          <w:sz w:val="24"/>
        </w:rPr>
      </w:pPr>
      <w:r w:rsidRPr="00F233BB">
        <w:rPr>
          <w:sz w:val="24"/>
        </w:rPr>
        <w:t>доброжелательный, умеющий слушать и слышать собеседника, обосновывать свою позицию, высказывать свое мнение;</w:t>
      </w:r>
    </w:p>
    <w:p w:rsidR="00A210DC" w:rsidRPr="00F233BB" w:rsidRDefault="00A210DC" w:rsidP="00423387">
      <w:pPr>
        <w:pStyle w:val="21"/>
        <w:spacing w:line="276" w:lineRule="auto"/>
        <w:ind w:right="-2" w:firstLine="426"/>
        <w:rPr>
          <w:sz w:val="24"/>
        </w:rPr>
      </w:pPr>
      <w:r w:rsidRPr="00F233BB">
        <w:rPr>
          <w:sz w:val="24"/>
        </w:rPr>
        <w:t>выполняющий правила здорового и безопасного для себя и окружающих образа жизни.</w:t>
      </w:r>
    </w:p>
    <w:p w:rsidR="00446F56" w:rsidRPr="00F233BB" w:rsidRDefault="00446F56" w:rsidP="00423387">
      <w:pPr>
        <w:pStyle w:val="21"/>
        <w:numPr>
          <w:ilvl w:val="0"/>
          <w:numId w:val="0"/>
        </w:numPr>
        <w:spacing w:line="276" w:lineRule="auto"/>
        <w:ind w:right="-2" w:firstLine="680"/>
        <w:rPr>
          <w:sz w:val="24"/>
        </w:rPr>
      </w:pPr>
    </w:p>
    <w:p w:rsidR="00A210DC" w:rsidRPr="00F233BB" w:rsidRDefault="00A210DC" w:rsidP="00423387">
      <w:pPr>
        <w:pStyle w:val="afff"/>
        <w:numPr>
          <w:ilvl w:val="0"/>
          <w:numId w:val="6"/>
        </w:numPr>
        <w:spacing w:after="0"/>
        <w:ind w:left="0" w:right="-2" w:firstLine="426"/>
        <w:jc w:val="both"/>
        <w:rPr>
          <w:rFonts w:ascii="Times New Roman" w:hAnsi="Times New Roman"/>
          <w:b/>
          <w:sz w:val="24"/>
          <w:szCs w:val="24"/>
        </w:rPr>
      </w:pPr>
      <w:r w:rsidRPr="00F233BB">
        <w:rPr>
          <w:rFonts w:ascii="Times New Roman" w:hAnsi="Times New Roman"/>
          <w:b/>
          <w:sz w:val="24"/>
          <w:szCs w:val="24"/>
        </w:rPr>
        <w:t xml:space="preserve">3. </w:t>
      </w:r>
      <w:bookmarkStart w:id="34" w:name="_Toc418108307"/>
      <w:r w:rsidRPr="00F233BB">
        <w:rPr>
          <w:rFonts w:ascii="Times New Roman" w:hAnsi="Times New Roman"/>
          <w:b/>
          <w:sz w:val="24"/>
          <w:szCs w:val="24"/>
        </w:rPr>
        <w:t>Система оценки достижения планируемых результатов освоения основной образовательной программы</w:t>
      </w:r>
      <w:bookmarkEnd w:id="34"/>
      <w:r w:rsidRPr="00F233BB">
        <w:rPr>
          <w:rFonts w:ascii="Times New Roman" w:hAnsi="Times New Roman"/>
          <w:b/>
          <w:sz w:val="24"/>
          <w:szCs w:val="24"/>
        </w:rPr>
        <w:t xml:space="preserve"> начального общего образования</w:t>
      </w:r>
      <w:r w:rsidR="00446F56" w:rsidRPr="00F233BB">
        <w:rPr>
          <w:rFonts w:ascii="Times New Roman" w:hAnsi="Times New Roman"/>
          <w:b/>
          <w:sz w:val="24"/>
          <w:szCs w:val="24"/>
        </w:rPr>
        <w:t>.</w:t>
      </w:r>
    </w:p>
    <w:p w:rsidR="00A012BB" w:rsidRPr="00F233BB" w:rsidRDefault="00A012BB" w:rsidP="00423387">
      <w:pPr>
        <w:pStyle w:val="a7"/>
        <w:spacing w:line="276" w:lineRule="auto"/>
        <w:ind w:right="-2" w:firstLine="426"/>
        <w:rPr>
          <w:rFonts w:ascii="Times New Roman" w:hAnsi="Times New Roman"/>
          <w:b/>
          <w:color w:val="auto"/>
          <w:sz w:val="24"/>
          <w:szCs w:val="24"/>
        </w:rPr>
      </w:pPr>
      <w:r w:rsidRPr="00F233BB">
        <w:rPr>
          <w:rFonts w:ascii="Times New Roman" w:hAnsi="Times New Roman"/>
          <w:b/>
          <w:color w:val="auto"/>
          <w:sz w:val="24"/>
          <w:szCs w:val="24"/>
        </w:rPr>
        <w:t>Общие положения.</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вовлечённость в оценочную деятельность как педагогов, так и обучающихся.</w:t>
      </w:r>
    </w:p>
    <w:p w:rsidR="00DC2A8A" w:rsidRPr="00F233BB" w:rsidRDefault="00DC2A8A" w:rsidP="00DC2A8A">
      <w:pPr>
        <w:pStyle w:val="a7"/>
        <w:spacing w:line="276" w:lineRule="auto"/>
        <w:ind w:right="-2" w:firstLine="426"/>
        <w:rPr>
          <w:rFonts w:ascii="Times New Roman" w:hAnsi="Times New Roman"/>
          <w:sz w:val="24"/>
          <w:szCs w:val="24"/>
        </w:rPr>
      </w:pPr>
      <w:r w:rsidRPr="00F233BB">
        <w:rPr>
          <w:rFonts w:ascii="Times New Roman" w:hAnsi="Times New Roman"/>
          <w:sz w:val="24"/>
          <w:szCs w:val="24"/>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DC2A8A" w:rsidRPr="00F233BB" w:rsidRDefault="00DC2A8A" w:rsidP="00DC2A8A">
      <w:pPr>
        <w:pStyle w:val="a7"/>
        <w:spacing w:line="276" w:lineRule="auto"/>
        <w:ind w:right="-2" w:firstLine="426"/>
        <w:rPr>
          <w:rFonts w:ascii="Times New Roman" w:hAnsi="Times New Roman"/>
          <w:sz w:val="24"/>
          <w:szCs w:val="24"/>
        </w:rPr>
      </w:pPr>
      <w:r w:rsidRPr="00F233BB">
        <w:rPr>
          <w:rFonts w:ascii="Times New Roman" w:hAnsi="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C2A8A" w:rsidRPr="00F233BB" w:rsidRDefault="00DC2A8A" w:rsidP="00DC2A8A">
      <w:pPr>
        <w:pStyle w:val="a7"/>
        <w:spacing w:line="276" w:lineRule="auto"/>
        <w:ind w:right="-2" w:firstLine="426"/>
        <w:rPr>
          <w:rFonts w:ascii="Times New Roman" w:hAnsi="Times New Roman"/>
          <w:sz w:val="24"/>
          <w:szCs w:val="24"/>
        </w:rPr>
      </w:pPr>
      <w:r w:rsidRPr="00F233BB">
        <w:rPr>
          <w:rFonts w:ascii="Times New Roman" w:hAnsi="Times New Roman"/>
          <w:sz w:val="24"/>
          <w:szCs w:val="24"/>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DC2A8A" w:rsidRPr="00F233BB" w:rsidRDefault="00DC2A8A" w:rsidP="00DC2A8A">
      <w:pPr>
        <w:pStyle w:val="a7"/>
        <w:spacing w:line="276" w:lineRule="auto"/>
        <w:ind w:right="-2" w:firstLine="426"/>
        <w:rPr>
          <w:rFonts w:ascii="Times New Roman" w:hAnsi="Times New Roman"/>
          <w:sz w:val="24"/>
          <w:szCs w:val="24"/>
        </w:rPr>
      </w:pPr>
      <w:r w:rsidRPr="00F233BB">
        <w:rPr>
          <w:rFonts w:ascii="Times New Roman" w:hAnsi="Times New Roman"/>
          <w:sz w:val="24"/>
          <w:szCs w:val="24"/>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C2A8A" w:rsidRPr="00F233BB" w:rsidRDefault="00DC2A8A" w:rsidP="00DC2A8A">
      <w:pPr>
        <w:pStyle w:val="a7"/>
        <w:spacing w:line="276" w:lineRule="auto"/>
        <w:ind w:right="-2" w:firstLine="426"/>
        <w:rPr>
          <w:rFonts w:ascii="Times New Roman" w:hAnsi="Times New Roman"/>
          <w:sz w:val="24"/>
          <w:szCs w:val="24"/>
        </w:rPr>
      </w:pPr>
      <w:r w:rsidRPr="00F233BB">
        <w:rPr>
          <w:rFonts w:ascii="Times New Roman" w:hAnsi="Times New Roman"/>
          <w:sz w:val="24"/>
          <w:szCs w:val="24"/>
        </w:rPr>
        <w:lastRenderedPageBreak/>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DC2A8A" w:rsidRPr="00F233BB" w:rsidRDefault="00DC2A8A" w:rsidP="00DC2A8A">
      <w:pPr>
        <w:pStyle w:val="a7"/>
        <w:spacing w:line="276" w:lineRule="auto"/>
        <w:ind w:right="-2" w:firstLine="426"/>
        <w:rPr>
          <w:rFonts w:ascii="Times New Roman" w:hAnsi="Times New Roman"/>
          <w:sz w:val="24"/>
          <w:szCs w:val="24"/>
        </w:rPr>
      </w:pPr>
      <w:r w:rsidRPr="00F233BB">
        <w:rPr>
          <w:rFonts w:ascii="Times New Roman" w:hAnsi="Times New Roman"/>
          <w:sz w:val="24"/>
          <w:szCs w:val="24"/>
        </w:rPr>
        <w:t>5) позволять осуществлять оценку динамики учебных достижений обучающихся.</w:t>
      </w:r>
    </w:p>
    <w:p w:rsidR="00A210DC" w:rsidRPr="00F233BB" w:rsidRDefault="00A210DC" w:rsidP="00423387">
      <w:pPr>
        <w:pStyle w:val="a7"/>
        <w:spacing w:line="276" w:lineRule="auto"/>
        <w:ind w:right="-2" w:firstLine="426"/>
        <w:rPr>
          <w:rFonts w:ascii="Times New Roman" w:hAnsi="Times New Roman"/>
          <w:color w:val="FF0000"/>
          <w:sz w:val="24"/>
          <w:szCs w:val="24"/>
        </w:rPr>
      </w:pPr>
      <w:r w:rsidRPr="00F233BB">
        <w:rPr>
          <w:rFonts w:ascii="Times New Roman" w:hAnsi="Times New Roman"/>
          <w:color w:val="auto"/>
          <w:sz w:val="24"/>
          <w:szCs w:val="24"/>
        </w:rPr>
        <w:t>Оценка</w:t>
      </w:r>
      <w:r w:rsidRPr="00F233BB">
        <w:rPr>
          <w:rFonts w:ascii="Times New Roman" w:hAnsi="Times New Roman"/>
          <w:sz w:val="24"/>
          <w:szCs w:val="24"/>
        </w:rPr>
        <w:t xml:space="preserve"> достижения планируемых результатов освоения основной образовательной программы начального общего образования</w:t>
      </w:r>
      <w:r w:rsidRPr="00F233BB">
        <w:rPr>
          <w:rFonts w:ascii="Times New Roman" w:hAnsi="Times New Roman"/>
          <w:color w:val="auto"/>
          <w:sz w:val="24"/>
          <w:szCs w:val="24"/>
        </w:rPr>
        <w:t xml:space="preserve"> дает возможность педагогам и обучающимся освоить эффективные средства управления учебной деятельностью.</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В соответствии с ФГОС НОО основным</w:t>
      </w:r>
      <w:r w:rsidRPr="00F233BB">
        <w:rPr>
          <w:rFonts w:ascii="Times New Roman" w:hAnsi="Times New Roman"/>
          <w:b/>
          <w:bCs/>
          <w:color w:val="auto"/>
          <w:sz w:val="24"/>
          <w:szCs w:val="24"/>
        </w:rPr>
        <w:t xml:space="preserve"> объектом </w:t>
      </w:r>
      <w:r w:rsidRPr="00F233BB">
        <w:rPr>
          <w:rFonts w:ascii="Times New Roman" w:hAnsi="Times New Roman"/>
          <w:color w:val="auto"/>
          <w:sz w:val="24"/>
          <w:szCs w:val="24"/>
        </w:rPr>
        <w:t xml:space="preserve">системы оценки, её </w:t>
      </w:r>
      <w:r w:rsidRPr="00F233BB">
        <w:rPr>
          <w:rFonts w:ascii="Times New Roman" w:hAnsi="Times New Roman"/>
          <w:b/>
          <w:bCs/>
          <w:color w:val="auto"/>
          <w:sz w:val="24"/>
          <w:szCs w:val="24"/>
        </w:rPr>
        <w:t>содержательной и критериальной базой выступают планируемые результаты</w:t>
      </w:r>
      <w:r w:rsidRPr="00F233BB">
        <w:rPr>
          <w:rFonts w:ascii="Times New Roman" w:hAnsi="Times New Roman"/>
          <w:color w:val="auto"/>
          <w:sz w:val="24"/>
          <w:szCs w:val="24"/>
        </w:rPr>
        <w:t xml:space="preserve"> освоения обучающимися ООП НОО.</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Основными направлениями и целями оценочной деятель</w:t>
      </w:r>
      <w:r w:rsidRPr="00F233BB">
        <w:rPr>
          <w:rFonts w:ascii="Times New Roman" w:hAnsi="Times New Roman"/>
          <w:color w:val="auto"/>
          <w:spacing w:val="2"/>
          <w:sz w:val="24"/>
          <w:szCs w:val="24"/>
        </w:rPr>
        <w:t xml:space="preserve">ности в соответствии с требованиями ФГОС НОО являются </w:t>
      </w:r>
      <w:r w:rsidRPr="00F233BB">
        <w:rPr>
          <w:rFonts w:ascii="Times New Roman" w:hAnsi="Times New Roman"/>
          <w:color w:val="auto"/>
          <w:sz w:val="24"/>
          <w:szCs w:val="24"/>
        </w:rPr>
        <w:t>оценка образовательных достижений.</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F233BB">
        <w:rPr>
          <w:rFonts w:ascii="Times New Roman" w:hAnsi="Times New Roman"/>
          <w:color w:val="auto"/>
          <w:sz w:val="24"/>
          <w:szCs w:val="24"/>
        </w:rPr>
        <w:t xml:space="preserve">начального общего образования выступают планируемые </w:t>
      </w:r>
      <w:r w:rsidRPr="00F233BB">
        <w:rPr>
          <w:rFonts w:ascii="Times New Roman" w:hAnsi="Times New Roman"/>
          <w:color w:val="auto"/>
          <w:spacing w:val="2"/>
          <w:sz w:val="24"/>
          <w:szCs w:val="24"/>
        </w:rPr>
        <w:t xml:space="preserve">результаты, составляющие содержание блока </w:t>
      </w:r>
      <w:r w:rsidRPr="00F233BB">
        <w:rPr>
          <w:rFonts w:ascii="Times New Roman" w:hAnsi="Times New Roman"/>
          <w:b/>
          <w:color w:val="auto"/>
          <w:spacing w:val="2"/>
          <w:sz w:val="24"/>
          <w:szCs w:val="24"/>
          <w:u w:val="single"/>
        </w:rPr>
        <w:t>«Выпускник </w:t>
      </w:r>
      <w:r w:rsidRPr="00F233BB">
        <w:rPr>
          <w:rFonts w:ascii="Times New Roman" w:hAnsi="Times New Roman"/>
          <w:b/>
          <w:color w:val="auto"/>
          <w:sz w:val="24"/>
          <w:szCs w:val="24"/>
          <w:u w:val="single"/>
        </w:rPr>
        <w:t>научится»</w:t>
      </w:r>
      <w:r w:rsidRPr="00F233BB">
        <w:rPr>
          <w:rFonts w:ascii="Times New Roman" w:hAnsi="Times New Roman"/>
          <w:color w:val="auto"/>
          <w:sz w:val="24"/>
          <w:szCs w:val="24"/>
        </w:rPr>
        <w:t xml:space="preserve"> для каждой программы, предмета, курса.</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При оценке результатов деятельности образовательной </w:t>
      </w:r>
      <w:r w:rsidRPr="00F233BB">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F233BB">
        <w:rPr>
          <w:rFonts w:ascii="Times New Roman" w:hAnsi="Times New Roman"/>
          <w:color w:val="auto"/>
          <w:spacing w:val="2"/>
          <w:sz w:val="24"/>
          <w:szCs w:val="24"/>
        </w:rPr>
        <w:t xml:space="preserve">программы, составляющие содержание блоков «Выпускник </w:t>
      </w:r>
      <w:r w:rsidRPr="00F233BB">
        <w:rPr>
          <w:rFonts w:ascii="Times New Roman" w:hAnsi="Times New Roman"/>
          <w:color w:val="auto"/>
          <w:sz w:val="24"/>
          <w:szCs w:val="24"/>
        </w:rPr>
        <w:t xml:space="preserve">научится» и </w:t>
      </w:r>
      <w:r w:rsidRPr="00F233BB">
        <w:rPr>
          <w:rFonts w:ascii="Times New Roman" w:hAnsi="Times New Roman"/>
          <w:iCs/>
          <w:color w:val="auto"/>
          <w:sz w:val="24"/>
          <w:szCs w:val="24"/>
        </w:rPr>
        <w:t>«Выпускник получит возможность научиться»</w:t>
      </w:r>
      <w:r w:rsidRPr="00F233BB">
        <w:rPr>
          <w:rFonts w:ascii="Times New Roman" w:hAnsi="Times New Roman"/>
          <w:color w:val="auto"/>
          <w:sz w:val="24"/>
          <w:szCs w:val="24"/>
        </w:rPr>
        <w:t xml:space="preserve"> для каждой учебной программы.</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Система оценки достижения планируемых результатов освоения ООП НОО предполагает </w:t>
      </w:r>
      <w:r w:rsidRPr="00F233BB">
        <w:rPr>
          <w:rFonts w:ascii="Times New Roman" w:hAnsi="Times New Roman"/>
          <w:b/>
          <w:bCs/>
          <w:iCs/>
          <w:color w:val="auto"/>
          <w:spacing w:val="2"/>
          <w:sz w:val="24"/>
          <w:szCs w:val="24"/>
        </w:rPr>
        <w:t>комплексный подход к оценке результатов</w:t>
      </w:r>
      <w:r w:rsidRPr="00F233BB">
        <w:rPr>
          <w:rFonts w:ascii="Times New Roman" w:hAnsi="Times New Roman"/>
          <w:color w:val="auto"/>
          <w:spacing w:val="2"/>
          <w:sz w:val="24"/>
          <w:szCs w:val="24"/>
        </w:rPr>
        <w:t xml:space="preserve"> образования, позволяющий вести </w:t>
      </w:r>
      <w:r w:rsidRPr="00F233BB">
        <w:rPr>
          <w:rFonts w:ascii="Times New Roman" w:hAnsi="Times New Roman"/>
          <w:color w:val="auto"/>
          <w:sz w:val="24"/>
          <w:szCs w:val="24"/>
        </w:rPr>
        <w:t>оценку достижения обучающимися всех трёх групп результатов образования:</w:t>
      </w:r>
      <w:r w:rsidRPr="00F233BB">
        <w:rPr>
          <w:rFonts w:ascii="Times New Roman" w:hAnsi="Times New Roman"/>
          <w:b/>
          <w:bCs/>
          <w:iCs/>
          <w:color w:val="auto"/>
          <w:sz w:val="24"/>
          <w:szCs w:val="24"/>
        </w:rPr>
        <w:t xml:space="preserve"> личностных, метапредметных и предметных</w:t>
      </w:r>
      <w:r w:rsidRPr="00F233BB">
        <w:rPr>
          <w:rFonts w:ascii="Times New Roman" w:hAnsi="Times New Roman"/>
          <w:color w:val="auto"/>
          <w:sz w:val="24"/>
          <w:szCs w:val="24"/>
        </w:rPr>
        <w:t>.</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В соответствии с требованиями ФГОС НОО предоставление </w:t>
      </w:r>
      <w:r w:rsidRPr="00F233BB">
        <w:rPr>
          <w:rFonts w:ascii="Times New Roman" w:hAnsi="Times New Roman"/>
          <w:color w:val="auto"/>
          <w:spacing w:val="2"/>
          <w:sz w:val="24"/>
          <w:szCs w:val="24"/>
        </w:rPr>
        <w:t xml:space="preserve">и использование </w:t>
      </w:r>
      <w:r w:rsidRPr="00F233BB">
        <w:rPr>
          <w:rFonts w:ascii="Times New Roman" w:hAnsi="Times New Roman"/>
          <w:b/>
          <w:bCs/>
          <w:iCs/>
          <w:color w:val="auto"/>
          <w:spacing w:val="2"/>
          <w:sz w:val="24"/>
          <w:szCs w:val="24"/>
        </w:rPr>
        <w:t>персонифицированной информации</w:t>
      </w:r>
      <w:r w:rsidRPr="00F233BB">
        <w:rPr>
          <w:rFonts w:ascii="Times New Roman" w:hAnsi="Times New Roman"/>
          <w:color w:val="auto"/>
          <w:spacing w:val="2"/>
          <w:sz w:val="24"/>
          <w:szCs w:val="24"/>
        </w:rPr>
        <w:t xml:space="preserve"> воз</w:t>
      </w:r>
      <w:r w:rsidRPr="00F233BB">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F233BB">
        <w:rPr>
          <w:rFonts w:ascii="Times New Roman" w:hAnsi="Times New Roman"/>
          <w:color w:val="auto"/>
          <w:spacing w:val="-2"/>
          <w:sz w:val="24"/>
          <w:szCs w:val="24"/>
        </w:rPr>
        <w:t xml:space="preserve">и использование исключительно </w:t>
      </w:r>
      <w:r w:rsidRPr="00F233BB">
        <w:rPr>
          <w:rFonts w:ascii="Times New Roman" w:hAnsi="Times New Roman"/>
          <w:b/>
          <w:bCs/>
          <w:iCs/>
          <w:color w:val="auto"/>
          <w:spacing w:val="-2"/>
          <w:sz w:val="24"/>
          <w:szCs w:val="24"/>
        </w:rPr>
        <w:t>неперсонифицированной</w:t>
      </w:r>
      <w:r w:rsidR="0025633D" w:rsidRPr="00F233BB">
        <w:rPr>
          <w:rFonts w:ascii="Times New Roman" w:hAnsi="Times New Roman"/>
          <w:b/>
          <w:bCs/>
          <w:iCs/>
          <w:color w:val="auto"/>
          <w:spacing w:val="-2"/>
          <w:sz w:val="24"/>
          <w:szCs w:val="24"/>
        </w:rPr>
        <w:t xml:space="preserve"> </w:t>
      </w:r>
      <w:r w:rsidRPr="00F233BB">
        <w:rPr>
          <w:rFonts w:ascii="Times New Roman" w:hAnsi="Times New Roman"/>
          <w:b/>
          <w:bCs/>
          <w:iCs/>
          <w:color w:val="auto"/>
          <w:sz w:val="24"/>
          <w:szCs w:val="24"/>
        </w:rPr>
        <w:t>(анонимной) информации</w:t>
      </w:r>
      <w:r w:rsidRPr="00F233BB">
        <w:rPr>
          <w:rFonts w:ascii="Times New Roman" w:hAnsi="Times New Roman"/>
          <w:color w:val="auto"/>
          <w:sz w:val="24"/>
          <w:szCs w:val="24"/>
        </w:rPr>
        <w:t xml:space="preserve"> о достигаемых обучающимися образовательных результатах.</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Интерпретация результатов оценки ведётся на основе </w:t>
      </w:r>
      <w:r w:rsidRPr="00F233BB">
        <w:rPr>
          <w:rFonts w:ascii="Times New Roman" w:hAnsi="Times New Roman"/>
          <w:b/>
          <w:bCs/>
          <w:iCs/>
          <w:color w:val="auto"/>
          <w:sz w:val="24"/>
          <w:szCs w:val="24"/>
        </w:rPr>
        <w:t>кон</w:t>
      </w:r>
      <w:r w:rsidRPr="00F233BB">
        <w:rPr>
          <w:rFonts w:ascii="Times New Roman" w:hAnsi="Times New Roman"/>
          <w:b/>
          <w:bCs/>
          <w:iCs/>
          <w:color w:val="auto"/>
          <w:spacing w:val="2"/>
          <w:sz w:val="24"/>
          <w:szCs w:val="24"/>
        </w:rPr>
        <w:t>текстной информации</w:t>
      </w:r>
      <w:r w:rsidRPr="00F233BB">
        <w:rPr>
          <w:rFonts w:ascii="Times New Roman" w:hAnsi="Times New Roman"/>
          <w:color w:val="auto"/>
          <w:spacing w:val="2"/>
          <w:sz w:val="24"/>
          <w:szCs w:val="24"/>
        </w:rPr>
        <w:t xml:space="preserve"> об условиях и особенностях деятельности субъектов </w:t>
      </w:r>
      <w:r w:rsidRPr="00F233BB">
        <w:rPr>
          <w:rFonts w:ascii="Times New Roman" w:hAnsi="Times New Roman"/>
          <w:color w:val="auto"/>
          <w:sz w:val="24"/>
          <w:szCs w:val="24"/>
        </w:rPr>
        <w:t>образовательных отношений</w:t>
      </w:r>
      <w:r w:rsidRPr="00F233BB">
        <w:rPr>
          <w:rFonts w:ascii="Times New Roman" w:hAnsi="Times New Roman"/>
          <w:color w:val="auto"/>
          <w:spacing w:val="2"/>
          <w:sz w:val="24"/>
          <w:szCs w:val="24"/>
        </w:rPr>
        <w:t>. В частно</w:t>
      </w:r>
      <w:r w:rsidRPr="00F233BB">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Система оценки предусматривает </w:t>
      </w:r>
      <w:r w:rsidRPr="00F233BB">
        <w:rPr>
          <w:rFonts w:ascii="Times New Roman" w:hAnsi="Times New Roman"/>
          <w:b/>
          <w:bCs/>
          <w:iCs/>
          <w:color w:val="auto"/>
          <w:spacing w:val="2"/>
          <w:sz w:val="24"/>
          <w:szCs w:val="24"/>
        </w:rPr>
        <w:t>уровневый подход</w:t>
      </w:r>
      <w:r w:rsidRPr="00F233BB">
        <w:rPr>
          <w:rFonts w:ascii="Times New Roman" w:hAnsi="Times New Roman"/>
          <w:color w:val="auto"/>
          <w:spacing w:val="2"/>
          <w:sz w:val="24"/>
          <w:szCs w:val="24"/>
        </w:rPr>
        <w:t xml:space="preserve"> к представлению планируемых результатов и инструментарию </w:t>
      </w:r>
      <w:r w:rsidRPr="00F233BB">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F233BB">
        <w:rPr>
          <w:rFonts w:ascii="Times New Roman" w:hAnsi="Times New Roman"/>
          <w:color w:val="auto"/>
          <w:spacing w:val="-2"/>
          <w:sz w:val="24"/>
          <w:szCs w:val="24"/>
        </w:rPr>
        <w:t>необходимый для продолжения образования и реально дости</w:t>
      </w:r>
      <w:r w:rsidRPr="00F233BB">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F233BB">
        <w:rPr>
          <w:rFonts w:ascii="Times New Roman" w:hAnsi="Times New Roman"/>
          <w:color w:val="auto"/>
          <w:spacing w:val="2"/>
          <w:sz w:val="24"/>
          <w:szCs w:val="24"/>
        </w:rPr>
        <w:t xml:space="preserve">интерпретируется как безусловный учебный успех ребёнка, </w:t>
      </w:r>
      <w:r w:rsidRPr="00F233BB">
        <w:rPr>
          <w:rFonts w:ascii="Times New Roman" w:hAnsi="Times New Roman"/>
          <w:color w:val="auto"/>
          <w:sz w:val="24"/>
          <w:szCs w:val="24"/>
        </w:rPr>
        <w:t>как исполнение им требований ФГОС НОО. А оценка инди</w:t>
      </w:r>
      <w:r w:rsidRPr="00F233BB">
        <w:rPr>
          <w:rFonts w:ascii="Times New Roman" w:hAnsi="Times New Roman"/>
          <w:color w:val="auto"/>
          <w:spacing w:val="2"/>
          <w:sz w:val="24"/>
          <w:szCs w:val="24"/>
        </w:rPr>
        <w:t xml:space="preserve">видуальных образовательных достижений ведётся «методом </w:t>
      </w:r>
      <w:r w:rsidRPr="00F233BB">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F233BB">
        <w:rPr>
          <w:rFonts w:ascii="Times New Roman" w:hAnsi="Times New Roman"/>
          <w:color w:val="auto"/>
          <w:spacing w:val="2"/>
          <w:sz w:val="24"/>
          <w:szCs w:val="24"/>
        </w:rPr>
        <w:t>жения обучающихся, выстраивать индивидуальные траекто</w:t>
      </w:r>
      <w:r w:rsidRPr="00F233BB">
        <w:rPr>
          <w:rFonts w:ascii="Times New Roman" w:hAnsi="Times New Roman"/>
          <w:color w:val="auto"/>
          <w:sz w:val="24"/>
          <w:szCs w:val="24"/>
        </w:rPr>
        <w:t>рии движения с учётом зоны ближайшего развития.</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В процессе оценки используются разнообразные методы </w:t>
      </w:r>
      <w:r w:rsidRPr="00F233BB">
        <w:rPr>
          <w:rFonts w:ascii="Times New Roman" w:hAnsi="Times New Roman"/>
          <w:color w:val="auto"/>
          <w:sz w:val="24"/>
          <w:szCs w:val="24"/>
        </w:rPr>
        <w:t>и формы, взаимно дополняющие друг друга (стандартизиро</w:t>
      </w:r>
      <w:r w:rsidRPr="00F233BB">
        <w:rPr>
          <w:rFonts w:ascii="Times New Roman" w:hAnsi="Times New Roman"/>
          <w:color w:val="auto"/>
          <w:spacing w:val="2"/>
          <w:sz w:val="24"/>
          <w:szCs w:val="24"/>
        </w:rPr>
        <w:t>ванные письменные и устные работы, проекты, практиче</w:t>
      </w:r>
      <w:r w:rsidRPr="00F233BB">
        <w:rPr>
          <w:rFonts w:ascii="Times New Roman" w:hAnsi="Times New Roman"/>
          <w:color w:val="auto"/>
          <w:sz w:val="24"/>
          <w:szCs w:val="24"/>
        </w:rPr>
        <w:t>ские работы, творческие работы, самоанализ и самооценка, наблюдения и</w:t>
      </w:r>
      <w:r w:rsidRPr="00F233BB">
        <w:rPr>
          <w:rFonts w:ascii="Times New Roman" w:hAnsi="Times New Roman"/>
          <w:color w:val="auto"/>
          <w:sz w:val="24"/>
          <w:szCs w:val="24"/>
        </w:rPr>
        <w:t> </w:t>
      </w:r>
      <w:r w:rsidRPr="00F233BB">
        <w:rPr>
          <w:rFonts w:ascii="Times New Roman" w:hAnsi="Times New Roman"/>
          <w:color w:val="auto"/>
          <w:sz w:val="24"/>
          <w:szCs w:val="24"/>
        </w:rPr>
        <w:t>др.).</w:t>
      </w:r>
    </w:p>
    <w:p w:rsidR="00A210DC" w:rsidRPr="00F233BB" w:rsidRDefault="00A210DC" w:rsidP="00423387">
      <w:pPr>
        <w:spacing w:line="276" w:lineRule="auto"/>
        <w:ind w:right="-2" w:firstLine="426"/>
        <w:jc w:val="both"/>
        <w:rPr>
          <w:rFonts w:eastAsia="Calibri"/>
        </w:rPr>
      </w:pPr>
      <w:r w:rsidRPr="00F233BB">
        <w:rPr>
          <w:rFonts w:eastAsia="Calibri"/>
        </w:rPr>
        <w:lastRenderedPageBreak/>
        <w:t xml:space="preserve">Система оценки результатов включает в себя </w:t>
      </w:r>
      <w:r w:rsidRPr="00F233BB">
        <w:rPr>
          <w:rFonts w:eastAsia="Calibri"/>
          <w:b/>
        </w:rPr>
        <w:t xml:space="preserve">внешнюю </w:t>
      </w:r>
      <w:r w:rsidRPr="00F233BB">
        <w:rPr>
          <w:rFonts w:eastAsia="Calibri"/>
        </w:rPr>
        <w:t xml:space="preserve">оценку, осуществляемую внешними по отношению к школе службами, а также </w:t>
      </w:r>
      <w:r w:rsidRPr="00F233BB">
        <w:rPr>
          <w:rFonts w:eastAsia="Calibri"/>
          <w:b/>
        </w:rPr>
        <w:t>внутреннюю</w:t>
      </w:r>
      <w:r w:rsidRPr="00F233BB">
        <w:rPr>
          <w:rFonts w:eastAsia="Calibri"/>
        </w:rPr>
        <w:t xml:space="preserve"> оценку, осуществляемую самой школой, и предполагающую включение обучающихся в контрольно- оценочную деятельность с тем, чтобы стимулировать их к объективному контролю, а не сокрытию своего незнания и неумения, на формирование потребности в адекватной и конструктивной самооценке.</w:t>
      </w:r>
    </w:p>
    <w:p w:rsidR="00A210DC" w:rsidRPr="00F233BB" w:rsidRDefault="00A210DC" w:rsidP="00423387">
      <w:pPr>
        <w:spacing w:line="276" w:lineRule="auto"/>
        <w:ind w:right="-2" w:firstLine="426"/>
        <w:jc w:val="both"/>
        <w:outlineLvl w:val="1"/>
        <w:rPr>
          <w:rFonts w:eastAsia="MS Gothic"/>
          <w:b/>
        </w:rPr>
      </w:pPr>
      <w:bookmarkStart w:id="35" w:name="_Toc418108309"/>
      <w:r w:rsidRPr="00F233BB">
        <w:rPr>
          <w:rFonts w:eastAsia="MS Gothic"/>
          <w:b/>
        </w:rPr>
        <w:t>Особенности оценки личностных, метапредметных и предметных результатов</w:t>
      </w:r>
      <w:bookmarkEnd w:id="35"/>
      <w:r w:rsidRPr="00F233BB">
        <w:rPr>
          <w:rFonts w:eastAsia="MS Gothic"/>
          <w:b/>
        </w:rPr>
        <w:t>.</w:t>
      </w:r>
    </w:p>
    <w:p w:rsidR="00A210DC" w:rsidRPr="00F233BB" w:rsidRDefault="00A210DC" w:rsidP="00423387">
      <w:pPr>
        <w:pStyle w:val="a7"/>
        <w:spacing w:line="276" w:lineRule="auto"/>
        <w:ind w:right="-2" w:firstLine="426"/>
        <w:rPr>
          <w:rFonts w:ascii="Times New Roman" w:hAnsi="Times New Roman"/>
          <w:color w:val="auto"/>
          <w:spacing w:val="2"/>
          <w:sz w:val="24"/>
          <w:szCs w:val="24"/>
        </w:rPr>
      </w:pPr>
      <w:r w:rsidRPr="00F233BB">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F233BB">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233BB">
        <w:rPr>
          <w:rFonts w:ascii="Times New Roman" w:hAnsi="Times New Roman"/>
          <w:color w:val="auto"/>
          <w:sz w:val="24"/>
          <w:szCs w:val="24"/>
        </w:rPr>
        <w:t>чального общего образования.</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Основным объектом оценки </w:t>
      </w:r>
      <w:r w:rsidRPr="00F233BB">
        <w:rPr>
          <w:rFonts w:ascii="Times New Roman" w:hAnsi="Times New Roman"/>
          <w:b/>
          <w:color w:val="auto"/>
          <w:sz w:val="24"/>
          <w:szCs w:val="24"/>
        </w:rPr>
        <w:t>личностных результатов</w:t>
      </w:r>
      <w:r w:rsidRPr="00F233BB">
        <w:rPr>
          <w:rFonts w:ascii="Times New Roman" w:hAnsi="Times New Roman"/>
          <w:color w:val="auto"/>
          <w:sz w:val="24"/>
          <w:szCs w:val="24"/>
        </w:rPr>
        <w:t xml:space="preserve"> слу</w:t>
      </w:r>
      <w:r w:rsidRPr="00F233BB">
        <w:rPr>
          <w:rFonts w:ascii="Times New Roman" w:hAnsi="Times New Roman"/>
          <w:color w:val="auto"/>
          <w:spacing w:val="4"/>
          <w:sz w:val="24"/>
          <w:szCs w:val="24"/>
        </w:rPr>
        <w:t xml:space="preserve">жит сформированность универсальных учебных действий, </w:t>
      </w:r>
      <w:r w:rsidRPr="00F233BB">
        <w:rPr>
          <w:rFonts w:ascii="Times New Roman" w:hAnsi="Times New Roman"/>
          <w:color w:val="auto"/>
          <w:sz w:val="24"/>
          <w:szCs w:val="24"/>
        </w:rPr>
        <w:t>включаемых в следующие три основных блока:</w:t>
      </w:r>
    </w:p>
    <w:p w:rsidR="00A210DC" w:rsidRPr="00F233BB" w:rsidRDefault="00A210DC" w:rsidP="00423387">
      <w:pPr>
        <w:pStyle w:val="21"/>
        <w:spacing w:line="276" w:lineRule="auto"/>
        <w:ind w:right="-2" w:firstLine="426"/>
        <w:rPr>
          <w:sz w:val="24"/>
        </w:rPr>
      </w:pPr>
      <w:r w:rsidRPr="00F233BB">
        <w:rPr>
          <w:iCs/>
          <w:sz w:val="24"/>
          <w:u w:val="single"/>
        </w:rPr>
        <w:t>самоопределение</w:t>
      </w:r>
      <w:r w:rsidRPr="00F233BB">
        <w:rPr>
          <w:sz w:val="24"/>
          <w:u w:val="single"/>
        </w:rPr>
        <w:t> </w:t>
      </w:r>
      <w:r w:rsidRPr="00F233BB">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210DC" w:rsidRPr="00F233BB" w:rsidRDefault="00A210DC" w:rsidP="00423387">
      <w:pPr>
        <w:pStyle w:val="21"/>
        <w:spacing w:line="276" w:lineRule="auto"/>
        <w:ind w:right="-2" w:firstLine="426"/>
        <w:rPr>
          <w:sz w:val="24"/>
        </w:rPr>
      </w:pPr>
      <w:r w:rsidRPr="00F233BB">
        <w:rPr>
          <w:iCs/>
          <w:sz w:val="24"/>
          <w:u w:val="single"/>
        </w:rPr>
        <w:t>смыслообразование</w:t>
      </w:r>
      <w:r w:rsidRPr="00F233BB">
        <w:rPr>
          <w:sz w:val="24"/>
          <w:u w:val="single"/>
        </w:rPr>
        <w:t> </w:t>
      </w:r>
      <w:r w:rsidRPr="00F233BB">
        <w:rPr>
          <w:sz w:val="24"/>
        </w:rPr>
        <w:t>— поиск и установление личностного смысла (т.</w:t>
      </w:r>
      <w:r w:rsidRPr="00F233BB">
        <w:rPr>
          <w:sz w:val="24"/>
        </w:rPr>
        <w:t> </w:t>
      </w:r>
      <w:r w:rsidRPr="00F233BB">
        <w:rPr>
          <w:sz w:val="24"/>
        </w:rPr>
        <w:t>е. «значения для себя») учения обучающимися на основе устойчивой системы учебно</w:t>
      </w:r>
      <w:r w:rsidRPr="00F233BB">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A210DC" w:rsidRPr="00F233BB" w:rsidRDefault="00A210DC" w:rsidP="00423387">
      <w:pPr>
        <w:pStyle w:val="21"/>
        <w:spacing w:line="276" w:lineRule="auto"/>
        <w:ind w:right="-2" w:firstLine="426"/>
        <w:rPr>
          <w:sz w:val="24"/>
        </w:rPr>
      </w:pPr>
      <w:r w:rsidRPr="00F233BB">
        <w:rPr>
          <w:iCs/>
          <w:sz w:val="24"/>
          <w:u w:val="single"/>
        </w:rPr>
        <w:t>морально</w:t>
      </w:r>
      <w:r w:rsidRPr="00F233BB">
        <w:rPr>
          <w:iCs/>
          <w:sz w:val="24"/>
          <w:u w:val="single"/>
        </w:rPr>
        <w:noBreakHyphen/>
        <w:t>этическая ориентация</w:t>
      </w:r>
      <w:r w:rsidRPr="00F233BB">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Основное содержание оценки личностных результатов </w:t>
      </w:r>
      <w:r w:rsidRPr="00F233BB">
        <w:rPr>
          <w:rFonts w:ascii="Times New Roman" w:hAnsi="Times New Roman"/>
          <w:color w:val="auto"/>
          <w:spacing w:val="2"/>
          <w:sz w:val="24"/>
          <w:szCs w:val="24"/>
        </w:rPr>
        <w:t xml:space="preserve">при получении  начального общего образования строится вокруг </w:t>
      </w:r>
      <w:r w:rsidRPr="00F233BB">
        <w:rPr>
          <w:rFonts w:ascii="Times New Roman" w:hAnsi="Times New Roman"/>
          <w:color w:val="auto"/>
          <w:sz w:val="24"/>
          <w:szCs w:val="24"/>
        </w:rPr>
        <w:t>оценки:</w:t>
      </w:r>
    </w:p>
    <w:p w:rsidR="00A210DC" w:rsidRPr="00F233BB" w:rsidRDefault="00A210DC" w:rsidP="00423387">
      <w:pPr>
        <w:pStyle w:val="21"/>
        <w:spacing w:line="276" w:lineRule="auto"/>
        <w:ind w:right="-2" w:firstLine="426"/>
        <w:rPr>
          <w:sz w:val="24"/>
        </w:rPr>
      </w:pPr>
      <w:r w:rsidRPr="00F233BB">
        <w:rPr>
          <w:sz w:val="24"/>
        </w:rPr>
        <w:t>сформированности внутренней позиции обучающегося, которая находит отражение в эмоционально</w:t>
      </w:r>
      <w:r w:rsidRPr="00F233BB">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210DC" w:rsidRPr="00F233BB" w:rsidRDefault="00A210DC" w:rsidP="00423387">
      <w:pPr>
        <w:pStyle w:val="21"/>
        <w:spacing w:line="276" w:lineRule="auto"/>
        <w:ind w:right="-2" w:firstLine="426"/>
        <w:rPr>
          <w:sz w:val="24"/>
        </w:rPr>
      </w:pPr>
      <w:r w:rsidRPr="00F233BB">
        <w:rPr>
          <w:spacing w:val="4"/>
          <w:sz w:val="24"/>
        </w:rPr>
        <w:t xml:space="preserve">сформированности основ гражданской идентичности, </w:t>
      </w:r>
      <w:r w:rsidRPr="00F233BB">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210DC" w:rsidRPr="00F233BB" w:rsidRDefault="00A210DC" w:rsidP="00423387">
      <w:pPr>
        <w:pStyle w:val="21"/>
        <w:spacing w:line="276" w:lineRule="auto"/>
        <w:ind w:right="-2" w:firstLine="426"/>
        <w:rPr>
          <w:sz w:val="24"/>
        </w:rPr>
      </w:pPr>
      <w:r w:rsidRPr="00F233BB">
        <w:rPr>
          <w:sz w:val="24"/>
        </w:rPr>
        <w:t>сформированности самооценки, включая осознание своих возможностей в учении, способности адекватно судить</w:t>
      </w:r>
      <w:r w:rsidR="0025633D" w:rsidRPr="00F233BB">
        <w:rPr>
          <w:sz w:val="24"/>
        </w:rPr>
        <w:t xml:space="preserve"> </w:t>
      </w:r>
      <w:r w:rsidRPr="00F233BB">
        <w:rPr>
          <w:sz w:val="24"/>
        </w:rPr>
        <w:t>о причинах своего успеха/неуспеха в учении; умение видеть свои достоинства и недостатки, уважать себя и верить в успех;</w:t>
      </w:r>
    </w:p>
    <w:p w:rsidR="00A210DC" w:rsidRPr="00F233BB" w:rsidRDefault="00A210DC" w:rsidP="00423387">
      <w:pPr>
        <w:pStyle w:val="21"/>
        <w:spacing w:line="276" w:lineRule="auto"/>
        <w:ind w:right="-2" w:firstLine="426"/>
        <w:rPr>
          <w:sz w:val="24"/>
        </w:rPr>
      </w:pPr>
      <w:r w:rsidRPr="00F233BB">
        <w:rPr>
          <w:spacing w:val="-4"/>
          <w:sz w:val="24"/>
        </w:rPr>
        <w:t>сформированности мотивации учебной деятельности, вклю</w:t>
      </w:r>
      <w:r w:rsidRPr="00F233BB">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210DC" w:rsidRPr="00F233BB" w:rsidRDefault="00A210DC" w:rsidP="00423387">
      <w:pPr>
        <w:pStyle w:val="21"/>
        <w:spacing w:line="276" w:lineRule="auto"/>
        <w:ind w:right="-2" w:firstLine="426"/>
        <w:rPr>
          <w:sz w:val="24"/>
        </w:rPr>
      </w:pPr>
      <w:r w:rsidRPr="00F233BB">
        <w:rPr>
          <w:sz w:val="24"/>
        </w:rPr>
        <w:t>знания моральных норм и сформированности</w:t>
      </w:r>
      <w:r w:rsidR="0025633D" w:rsidRPr="00F233BB">
        <w:rPr>
          <w:sz w:val="24"/>
        </w:rPr>
        <w:t xml:space="preserve"> </w:t>
      </w:r>
      <w:r w:rsidRPr="00F233BB">
        <w:rPr>
          <w:sz w:val="24"/>
        </w:rPr>
        <w:t xml:space="preserve">морально­этических суждений, способности к решению моральных проблем на основе децентрации (координации различных точек зрения на </w:t>
      </w:r>
      <w:r w:rsidRPr="00F233BB">
        <w:rPr>
          <w:sz w:val="24"/>
        </w:rPr>
        <w:lastRenderedPageBreak/>
        <w:t>решение моральной дилеммы); способности к оценке своих поступков и действий других людей с точки зрения соблюдения/нарушения моральной нормы.</w:t>
      </w:r>
    </w:p>
    <w:p w:rsidR="00A210DC" w:rsidRPr="00F233BB" w:rsidRDefault="00A210DC" w:rsidP="00423387">
      <w:pPr>
        <w:pStyle w:val="21"/>
        <w:numPr>
          <w:ilvl w:val="0"/>
          <w:numId w:val="0"/>
        </w:numPr>
        <w:spacing w:line="276" w:lineRule="auto"/>
        <w:ind w:right="-2" w:firstLine="426"/>
        <w:rPr>
          <w:sz w:val="24"/>
          <w:u w:val="single"/>
        </w:rPr>
      </w:pPr>
      <w:r w:rsidRPr="00F233BB">
        <w:rPr>
          <w:sz w:val="24"/>
        </w:rPr>
        <w:t xml:space="preserve">Личностные результаты выпускников при получении начального общего образования в полном соответствии с требованиями ФГОС НОО </w:t>
      </w:r>
      <w:r w:rsidRPr="00F233BB">
        <w:rPr>
          <w:sz w:val="24"/>
          <w:u w:val="single"/>
        </w:rPr>
        <w:t>не подлежат итоговой оценке.</w:t>
      </w:r>
    </w:p>
    <w:p w:rsidR="00A210DC" w:rsidRPr="00F233BB" w:rsidRDefault="00A210DC" w:rsidP="00423387">
      <w:pPr>
        <w:spacing w:line="276" w:lineRule="auto"/>
        <w:ind w:right="-2" w:firstLine="426"/>
        <w:jc w:val="both"/>
        <w:rPr>
          <w:spacing w:val="2"/>
        </w:rPr>
      </w:pPr>
      <w:r w:rsidRPr="00F233BB">
        <w:rPr>
          <w:spacing w:val="2"/>
        </w:rPr>
        <w:t>Оценка личностных результатов осуществляется в ходе неперсонифицированных мониторинговых исследований специалистами обладающими необходимой компетенций в сфере психолого-педагогической диагностики развития личности.</w:t>
      </w:r>
    </w:p>
    <w:p w:rsidR="00A210DC" w:rsidRPr="00F233BB" w:rsidRDefault="00A210DC" w:rsidP="00423387">
      <w:pPr>
        <w:spacing w:line="276" w:lineRule="auto"/>
        <w:ind w:right="-2" w:firstLine="426"/>
        <w:jc w:val="both"/>
      </w:pPr>
      <w:r w:rsidRPr="00F233BB">
        <w:rPr>
          <w:spacing w:val="2"/>
        </w:rPr>
        <w:t xml:space="preserve">Предметом оценки в этом случае становится не прогресс </w:t>
      </w:r>
      <w:r w:rsidRPr="00F233BB">
        <w:t>личностного развития обучающегося, а эффективность вос</w:t>
      </w:r>
      <w:r w:rsidRPr="00F233BB">
        <w:rPr>
          <w:spacing w:val="2"/>
        </w:rPr>
        <w:t xml:space="preserve">питательно­образовательной деятельности образовательной организации, </w:t>
      </w:r>
      <w:r w:rsidRPr="00F233BB">
        <w:t xml:space="preserve">муниципальной, региональной или федеральной системы образования. </w:t>
      </w:r>
    </w:p>
    <w:p w:rsidR="00A210DC" w:rsidRPr="00F233BB" w:rsidRDefault="00A210DC" w:rsidP="00423387">
      <w:pPr>
        <w:autoSpaceDE w:val="0"/>
        <w:autoSpaceDN w:val="0"/>
        <w:adjustRightInd w:val="0"/>
        <w:spacing w:line="276" w:lineRule="auto"/>
        <w:ind w:right="-2" w:firstLine="426"/>
        <w:jc w:val="both"/>
        <w:textAlignment w:val="center"/>
      </w:pPr>
      <w:r w:rsidRPr="00F233BB">
        <w:rPr>
          <w:spacing w:val="-2"/>
        </w:rPr>
        <w:t xml:space="preserve">Другой формой оценки личностных результатов может быть </w:t>
      </w:r>
      <w:r w:rsidRPr="00F233BB">
        <w:t>оценка индивидуального прогресса личностного развития об</w:t>
      </w:r>
      <w:r w:rsidRPr="00F233BB">
        <w:rPr>
          <w:spacing w:val="-2"/>
        </w:rPr>
        <w:t xml:space="preserve">учающихся, </w:t>
      </w:r>
      <w:r w:rsidRPr="00F233BB">
        <w:t>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A210DC" w:rsidRPr="00F233BB" w:rsidRDefault="00A210DC" w:rsidP="00423387">
      <w:pPr>
        <w:autoSpaceDE w:val="0"/>
        <w:autoSpaceDN w:val="0"/>
        <w:adjustRightInd w:val="0"/>
        <w:spacing w:line="276" w:lineRule="auto"/>
        <w:ind w:right="-2" w:firstLine="426"/>
        <w:jc w:val="both"/>
        <w:textAlignment w:val="center"/>
      </w:pPr>
      <w:r w:rsidRPr="00F233BB">
        <w:rPr>
          <w:spacing w:val="-2"/>
        </w:rPr>
        <w:t xml:space="preserve">Эта </w:t>
      </w:r>
      <w:r w:rsidRPr="00F233BB">
        <w:t>задача может быть решена за счет использования на практике возрастно­психологиче</w:t>
      </w:r>
      <w:r w:rsidRPr="00F233BB">
        <w:rPr>
          <w:spacing w:val="2"/>
        </w:rPr>
        <w:t xml:space="preserve">ского консультирования. Такая оценка осуществляется по запросу родителей (законных представителей) обучающихся </w:t>
      </w:r>
      <w:r w:rsidRPr="00F233BB">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210DC" w:rsidRPr="00F233BB" w:rsidRDefault="00A210DC" w:rsidP="00423387">
      <w:pPr>
        <w:autoSpaceDE w:val="0"/>
        <w:autoSpaceDN w:val="0"/>
        <w:adjustRightInd w:val="0"/>
        <w:spacing w:line="276" w:lineRule="auto"/>
        <w:ind w:right="-2" w:firstLine="426"/>
        <w:jc w:val="both"/>
        <w:textAlignment w:val="center"/>
        <w:rPr>
          <w:bCs/>
        </w:rPr>
      </w:pPr>
      <w:r w:rsidRPr="00F233BB">
        <w:rPr>
          <w:bCs/>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A210DC" w:rsidRPr="00F233BB" w:rsidRDefault="00A210DC" w:rsidP="00423387">
      <w:pPr>
        <w:autoSpaceDE w:val="0"/>
        <w:autoSpaceDN w:val="0"/>
        <w:adjustRightInd w:val="0"/>
        <w:spacing w:line="276" w:lineRule="auto"/>
        <w:ind w:right="-2" w:firstLine="426"/>
        <w:jc w:val="both"/>
        <w:textAlignment w:val="center"/>
      </w:pPr>
      <w:r w:rsidRPr="00F233BB">
        <w:rPr>
          <w:b/>
          <w:bCs/>
        </w:rPr>
        <w:t>Оценка метапредметных результатов.</w:t>
      </w:r>
    </w:p>
    <w:p w:rsidR="00A210DC" w:rsidRPr="00F233BB" w:rsidRDefault="00A210DC" w:rsidP="00423387">
      <w:pPr>
        <w:autoSpaceDE w:val="0"/>
        <w:autoSpaceDN w:val="0"/>
        <w:adjustRightInd w:val="0"/>
        <w:spacing w:line="276" w:lineRule="auto"/>
        <w:ind w:right="-2" w:firstLine="426"/>
        <w:jc w:val="both"/>
        <w:textAlignment w:val="center"/>
      </w:pPr>
      <w:r w:rsidRPr="00F233BB">
        <w:rPr>
          <w:spacing w:val="2"/>
        </w:rPr>
        <w:t xml:space="preserve">Достижение метапредметных результатов обеспечивается </w:t>
      </w:r>
      <w:r w:rsidRPr="00F233BB">
        <w:t>за счёт основных компонентов образовательной деятельности — учебных предметов.</w:t>
      </w:r>
    </w:p>
    <w:p w:rsidR="00A210DC" w:rsidRPr="00F233BB" w:rsidRDefault="00A210DC" w:rsidP="00423387">
      <w:pPr>
        <w:autoSpaceDE w:val="0"/>
        <w:autoSpaceDN w:val="0"/>
        <w:adjustRightInd w:val="0"/>
        <w:spacing w:line="276" w:lineRule="auto"/>
        <w:ind w:right="-2" w:firstLine="426"/>
        <w:jc w:val="both"/>
        <w:textAlignment w:val="center"/>
      </w:pPr>
      <w:r w:rsidRPr="00F233BB">
        <w:rPr>
          <w:bCs/>
          <w:iCs/>
        </w:rPr>
        <w:t>Основным объектом оценки метапредметных резуль</w:t>
      </w:r>
      <w:r w:rsidRPr="00F233BB">
        <w:rPr>
          <w:bCs/>
          <w:iCs/>
          <w:spacing w:val="2"/>
        </w:rPr>
        <w:t>татов</w:t>
      </w:r>
      <w:r w:rsidRPr="00F233BB">
        <w:rPr>
          <w:spacing w:val="2"/>
        </w:rPr>
        <w:t xml:space="preserve"> служит сформированность у обучающегося регуля</w:t>
      </w:r>
      <w:r w:rsidRPr="00F233BB">
        <w:t xml:space="preserve">тивных, коммуникативных и познавательных универсальных </w:t>
      </w:r>
      <w:r w:rsidRPr="00F233BB">
        <w:rPr>
          <w:spacing w:val="2"/>
        </w:rPr>
        <w:t>действий, т.</w:t>
      </w:r>
      <w:r w:rsidRPr="00F233BB">
        <w:rPr>
          <w:spacing w:val="2"/>
        </w:rPr>
        <w:t> </w:t>
      </w:r>
      <w:r w:rsidRPr="00F233BB">
        <w:rPr>
          <w:spacing w:val="2"/>
        </w:rPr>
        <w:t xml:space="preserve">е. таких умственных действий обучающихся, </w:t>
      </w:r>
      <w:r w:rsidRPr="00F233BB">
        <w:t xml:space="preserve">которые направлены на анализ и управление своей познавательной деятельностью. </w:t>
      </w:r>
    </w:p>
    <w:p w:rsidR="00A210DC" w:rsidRPr="00F233BB" w:rsidRDefault="00A210DC" w:rsidP="00423387">
      <w:pPr>
        <w:autoSpaceDE w:val="0"/>
        <w:autoSpaceDN w:val="0"/>
        <w:adjustRightInd w:val="0"/>
        <w:spacing w:line="276" w:lineRule="auto"/>
        <w:ind w:right="-2" w:firstLine="426"/>
        <w:jc w:val="both"/>
        <w:textAlignment w:val="center"/>
      </w:pPr>
      <w:r w:rsidRPr="00F233BB">
        <w:t>К ним относятся:</w:t>
      </w:r>
    </w:p>
    <w:p w:rsidR="00A210DC" w:rsidRPr="00F233BB" w:rsidRDefault="00A210DC" w:rsidP="00423387">
      <w:pPr>
        <w:spacing w:line="276" w:lineRule="auto"/>
        <w:ind w:right="-2" w:firstLine="426"/>
        <w:contextualSpacing/>
        <w:jc w:val="both"/>
        <w:outlineLvl w:val="1"/>
      </w:pPr>
      <w:r w:rsidRPr="00F233BB">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210DC" w:rsidRPr="00F233BB" w:rsidRDefault="00A210DC" w:rsidP="00423387">
      <w:pPr>
        <w:spacing w:line="276" w:lineRule="auto"/>
        <w:ind w:right="-2" w:firstLine="426"/>
        <w:contextualSpacing/>
        <w:jc w:val="both"/>
        <w:outlineLvl w:val="1"/>
      </w:pPr>
      <w:r w:rsidRPr="00F233BB">
        <w:rPr>
          <w:spacing w:val="2"/>
        </w:rPr>
        <w:t xml:space="preserve">-умение осуществлять информационный поиск, сбор и </w:t>
      </w:r>
      <w:r w:rsidRPr="00F233BB">
        <w:t>выделение существенной информации из различных информационных источников;</w:t>
      </w:r>
    </w:p>
    <w:p w:rsidR="00A210DC" w:rsidRPr="00F233BB" w:rsidRDefault="00A210DC" w:rsidP="00423387">
      <w:pPr>
        <w:spacing w:line="276" w:lineRule="auto"/>
        <w:ind w:right="-2" w:firstLine="426"/>
        <w:contextualSpacing/>
        <w:jc w:val="both"/>
        <w:outlineLvl w:val="1"/>
      </w:pPr>
      <w:r w:rsidRPr="00F233BB">
        <w:t xml:space="preserve">-умение использовать знаково­символические средства для </w:t>
      </w:r>
      <w:r w:rsidRPr="00F233BB">
        <w:rPr>
          <w:spacing w:val="2"/>
        </w:rPr>
        <w:t xml:space="preserve">создания моделей изучаемых объектов и процессов, схем, </w:t>
      </w:r>
      <w:r w:rsidRPr="00F233BB">
        <w:t>решения учебно­познавательных и практических задач;</w:t>
      </w:r>
    </w:p>
    <w:p w:rsidR="00A210DC" w:rsidRPr="00F233BB" w:rsidRDefault="00A210DC" w:rsidP="00423387">
      <w:pPr>
        <w:spacing w:line="276" w:lineRule="auto"/>
        <w:ind w:right="-2" w:firstLine="426"/>
        <w:contextualSpacing/>
        <w:jc w:val="both"/>
        <w:outlineLvl w:val="1"/>
      </w:pPr>
      <w:r w:rsidRPr="00F233BB">
        <w:t xml:space="preserve">-способность к осуществлению логических операций сравнения, анализа, обобщения, классификации по родовидовым </w:t>
      </w:r>
      <w:r w:rsidRPr="00F233BB">
        <w:rPr>
          <w:spacing w:val="2"/>
        </w:rPr>
        <w:t>признакам, к установлению аналогий, отнесения к извест</w:t>
      </w:r>
      <w:r w:rsidRPr="00F233BB">
        <w:t>ным понятиям;</w:t>
      </w:r>
    </w:p>
    <w:p w:rsidR="00A210DC" w:rsidRPr="00F233BB" w:rsidRDefault="00A210DC" w:rsidP="00423387">
      <w:pPr>
        <w:spacing w:line="276" w:lineRule="auto"/>
        <w:ind w:right="-2" w:firstLine="426"/>
        <w:contextualSpacing/>
        <w:jc w:val="both"/>
        <w:outlineLvl w:val="1"/>
      </w:pPr>
      <w:r w:rsidRPr="00F233BB">
        <w:rPr>
          <w:spacing w:val="2"/>
        </w:rPr>
        <w:t xml:space="preserve">-умение сотрудничать с педагогом и сверстниками при </w:t>
      </w:r>
      <w:r w:rsidRPr="00F233BB">
        <w:t>решении учебных проблем, принимать на себя ответственность за результаты своих действий.</w:t>
      </w:r>
    </w:p>
    <w:p w:rsidR="00A210DC" w:rsidRPr="00F233BB" w:rsidRDefault="00A210DC" w:rsidP="00423387">
      <w:pPr>
        <w:pStyle w:val="a7"/>
        <w:spacing w:line="276" w:lineRule="auto"/>
        <w:ind w:right="-2" w:firstLine="426"/>
        <w:rPr>
          <w:rFonts w:ascii="Times New Roman" w:hAnsi="Times New Roman"/>
          <w:sz w:val="24"/>
          <w:szCs w:val="24"/>
        </w:rPr>
      </w:pPr>
      <w:r w:rsidRPr="00F233BB">
        <w:rPr>
          <w:rFonts w:ascii="Times New Roman" w:hAnsi="Times New Roman"/>
          <w:b/>
          <w:bCs/>
          <w:iCs/>
          <w:sz w:val="24"/>
          <w:szCs w:val="24"/>
        </w:rPr>
        <w:lastRenderedPageBreak/>
        <w:t>Основное содержание оценки метапредметных результатов</w:t>
      </w:r>
      <w:r w:rsidRPr="00F233BB">
        <w:rPr>
          <w:rFonts w:ascii="Times New Roman" w:hAnsi="Times New Roman"/>
          <w:sz w:val="24"/>
          <w:szCs w:val="24"/>
        </w:rPr>
        <w:t xml:space="preserve"> на уровне начального общего образования строится вокруг умения учиться, т.</w:t>
      </w:r>
      <w:r w:rsidRPr="00F233BB">
        <w:rPr>
          <w:rFonts w:ascii="Times New Roman" w:hAnsi="Times New Roman"/>
          <w:sz w:val="24"/>
          <w:szCs w:val="24"/>
        </w:rPr>
        <w:t> </w:t>
      </w:r>
      <w:r w:rsidRPr="00F233BB">
        <w:rPr>
          <w:rFonts w:ascii="Times New Roman" w:hAnsi="Times New Roman"/>
          <w:sz w:val="24"/>
          <w:szCs w:val="24"/>
        </w:rPr>
        <w:t xml:space="preserve">е. той совокупности способов действий, которая, собственно, и обеспечивает способность </w:t>
      </w:r>
      <w:r w:rsidRPr="00F233BB">
        <w:rPr>
          <w:rFonts w:ascii="Times New Roman" w:hAnsi="Times New Roman"/>
          <w:spacing w:val="2"/>
          <w:sz w:val="24"/>
          <w:szCs w:val="24"/>
        </w:rPr>
        <w:t xml:space="preserve">обучающихся к самостоятельному усвоению новых знаний </w:t>
      </w:r>
      <w:r w:rsidRPr="00F233BB">
        <w:rPr>
          <w:rFonts w:ascii="Times New Roman" w:hAnsi="Times New Roman"/>
          <w:sz w:val="24"/>
          <w:szCs w:val="24"/>
        </w:rPr>
        <w:t>и умений, включая организацию этой деятельности.</w:t>
      </w:r>
    </w:p>
    <w:p w:rsidR="00A210DC" w:rsidRPr="00F233BB" w:rsidRDefault="00A210DC" w:rsidP="00423387">
      <w:pPr>
        <w:pStyle w:val="a7"/>
        <w:spacing w:line="276" w:lineRule="auto"/>
        <w:ind w:right="-2" w:firstLine="426"/>
        <w:rPr>
          <w:rFonts w:ascii="Times New Roman" w:hAnsi="Times New Roman"/>
          <w:sz w:val="24"/>
          <w:szCs w:val="24"/>
        </w:rPr>
      </w:pPr>
      <w:r w:rsidRPr="00F233BB">
        <w:rPr>
          <w:rFonts w:ascii="Times New Roman" w:hAnsi="Times New Roman"/>
          <w:bCs/>
          <w:iCs/>
          <w:sz w:val="24"/>
          <w:szCs w:val="24"/>
        </w:rPr>
        <w:t>О</w:t>
      </w:r>
      <w:r w:rsidRPr="00F233BB">
        <w:rPr>
          <w:rFonts w:ascii="Times New Roman" w:hAnsi="Times New Roman"/>
          <w:bCs/>
          <w:iCs/>
          <w:color w:val="auto"/>
          <w:sz w:val="24"/>
          <w:szCs w:val="24"/>
        </w:rPr>
        <w:t>ценка метапредметных результатов может проводиться в ходе различных процедур</w:t>
      </w:r>
      <w:r w:rsidRPr="00F233BB">
        <w:rPr>
          <w:rFonts w:ascii="Times New Roman" w:hAnsi="Times New Roman"/>
          <w:bCs/>
          <w:iCs/>
          <w:sz w:val="24"/>
          <w:szCs w:val="24"/>
        </w:rPr>
        <w:t xml:space="preserve">: </w:t>
      </w:r>
      <w:r w:rsidRPr="00F233BB">
        <w:rPr>
          <w:rFonts w:ascii="Times New Roman" w:hAnsi="Times New Roman"/>
          <w:sz w:val="24"/>
          <w:szCs w:val="24"/>
        </w:rPr>
        <w:t>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w:t>
      </w:r>
    </w:p>
    <w:p w:rsidR="00A210DC" w:rsidRPr="00F233BB" w:rsidRDefault="00A210DC" w:rsidP="00423387">
      <w:pPr>
        <w:pStyle w:val="a7"/>
        <w:spacing w:line="276" w:lineRule="auto"/>
        <w:ind w:right="-2" w:firstLine="426"/>
        <w:rPr>
          <w:rFonts w:ascii="Times New Roman" w:hAnsi="Times New Roman"/>
          <w:sz w:val="24"/>
          <w:szCs w:val="24"/>
        </w:rPr>
      </w:pPr>
      <w:r w:rsidRPr="00F233BB">
        <w:rPr>
          <w:rFonts w:ascii="Times New Roman" w:hAnsi="Times New Roman"/>
          <w:spacing w:val="2"/>
          <w:sz w:val="24"/>
          <w:szCs w:val="24"/>
        </w:rPr>
        <w:t>Оценка уровня сформированности ряда универсальных учебных действий, овладение которыми имеет определяю</w:t>
      </w:r>
      <w:r w:rsidRPr="00F233BB">
        <w:rPr>
          <w:rFonts w:ascii="Times New Roman" w:hAnsi="Times New Roman"/>
          <w:sz w:val="24"/>
          <w:szCs w:val="24"/>
        </w:rPr>
        <w:t>щее значение для оценки эффективности всей системы начального образования школы проводится в форме неперсонифицированных процедур.</w:t>
      </w:r>
    </w:p>
    <w:p w:rsidR="00A210DC" w:rsidRPr="00F233BB" w:rsidRDefault="00A210DC" w:rsidP="00423387">
      <w:pPr>
        <w:autoSpaceDE w:val="0"/>
        <w:autoSpaceDN w:val="0"/>
        <w:adjustRightInd w:val="0"/>
        <w:spacing w:line="276" w:lineRule="auto"/>
        <w:ind w:right="-2" w:firstLine="426"/>
        <w:jc w:val="both"/>
        <w:textAlignment w:val="center"/>
      </w:pPr>
      <w:r w:rsidRPr="00F233BB">
        <w:rPr>
          <w:b/>
          <w:bCs/>
          <w:spacing w:val="-4"/>
        </w:rPr>
        <w:t>Оценка предметных результатов</w:t>
      </w:r>
      <w:r w:rsidRPr="00F233BB">
        <w:rPr>
          <w:spacing w:val="-4"/>
        </w:rPr>
        <w:t xml:space="preserve"> представляет собой оцен</w:t>
      </w:r>
      <w:r w:rsidRPr="00F233BB">
        <w:t>ку достижения обучающимся планируемых результатов по отдельным предметам.</w:t>
      </w:r>
    </w:p>
    <w:p w:rsidR="00A210DC" w:rsidRPr="00F233BB" w:rsidRDefault="00A210DC" w:rsidP="00423387">
      <w:pPr>
        <w:autoSpaceDE w:val="0"/>
        <w:autoSpaceDN w:val="0"/>
        <w:adjustRightInd w:val="0"/>
        <w:spacing w:line="276" w:lineRule="auto"/>
        <w:ind w:right="-2" w:firstLine="426"/>
        <w:jc w:val="both"/>
        <w:textAlignment w:val="center"/>
        <w:rPr>
          <w:spacing w:val="-2"/>
        </w:rPr>
      </w:pPr>
      <w:r w:rsidRPr="00F233BB">
        <w:rPr>
          <w:b/>
          <w:bCs/>
          <w:spacing w:val="-2"/>
        </w:rPr>
        <w:t xml:space="preserve">Объектом </w:t>
      </w:r>
      <w:r w:rsidRPr="00F233BB">
        <w:rPr>
          <w:bCs/>
          <w:spacing w:val="-2"/>
        </w:rPr>
        <w:t>оценки предметных результатов</w:t>
      </w:r>
      <w:r w:rsidRPr="00F233BB">
        <w:rPr>
          <w:spacing w:val="-2"/>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B269B" w:rsidRPr="00F233BB" w:rsidRDefault="00A210DC" w:rsidP="00973CB7">
      <w:pPr>
        <w:spacing w:line="276" w:lineRule="auto"/>
        <w:ind w:right="-2" w:firstLine="426"/>
        <w:jc w:val="both"/>
        <w:rPr>
          <w:rFonts w:eastAsia="Calibri"/>
        </w:rPr>
      </w:pPr>
      <w:r w:rsidRPr="00F233BB">
        <w:t xml:space="preserve">Оценка достижения этих предметных результатов ведётся </w:t>
      </w:r>
      <w:r w:rsidRPr="00F233BB">
        <w:rPr>
          <w:spacing w:val="2"/>
        </w:rPr>
        <w:t xml:space="preserve">как в ходе текущего и промежуточного оценивания, так и </w:t>
      </w:r>
      <w:r w:rsidRPr="00F233BB">
        <w:t xml:space="preserve">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r w:rsidRPr="00F233BB">
        <w:rPr>
          <w:rFonts w:eastAsia="Calibri"/>
        </w:rPr>
        <w:t xml:space="preserve">Оценки/ отметки фиксируются: в «Портфолио достижений»; </w:t>
      </w:r>
      <w:r w:rsidR="009F3384" w:rsidRPr="00F233BB">
        <w:rPr>
          <w:rFonts w:eastAsia="Calibri"/>
        </w:rPr>
        <w:t>в электронном дневнике</w:t>
      </w:r>
      <w:r w:rsidR="00AB269B" w:rsidRPr="00F233BB">
        <w:rPr>
          <w:rFonts w:eastAsia="Calibri"/>
        </w:rPr>
        <w:t>.</w:t>
      </w:r>
    </w:p>
    <w:p w:rsidR="00A210DC" w:rsidRPr="00F233BB" w:rsidRDefault="00A210DC" w:rsidP="00423387">
      <w:pPr>
        <w:pStyle w:val="afff2"/>
        <w:widowControl/>
        <w:spacing w:line="276" w:lineRule="auto"/>
        <w:ind w:right="-2" w:firstLine="426"/>
        <w:jc w:val="center"/>
        <w:rPr>
          <w:rFonts w:ascii="Times New Roman" w:hAnsi="Times New Roman" w:cs="Times New Roman"/>
        </w:rPr>
      </w:pPr>
      <w:r w:rsidRPr="00F233BB">
        <w:rPr>
          <w:rFonts w:ascii="Times New Roman" w:hAnsi="Times New Roman" w:cs="Times New Roman"/>
          <w:b/>
          <w:bCs/>
        </w:rPr>
        <w:t>Система оценивания образовательных результатов</w:t>
      </w:r>
    </w:p>
    <w:tbl>
      <w:tblPr>
        <w:tblW w:w="5000" w:type="pct"/>
        <w:tblCellMar>
          <w:left w:w="0" w:type="dxa"/>
          <w:right w:w="0" w:type="dxa"/>
        </w:tblCellMar>
        <w:tblLook w:val="04A0"/>
      </w:tblPr>
      <w:tblGrid>
        <w:gridCol w:w="1787"/>
        <w:gridCol w:w="2572"/>
        <w:gridCol w:w="3041"/>
        <w:gridCol w:w="3020"/>
      </w:tblGrid>
      <w:tr w:rsidR="00AB269B" w:rsidRPr="00F233BB" w:rsidTr="003604FB">
        <w:tc>
          <w:tcPr>
            <w:tcW w:w="8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69B" w:rsidRPr="00F233BB" w:rsidRDefault="00AB269B" w:rsidP="00423387">
            <w:pPr>
              <w:pStyle w:val="afff2"/>
              <w:widowControl/>
              <w:spacing w:line="276" w:lineRule="auto"/>
              <w:ind w:right="-2"/>
              <w:jc w:val="center"/>
              <w:rPr>
                <w:rFonts w:ascii="Times New Roman" w:eastAsia="Times New Roman" w:hAnsi="Times New Roman" w:cs="Times New Roman"/>
                <w:highlight w:val="yellow"/>
              </w:rPr>
            </w:pPr>
            <w:r w:rsidRPr="00F233BB">
              <w:rPr>
                <w:rFonts w:ascii="Times New Roman" w:hAnsi="Times New Roman" w:cs="Times New Roman"/>
                <w:b/>
                <w:bCs/>
              </w:rPr>
              <w:t>Компоненты системы оценивания</w:t>
            </w:r>
          </w:p>
        </w:tc>
        <w:tc>
          <w:tcPr>
            <w:tcW w:w="411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69B" w:rsidRPr="00F233BB" w:rsidRDefault="00AB269B" w:rsidP="00423387">
            <w:pPr>
              <w:pStyle w:val="afff2"/>
              <w:widowControl/>
              <w:spacing w:line="276" w:lineRule="auto"/>
              <w:ind w:right="-2" w:firstLine="426"/>
              <w:jc w:val="center"/>
              <w:rPr>
                <w:rFonts w:ascii="Times New Roman" w:hAnsi="Times New Roman" w:cs="Times New Roman"/>
                <w:b/>
                <w:bCs/>
                <w:highlight w:val="yellow"/>
              </w:rPr>
            </w:pPr>
            <w:r w:rsidRPr="00F233BB">
              <w:rPr>
                <w:rFonts w:ascii="Times New Roman" w:hAnsi="Times New Roman" w:cs="Times New Roman"/>
                <w:b/>
                <w:bCs/>
              </w:rPr>
              <w:t>Объект оценивания</w:t>
            </w:r>
          </w:p>
        </w:tc>
      </w:tr>
      <w:tr w:rsidR="00A210DC" w:rsidRPr="00F233BB" w:rsidTr="003604FB">
        <w:tc>
          <w:tcPr>
            <w:tcW w:w="889" w:type="pct"/>
            <w:vMerge/>
            <w:tcBorders>
              <w:top w:val="single" w:sz="8" w:space="0" w:color="auto"/>
              <w:left w:val="single" w:sz="8" w:space="0" w:color="auto"/>
              <w:bottom w:val="single" w:sz="8" w:space="0" w:color="auto"/>
              <w:right w:val="single" w:sz="8" w:space="0" w:color="auto"/>
            </w:tcBorders>
            <w:vAlign w:val="center"/>
            <w:hideMark/>
          </w:tcPr>
          <w:p w:rsidR="00A210DC" w:rsidRPr="00F233BB" w:rsidRDefault="00A210DC" w:rsidP="00423387">
            <w:pPr>
              <w:spacing w:line="276" w:lineRule="auto"/>
              <w:ind w:right="-2" w:firstLine="426"/>
              <w:jc w:val="cente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center"/>
              <w:rPr>
                <w:rFonts w:ascii="Times New Roman" w:hAnsi="Times New Roman" w:cs="Times New Roman"/>
                <w:b/>
                <w:bCs/>
              </w:rPr>
            </w:pPr>
            <w:r w:rsidRPr="00F233BB">
              <w:rPr>
                <w:rFonts w:ascii="Times New Roman" w:hAnsi="Times New Roman" w:cs="Times New Roman"/>
                <w:b/>
                <w:bCs/>
              </w:rPr>
              <w:t>Предметные</w:t>
            </w:r>
          </w:p>
          <w:p w:rsidR="00A210DC" w:rsidRPr="00F233BB" w:rsidRDefault="00A210DC" w:rsidP="00423387">
            <w:pPr>
              <w:pStyle w:val="afff2"/>
              <w:widowControl/>
              <w:spacing w:line="276" w:lineRule="auto"/>
              <w:ind w:right="-2"/>
              <w:jc w:val="center"/>
              <w:rPr>
                <w:rFonts w:ascii="Times New Roman" w:eastAsia="Times New Roman" w:hAnsi="Times New Roman" w:cs="Times New Roman"/>
              </w:rPr>
            </w:pPr>
            <w:r w:rsidRPr="00F233BB">
              <w:rPr>
                <w:rFonts w:ascii="Times New Roman" w:hAnsi="Times New Roman" w:cs="Times New Roman"/>
                <w:b/>
                <w:bCs/>
              </w:rPr>
              <w:t>результаты</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center"/>
              <w:rPr>
                <w:rFonts w:ascii="Times New Roman" w:hAnsi="Times New Roman" w:cs="Times New Roman"/>
                <w:b/>
                <w:bCs/>
              </w:rPr>
            </w:pPr>
            <w:r w:rsidRPr="00F233BB">
              <w:rPr>
                <w:rFonts w:ascii="Times New Roman" w:hAnsi="Times New Roman" w:cs="Times New Roman"/>
                <w:b/>
                <w:bCs/>
              </w:rPr>
              <w:t>Метапредметные</w:t>
            </w:r>
          </w:p>
          <w:p w:rsidR="00A210DC" w:rsidRPr="00F233BB" w:rsidRDefault="00A210DC" w:rsidP="00423387">
            <w:pPr>
              <w:pStyle w:val="afff2"/>
              <w:widowControl/>
              <w:spacing w:line="276" w:lineRule="auto"/>
              <w:ind w:right="-2"/>
              <w:jc w:val="center"/>
              <w:rPr>
                <w:rFonts w:ascii="Times New Roman" w:eastAsia="Times New Roman" w:hAnsi="Times New Roman" w:cs="Times New Roman"/>
              </w:rPr>
            </w:pPr>
            <w:r w:rsidRPr="00F233BB">
              <w:rPr>
                <w:rFonts w:ascii="Times New Roman" w:hAnsi="Times New Roman" w:cs="Times New Roman"/>
                <w:b/>
                <w:bCs/>
              </w:rPr>
              <w:t>результаты</w:t>
            </w:r>
          </w:p>
        </w:tc>
        <w:tc>
          <w:tcPr>
            <w:tcW w:w="1517" w:type="pct"/>
            <w:tcBorders>
              <w:top w:val="nil"/>
              <w:left w:val="nil"/>
              <w:bottom w:val="single" w:sz="8" w:space="0" w:color="auto"/>
              <w:right w:val="single" w:sz="8" w:space="0" w:color="auto"/>
            </w:tcBorders>
          </w:tcPr>
          <w:p w:rsidR="00A210DC" w:rsidRPr="00F233BB" w:rsidRDefault="00A210DC" w:rsidP="00423387">
            <w:pPr>
              <w:pStyle w:val="afff2"/>
              <w:widowControl/>
              <w:spacing w:line="276" w:lineRule="auto"/>
              <w:ind w:right="-2"/>
              <w:jc w:val="center"/>
              <w:rPr>
                <w:rFonts w:ascii="Times New Roman" w:eastAsia="Times New Roman" w:hAnsi="Times New Roman" w:cs="Times New Roman"/>
              </w:rPr>
            </w:pPr>
            <w:r w:rsidRPr="00F233BB">
              <w:rPr>
                <w:rFonts w:ascii="Times New Roman" w:hAnsi="Times New Roman" w:cs="Times New Roman"/>
                <w:b/>
                <w:bCs/>
              </w:rPr>
              <w:t>Личностные результаты</w:t>
            </w:r>
          </w:p>
        </w:tc>
      </w:tr>
      <w:tr w:rsidR="00A210DC" w:rsidRPr="00F233BB"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 xml:space="preserve">Форма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Персонифицированная количественная оценка</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eastAsia="Times New Roman" w:hAnsi="Times New Roman" w:cs="Times New Roman"/>
                <w:color w:val="auto"/>
              </w:rPr>
            </w:pPr>
            <w:r w:rsidRPr="00F233BB">
              <w:rPr>
                <w:rFonts w:ascii="Times New Roman" w:hAnsi="Times New Roman" w:cs="Times New Roman"/>
                <w:color w:val="auto"/>
              </w:rPr>
              <w:t>Персонифицированная качественная оценка</w:t>
            </w:r>
          </w:p>
        </w:tc>
        <w:tc>
          <w:tcPr>
            <w:tcW w:w="1517" w:type="pct"/>
            <w:tcBorders>
              <w:top w:val="nil"/>
              <w:left w:val="nil"/>
              <w:bottom w:val="single" w:sz="8" w:space="0" w:color="auto"/>
              <w:right w:val="single" w:sz="8" w:space="0" w:color="auto"/>
            </w:tcBorders>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Неперсонифицированная качественная оценка</w:t>
            </w:r>
          </w:p>
        </w:tc>
      </w:tr>
      <w:tr w:rsidR="00A210DC" w:rsidRPr="00F233BB"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Средства фиксации результатов оценки</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 xml:space="preserve">Листы достижений, классные журналы, справки по результатам внутришкольного контроля </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7"/>
              <w:spacing w:line="276" w:lineRule="auto"/>
              <w:ind w:right="-2" w:firstLine="0"/>
              <w:rPr>
                <w:rFonts w:ascii="Times New Roman" w:hAnsi="Times New Roman"/>
                <w:color w:val="FF0000"/>
                <w:sz w:val="24"/>
                <w:szCs w:val="24"/>
              </w:rPr>
            </w:pPr>
            <w:r w:rsidRPr="00F233BB">
              <w:rPr>
                <w:rFonts w:ascii="Times New Roman" w:hAnsi="Times New Roman"/>
                <w:sz w:val="24"/>
                <w:szCs w:val="24"/>
              </w:rPr>
              <w:t>Экспертные листы педагогов, специалистов и родителей, листы наблюдений классных руководителей, портфолио</w:t>
            </w:r>
          </w:p>
        </w:tc>
        <w:tc>
          <w:tcPr>
            <w:tcW w:w="1517" w:type="pct"/>
            <w:tcBorders>
              <w:top w:val="nil"/>
              <w:left w:val="nil"/>
              <w:bottom w:val="single" w:sz="8" w:space="0" w:color="auto"/>
              <w:right w:val="single" w:sz="8" w:space="0" w:color="auto"/>
            </w:tcBorders>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Дневники наблюдения учителя (классного руководителя, воспитат</w:t>
            </w:r>
            <w:r w:rsidR="00446F56" w:rsidRPr="00F233BB">
              <w:rPr>
                <w:rFonts w:ascii="Times New Roman" w:hAnsi="Times New Roman" w:cs="Times New Roman"/>
              </w:rPr>
              <w:t>еля ГПД, педагога -  психолога).</w:t>
            </w:r>
          </w:p>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Характеристики обучающихся</w:t>
            </w:r>
          </w:p>
        </w:tc>
      </w:tr>
      <w:tr w:rsidR="00A210DC" w:rsidRPr="00F233BB"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Способ (поэтапность процедуры)</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 xml:space="preserve">Тематические контрольные работы, тестовый контроль, диагностические работы, проектные задачи </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7"/>
              <w:spacing w:line="276" w:lineRule="auto"/>
              <w:ind w:right="-2" w:firstLine="0"/>
              <w:rPr>
                <w:rFonts w:ascii="Times New Roman" w:hAnsi="Times New Roman"/>
                <w:sz w:val="24"/>
                <w:szCs w:val="24"/>
              </w:rPr>
            </w:pPr>
            <w:r w:rsidRPr="00F233BB">
              <w:rPr>
                <w:rFonts w:ascii="Times New Roman" w:hAnsi="Times New Roman"/>
                <w:sz w:val="24"/>
                <w:szCs w:val="24"/>
              </w:rPr>
              <w:t xml:space="preserve">Текущие (выборочные, тематические) проверочных работ по предметам, комплексные промежуточные и итоговые работы на межпредметной основе, защита учебных проектов, </w:t>
            </w:r>
            <w:r w:rsidRPr="00F233BB">
              <w:rPr>
                <w:rFonts w:ascii="Times New Roman" w:hAnsi="Times New Roman"/>
                <w:color w:val="auto"/>
                <w:sz w:val="24"/>
                <w:szCs w:val="24"/>
              </w:rPr>
              <w:t>портфолио</w:t>
            </w:r>
            <w:r w:rsidRPr="00F233BB">
              <w:rPr>
                <w:rFonts w:ascii="Times New Roman" w:hAnsi="Times New Roman"/>
                <w:color w:val="FF0000"/>
                <w:sz w:val="24"/>
                <w:szCs w:val="24"/>
              </w:rPr>
              <w:t>.</w:t>
            </w:r>
          </w:p>
        </w:tc>
        <w:tc>
          <w:tcPr>
            <w:tcW w:w="1517" w:type="pct"/>
            <w:tcBorders>
              <w:top w:val="nil"/>
              <w:left w:val="nil"/>
              <w:bottom w:val="single" w:sz="8" w:space="0" w:color="auto"/>
              <w:right w:val="single" w:sz="8" w:space="0" w:color="auto"/>
            </w:tcBorders>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 xml:space="preserve">Проектная деятельность, участие в общественной жизни класса, портфолио, задания творческого характера </w:t>
            </w:r>
          </w:p>
        </w:tc>
      </w:tr>
      <w:tr w:rsidR="00A210DC" w:rsidRPr="00F233BB"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eastAsia="Times New Roman" w:hAnsi="Times New Roman" w:cs="Times New Roman"/>
              </w:rPr>
            </w:pPr>
            <w:r w:rsidRPr="00F233BB">
              <w:rPr>
                <w:rFonts w:ascii="Times New Roman" w:hAnsi="Times New Roman" w:cs="Times New Roman"/>
              </w:rPr>
              <w:t xml:space="preserve">Условия эффективности </w:t>
            </w:r>
            <w:r w:rsidRPr="00F233BB">
              <w:rPr>
                <w:rFonts w:ascii="Times New Roman" w:hAnsi="Times New Roman" w:cs="Times New Roman"/>
              </w:rPr>
              <w:lastRenderedPageBreak/>
              <w:t xml:space="preserve">системы оценивания </w:t>
            </w:r>
          </w:p>
        </w:tc>
        <w:tc>
          <w:tcPr>
            <w:tcW w:w="411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A210DC" w:rsidRPr="00F233BB" w:rsidRDefault="00A210DC" w:rsidP="00423387">
            <w:pPr>
              <w:pStyle w:val="afff2"/>
              <w:widowControl/>
              <w:spacing w:line="276" w:lineRule="auto"/>
              <w:ind w:right="-2"/>
              <w:jc w:val="both"/>
              <w:rPr>
                <w:rFonts w:ascii="Times New Roman" w:hAnsi="Times New Roman" w:cs="Times New Roman"/>
              </w:rPr>
            </w:pPr>
            <w:r w:rsidRPr="00F233BB">
              <w:rPr>
                <w:rFonts w:ascii="Times New Roman" w:hAnsi="Times New Roman" w:cs="Times New Roman"/>
              </w:rPr>
              <w:lastRenderedPageBreak/>
              <w:t>Систематичность, личностно-ориентированность</w:t>
            </w:r>
          </w:p>
        </w:tc>
      </w:tr>
    </w:tbl>
    <w:p w:rsidR="00446F56" w:rsidRPr="00F233BB" w:rsidRDefault="00446F56" w:rsidP="00423387">
      <w:pPr>
        <w:spacing w:line="276" w:lineRule="auto"/>
        <w:ind w:right="-2"/>
        <w:contextualSpacing/>
        <w:jc w:val="both"/>
        <w:outlineLvl w:val="1"/>
      </w:pPr>
    </w:p>
    <w:p w:rsidR="00A210DC" w:rsidRPr="00F233BB" w:rsidRDefault="00A210DC" w:rsidP="00423387">
      <w:pPr>
        <w:spacing w:line="276" w:lineRule="auto"/>
        <w:ind w:right="-2" w:firstLine="426"/>
        <w:jc w:val="both"/>
        <w:outlineLvl w:val="1"/>
        <w:rPr>
          <w:rFonts w:eastAsia="MS Gothic"/>
          <w:b/>
        </w:rPr>
      </w:pPr>
      <w:r w:rsidRPr="00F233BB">
        <w:rPr>
          <w:rFonts w:eastAsia="MS Gothic"/>
          <w:b/>
        </w:rPr>
        <w:t>Портфель достижений как инструмент оценки динамики индивидуальных образовательных достижений</w:t>
      </w:r>
      <w:r w:rsidR="009F3384" w:rsidRPr="00F233BB">
        <w:rPr>
          <w:rFonts w:eastAsia="MS Gothic"/>
          <w:b/>
        </w:rPr>
        <w:t>.</w:t>
      </w:r>
    </w:p>
    <w:p w:rsidR="00A210DC" w:rsidRPr="00F233BB" w:rsidRDefault="00A210DC" w:rsidP="00423387">
      <w:pPr>
        <w:pStyle w:val="a7"/>
        <w:spacing w:line="276" w:lineRule="auto"/>
        <w:ind w:right="-2" w:firstLine="426"/>
        <w:rPr>
          <w:rFonts w:ascii="Times New Roman" w:hAnsi="Times New Roman"/>
          <w:color w:val="auto"/>
          <w:spacing w:val="2"/>
          <w:sz w:val="24"/>
          <w:szCs w:val="24"/>
        </w:rPr>
      </w:pPr>
      <w:r w:rsidRPr="00F233BB">
        <w:rPr>
          <w:rFonts w:ascii="Times New Roman" w:hAnsi="Times New Roman"/>
          <w:color w:val="auto"/>
          <w:spacing w:val="2"/>
          <w:sz w:val="24"/>
          <w:szCs w:val="24"/>
        </w:rPr>
        <w:t xml:space="preserve">Системная оценка личностных, метапредметных и предметных результатов реализуется в рамках накопительной системы – рабочего Портфолио. По результатам оценки, которая формируется на основе </w:t>
      </w:r>
      <w:r w:rsidRPr="00F233BB">
        <w:rPr>
          <w:rFonts w:ascii="Times New Roman" w:hAnsi="Times New Roman"/>
          <w:color w:val="auto"/>
          <w:sz w:val="24"/>
          <w:szCs w:val="24"/>
        </w:rPr>
        <w:t>материалов портфеля достижений, делаются выводы:</w:t>
      </w:r>
    </w:p>
    <w:p w:rsidR="00A210DC" w:rsidRPr="00F233BB" w:rsidRDefault="00A210DC"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w:t>
      </w:r>
      <w:r w:rsidRPr="00F233BB">
        <w:rPr>
          <w:rFonts w:ascii="Times New Roman" w:hAnsi="Times New Roman"/>
          <w:color w:val="auto"/>
          <w:sz w:val="24"/>
          <w:szCs w:val="24"/>
        </w:rPr>
        <w:t> </w:t>
      </w:r>
      <w:r w:rsidRPr="00F233BB">
        <w:rPr>
          <w:rFonts w:ascii="Times New Roman" w:hAnsi="Times New Roman"/>
          <w:color w:val="auto"/>
          <w:sz w:val="24"/>
          <w:szCs w:val="24"/>
        </w:rPr>
        <w:t xml:space="preserve">о сформированности у обучающегося </w:t>
      </w:r>
      <w:r w:rsidRPr="00F233BB">
        <w:rPr>
          <w:rFonts w:ascii="Times New Roman" w:hAnsi="Times New Roman"/>
          <w:iCs/>
          <w:color w:val="auto"/>
          <w:sz w:val="24"/>
          <w:szCs w:val="24"/>
        </w:rPr>
        <w:t>универсальных и предметных способов действий</w:t>
      </w:r>
      <w:r w:rsidRPr="00F233BB">
        <w:rPr>
          <w:rFonts w:ascii="Times New Roman" w:hAnsi="Times New Roman"/>
          <w:color w:val="auto"/>
          <w:sz w:val="24"/>
          <w:szCs w:val="24"/>
        </w:rPr>
        <w:t xml:space="preserve">, а также </w:t>
      </w:r>
      <w:r w:rsidRPr="00F233BB">
        <w:rPr>
          <w:rFonts w:ascii="Times New Roman" w:hAnsi="Times New Roman"/>
          <w:iCs/>
          <w:color w:val="auto"/>
          <w:sz w:val="24"/>
          <w:szCs w:val="24"/>
        </w:rPr>
        <w:t>опорной системы знаний</w:t>
      </w:r>
      <w:r w:rsidRPr="00F233BB">
        <w:rPr>
          <w:rFonts w:ascii="Times New Roman" w:hAnsi="Times New Roman"/>
          <w:color w:val="auto"/>
          <w:sz w:val="24"/>
          <w:szCs w:val="24"/>
        </w:rPr>
        <w:t>, обеспечивающих ему возможность продолжения образования в основной школе;</w:t>
      </w:r>
    </w:p>
    <w:p w:rsidR="00A210DC" w:rsidRPr="00F233BB" w:rsidRDefault="00A210DC" w:rsidP="00423387">
      <w:pPr>
        <w:pStyle w:val="a7"/>
        <w:spacing w:line="276" w:lineRule="auto"/>
        <w:ind w:right="-2" w:firstLine="426"/>
        <w:rPr>
          <w:rFonts w:ascii="Times New Roman" w:hAnsi="Times New Roman"/>
          <w:color w:val="auto"/>
          <w:spacing w:val="-4"/>
          <w:sz w:val="24"/>
          <w:szCs w:val="24"/>
        </w:rPr>
      </w:pPr>
      <w:r w:rsidRPr="00F233BB">
        <w:rPr>
          <w:rFonts w:ascii="Times New Roman" w:hAnsi="Times New Roman"/>
          <w:color w:val="auto"/>
          <w:spacing w:val="-4"/>
          <w:sz w:val="24"/>
          <w:szCs w:val="24"/>
        </w:rPr>
        <w:t xml:space="preserve">- </w:t>
      </w:r>
      <w:r w:rsidRPr="00F233BB">
        <w:rPr>
          <w:rFonts w:ascii="Times New Roman" w:hAnsi="Times New Roman"/>
          <w:color w:val="auto"/>
          <w:spacing w:val="-4"/>
          <w:sz w:val="24"/>
          <w:szCs w:val="24"/>
        </w:rPr>
        <w:t> </w:t>
      </w:r>
      <w:r w:rsidRPr="00F233BB">
        <w:rPr>
          <w:rFonts w:ascii="Times New Roman" w:hAnsi="Times New Roman"/>
          <w:color w:val="auto"/>
          <w:spacing w:val="-4"/>
          <w:sz w:val="24"/>
          <w:szCs w:val="24"/>
        </w:rPr>
        <w:t xml:space="preserve">о сформированности основ </w:t>
      </w:r>
      <w:r w:rsidRPr="00F233BB">
        <w:rPr>
          <w:rFonts w:ascii="Times New Roman" w:hAnsi="Times New Roman"/>
          <w:iCs/>
          <w:color w:val="auto"/>
          <w:spacing w:val="-4"/>
          <w:sz w:val="24"/>
          <w:szCs w:val="24"/>
        </w:rPr>
        <w:t>умения учиться</w:t>
      </w:r>
      <w:r w:rsidRPr="00F233BB">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A210DC" w:rsidRPr="00F233BB" w:rsidRDefault="00A210DC" w:rsidP="00A012BB">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 </w:t>
      </w:r>
      <w:r w:rsidRPr="00F233BB">
        <w:rPr>
          <w:rFonts w:ascii="Times New Roman" w:hAnsi="Times New Roman"/>
          <w:color w:val="auto"/>
          <w:sz w:val="24"/>
          <w:szCs w:val="24"/>
        </w:rPr>
        <w:t> </w:t>
      </w:r>
      <w:r w:rsidRPr="00F233BB">
        <w:rPr>
          <w:rFonts w:ascii="Times New Roman" w:hAnsi="Times New Roman"/>
          <w:color w:val="auto"/>
          <w:sz w:val="24"/>
          <w:szCs w:val="24"/>
        </w:rPr>
        <w:t xml:space="preserve">об </w:t>
      </w:r>
      <w:r w:rsidRPr="00F233BB">
        <w:rPr>
          <w:rFonts w:ascii="Times New Roman" w:hAnsi="Times New Roman"/>
          <w:iCs/>
          <w:color w:val="auto"/>
          <w:sz w:val="24"/>
          <w:szCs w:val="24"/>
        </w:rPr>
        <w:t>индивидуальном прогрессе</w:t>
      </w:r>
      <w:r w:rsidRPr="00F233BB">
        <w:rPr>
          <w:rFonts w:ascii="Times New Roman" w:hAnsi="Times New Roman"/>
          <w:color w:val="auto"/>
          <w:sz w:val="24"/>
          <w:szCs w:val="24"/>
        </w:rPr>
        <w:t xml:space="preserve"> в основных сферах раз</w:t>
      </w:r>
      <w:r w:rsidRPr="00F233BB">
        <w:rPr>
          <w:rFonts w:ascii="Times New Roman" w:hAnsi="Times New Roman"/>
          <w:color w:val="auto"/>
          <w:spacing w:val="2"/>
          <w:sz w:val="24"/>
          <w:szCs w:val="24"/>
        </w:rPr>
        <w:t>вития личности — мотивационно­смысловой, познаватель</w:t>
      </w:r>
      <w:r w:rsidRPr="00F233BB">
        <w:rPr>
          <w:rFonts w:ascii="Times New Roman" w:hAnsi="Times New Roman"/>
          <w:color w:val="auto"/>
          <w:sz w:val="24"/>
          <w:szCs w:val="24"/>
        </w:rPr>
        <w:t>ной, эмоциональной, волевой и саморегуляции.</w:t>
      </w:r>
    </w:p>
    <w:p w:rsidR="00A210DC" w:rsidRPr="00F233BB" w:rsidRDefault="00A210DC" w:rsidP="00423387">
      <w:pPr>
        <w:spacing w:line="276" w:lineRule="auto"/>
        <w:ind w:right="-2" w:firstLine="426"/>
        <w:jc w:val="both"/>
        <w:outlineLvl w:val="1"/>
        <w:rPr>
          <w:rFonts w:eastAsia="MS Gothic"/>
          <w:b/>
        </w:rPr>
      </w:pPr>
      <w:bookmarkStart w:id="36" w:name="_Toc418108311"/>
      <w:r w:rsidRPr="00F233BB">
        <w:rPr>
          <w:rFonts w:eastAsia="MS Gothic"/>
          <w:b/>
        </w:rPr>
        <w:t>Итоговая оценка выпускника</w:t>
      </w:r>
      <w:bookmarkEnd w:id="36"/>
      <w:r w:rsidRPr="00F233BB">
        <w:rPr>
          <w:rFonts w:eastAsia="MS Gothic"/>
          <w:b/>
        </w:rPr>
        <w:t>.</w:t>
      </w:r>
    </w:p>
    <w:p w:rsidR="00A210DC" w:rsidRPr="00F233BB" w:rsidRDefault="00A210DC" w:rsidP="00423387">
      <w:pPr>
        <w:spacing w:line="276" w:lineRule="auto"/>
        <w:ind w:right="-2" w:firstLine="426"/>
        <w:jc w:val="both"/>
        <w:rPr>
          <w:bCs/>
          <w:color w:val="000000"/>
        </w:rPr>
      </w:pPr>
      <w:r w:rsidRPr="00F233BB">
        <w:rPr>
          <w:bCs/>
          <w:color w:val="000000"/>
        </w:rPr>
        <w:t>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210DC" w:rsidRPr="00F233BB" w:rsidRDefault="00A210DC" w:rsidP="00423387">
      <w:pPr>
        <w:pStyle w:val="afff"/>
        <w:numPr>
          <w:ilvl w:val="0"/>
          <w:numId w:val="4"/>
        </w:numPr>
        <w:spacing w:after="0"/>
        <w:ind w:left="0" w:right="-2" w:firstLine="426"/>
        <w:jc w:val="both"/>
        <w:rPr>
          <w:rFonts w:ascii="Times New Roman" w:eastAsia="Times New Roman" w:hAnsi="Times New Roman"/>
          <w:bCs/>
          <w:color w:val="000000"/>
          <w:sz w:val="24"/>
          <w:szCs w:val="24"/>
          <w:lang w:eastAsia="ru-RU"/>
        </w:rPr>
      </w:pPr>
      <w:r w:rsidRPr="00F233BB">
        <w:rPr>
          <w:rFonts w:ascii="Times New Roman" w:eastAsia="Times New Roman" w:hAnsi="Times New Roman"/>
          <w:bCs/>
          <w:color w:val="000000"/>
          <w:sz w:val="24"/>
          <w:szCs w:val="24"/>
          <w:lang w:eastAsia="ru-RU"/>
        </w:rPr>
        <w:t>системы знаний и представлений о природе, обществе, человеке, технологии;</w:t>
      </w:r>
    </w:p>
    <w:p w:rsidR="00A210DC" w:rsidRPr="00F233BB" w:rsidRDefault="00A210DC" w:rsidP="00423387">
      <w:pPr>
        <w:pStyle w:val="afff"/>
        <w:numPr>
          <w:ilvl w:val="0"/>
          <w:numId w:val="4"/>
        </w:numPr>
        <w:spacing w:after="0"/>
        <w:ind w:left="0" w:right="-2" w:firstLine="426"/>
        <w:jc w:val="both"/>
        <w:rPr>
          <w:rFonts w:ascii="Times New Roman" w:eastAsia="Times New Roman" w:hAnsi="Times New Roman"/>
          <w:bCs/>
          <w:color w:val="000000"/>
          <w:sz w:val="24"/>
          <w:szCs w:val="24"/>
          <w:lang w:eastAsia="ru-RU"/>
        </w:rPr>
      </w:pPr>
      <w:r w:rsidRPr="00F233BB">
        <w:rPr>
          <w:rFonts w:ascii="Times New Roman" w:eastAsia="Times New Roman" w:hAnsi="Times New Roman"/>
          <w:bCs/>
          <w:color w:val="000000"/>
          <w:sz w:val="24"/>
          <w:szCs w:val="24"/>
          <w:lang w:eastAsia="ru-RU"/>
        </w:rPr>
        <w:t>обобщенных способов деятельности, умений в учебно-познавательной и практической деятельности;</w:t>
      </w:r>
    </w:p>
    <w:p w:rsidR="00A210DC" w:rsidRPr="00F233BB" w:rsidRDefault="00A210DC" w:rsidP="00423387">
      <w:pPr>
        <w:pStyle w:val="afff"/>
        <w:numPr>
          <w:ilvl w:val="0"/>
          <w:numId w:val="4"/>
        </w:numPr>
        <w:spacing w:after="0"/>
        <w:ind w:left="0" w:right="-2" w:firstLine="426"/>
        <w:jc w:val="both"/>
        <w:rPr>
          <w:rFonts w:ascii="Times New Roman" w:eastAsia="Times New Roman" w:hAnsi="Times New Roman"/>
          <w:bCs/>
          <w:color w:val="000000"/>
          <w:sz w:val="24"/>
          <w:szCs w:val="24"/>
          <w:lang w:eastAsia="ru-RU"/>
        </w:rPr>
      </w:pPr>
      <w:r w:rsidRPr="00F233BB">
        <w:rPr>
          <w:rFonts w:ascii="Times New Roman" w:eastAsia="Times New Roman" w:hAnsi="Times New Roman"/>
          <w:bCs/>
          <w:color w:val="000000"/>
          <w:sz w:val="24"/>
          <w:szCs w:val="24"/>
          <w:lang w:eastAsia="ru-RU"/>
        </w:rPr>
        <w:t>коммуникативных и информационных умений;</w:t>
      </w:r>
    </w:p>
    <w:p w:rsidR="00A210DC" w:rsidRPr="00F233BB" w:rsidRDefault="00A210DC" w:rsidP="00423387">
      <w:pPr>
        <w:pStyle w:val="afff"/>
        <w:numPr>
          <w:ilvl w:val="0"/>
          <w:numId w:val="4"/>
        </w:numPr>
        <w:spacing w:after="0"/>
        <w:ind w:left="0" w:right="-2" w:firstLine="426"/>
        <w:jc w:val="both"/>
        <w:rPr>
          <w:rFonts w:ascii="Times New Roman" w:eastAsia="Times New Roman" w:hAnsi="Times New Roman"/>
          <w:bCs/>
          <w:color w:val="000000"/>
          <w:sz w:val="24"/>
          <w:szCs w:val="24"/>
          <w:lang w:eastAsia="ru-RU"/>
        </w:rPr>
      </w:pPr>
      <w:r w:rsidRPr="00F233BB">
        <w:rPr>
          <w:rFonts w:ascii="Times New Roman" w:eastAsia="Times New Roman" w:hAnsi="Times New Roman"/>
          <w:bCs/>
          <w:color w:val="000000"/>
          <w:sz w:val="24"/>
          <w:szCs w:val="24"/>
          <w:lang w:eastAsia="ru-RU"/>
        </w:rPr>
        <w:t>системы знаний об основах здорового и безопасного образа жизни.</w:t>
      </w:r>
    </w:p>
    <w:p w:rsidR="00A210DC" w:rsidRPr="00F233BB" w:rsidRDefault="00A210DC" w:rsidP="00423387">
      <w:pPr>
        <w:spacing w:line="276" w:lineRule="auto"/>
        <w:ind w:right="-2" w:firstLine="426"/>
        <w:jc w:val="both"/>
        <w:rPr>
          <w:bCs/>
          <w:color w:val="000000"/>
        </w:rPr>
      </w:pPr>
      <w:r w:rsidRPr="00F233BB">
        <w:rPr>
          <w:bCs/>
          <w:color w:val="000000"/>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210DC" w:rsidRPr="00F233BB" w:rsidRDefault="00A210DC" w:rsidP="00423387">
      <w:pPr>
        <w:spacing w:line="276" w:lineRule="auto"/>
        <w:ind w:right="-2" w:firstLine="426"/>
        <w:jc w:val="both"/>
        <w:rPr>
          <w:bCs/>
          <w:color w:val="000000"/>
        </w:rPr>
      </w:pPr>
      <w:r w:rsidRPr="00F233BB">
        <w:rPr>
          <w:bCs/>
          <w:color w:val="000000"/>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A210DC" w:rsidRPr="00F233BB" w:rsidRDefault="00A210DC" w:rsidP="00423387">
      <w:pPr>
        <w:spacing w:line="276" w:lineRule="auto"/>
        <w:ind w:right="-2" w:firstLine="426"/>
        <w:jc w:val="both"/>
        <w:rPr>
          <w:bCs/>
          <w:color w:val="000000"/>
        </w:rPr>
      </w:pPr>
      <w:r w:rsidRPr="00F233BB">
        <w:rPr>
          <w:bCs/>
          <w:color w:val="000000"/>
        </w:rPr>
        <w:t>В итоговой оценке должны быть выделены две составляющие:</w:t>
      </w:r>
    </w:p>
    <w:p w:rsidR="00A210DC" w:rsidRPr="00F233BB" w:rsidRDefault="00A210DC" w:rsidP="00423387">
      <w:pPr>
        <w:pStyle w:val="afff"/>
        <w:numPr>
          <w:ilvl w:val="0"/>
          <w:numId w:val="5"/>
        </w:numPr>
        <w:spacing w:after="0"/>
        <w:ind w:left="0" w:right="-2" w:firstLine="426"/>
        <w:jc w:val="both"/>
        <w:rPr>
          <w:rFonts w:ascii="Times New Roman" w:eastAsia="Times New Roman" w:hAnsi="Times New Roman"/>
          <w:bCs/>
          <w:color w:val="000000"/>
          <w:sz w:val="24"/>
          <w:szCs w:val="24"/>
          <w:lang w:eastAsia="ru-RU"/>
        </w:rPr>
      </w:pPr>
      <w:r w:rsidRPr="00F233BB">
        <w:rPr>
          <w:rFonts w:ascii="Times New Roman" w:eastAsia="Times New Roman" w:hAnsi="Times New Roman"/>
          <w:bCs/>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210DC" w:rsidRPr="00F233BB" w:rsidRDefault="00A210DC" w:rsidP="00423387">
      <w:pPr>
        <w:pStyle w:val="afff"/>
        <w:numPr>
          <w:ilvl w:val="0"/>
          <w:numId w:val="5"/>
        </w:numPr>
        <w:spacing w:after="0"/>
        <w:ind w:left="0" w:right="-2" w:firstLine="426"/>
        <w:jc w:val="both"/>
        <w:rPr>
          <w:rFonts w:ascii="Times New Roman" w:eastAsia="Times New Roman" w:hAnsi="Times New Roman"/>
          <w:bCs/>
          <w:color w:val="000000"/>
          <w:sz w:val="24"/>
          <w:szCs w:val="24"/>
          <w:lang w:eastAsia="ru-RU"/>
        </w:rPr>
      </w:pPr>
      <w:r w:rsidRPr="00F233BB">
        <w:rPr>
          <w:rFonts w:ascii="Times New Roman" w:eastAsia="Times New Roman" w:hAnsi="Times New Roman"/>
          <w:bCs/>
          <w:color w:val="000000"/>
          <w:sz w:val="24"/>
          <w:szCs w:val="24"/>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210DC" w:rsidRPr="00F233BB" w:rsidRDefault="00A210DC" w:rsidP="00423387">
      <w:pPr>
        <w:autoSpaceDE w:val="0"/>
        <w:autoSpaceDN w:val="0"/>
        <w:adjustRightInd w:val="0"/>
        <w:spacing w:line="276" w:lineRule="auto"/>
        <w:ind w:right="-2" w:firstLine="426"/>
        <w:jc w:val="both"/>
        <w:textAlignment w:val="center"/>
      </w:pPr>
      <w:r w:rsidRPr="00F233BB">
        <w:rPr>
          <w:spacing w:val="2"/>
        </w:rPr>
        <w:t xml:space="preserve">На основании полученных оценок по каждому предмету и по </w:t>
      </w:r>
      <w:r w:rsidRPr="00F233BB">
        <w:t>программе формирования универсальных учебных действий делаются следующие выводы о достижении планируемых результатов:</w:t>
      </w:r>
    </w:p>
    <w:p w:rsidR="00A210DC" w:rsidRPr="00F233BB" w:rsidRDefault="00A210DC" w:rsidP="00423387">
      <w:pPr>
        <w:autoSpaceDE w:val="0"/>
        <w:autoSpaceDN w:val="0"/>
        <w:adjustRightInd w:val="0"/>
        <w:spacing w:line="276" w:lineRule="auto"/>
        <w:ind w:right="-2" w:firstLine="426"/>
        <w:jc w:val="both"/>
        <w:textAlignment w:val="center"/>
      </w:pPr>
      <w:r w:rsidRPr="00F233BB">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A210DC" w:rsidRPr="00F233BB" w:rsidRDefault="00A210DC" w:rsidP="00423387">
      <w:pPr>
        <w:autoSpaceDE w:val="0"/>
        <w:autoSpaceDN w:val="0"/>
        <w:adjustRightInd w:val="0"/>
        <w:spacing w:line="276" w:lineRule="auto"/>
        <w:ind w:right="-2" w:firstLine="426"/>
        <w:jc w:val="both"/>
        <w:textAlignment w:val="center"/>
        <w:rPr>
          <w:b/>
          <w:i/>
        </w:rPr>
      </w:pPr>
      <w:r w:rsidRPr="00F233BB">
        <w:rPr>
          <w:b/>
          <w:i/>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233BB">
        <w:rPr>
          <w:b/>
          <w:i/>
          <w:spacing w:val="2"/>
        </w:rPr>
        <w:t>как минимум, с оценкой «зачтено» (или «удовлетворитель</w:t>
      </w:r>
      <w:r w:rsidRPr="00F233BB">
        <w:rPr>
          <w:b/>
          <w:i/>
        </w:rPr>
        <w:t xml:space="preserve">но»), а результаты </w:t>
      </w:r>
      <w:r w:rsidRPr="00F233BB">
        <w:rPr>
          <w:b/>
          <w:i/>
        </w:rPr>
        <w:lastRenderedPageBreak/>
        <w:t>выполнения итоговых работ свидетельствуют о правильном выполнении не менее 50% заданий базового уровня).</w:t>
      </w:r>
    </w:p>
    <w:p w:rsidR="00A210DC" w:rsidRPr="00F233BB" w:rsidRDefault="00A210DC" w:rsidP="00423387">
      <w:pPr>
        <w:autoSpaceDE w:val="0"/>
        <w:autoSpaceDN w:val="0"/>
        <w:adjustRightInd w:val="0"/>
        <w:spacing w:line="276" w:lineRule="auto"/>
        <w:ind w:right="-2" w:firstLine="426"/>
        <w:jc w:val="both"/>
        <w:textAlignment w:val="center"/>
      </w:pPr>
      <w:r w:rsidRPr="00F233BB">
        <w:rPr>
          <w:spacing w:val="4"/>
        </w:rPr>
        <w:t>2)</w:t>
      </w:r>
      <w:r w:rsidRPr="00F233BB">
        <w:rPr>
          <w:spacing w:val="4"/>
        </w:rPr>
        <w:t> </w:t>
      </w:r>
      <w:r w:rsidRPr="00F233BB">
        <w:rPr>
          <w:spacing w:val="4"/>
        </w:rPr>
        <w:t xml:space="preserve">Выпускник овладел опорной системой знаний, необходимой для продолжения образования на следующем </w:t>
      </w:r>
      <w:r w:rsidRPr="00F233BB">
        <w:t>уровне образования, на уровне осознанного произвольного овладения учебными действиями.</w:t>
      </w:r>
    </w:p>
    <w:p w:rsidR="00A210DC" w:rsidRPr="00F233BB" w:rsidRDefault="00A210DC" w:rsidP="00423387">
      <w:pPr>
        <w:autoSpaceDE w:val="0"/>
        <w:autoSpaceDN w:val="0"/>
        <w:adjustRightInd w:val="0"/>
        <w:spacing w:line="276" w:lineRule="auto"/>
        <w:ind w:right="-2" w:firstLine="426"/>
        <w:jc w:val="both"/>
        <w:textAlignment w:val="center"/>
        <w:rPr>
          <w:b/>
          <w:i/>
        </w:rPr>
      </w:pPr>
      <w:r w:rsidRPr="00F233BB">
        <w:rPr>
          <w:b/>
          <w:i/>
        </w:rPr>
        <w:t xml:space="preserve">(Такой вывод делается, если в материалах накопительной </w:t>
      </w:r>
      <w:r w:rsidRPr="00F233BB">
        <w:rPr>
          <w:b/>
          <w:i/>
          <w:spacing w:val="2"/>
        </w:rPr>
        <w:t>системы оценки зафиксировано достижение планируемых результатов по всем основным разделам учебной програм</w:t>
      </w:r>
      <w:r w:rsidRPr="00F233BB">
        <w:rPr>
          <w:b/>
          <w:i/>
        </w:rPr>
        <w:t xml:space="preserve">мы, причём не менее чем по половине разделов выставлена </w:t>
      </w:r>
      <w:r w:rsidRPr="00F233BB">
        <w:rPr>
          <w:b/>
          <w:i/>
          <w:spacing w:val="2"/>
        </w:rPr>
        <w:t xml:space="preserve">оценка «хорошо» или «отлично», а результаты выполнения </w:t>
      </w:r>
      <w:r w:rsidRPr="00F233BB">
        <w:rPr>
          <w:b/>
          <w:i/>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210DC" w:rsidRPr="00F233BB" w:rsidRDefault="00A210DC" w:rsidP="00423387">
      <w:pPr>
        <w:autoSpaceDE w:val="0"/>
        <w:autoSpaceDN w:val="0"/>
        <w:adjustRightInd w:val="0"/>
        <w:spacing w:line="276" w:lineRule="auto"/>
        <w:ind w:right="-2" w:firstLine="426"/>
        <w:jc w:val="both"/>
        <w:textAlignment w:val="center"/>
      </w:pPr>
      <w:r w:rsidRPr="00F233BB">
        <w:rPr>
          <w:spacing w:val="2"/>
        </w:rPr>
        <w:t xml:space="preserve">3) Выпускник не овладел опорной системой знаний и </w:t>
      </w:r>
      <w:r w:rsidRPr="00F233BB">
        <w:t>учебными действиями, необходимыми для продолжения образования на следующем уровне образования.</w:t>
      </w:r>
    </w:p>
    <w:p w:rsidR="00A210DC" w:rsidRPr="00F233BB" w:rsidRDefault="00A210DC" w:rsidP="00423387">
      <w:pPr>
        <w:autoSpaceDE w:val="0"/>
        <w:autoSpaceDN w:val="0"/>
        <w:adjustRightInd w:val="0"/>
        <w:spacing w:line="276" w:lineRule="auto"/>
        <w:ind w:right="-2" w:firstLine="426"/>
        <w:jc w:val="both"/>
        <w:textAlignment w:val="center"/>
        <w:rPr>
          <w:b/>
          <w:i/>
        </w:rPr>
      </w:pPr>
      <w:r w:rsidRPr="00F233BB">
        <w:rPr>
          <w:b/>
          <w:i/>
        </w:rPr>
        <w:t xml:space="preserve">(Такой вывод делается, если в материалах накопительной системы оценки не зафиксировано достижение планируемых </w:t>
      </w:r>
      <w:r w:rsidRPr="00F233BB">
        <w:rPr>
          <w:b/>
          <w:i/>
          <w:spacing w:val="-2"/>
        </w:rPr>
        <w:t>результатов по всем основным разделам учебной программы, а результаты выполнения итоговых работ свидетельствуют о пра</w:t>
      </w:r>
      <w:r w:rsidRPr="00F233BB">
        <w:rPr>
          <w:b/>
          <w:i/>
        </w:rPr>
        <w:t>вильном выполнении менее 50% заданий базового уровня).</w:t>
      </w:r>
    </w:p>
    <w:p w:rsidR="00A210DC" w:rsidRPr="00F233BB" w:rsidRDefault="00A210DC" w:rsidP="00423387">
      <w:pPr>
        <w:autoSpaceDE w:val="0"/>
        <w:autoSpaceDN w:val="0"/>
        <w:adjustRightInd w:val="0"/>
        <w:spacing w:line="276" w:lineRule="auto"/>
        <w:ind w:right="-2" w:firstLine="426"/>
        <w:jc w:val="both"/>
        <w:textAlignment w:val="center"/>
        <w:rPr>
          <w:spacing w:val="-2"/>
        </w:rPr>
      </w:pPr>
      <w:r w:rsidRPr="00F233BB">
        <w:rPr>
          <w:spacing w:val="-4"/>
        </w:rPr>
        <w:t>Педагогический совет на осно</w:t>
      </w:r>
      <w:r w:rsidRPr="00F233BB">
        <w:t>ве выводов, сделанных по каждому обучающемуся, рассма</w:t>
      </w:r>
      <w:r w:rsidRPr="00F233BB">
        <w:rPr>
          <w:spacing w:val="2"/>
        </w:rPr>
        <w:t xml:space="preserve">тривает вопрос об </w:t>
      </w:r>
      <w:r w:rsidRPr="00F233BB">
        <w:rPr>
          <w:bCs/>
          <w:spacing w:val="2"/>
        </w:rPr>
        <w:t xml:space="preserve">успешном освоении данным обучающимся основной образовательной программы начального </w:t>
      </w:r>
      <w:r w:rsidRPr="00F233BB">
        <w:rPr>
          <w:bCs/>
          <w:spacing w:val="-2"/>
        </w:rPr>
        <w:t>общего образования и переводе его на следующий уровень общего образования</w:t>
      </w:r>
      <w:r w:rsidRPr="00F233BB">
        <w:rPr>
          <w:spacing w:val="-2"/>
        </w:rPr>
        <w:t>.</w:t>
      </w:r>
    </w:p>
    <w:p w:rsidR="00A210DC" w:rsidRPr="00F233BB" w:rsidRDefault="00A210DC" w:rsidP="00423387">
      <w:pPr>
        <w:autoSpaceDE w:val="0"/>
        <w:autoSpaceDN w:val="0"/>
        <w:adjustRightInd w:val="0"/>
        <w:spacing w:line="276" w:lineRule="auto"/>
        <w:ind w:right="-2" w:firstLine="426"/>
        <w:jc w:val="both"/>
        <w:textAlignment w:val="center"/>
      </w:pPr>
      <w:r w:rsidRPr="00F233BB">
        <w:t xml:space="preserve">В случае, если полученные обучающимся итоговые оценки не позволяют сделать однозначного вывода о достижении </w:t>
      </w:r>
      <w:r w:rsidRPr="00F233BB">
        <w:rPr>
          <w:spacing w:val="2"/>
        </w:rPr>
        <w:t>планируемых результатов, решение о переводе на следую</w:t>
      </w:r>
      <w:r w:rsidRPr="00F233BB">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C7F26" w:rsidRPr="00F233BB" w:rsidRDefault="007C7F26" w:rsidP="00423387">
      <w:pPr>
        <w:spacing w:line="276" w:lineRule="auto"/>
        <w:ind w:right="-2" w:firstLine="426"/>
        <w:contextualSpacing/>
        <w:jc w:val="center"/>
        <w:outlineLvl w:val="1"/>
        <w:rPr>
          <w:b/>
          <w:i/>
        </w:rPr>
      </w:pPr>
    </w:p>
    <w:p w:rsidR="00973CB7" w:rsidRPr="00F233BB" w:rsidRDefault="00973CB7" w:rsidP="00423387">
      <w:pPr>
        <w:spacing w:line="276" w:lineRule="auto"/>
        <w:ind w:right="-2" w:firstLine="426"/>
        <w:contextualSpacing/>
        <w:jc w:val="center"/>
        <w:outlineLvl w:val="1"/>
        <w:rPr>
          <w:b/>
        </w:rPr>
      </w:pPr>
    </w:p>
    <w:p w:rsidR="00A210DC" w:rsidRPr="00F233BB" w:rsidRDefault="00374CD1" w:rsidP="00423387">
      <w:pPr>
        <w:spacing w:line="276" w:lineRule="auto"/>
        <w:ind w:right="-2" w:firstLine="426"/>
        <w:contextualSpacing/>
        <w:jc w:val="center"/>
        <w:outlineLvl w:val="1"/>
        <w:rPr>
          <w:b/>
        </w:rPr>
      </w:pPr>
      <w:r w:rsidRPr="00F233BB">
        <w:rPr>
          <w:b/>
        </w:rPr>
        <w:t>Оценка</w:t>
      </w:r>
      <w:r w:rsidR="00A210DC" w:rsidRPr="00F233BB">
        <w:rPr>
          <w:b/>
        </w:rPr>
        <w:t xml:space="preserve"> достижений планируемых результатов </w:t>
      </w:r>
      <w:r w:rsidR="00D161AC" w:rsidRPr="00F233BB">
        <w:rPr>
          <w:b/>
        </w:rPr>
        <w:br/>
      </w:r>
      <w:r w:rsidR="00A210DC" w:rsidRPr="00F233BB">
        <w:rPr>
          <w:b/>
        </w:rPr>
        <w:t>в условиях освоения ООП НОО</w:t>
      </w:r>
    </w:p>
    <w:tbl>
      <w:tblPr>
        <w:tblW w:w="5000" w:type="pct"/>
        <w:tblLook w:val="0420"/>
      </w:tblPr>
      <w:tblGrid>
        <w:gridCol w:w="508"/>
        <w:gridCol w:w="2330"/>
        <w:gridCol w:w="2941"/>
        <w:gridCol w:w="4641"/>
      </w:tblGrid>
      <w:tr w:rsidR="00A210DC" w:rsidRPr="00F233BB" w:rsidTr="00F233BB">
        <w:trPr>
          <w:trHeight w:val="375"/>
        </w:trPr>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center"/>
              <w:rPr>
                <w:rFonts w:ascii="Times New Roman" w:eastAsia="Lucida Sans Unicode" w:hAnsi="Times New Roman" w:cs="Times New Roman"/>
                <w:b/>
                <w:kern w:val="2"/>
                <w:lang w:eastAsia="hi-IN" w:bidi="hi-IN"/>
              </w:rPr>
            </w:pPr>
            <w:r w:rsidRPr="00F233BB">
              <w:rPr>
                <w:rFonts w:ascii="Times New Roman" w:hAnsi="Times New Roman" w:cs="Times New Roman"/>
                <w:b/>
              </w:rPr>
              <w:t>№</w:t>
            </w:r>
          </w:p>
        </w:tc>
        <w:tc>
          <w:tcPr>
            <w:tcW w:w="1118" w:type="pct"/>
            <w:tcBorders>
              <w:top w:val="single" w:sz="4" w:space="0" w:color="000000"/>
              <w:left w:val="single" w:sz="4" w:space="0" w:color="000000"/>
              <w:bottom w:val="single" w:sz="4" w:space="0" w:color="000000"/>
              <w:right w:val="nil"/>
            </w:tcBorders>
            <w:hideMark/>
          </w:tcPr>
          <w:p w:rsidR="00A210DC" w:rsidRPr="00F233BB" w:rsidRDefault="00374CD1" w:rsidP="00D161AC">
            <w:pPr>
              <w:pStyle w:val="afff2"/>
              <w:widowControl/>
              <w:spacing w:line="276" w:lineRule="auto"/>
              <w:rPr>
                <w:rFonts w:ascii="Times New Roman" w:eastAsia="Times New Roman" w:hAnsi="Times New Roman" w:cs="Times New Roman"/>
                <w:b/>
                <w:kern w:val="2"/>
                <w:lang w:eastAsia="hi-IN" w:bidi="hi-IN"/>
              </w:rPr>
            </w:pPr>
            <w:r w:rsidRPr="00F233BB">
              <w:rPr>
                <w:rFonts w:ascii="Times New Roman" w:hAnsi="Times New Roman" w:cs="Times New Roman"/>
                <w:b/>
              </w:rPr>
              <w:t>Формы оценивания</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jc w:val="center"/>
              <w:rPr>
                <w:rFonts w:ascii="Times New Roman" w:eastAsia="Times New Roman" w:hAnsi="Times New Roman" w:cs="Times New Roman"/>
                <w:b/>
                <w:kern w:val="2"/>
                <w:lang w:eastAsia="hi-IN" w:bidi="hi-IN"/>
              </w:rPr>
            </w:pPr>
            <w:r w:rsidRPr="00F233BB">
              <w:rPr>
                <w:rFonts w:ascii="Times New Roman" w:hAnsi="Times New Roman" w:cs="Times New Roman"/>
                <w:b/>
              </w:rPr>
              <w:t>Время проведения</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jc w:val="center"/>
              <w:rPr>
                <w:rFonts w:ascii="Times New Roman" w:eastAsia="Times New Roman" w:hAnsi="Times New Roman" w:cs="Times New Roman"/>
                <w:b/>
                <w:kern w:val="2"/>
                <w:lang w:eastAsia="hi-IN" w:bidi="hi-IN"/>
              </w:rPr>
            </w:pPr>
            <w:r w:rsidRPr="00F233BB">
              <w:rPr>
                <w:rFonts w:ascii="Times New Roman" w:hAnsi="Times New Roman" w:cs="Times New Roman"/>
                <w:b/>
              </w:rPr>
              <w:t>Содержание</w:t>
            </w:r>
          </w:p>
        </w:tc>
      </w:tr>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spacing w:line="276" w:lineRule="auto"/>
              <w:jc w:val="both"/>
            </w:pPr>
            <w:r w:rsidRPr="00F233BB">
              <w:t>1.</w:t>
            </w:r>
          </w:p>
        </w:tc>
        <w:tc>
          <w:tcPr>
            <w:tcW w:w="1118"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rPr>
                <w:rFonts w:ascii="Times New Roman" w:eastAsia="Times New Roman" w:hAnsi="Times New Roman" w:cs="Times New Roman"/>
              </w:rPr>
            </w:pPr>
            <w:r w:rsidRPr="00F233BB">
              <w:rPr>
                <w:rFonts w:ascii="Times New Roman" w:hAnsi="Times New Roman" w:cs="Times New Roman"/>
                <w:bCs/>
              </w:rPr>
              <w:t>Наблюдение</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spacing w:line="276" w:lineRule="auto"/>
            </w:pPr>
            <w:r w:rsidRPr="00F233BB">
              <w:t>В течение года</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rPr>
            </w:pPr>
            <w:r w:rsidRPr="00F233BB">
              <w:rPr>
                <w:rFonts w:ascii="Times New Roman" w:hAnsi="Times New Roman" w:cs="Times New Roman"/>
              </w:rPr>
              <w:t xml:space="preserve">Метод сбора первичной информации путем фиксации заранее выделенных показателей какого-либо аспекта деятельности всего класса или одного ученика. </w:t>
            </w:r>
          </w:p>
        </w:tc>
      </w:tr>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F233BB">
              <w:rPr>
                <w:rFonts w:ascii="Times New Roman" w:eastAsia="Times New Roman" w:hAnsi="Times New Roman" w:cs="Times New Roman"/>
                <w:kern w:val="2"/>
                <w:lang w:eastAsia="hi-IN" w:bidi="hi-IN"/>
              </w:rPr>
              <w:t>2.</w:t>
            </w:r>
          </w:p>
        </w:tc>
        <w:tc>
          <w:tcPr>
            <w:tcW w:w="1118"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Стартовая  диагностическая работа</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Начало сентября</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F233BB">
              <w:rPr>
                <w:rFonts w:ascii="Times New Roman" w:eastAsia="Times New Roman" w:hAnsi="Times New Roman" w:cs="Times New Roman"/>
                <w:kern w:val="2"/>
                <w:lang w:eastAsia="hi-IN" w:bidi="hi-IN"/>
              </w:rPr>
              <w:t>3.</w:t>
            </w:r>
          </w:p>
        </w:tc>
        <w:tc>
          <w:tcPr>
            <w:tcW w:w="1118"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Проверочная работа</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 xml:space="preserve">Проводится на входе и выходе темы при освоении способов действия/средств в </w:t>
            </w:r>
            <w:r w:rsidRPr="00F233BB">
              <w:rPr>
                <w:rFonts w:ascii="Times New Roman" w:hAnsi="Times New Roman" w:cs="Times New Roman"/>
              </w:rPr>
              <w:lastRenderedPageBreak/>
              <w:t>учебном предмете. Количество работ зависит от количества учебных тем.</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lastRenderedPageBreak/>
              <w:t>Направлена на проверку пооперационного состава действия, которым необходимо овладеть учащимся в рамках решения учебной темы (раздела).</w:t>
            </w:r>
          </w:p>
        </w:tc>
      </w:tr>
    </w:tbl>
    <w:p w:rsidR="00F233BB" w:rsidRDefault="00F233BB">
      <w:r>
        <w:lastRenderedPageBreak/>
        <w:br w:type="page"/>
      </w:r>
    </w:p>
    <w:tbl>
      <w:tblPr>
        <w:tblW w:w="5000" w:type="pct"/>
        <w:tblLook w:val="0420"/>
      </w:tblPr>
      <w:tblGrid>
        <w:gridCol w:w="508"/>
        <w:gridCol w:w="2330"/>
        <w:gridCol w:w="2941"/>
        <w:gridCol w:w="4641"/>
      </w:tblGrid>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F233BB">
              <w:rPr>
                <w:rFonts w:ascii="Times New Roman" w:eastAsia="Times New Roman" w:hAnsi="Times New Roman" w:cs="Times New Roman"/>
                <w:kern w:val="2"/>
                <w:lang w:eastAsia="hi-IN" w:bidi="hi-IN"/>
              </w:rPr>
              <w:lastRenderedPageBreak/>
              <w:t>4.</w:t>
            </w:r>
          </w:p>
        </w:tc>
        <w:tc>
          <w:tcPr>
            <w:tcW w:w="1118"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Самостоятельная работа</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Не более 1-2 раз в теме. (Количество работ зависит от количества учебных тем)</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 xml:space="preserve">Направлена, с одной стороны, на возможную коррекцию результатов темы обучения. </w:t>
            </w:r>
          </w:p>
        </w:tc>
      </w:tr>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F233BB">
              <w:rPr>
                <w:rFonts w:ascii="Times New Roman" w:eastAsia="Times New Roman" w:hAnsi="Times New Roman" w:cs="Times New Roman"/>
                <w:kern w:val="2"/>
                <w:lang w:eastAsia="hi-IN" w:bidi="hi-IN"/>
              </w:rPr>
              <w:t>5.</w:t>
            </w:r>
          </w:p>
        </w:tc>
        <w:tc>
          <w:tcPr>
            <w:tcW w:w="1118"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Контрольная  работа (текущие и промежуточные)</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Проводится после изучения темы (раздела). Количество работ зависит от количества тем в году.</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rPr>
            </w:pPr>
            <w:r w:rsidRPr="00F233BB">
              <w:rPr>
                <w:rFonts w:ascii="Times New Roman" w:hAnsi="Times New Roman" w:cs="Times New Roman"/>
              </w:rPr>
              <w:t xml:space="preserve">Проверяется уровень освоения учащимися предметных способов/средств действия. </w:t>
            </w:r>
          </w:p>
        </w:tc>
      </w:tr>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F233BB">
              <w:rPr>
                <w:rFonts w:ascii="Times New Roman" w:eastAsia="Times New Roman" w:hAnsi="Times New Roman" w:cs="Times New Roman"/>
                <w:kern w:val="2"/>
                <w:lang w:eastAsia="hi-IN" w:bidi="hi-IN"/>
              </w:rPr>
              <w:t>6.</w:t>
            </w:r>
          </w:p>
        </w:tc>
        <w:tc>
          <w:tcPr>
            <w:tcW w:w="1118"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rPr>
                <w:rFonts w:ascii="Times New Roman" w:hAnsi="Times New Roman" w:cs="Times New Roman"/>
              </w:rPr>
            </w:pPr>
            <w:r w:rsidRPr="00F233BB">
              <w:rPr>
                <w:rFonts w:ascii="Times New Roman" w:hAnsi="Times New Roman" w:cs="Times New Roman"/>
              </w:rPr>
              <w:t>Комплексная контрольная работа по итогам первого полугодия</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rPr>
                <w:rFonts w:ascii="Times New Roman" w:hAnsi="Times New Roman" w:cs="Times New Roman"/>
              </w:rPr>
            </w:pPr>
            <w:r w:rsidRPr="00F233BB">
              <w:rPr>
                <w:rFonts w:ascii="Times New Roman" w:hAnsi="Times New Roman" w:cs="Times New Roman"/>
              </w:rPr>
              <w:t xml:space="preserve">Проводится в декабре </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hAnsi="Times New Roman" w:cs="Times New Roman"/>
              </w:rPr>
            </w:pPr>
            <w:r w:rsidRPr="00F233BB">
              <w:rPr>
                <w:rFonts w:ascii="Times New Roman" w:hAnsi="Times New Roman" w:cs="Times New Roman"/>
              </w:rPr>
              <w:t>Определяет актуальный уровень знаний в рамах изучения базовых предметов, необходимый для продолжения обучения, а также намечает «зону ближайшего развития» и метапредметных умений и предметных знаний, способствует организации коррекционной работы в зоне актуальных знаний</w:t>
            </w:r>
          </w:p>
        </w:tc>
      </w:tr>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F233BB">
              <w:rPr>
                <w:rFonts w:ascii="Times New Roman" w:eastAsia="Times New Roman" w:hAnsi="Times New Roman" w:cs="Times New Roman"/>
                <w:kern w:val="2"/>
                <w:lang w:eastAsia="hi-IN" w:bidi="hi-IN"/>
              </w:rPr>
              <w:t>7.</w:t>
            </w:r>
          </w:p>
        </w:tc>
        <w:tc>
          <w:tcPr>
            <w:tcW w:w="1118"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Решение  проектной  задачи</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rPr>
                <w:rFonts w:ascii="Times New Roman" w:hAnsi="Times New Roman" w:cs="Times New Roman"/>
              </w:rPr>
            </w:pPr>
            <w:r w:rsidRPr="00F233BB">
              <w:rPr>
                <w:rFonts w:ascii="Times New Roman" w:hAnsi="Times New Roman" w:cs="Times New Roman"/>
              </w:rPr>
              <w:t>Зависит от целей проведения.</w:t>
            </w:r>
          </w:p>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Обучающая (2-3- раза в год), формирующая (2 раза в год) или диагностирующая(</w:t>
            </w:r>
            <w:r w:rsidR="00043609" w:rsidRPr="00F233BB">
              <w:rPr>
                <w:rFonts w:ascii="Times New Roman" w:hAnsi="Times New Roman" w:cs="Times New Roman"/>
              </w:rPr>
              <w:t>в конце</w:t>
            </w:r>
            <w:r w:rsidRPr="00F233BB">
              <w:rPr>
                <w:rFonts w:ascii="Times New Roman" w:hAnsi="Times New Roman" w:cs="Times New Roman"/>
              </w:rPr>
              <w:t xml:space="preserve"> учебного года)</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Направлена на выявление уровня освоения прежде всего коммуникативных и регулятивных УУД</w:t>
            </w:r>
          </w:p>
        </w:tc>
      </w:tr>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F233BB">
              <w:rPr>
                <w:rFonts w:ascii="Times New Roman" w:eastAsia="Times New Roman" w:hAnsi="Times New Roman" w:cs="Times New Roman"/>
                <w:kern w:val="2"/>
                <w:lang w:eastAsia="hi-IN" w:bidi="hi-IN"/>
              </w:rPr>
              <w:t>8.</w:t>
            </w:r>
          </w:p>
        </w:tc>
        <w:tc>
          <w:tcPr>
            <w:tcW w:w="1118"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Итоговая комплексная работа</w:t>
            </w: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Конец учебного года</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Оценка достижения планируемых результатов у младших школьников по междисциплинарным программам «Чтение. Работа с информацией» и «Программа формирования универсальных учебных действий»</w:t>
            </w:r>
          </w:p>
        </w:tc>
      </w:tr>
      <w:tr w:rsidR="00A210DC" w:rsidRPr="00F233BB" w:rsidTr="00F233BB">
        <w:tc>
          <w:tcPr>
            <w:tcW w:w="244" w:type="pct"/>
            <w:tcBorders>
              <w:top w:val="single" w:sz="4" w:space="0" w:color="000000"/>
              <w:left w:val="single" w:sz="4" w:space="0" w:color="000000"/>
              <w:bottom w:val="single" w:sz="4" w:space="0" w:color="000000"/>
              <w:right w:val="nil"/>
            </w:tcBorders>
            <w:hideMark/>
          </w:tcPr>
          <w:p w:rsidR="00A210DC" w:rsidRPr="00F233BB"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F233BB">
              <w:rPr>
                <w:rFonts w:ascii="Times New Roman" w:eastAsia="Times New Roman" w:hAnsi="Times New Roman" w:cs="Times New Roman"/>
                <w:kern w:val="2"/>
                <w:lang w:eastAsia="hi-IN" w:bidi="hi-IN"/>
              </w:rPr>
              <w:t>7.</w:t>
            </w:r>
          </w:p>
        </w:tc>
        <w:tc>
          <w:tcPr>
            <w:tcW w:w="1118" w:type="pct"/>
            <w:tcBorders>
              <w:top w:val="single" w:sz="4" w:space="0" w:color="000000"/>
              <w:left w:val="single" w:sz="4" w:space="0" w:color="000000"/>
              <w:bottom w:val="single" w:sz="4" w:space="0" w:color="000000"/>
              <w:right w:val="nil"/>
            </w:tcBorders>
          </w:tcPr>
          <w:p w:rsidR="00A210DC" w:rsidRPr="00F233BB" w:rsidRDefault="00A210DC" w:rsidP="00D161AC">
            <w:pPr>
              <w:pStyle w:val="afff2"/>
              <w:widowControl/>
              <w:spacing w:line="276" w:lineRule="auto"/>
              <w:rPr>
                <w:rFonts w:ascii="Times New Roman" w:eastAsia="Lucida Sans Unicode" w:hAnsi="Times New Roman" w:cs="Times New Roman"/>
                <w:kern w:val="2"/>
                <w:lang w:eastAsia="hi-IN" w:bidi="hi-IN"/>
              </w:rPr>
            </w:pPr>
            <w:r w:rsidRPr="00F233BB">
              <w:rPr>
                <w:rFonts w:ascii="Times New Roman" w:hAnsi="Times New Roman" w:cs="Times New Roman"/>
              </w:rPr>
              <w:t>Предъявление  достижений ученика за год (защита портфолио)</w:t>
            </w:r>
          </w:p>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p>
        </w:tc>
        <w:tc>
          <w:tcPr>
            <w:tcW w:w="1411" w:type="pct"/>
            <w:tcBorders>
              <w:top w:val="single" w:sz="4" w:space="0" w:color="000000"/>
              <w:left w:val="single" w:sz="4" w:space="0" w:color="000000"/>
              <w:bottom w:val="single" w:sz="4" w:space="0" w:color="000000"/>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 xml:space="preserve">Май  </w:t>
            </w:r>
          </w:p>
        </w:tc>
        <w:tc>
          <w:tcPr>
            <w:tcW w:w="2227" w:type="pct"/>
            <w:tcBorders>
              <w:top w:val="single" w:sz="4" w:space="0" w:color="auto"/>
              <w:left w:val="single" w:sz="4" w:space="0" w:color="auto"/>
              <w:bottom w:val="single" w:sz="4" w:space="0" w:color="auto"/>
              <w:right w:val="single" w:sz="4" w:space="0" w:color="auto"/>
            </w:tcBorders>
            <w:hideMark/>
          </w:tcPr>
          <w:p w:rsidR="00A210DC" w:rsidRPr="00F233BB" w:rsidRDefault="00A210DC" w:rsidP="00D161AC">
            <w:pPr>
              <w:pStyle w:val="afff2"/>
              <w:widowControl/>
              <w:spacing w:line="276" w:lineRule="auto"/>
              <w:rPr>
                <w:rFonts w:ascii="Times New Roman" w:eastAsia="Times New Roman" w:hAnsi="Times New Roman" w:cs="Times New Roman"/>
                <w:kern w:val="2"/>
                <w:lang w:eastAsia="hi-IN" w:bidi="hi-IN"/>
              </w:rPr>
            </w:pPr>
            <w:r w:rsidRPr="00F233BB">
              <w:rPr>
                <w:rFonts w:ascii="Times New Roman" w:hAnsi="Times New Roman" w:cs="Times New Roman"/>
              </w:rPr>
              <w:t>Презентация портфолио, в ходе которой осуществляется качественная оценка личностных достижений самим обучающимся, на основе критериев анализируются результаты учебного года, формулируются задачи на следующий учебный год.</w:t>
            </w:r>
          </w:p>
        </w:tc>
      </w:tr>
    </w:tbl>
    <w:p w:rsidR="003604FB" w:rsidRPr="00F233BB" w:rsidRDefault="003604FB" w:rsidP="00423387">
      <w:pPr>
        <w:pStyle w:val="1"/>
        <w:spacing w:line="276" w:lineRule="auto"/>
        <w:ind w:right="-2" w:firstLine="426"/>
        <w:jc w:val="both"/>
        <w:rPr>
          <w:sz w:val="24"/>
          <w:szCs w:val="24"/>
        </w:rPr>
      </w:pPr>
      <w:bookmarkStart w:id="37" w:name="_Toc448304985"/>
      <w:bookmarkEnd w:id="2"/>
      <w:bookmarkEnd w:id="3"/>
      <w:bookmarkEnd w:id="4"/>
      <w:bookmarkEnd w:id="5"/>
    </w:p>
    <w:p w:rsidR="00D161AC" w:rsidRPr="00F233BB" w:rsidRDefault="00D161AC">
      <w:pPr>
        <w:spacing w:after="200" w:line="276" w:lineRule="auto"/>
        <w:rPr>
          <w:rFonts w:eastAsia="MS Gothic"/>
          <w:b/>
          <w:bCs/>
          <w:caps/>
          <w:kern w:val="32"/>
        </w:rPr>
      </w:pPr>
      <w:r w:rsidRPr="00F233BB">
        <w:br w:type="page"/>
      </w:r>
    </w:p>
    <w:p w:rsidR="00386013" w:rsidRPr="00F233BB" w:rsidRDefault="00386013" w:rsidP="00423387">
      <w:pPr>
        <w:pStyle w:val="1"/>
        <w:spacing w:line="276" w:lineRule="auto"/>
        <w:ind w:right="-2" w:firstLine="426"/>
        <w:jc w:val="both"/>
        <w:rPr>
          <w:sz w:val="24"/>
          <w:szCs w:val="24"/>
        </w:rPr>
      </w:pPr>
      <w:r w:rsidRPr="00F233BB">
        <w:rPr>
          <w:sz w:val="24"/>
          <w:szCs w:val="24"/>
        </w:rPr>
        <w:lastRenderedPageBreak/>
        <w:t>2. Содержательный раздел</w:t>
      </w:r>
      <w:bookmarkEnd w:id="37"/>
    </w:p>
    <w:p w:rsidR="00386013" w:rsidRPr="00F233BB" w:rsidRDefault="00386013" w:rsidP="00423387">
      <w:pPr>
        <w:spacing w:line="276" w:lineRule="auto"/>
        <w:ind w:right="-2" w:firstLine="426"/>
        <w:jc w:val="both"/>
        <w:rPr>
          <w:b/>
        </w:rPr>
      </w:pPr>
      <w:r w:rsidRPr="00F233BB">
        <w:rPr>
          <w:b/>
        </w:rPr>
        <w:t>2.1.Программа формирования у обучающихся универсальных учебных действий</w:t>
      </w:r>
      <w:r w:rsidR="009F3384" w:rsidRPr="00F233BB">
        <w:rPr>
          <w:b/>
        </w:rPr>
        <w:t>.</w:t>
      </w:r>
    </w:p>
    <w:p w:rsidR="00386013" w:rsidRPr="00F233BB" w:rsidRDefault="00386013" w:rsidP="00423387">
      <w:pPr>
        <w:pStyle w:val="afff"/>
        <w:spacing w:after="0"/>
        <w:ind w:left="426" w:right="-2"/>
        <w:jc w:val="both"/>
        <w:rPr>
          <w:rFonts w:ascii="Times New Roman" w:hAnsi="Times New Roman"/>
          <w:b/>
          <w:bCs/>
          <w:iCs/>
          <w:sz w:val="24"/>
          <w:szCs w:val="24"/>
        </w:rPr>
      </w:pPr>
      <w:r w:rsidRPr="00F233BB">
        <w:rPr>
          <w:rFonts w:ascii="Times New Roman" w:hAnsi="Times New Roman"/>
          <w:b/>
          <w:bCs/>
          <w:iCs/>
          <w:sz w:val="24"/>
          <w:szCs w:val="24"/>
        </w:rPr>
        <w:t xml:space="preserve">Ценностные ориентиры содержания образования на </w:t>
      </w:r>
      <w:r w:rsidR="00A012BB" w:rsidRPr="00F233BB">
        <w:rPr>
          <w:rFonts w:ascii="Times New Roman" w:hAnsi="Times New Roman"/>
          <w:b/>
          <w:bCs/>
          <w:iCs/>
          <w:sz w:val="24"/>
          <w:szCs w:val="24"/>
        </w:rPr>
        <w:t>уровне</w:t>
      </w:r>
      <w:r w:rsidRPr="00F233BB">
        <w:rPr>
          <w:rFonts w:ascii="Times New Roman" w:hAnsi="Times New Roman"/>
          <w:b/>
          <w:bCs/>
          <w:iCs/>
          <w:sz w:val="24"/>
          <w:szCs w:val="24"/>
        </w:rPr>
        <w:t xml:space="preserve"> начального общего образования</w:t>
      </w:r>
      <w:r w:rsidR="009F3384" w:rsidRPr="00F233BB">
        <w:rPr>
          <w:rFonts w:ascii="Times New Roman" w:hAnsi="Times New Roman"/>
          <w:b/>
          <w:bCs/>
          <w:iCs/>
          <w:sz w:val="24"/>
          <w:szCs w:val="24"/>
        </w:rPr>
        <w:t>.</w:t>
      </w:r>
    </w:p>
    <w:p w:rsidR="00386013" w:rsidRPr="00F233BB" w:rsidRDefault="00386013" w:rsidP="00423387">
      <w:pPr>
        <w:spacing w:line="276" w:lineRule="auto"/>
        <w:ind w:right="-2" w:firstLine="426"/>
        <w:contextualSpacing/>
        <w:jc w:val="both"/>
        <w:rPr>
          <w:rFonts w:eastAsia="Calibri"/>
        </w:rPr>
      </w:pPr>
      <w:r w:rsidRPr="00F233BB">
        <w:rPr>
          <w:rFonts w:eastAsia="Calibri"/>
        </w:rPr>
        <w:t>Ценностные ориентиры начального образования отражают следующие целевые установки системы начального общего образования:</w:t>
      </w:r>
    </w:p>
    <w:p w:rsidR="00386013" w:rsidRPr="00F233BB" w:rsidRDefault="00386013" w:rsidP="00423387">
      <w:pPr>
        <w:numPr>
          <w:ilvl w:val="0"/>
          <w:numId w:val="7"/>
        </w:numPr>
        <w:tabs>
          <w:tab w:val="clear" w:pos="360"/>
          <w:tab w:val="num" w:pos="180"/>
        </w:tabs>
        <w:spacing w:line="276" w:lineRule="auto"/>
        <w:ind w:left="0" w:right="-2" w:firstLine="426"/>
        <w:contextualSpacing/>
        <w:jc w:val="both"/>
        <w:rPr>
          <w:rFonts w:eastAsia="Calibri"/>
        </w:rPr>
      </w:pPr>
      <w:r w:rsidRPr="00F233BB">
        <w:rPr>
          <w:rFonts w:eastAsia="Calibri"/>
        </w:rPr>
        <w:t>формирование основ гражданской идентичности личности на базе:</w:t>
      </w:r>
    </w:p>
    <w:p w:rsidR="00386013" w:rsidRPr="00F233BB" w:rsidRDefault="00386013" w:rsidP="00423387">
      <w:pPr>
        <w:spacing w:line="276" w:lineRule="auto"/>
        <w:ind w:right="-2" w:firstLine="426"/>
        <w:contextualSpacing/>
        <w:jc w:val="both"/>
        <w:rPr>
          <w:rFonts w:eastAsia="Calibri"/>
        </w:rPr>
      </w:pPr>
      <w:r w:rsidRPr="00F233BB">
        <w:rPr>
          <w:rFonts w:eastAsia="Calibri"/>
        </w:rPr>
        <w:t>- чувства сопричастности и гордости за свою Родину, народ и историю;</w:t>
      </w:r>
    </w:p>
    <w:p w:rsidR="00386013" w:rsidRPr="00F233BB" w:rsidRDefault="00386013" w:rsidP="00423387">
      <w:pPr>
        <w:spacing w:line="276" w:lineRule="auto"/>
        <w:ind w:right="-2" w:firstLine="426"/>
        <w:contextualSpacing/>
        <w:jc w:val="both"/>
        <w:rPr>
          <w:rFonts w:eastAsia="Calibri"/>
        </w:rPr>
      </w:pPr>
      <w:r w:rsidRPr="00F233BB">
        <w:rPr>
          <w:rFonts w:eastAsia="Calibri"/>
        </w:rPr>
        <w:t>- восприятия мира как единого и целостного при разнообразии культур, национальностей, религий; уважения истории и культуры каждого народа;</w:t>
      </w:r>
    </w:p>
    <w:p w:rsidR="00386013" w:rsidRPr="00F233BB" w:rsidRDefault="00386013" w:rsidP="00423387">
      <w:pPr>
        <w:numPr>
          <w:ilvl w:val="0"/>
          <w:numId w:val="7"/>
        </w:numPr>
        <w:spacing w:line="276" w:lineRule="auto"/>
        <w:ind w:left="0" w:right="-2" w:firstLine="426"/>
        <w:contextualSpacing/>
        <w:jc w:val="both"/>
        <w:rPr>
          <w:rFonts w:eastAsia="Calibri"/>
        </w:rPr>
      </w:pPr>
      <w:r w:rsidRPr="00F233BB">
        <w:rPr>
          <w:rFonts w:eastAsia="Calibri"/>
        </w:rPr>
        <w:t>формирование психологических условий развития общения, сотрудничества на основе:</w:t>
      </w:r>
    </w:p>
    <w:p w:rsidR="00386013" w:rsidRPr="00F233BB" w:rsidRDefault="00386013" w:rsidP="00423387">
      <w:pPr>
        <w:spacing w:line="276" w:lineRule="auto"/>
        <w:ind w:right="-2" w:firstLine="426"/>
        <w:contextualSpacing/>
        <w:jc w:val="both"/>
        <w:rPr>
          <w:rFonts w:eastAsia="Calibri"/>
        </w:rPr>
      </w:pPr>
      <w:r w:rsidRPr="00F233BB">
        <w:rPr>
          <w:rFonts w:eastAsia="Calibri"/>
        </w:rPr>
        <w:t>- доброжелательности, доверия и внимательности к людям, готовности к сотрудничеству и дружбе, оказанию помощи тем, кто в ней нуждается;</w:t>
      </w:r>
    </w:p>
    <w:p w:rsidR="00386013" w:rsidRPr="00F233BB" w:rsidRDefault="00386013" w:rsidP="00423387">
      <w:pPr>
        <w:spacing w:line="276" w:lineRule="auto"/>
        <w:ind w:right="-2" w:firstLine="426"/>
        <w:contextualSpacing/>
        <w:jc w:val="both"/>
        <w:rPr>
          <w:rFonts w:eastAsia="Calibri"/>
        </w:rPr>
      </w:pPr>
      <w:r w:rsidRPr="00F233BB">
        <w:rPr>
          <w:rFonts w:eastAsia="Calibri"/>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386013" w:rsidRPr="00F233BB" w:rsidRDefault="00386013" w:rsidP="00423387">
      <w:pPr>
        <w:numPr>
          <w:ilvl w:val="0"/>
          <w:numId w:val="7"/>
        </w:numPr>
        <w:spacing w:line="276" w:lineRule="auto"/>
        <w:ind w:left="0" w:right="-2" w:firstLine="426"/>
        <w:contextualSpacing/>
        <w:jc w:val="both"/>
        <w:rPr>
          <w:rFonts w:eastAsia="Calibri"/>
        </w:rPr>
      </w:pPr>
      <w:r w:rsidRPr="00F233BB">
        <w:rPr>
          <w:rFonts w:eastAsia="Calibri"/>
        </w:rPr>
        <w:t>развитие ценностно-смысловой сферы личности на основе общечеловеческих принципов нравственности и гуманизма:</w:t>
      </w:r>
    </w:p>
    <w:p w:rsidR="00386013" w:rsidRPr="00F233BB" w:rsidRDefault="00386013" w:rsidP="00423387">
      <w:pPr>
        <w:spacing w:line="276" w:lineRule="auto"/>
        <w:ind w:right="-2" w:firstLine="426"/>
        <w:contextualSpacing/>
        <w:jc w:val="both"/>
        <w:rPr>
          <w:rFonts w:eastAsia="Calibri"/>
        </w:rPr>
      </w:pPr>
      <w:r w:rsidRPr="00F233BB">
        <w:rPr>
          <w:rFonts w:eastAsia="Calibri"/>
        </w:rPr>
        <w:t>- принятия и уважения ценностей семьи и общества, школы, коллектива и стремления следовать им;</w:t>
      </w:r>
    </w:p>
    <w:p w:rsidR="00386013" w:rsidRPr="00F233BB" w:rsidRDefault="00386013" w:rsidP="00423387">
      <w:pPr>
        <w:spacing w:line="276" w:lineRule="auto"/>
        <w:ind w:right="-2" w:firstLine="426"/>
        <w:contextualSpacing/>
        <w:jc w:val="both"/>
        <w:rPr>
          <w:rFonts w:eastAsia="Calibri"/>
        </w:rPr>
      </w:pPr>
      <w:r w:rsidRPr="00F233BB">
        <w:rPr>
          <w:rFonts w:eastAsia="Calibri"/>
        </w:rPr>
        <w:t xml:space="preserve">- ориентации в нравственном содержании </w:t>
      </w:r>
      <w:r w:rsidR="007652B2" w:rsidRPr="00F233BB">
        <w:rPr>
          <w:rFonts w:eastAsia="Calibri"/>
        </w:rPr>
        <w:t>собственных поступков</w:t>
      </w:r>
      <w:r w:rsidRPr="00F233BB">
        <w:rPr>
          <w:rFonts w:eastAsia="Calibri"/>
        </w:rPr>
        <w:t xml:space="preserve"> и поступков окружающих людей, развитии этических чувств;</w:t>
      </w:r>
    </w:p>
    <w:p w:rsidR="00386013" w:rsidRPr="00F233BB" w:rsidRDefault="00386013" w:rsidP="00423387">
      <w:pPr>
        <w:spacing w:line="276" w:lineRule="auto"/>
        <w:ind w:right="-2" w:firstLine="426"/>
        <w:contextualSpacing/>
        <w:jc w:val="both"/>
        <w:rPr>
          <w:rFonts w:eastAsia="Calibri"/>
        </w:rPr>
      </w:pPr>
      <w:r w:rsidRPr="00F233BB">
        <w:rPr>
          <w:rFonts w:eastAsia="Calibri"/>
        </w:rPr>
        <w:t>- формирования чувства прекрасного и эстетических чувств, благодаря знакомству с мировой и отечественной художественной культурой;</w:t>
      </w:r>
    </w:p>
    <w:p w:rsidR="00386013" w:rsidRPr="00F233BB" w:rsidRDefault="00386013" w:rsidP="00423387">
      <w:pPr>
        <w:numPr>
          <w:ilvl w:val="0"/>
          <w:numId w:val="7"/>
        </w:numPr>
        <w:spacing w:line="276" w:lineRule="auto"/>
        <w:ind w:left="0" w:right="-2" w:firstLine="426"/>
        <w:contextualSpacing/>
        <w:jc w:val="both"/>
        <w:rPr>
          <w:rFonts w:eastAsia="Calibri"/>
        </w:rPr>
      </w:pPr>
      <w:r w:rsidRPr="00F233BB">
        <w:rPr>
          <w:rFonts w:eastAsia="Calibri"/>
        </w:rPr>
        <w:t>развитие умения учиться как первого шага к самообразованию и самовоспитанию:</w:t>
      </w:r>
    </w:p>
    <w:p w:rsidR="00386013" w:rsidRPr="00F233BB" w:rsidRDefault="00386013" w:rsidP="00423387">
      <w:pPr>
        <w:spacing w:line="276" w:lineRule="auto"/>
        <w:ind w:right="-2" w:firstLine="426"/>
        <w:contextualSpacing/>
        <w:jc w:val="both"/>
        <w:rPr>
          <w:rFonts w:eastAsia="Calibri"/>
        </w:rPr>
      </w:pPr>
      <w:r w:rsidRPr="00F233BB">
        <w:rPr>
          <w:rFonts w:eastAsia="Calibri"/>
        </w:rPr>
        <w:t>- развитие широких познавательных интересов, инициативы и любознательности, мотивов познания и творчества;</w:t>
      </w:r>
    </w:p>
    <w:p w:rsidR="00386013" w:rsidRPr="00F233BB" w:rsidRDefault="00386013" w:rsidP="00423387">
      <w:pPr>
        <w:spacing w:line="276" w:lineRule="auto"/>
        <w:ind w:right="-2" w:firstLine="426"/>
        <w:contextualSpacing/>
        <w:jc w:val="both"/>
        <w:rPr>
          <w:rFonts w:eastAsia="Calibri"/>
        </w:rPr>
      </w:pPr>
      <w:r w:rsidRPr="00F233BB">
        <w:rPr>
          <w:rFonts w:eastAsia="Calibri"/>
        </w:rPr>
        <w:t>- формирование способности к организации своей учебной деятельности (планированию, контролю, оценке);</w:t>
      </w:r>
    </w:p>
    <w:p w:rsidR="00386013" w:rsidRPr="00F233BB" w:rsidRDefault="00386013" w:rsidP="00423387">
      <w:pPr>
        <w:numPr>
          <w:ilvl w:val="0"/>
          <w:numId w:val="7"/>
        </w:numPr>
        <w:spacing w:line="276" w:lineRule="auto"/>
        <w:ind w:left="0" w:right="-2" w:firstLine="426"/>
        <w:contextualSpacing/>
        <w:jc w:val="both"/>
        <w:rPr>
          <w:rFonts w:eastAsia="Calibri"/>
        </w:rPr>
      </w:pPr>
      <w:r w:rsidRPr="00F233BB">
        <w:rPr>
          <w:rFonts w:eastAsia="Calibri"/>
        </w:rPr>
        <w:t>развитие самостоятельности, инициативы и ответственности:</w:t>
      </w:r>
    </w:p>
    <w:p w:rsidR="00386013" w:rsidRPr="00F233BB" w:rsidRDefault="00386013" w:rsidP="00423387">
      <w:pPr>
        <w:spacing w:line="276" w:lineRule="auto"/>
        <w:ind w:right="-2" w:firstLine="426"/>
        <w:contextualSpacing/>
        <w:jc w:val="both"/>
        <w:rPr>
          <w:rFonts w:eastAsia="Calibri"/>
        </w:rPr>
      </w:pPr>
      <w:r w:rsidRPr="00F233BB">
        <w:rPr>
          <w:rFonts w:eastAsia="Calibri"/>
        </w:rPr>
        <w:t>- формирование самоуважения и эмоционально-положительного отношения к себе, критичности к своим поступкам;</w:t>
      </w:r>
    </w:p>
    <w:p w:rsidR="00386013" w:rsidRPr="00F233BB" w:rsidRDefault="00386013" w:rsidP="00423387">
      <w:pPr>
        <w:spacing w:line="276" w:lineRule="auto"/>
        <w:ind w:right="-2" w:firstLine="426"/>
        <w:contextualSpacing/>
        <w:jc w:val="both"/>
        <w:rPr>
          <w:rFonts w:eastAsia="Calibri"/>
        </w:rPr>
      </w:pPr>
      <w:r w:rsidRPr="00F233BB">
        <w:rPr>
          <w:rFonts w:eastAsia="Calibri"/>
        </w:rPr>
        <w:t>-</w:t>
      </w:r>
      <w:r w:rsidR="00D161AC" w:rsidRPr="00F233BB">
        <w:rPr>
          <w:rFonts w:eastAsia="Calibri"/>
        </w:rPr>
        <w:t> </w:t>
      </w:r>
      <w:r w:rsidRPr="00F233BB">
        <w:rPr>
          <w:rFonts w:eastAsia="Calibri"/>
        </w:rPr>
        <w:t>развитие готовности к самостоятельным поступкам и действиям, ответственности за их результаты;</w:t>
      </w:r>
    </w:p>
    <w:p w:rsidR="00386013" w:rsidRPr="00F233BB" w:rsidRDefault="00386013" w:rsidP="00423387">
      <w:pPr>
        <w:spacing w:line="276" w:lineRule="auto"/>
        <w:ind w:right="-2" w:firstLine="426"/>
        <w:contextualSpacing/>
        <w:jc w:val="both"/>
        <w:rPr>
          <w:rFonts w:eastAsia="Calibri"/>
        </w:rPr>
      </w:pPr>
      <w:r w:rsidRPr="00F233BB">
        <w:rPr>
          <w:rFonts w:eastAsia="Calibri"/>
        </w:rPr>
        <w:t>- формирование целеустремленности и настойчивости в достижении целей;</w:t>
      </w:r>
    </w:p>
    <w:p w:rsidR="00386013" w:rsidRPr="00F233BB" w:rsidRDefault="00386013" w:rsidP="00423387">
      <w:pPr>
        <w:spacing w:line="276" w:lineRule="auto"/>
        <w:ind w:right="-2" w:firstLine="426"/>
        <w:contextualSpacing/>
        <w:jc w:val="both"/>
        <w:rPr>
          <w:rFonts w:eastAsia="Calibri"/>
        </w:rPr>
      </w:pPr>
      <w:r w:rsidRPr="00F233BB">
        <w:rPr>
          <w:rFonts w:eastAsia="Calibri"/>
        </w:rPr>
        <w:t>-формирование нетерпимости и умения противостоять действиям и влияниям, представляющим угрозу жизни, здоровью, безопасности личности и общества</w:t>
      </w:r>
      <w:r w:rsidR="007652B2" w:rsidRPr="00F233BB">
        <w:rPr>
          <w:rFonts w:eastAsia="Calibri"/>
        </w:rPr>
        <w:t xml:space="preserve"> в пределах своих возможностей.</w:t>
      </w:r>
    </w:p>
    <w:p w:rsidR="00A012BB" w:rsidRPr="00F233BB" w:rsidRDefault="00A012BB" w:rsidP="00A012BB">
      <w:pPr>
        <w:pStyle w:val="afff"/>
        <w:spacing w:after="0"/>
        <w:ind w:left="426" w:right="-2"/>
        <w:jc w:val="both"/>
        <w:rPr>
          <w:rFonts w:ascii="Times New Roman" w:hAnsi="Times New Roman"/>
          <w:b/>
          <w:bCs/>
          <w:iCs/>
          <w:sz w:val="24"/>
          <w:szCs w:val="24"/>
        </w:rPr>
      </w:pPr>
      <w:r w:rsidRPr="00F233BB">
        <w:rPr>
          <w:rFonts w:ascii="Times New Roman" w:hAnsi="Times New Roman"/>
          <w:b/>
          <w:bCs/>
          <w:iCs/>
          <w:sz w:val="24"/>
          <w:szCs w:val="24"/>
        </w:rPr>
        <w:t>Характеристики личностных, регулятивных, познавательных, коммуникативных универсальных учебных действий обучающихся.</w:t>
      </w:r>
    </w:p>
    <w:p w:rsidR="00A012BB" w:rsidRPr="00F233BB" w:rsidRDefault="00A012BB" w:rsidP="00A012BB">
      <w:pPr>
        <w:spacing w:line="276" w:lineRule="auto"/>
        <w:ind w:right="-2" w:firstLine="426"/>
        <w:contextualSpacing/>
        <w:jc w:val="both"/>
        <w:rPr>
          <w:rFonts w:eastAsia="Calibri"/>
        </w:rPr>
      </w:pPr>
      <w:r w:rsidRPr="00F233BB">
        <w:rPr>
          <w:rFonts w:eastAsia="Calibri"/>
        </w:rPr>
        <w:t>УУД представляют собой целостную систему,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w:t>
      </w:r>
    </w:p>
    <w:p w:rsidR="00A012BB" w:rsidRPr="00F233BB" w:rsidRDefault="00A012BB" w:rsidP="00A012BB">
      <w:pPr>
        <w:spacing w:line="276" w:lineRule="auto"/>
        <w:ind w:right="-2" w:firstLine="426"/>
        <w:jc w:val="both"/>
        <w:rPr>
          <w:rFonts w:eastAsia="Calibri"/>
        </w:rPr>
      </w:pPr>
      <w:r w:rsidRPr="00F233BB">
        <w:rPr>
          <w:rFonts w:eastAsia="Calibri"/>
        </w:rPr>
        <w:t xml:space="preserve">Возникновение понятия </w:t>
      </w:r>
      <w:r w:rsidRPr="00F233BB">
        <w:rPr>
          <w:rFonts w:eastAsia="Calibri"/>
          <w:b/>
          <w:bCs/>
          <w:iCs/>
        </w:rPr>
        <w:t xml:space="preserve">«универсальные учебные действия» </w:t>
      </w:r>
      <w:r w:rsidRPr="00F233BB">
        <w:rPr>
          <w:rFonts w:eastAsia="Calibri"/>
        </w:rPr>
        <w:t xml:space="preserve">связано с изменением парадигмы образования: от цели усвоения знаний, умений и навыков к цели развития личности учащегося. </w:t>
      </w:r>
    </w:p>
    <w:p w:rsidR="00A012BB" w:rsidRPr="00F233BB" w:rsidRDefault="00A012BB" w:rsidP="00A012BB">
      <w:pPr>
        <w:spacing w:line="276" w:lineRule="auto"/>
        <w:ind w:right="-2" w:firstLine="426"/>
        <w:jc w:val="both"/>
        <w:rPr>
          <w:rFonts w:eastAsia="Calibri"/>
        </w:rPr>
      </w:pPr>
      <w:r w:rsidRPr="00F233BB">
        <w:rPr>
          <w:rFonts w:eastAsia="Calibri"/>
          <w:u w:val="single"/>
        </w:rPr>
        <w:t>Универсальные учебные действия (УУД)</w:t>
      </w:r>
      <w:r w:rsidRPr="00F233BB">
        <w:rPr>
          <w:rFonts w:eastAsia="Calibri"/>
        </w:rPr>
        <w:t xml:space="preserve">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 </w:t>
      </w:r>
    </w:p>
    <w:p w:rsidR="00A012BB" w:rsidRPr="00F233BB" w:rsidRDefault="00A012BB" w:rsidP="00A012BB">
      <w:pPr>
        <w:autoSpaceDE w:val="0"/>
        <w:autoSpaceDN w:val="0"/>
        <w:adjustRightInd w:val="0"/>
        <w:spacing w:line="276" w:lineRule="auto"/>
        <w:ind w:right="-2" w:firstLine="426"/>
        <w:jc w:val="both"/>
        <w:rPr>
          <w:rFonts w:eastAsia="Calibri"/>
        </w:rPr>
      </w:pPr>
      <w:r w:rsidRPr="00F233BB">
        <w:rPr>
          <w:rFonts w:eastAsia="Calibri"/>
        </w:rPr>
        <w:lastRenderedPageBreak/>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012BB" w:rsidRPr="00F233BB" w:rsidRDefault="00A012BB" w:rsidP="00A012BB">
      <w:pPr>
        <w:spacing w:line="276" w:lineRule="auto"/>
        <w:ind w:right="-2" w:firstLine="426"/>
        <w:contextualSpacing/>
        <w:jc w:val="both"/>
        <w:rPr>
          <w:rFonts w:eastAsia="Calibri"/>
          <w:b/>
        </w:rPr>
      </w:pPr>
      <w:r w:rsidRPr="00F233BB">
        <w:rPr>
          <w:rFonts w:eastAsia="Calibri"/>
          <w:b/>
        </w:rPr>
        <w:t>Функции УУД:</w:t>
      </w:r>
    </w:p>
    <w:p w:rsidR="00A012BB" w:rsidRPr="00F233BB" w:rsidRDefault="00A012BB" w:rsidP="00A012BB">
      <w:pPr>
        <w:spacing w:line="276" w:lineRule="auto"/>
        <w:ind w:right="-2" w:firstLine="426"/>
        <w:contextualSpacing/>
        <w:jc w:val="both"/>
        <w:rPr>
          <w:rFonts w:eastAsia="Calibri"/>
          <w:b/>
        </w:rPr>
      </w:pPr>
      <w:r w:rsidRPr="00F233BB">
        <w:rPr>
          <w:rFonts w:eastAsia="Calibri"/>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A012BB" w:rsidRPr="00F233BB" w:rsidRDefault="00A012BB" w:rsidP="00A012BB">
      <w:pPr>
        <w:spacing w:line="276" w:lineRule="auto"/>
        <w:ind w:right="-2" w:firstLine="426"/>
        <w:contextualSpacing/>
        <w:jc w:val="both"/>
        <w:rPr>
          <w:rFonts w:eastAsia="Calibri"/>
        </w:rPr>
      </w:pPr>
      <w:r w:rsidRPr="00F233BB">
        <w:rPr>
          <w:rFonts w:eastAsia="Calibri"/>
        </w:rPr>
        <w:t>- создание условий для развития личности и ее самореализации на основе готовности к непрерывному образованию, компетентности «</w:t>
      </w:r>
      <w:r w:rsidRPr="00F233BB">
        <w:rPr>
          <w:rFonts w:eastAsia="Calibri"/>
          <w:iCs/>
        </w:rPr>
        <w:t xml:space="preserve">научить себя учиться», </w:t>
      </w:r>
      <w:r w:rsidRPr="00F233BB">
        <w:rPr>
          <w:rFonts w:eastAsia="Calibri"/>
        </w:rPr>
        <w:t>толерантности жизни в поликультурном обществе, высокой социальной и профессиональной мобильности.</w:t>
      </w:r>
    </w:p>
    <w:p w:rsidR="00A012BB" w:rsidRPr="00F233BB" w:rsidRDefault="00A012BB" w:rsidP="00A012BB">
      <w:pPr>
        <w:spacing w:line="276" w:lineRule="auto"/>
        <w:ind w:right="-2" w:firstLine="426"/>
        <w:contextualSpacing/>
        <w:jc w:val="both"/>
        <w:rPr>
          <w:rFonts w:eastAsia="Calibri"/>
        </w:rPr>
      </w:pPr>
      <w:r w:rsidRPr="00F233BB">
        <w:rPr>
          <w:rFonts w:eastAsia="Calibri"/>
        </w:rPr>
        <w:t xml:space="preserve">- обеспечение успешного усвоения знаний, умений и навыков и формирование картины мира и компетентностей в любой предметной области познания. </w:t>
      </w:r>
    </w:p>
    <w:p w:rsidR="00A012BB" w:rsidRPr="00F233BB" w:rsidRDefault="00A012BB" w:rsidP="00A012BB">
      <w:pPr>
        <w:spacing w:line="276" w:lineRule="auto"/>
        <w:ind w:right="-2" w:firstLine="426"/>
        <w:contextualSpacing/>
        <w:jc w:val="both"/>
        <w:rPr>
          <w:rFonts w:eastAsia="Calibri"/>
        </w:rPr>
      </w:pPr>
      <w:r w:rsidRPr="00F233BB">
        <w:rPr>
          <w:rFonts w:eastAsia="Calibri"/>
        </w:rPr>
        <w:t>Универсальные учебные действия носят метапредметный (надпредметный) характер и способствуют:</w:t>
      </w:r>
    </w:p>
    <w:p w:rsidR="00A012BB" w:rsidRPr="00F233BB" w:rsidRDefault="00A012BB" w:rsidP="00A012BB">
      <w:pPr>
        <w:spacing w:line="276" w:lineRule="auto"/>
        <w:ind w:right="-2" w:firstLine="426"/>
        <w:contextualSpacing/>
        <w:jc w:val="both"/>
        <w:rPr>
          <w:rFonts w:eastAsia="Calibri"/>
        </w:rPr>
      </w:pPr>
      <w:r w:rsidRPr="00F233BB">
        <w:rPr>
          <w:rFonts w:eastAsia="Calibri"/>
        </w:rPr>
        <w:t>- обеспечению этапов усвоения учебного содержания;</w:t>
      </w:r>
    </w:p>
    <w:p w:rsidR="00A012BB" w:rsidRPr="00F233BB" w:rsidRDefault="00A012BB" w:rsidP="00A012BB">
      <w:pPr>
        <w:spacing w:line="276" w:lineRule="auto"/>
        <w:ind w:right="-2" w:firstLine="426"/>
        <w:contextualSpacing/>
        <w:jc w:val="both"/>
        <w:rPr>
          <w:rFonts w:eastAsia="Calibri"/>
          <w:b/>
        </w:rPr>
      </w:pPr>
      <w:r w:rsidRPr="00F233BB">
        <w:rPr>
          <w:rFonts w:eastAsia="Calibri"/>
        </w:rPr>
        <w:t>- формированию психологических способностей обучающихся;</w:t>
      </w:r>
    </w:p>
    <w:p w:rsidR="00A012BB" w:rsidRPr="00F233BB" w:rsidRDefault="00A012BB" w:rsidP="00A012BB">
      <w:pPr>
        <w:spacing w:line="276" w:lineRule="auto"/>
        <w:ind w:right="-2" w:firstLine="426"/>
        <w:contextualSpacing/>
        <w:jc w:val="both"/>
        <w:rPr>
          <w:rFonts w:eastAsia="Calibri"/>
        </w:rPr>
      </w:pPr>
      <w:r w:rsidRPr="00F233BB">
        <w:rPr>
          <w:rFonts w:eastAsia="Calibri"/>
        </w:rPr>
        <w:t>- обеспечению преемственности всех уровней образования.</w:t>
      </w:r>
    </w:p>
    <w:p w:rsidR="00A012BB" w:rsidRPr="00F233BB" w:rsidRDefault="00A012BB" w:rsidP="00423387">
      <w:pPr>
        <w:pStyle w:val="afff"/>
        <w:spacing w:after="0"/>
        <w:ind w:left="426" w:right="-2"/>
        <w:jc w:val="both"/>
        <w:rPr>
          <w:rFonts w:ascii="Times New Roman" w:hAnsi="Times New Roman"/>
          <w:b/>
          <w:bCs/>
          <w:iCs/>
          <w:sz w:val="24"/>
          <w:szCs w:val="24"/>
        </w:rPr>
      </w:pPr>
    </w:p>
    <w:p w:rsidR="007652B2" w:rsidRPr="00F233BB" w:rsidRDefault="00386013" w:rsidP="00423387">
      <w:pPr>
        <w:pStyle w:val="afff"/>
        <w:spacing w:after="0"/>
        <w:ind w:left="426" w:right="-2"/>
        <w:jc w:val="both"/>
        <w:rPr>
          <w:rFonts w:ascii="Times New Roman" w:hAnsi="Times New Roman"/>
          <w:sz w:val="24"/>
          <w:szCs w:val="24"/>
        </w:rPr>
      </w:pPr>
      <w:r w:rsidRPr="00F233BB">
        <w:rPr>
          <w:rFonts w:ascii="Times New Roman" w:hAnsi="Times New Roman"/>
          <w:b/>
          <w:bCs/>
          <w:iCs/>
          <w:sz w:val="24"/>
          <w:szCs w:val="24"/>
        </w:rPr>
        <w:t xml:space="preserve">Связь универсальных учебных действий </w:t>
      </w:r>
      <w:r w:rsidR="00446F56" w:rsidRPr="00F233BB">
        <w:rPr>
          <w:rFonts w:ascii="Times New Roman" w:hAnsi="Times New Roman"/>
          <w:b/>
          <w:bCs/>
          <w:iCs/>
          <w:sz w:val="24"/>
          <w:szCs w:val="24"/>
        </w:rPr>
        <w:t>с содержанием учебных предметов.</w:t>
      </w:r>
    </w:p>
    <w:p w:rsidR="00386013" w:rsidRPr="00F233BB" w:rsidRDefault="00386013" w:rsidP="00423387">
      <w:pPr>
        <w:spacing w:line="276" w:lineRule="auto"/>
        <w:ind w:right="-2" w:firstLine="426"/>
        <w:jc w:val="both"/>
        <w:rPr>
          <w:rFonts w:eastAsia="Calibri"/>
        </w:rPr>
      </w:pPr>
      <w:r w:rsidRPr="00F233BB">
        <w:rPr>
          <w:rFonts w:eastAsia="Calibri"/>
        </w:rPr>
        <w:t>Формирование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386013" w:rsidRPr="00F233BB" w:rsidRDefault="00386013" w:rsidP="00423387">
      <w:pPr>
        <w:spacing w:line="276" w:lineRule="auto"/>
        <w:ind w:right="-2" w:firstLine="426"/>
        <w:contextualSpacing/>
        <w:jc w:val="both"/>
        <w:rPr>
          <w:rFonts w:eastAsia="Calibri"/>
        </w:rPr>
      </w:pPr>
      <w:r w:rsidRPr="00F233BB">
        <w:rPr>
          <w:rFonts w:eastAsia="Calibri"/>
          <w:iCs/>
        </w:rPr>
        <w:t>Требования к формированию УУД раскрыты в планируемых результатах освоения программ учебных предметов: «Русский язык», «Литературное чтение», «Математика», «Иностранный язык», «Окружающий мир», «Технология» – в отношении ценностно-смыслового, личностного, познавательного и коммуникативного развития учащихся.</w:t>
      </w:r>
      <w:r w:rsidRPr="00F233BB">
        <w:rPr>
          <w:rFonts w:eastAsia="Calibri"/>
        </w:rPr>
        <w:t xml:space="preserve"> 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 </w:t>
      </w:r>
    </w:p>
    <w:p w:rsidR="00386013" w:rsidRPr="00F233BB" w:rsidRDefault="00386013" w:rsidP="00423387">
      <w:pPr>
        <w:autoSpaceDE w:val="0"/>
        <w:autoSpaceDN w:val="0"/>
        <w:adjustRightInd w:val="0"/>
        <w:spacing w:line="276" w:lineRule="auto"/>
        <w:ind w:right="-2" w:firstLine="426"/>
        <w:jc w:val="both"/>
        <w:rPr>
          <w:rFonts w:eastAsia="Calibri"/>
        </w:rPr>
      </w:pPr>
      <w:r w:rsidRPr="00F233BB">
        <w:rPr>
          <w:rFonts w:eastAsia="Calibri"/>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86013" w:rsidRPr="00F233BB" w:rsidRDefault="00386013" w:rsidP="00423387">
      <w:pPr>
        <w:spacing w:line="276" w:lineRule="auto"/>
        <w:ind w:right="-2" w:firstLine="426"/>
        <w:jc w:val="both"/>
        <w:rPr>
          <w:rFonts w:eastAsia="Calibri"/>
          <w:bCs/>
        </w:rPr>
      </w:pPr>
      <w:r w:rsidRPr="00F233BB">
        <w:rPr>
          <w:rFonts w:eastAsia="Calibri"/>
          <w:b/>
          <w:bCs/>
        </w:rPr>
        <w:t>Русский язык.</w:t>
      </w:r>
      <w:r w:rsidRPr="00F233BB">
        <w:rPr>
          <w:rFonts w:eastAsia="Calibri"/>
          <w:bCs/>
        </w:rPr>
        <w:t xml:space="preserve"> Этот предмет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p w:rsidR="00386013" w:rsidRPr="00F233BB" w:rsidRDefault="00386013" w:rsidP="00423387">
      <w:pPr>
        <w:spacing w:line="276" w:lineRule="auto"/>
        <w:ind w:right="-2" w:firstLine="426"/>
        <w:jc w:val="both"/>
        <w:rPr>
          <w:rFonts w:eastAsia="Calibri"/>
          <w:bCs/>
        </w:rPr>
      </w:pPr>
      <w:r w:rsidRPr="00F233BB">
        <w:rPr>
          <w:rFonts w:eastAsia="Calibri"/>
          <w:b/>
          <w:bCs/>
        </w:rPr>
        <w:t xml:space="preserve">Литературное чтение. </w:t>
      </w:r>
      <w:r w:rsidRPr="00F233BB">
        <w:rPr>
          <w:rFonts w:eastAsia="Calibri"/>
          <w:bCs/>
        </w:rPr>
        <w:t>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Важнейшей функцией восприятия художественной литературы является передача духовно-нравственного опыта общества.</w:t>
      </w:r>
    </w:p>
    <w:p w:rsidR="00386013" w:rsidRPr="00F233BB" w:rsidRDefault="00386013" w:rsidP="00423387">
      <w:pPr>
        <w:spacing w:line="276" w:lineRule="auto"/>
        <w:ind w:right="-2" w:firstLine="426"/>
        <w:jc w:val="both"/>
        <w:rPr>
          <w:rFonts w:eastAsia="Calibri"/>
          <w:bCs/>
        </w:rPr>
      </w:pPr>
      <w:r w:rsidRPr="00F233BB">
        <w:rPr>
          <w:rFonts w:eastAsia="Calibri"/>
          <w:b/>
          <w:bCs/>
        </w:rPr>
        <w:t>Иностранный язык.</w:t>
      </w:r>
      <w:r w:rsidRPr="00F233BB">
        <w:rPr>
          <w:rFonts w:eastAsia="Calibri"/>
          <w:bCs/>
        </w:rPr>
        <w:t xml:space="preserve"> Этот предмет обеспечивает развитие коммуникативных действий, формируя коммуникативную культуру обучающегося. Изучение иностранного языка способствует:</w:t>
      </w:r>
    </w:p>
    <w:p w:rsidR="00386013" w:rsidRPr="00F233BB" w:rsidRDefault="00386013" w:rsidP="00423387">
      <w:pPr>
        <w:spacing w:line="276" w:lineRule="auto"/>
        <w:ind w:right="-2" w:firstLine="426"/>
        <w:jc w:val="both"/>
        <w:rPr>
          <w:rFonts w:eastAsia="Calibri"/>
          <w:bCs/>
        </w:rPr>
      </w:pPr>
      <w:r w:rsidRPr="00F233BB">
        <w:rPr>
          <w:rFonts w:eastAsia="Calibri"/>
          <w:bCs/>
        </w:rPr>
        <w:t>- общему речевому развитию учащегося на основе формирования обобщённых лингвистических структур грамматики и синтаксиса;</w:t>
      </w:r>
    </w:p>
    <w:p w:rsidR="00386013" w:rsidRPr="00F233BB" w:rsidRDefault="00386013" w:rsidP="00423387">
      <w:pPr>
        <w:spacing w:line="276" w:lineRule="auto"/>
        <w:ind w:right="-2" w:firstLine="426"/>
        <w:jc w:val="both"/>
        <w:rPr>
          <w:rFonts w:eastAsia="Calibri"/>
          <w:bCs/>
        </w:rPr>
      </w:pPr>
      <w:r w:rsidRPr="00F233BB">
        <w:rPr>
          <w:rFonts w:eastAsia="Calibri"/>
          <w:bCs/>
        </w:rPr>
        <w:lastRenderedPageBreak/>
        <w:t>- ·развитию произвольности и осознанности монологической и диалогической речи;</w:t>
      </w:r>
    </w:p>
    <w:p w:rsidR="00386013" w:rsidRPr="00F233BB" w:rsidRDefault="00386013" w:rsidP="00423387">
      <w:pPr>
        <w:spacing w:line="276" w:lineRule="auto"/>
        <w:ind w:right="-2" w:firstLine="426"/>
        <w:jc w:val="both"/>
        <w:rPr>
          <w:rFonts w:eastAsia="Calibri"/>
          <w:bCs/>
        </w:rPr>
      </w:pPr>
      <w:r w:rsidRPr="00F233BB">
        <w:rPr>
          <w:rFonts w:eastAsia="Calibri"/>
          <w:bCs/>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386013" w:rsidRPr="00F233BB" w:rsidRDefault="00386013" w:rsidP="00423387">
      <w:pPr>
        <w:spacing w:line="276" w:lineRule="auto"/>
        <w:ind w:right="-2" w:firstLine="426"/>
        <w:jc w:val="both"/>
        <w:rPr>
          <w:rFonts w:eastAsia="Calibri"/>
          <w:bCs/>
        </w:rPr>
      </w:pPr>
      <w:r w:rsidRPr="00F233BB">
        <w:rPr>
          <w:rFonts w:eastAsia="Calibri"/>
          <w:bC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86013" w:rsidRPr="00F233BB" w:rsidRDefault="00386013" w:rsidP="00423387">
      <w:pPr>
        <w:spacing w:line="276" w:lineRule="auto"/>
        <w:ind w:right="-2" w:firstLine="426"/>
        <w:jc w:val="both"/>
        <w:rPr>
          <w:rFonts w:eastAsia="Calibri"/>
          <w:bCs/>
        </w:rPr>
      </w:pPr>
      <w:r w:rsidRPr="00F233BB">
        <w:rPr>
          <w:rFonts w:eastAsia="Calibri"/>
          <w:bCs/>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86013" w:rsidRPr="00F233BB" w:rsidRDefault="00386013" w:rsidP="00423387">
      <w:pPr>
        <w:spacing w:line="276" w:lineRule="auto"/>
        <w:ind w:right="-2" w:firstLine="426"/>
        <w:jc w:val="both"/>
        <w:rPr>
          <w:rFonts w:eastAsia="Calibri"/>
          <w:bCs/>
        </w:rPr>
      </w:pPr>
      <w:r w:rsidRPr="00F233BB">
        <w:rPr>
          <w:rFonts w:eastAsia="Calibri"/>
          <w:b/>
          <w:bCs/>
        </w:rPr>
        <w:t>Математика.</w:t>
      </w:r>
      <w:r w:rsidRPr="00F233BB">
        <w:rPr>
          <w:rFonts w:eastAsia="Calibri"/>
          <w:bCs/>
        </w:rPr>
        <w:t xml:space="preserve"> Этот предмет является основой развития у учащихся </w:t>
      </w:r>
      <w:r w:rsidRPr="00F233BB">
        <w:rPr>
          <w:rFonts w:eastAsia="Calibri"/>
        </w:rPr>
        <w:t xml:space="preserve">познавательных универсальных действий, в первую очередь </w:t>
      </w:r>
      <w:r w:rsidRPr="00F233BB">
        <w:rPr>
          <w:rFonts w:eastAsia="Calibri"/>
          <w:bCs/>
        </w:rPr>
        <w:t>логических действий, включая и знаково-символические. Особое значение имеет математика для формирования общего приема решения задач как универсального учебного действия.</w:t>
      </w:r>
    </w:p>
    <w:p w:rsidR="00386013" w:rsidRPr="00F233BB" w:rsidRDefault="00386013" w:rsidP="00423387">
      <w:pPr>
        <w:spacing w:line="276" w:lineRule="auto"/>
        <w:ind w:right="-2" w:firstLine="426"/>
        <w:jc w:val="both"/>
        <w:rPr>
          <w:rFonts w:eastAsia="Calibri"/>
          <w:bCs/>
        </w:rPr>
      </w:pPr>
      <w:r w:rsidRPr="00F233BB">
        <w:rPr>
          <w:rFonts w:eastAsia="Calibri"/>
          <w:b/>
          <w:bCs/>
        </w:rPr>
        <w:t>Окружающий мир</w:t>
      </w:r>
      <w:r w:rsidRPr="00F233BB">
        <w:rPr>
          <w:rFonts w:eastAsia="Calibri"/>
          <w:bCs/>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w:t>
      </w:r>
    </w:p>
    <w:p w:rsidR="00386013" w:rsidRPr="00F233BB" w:rsidRDefault="00386013" w:rsidP="00423387">
      <w:pPr>
        <w:spacing w:line="276" w:lineRule="auto"/>
        <w:ind w:right="-2" w:firstLine="426"/>
        <w:jc w:val="both"/>
        <w:rPr>
          <w:rFonts w:eastAsia="Calibri"/>
          <w:bCs/>
        </w:rPr>
      </w:pPr>
      <w:r w:rsidRPr="00F233BB">
        <w:rPr>
          <w:rFonts w:eastAsia="Calibri"/>
          <w:bCs/>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86013" w:rsidRPr="00F233BB" w:rsidRDefault="00386013" w:rsidP="00423387">
      <w:pPr>
        <w:spacing w:line="276" w:lineRule="auto"/>
        <w:ind w:right="-2" w:firstLine="426"/>
        <w:jc w:val="both"/>
        <w:rPr>
          <w:rFonts w:eastAsia="Calibri"/>
          <w:bCs/>
        </w:rPr>
      </w:pPr>
      <w:r w:rsidRPr="00F233BB">
        <w:rPr>
          <w:rFonts w:eastAsia="Calibri"/>
          <w:bCs/>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86013" w:rsidRPr="00F233BB" w:rsidRDefault="00386013" w:rsidP="00423387">
      <w:pPr>
        <w:spacing w:line="276" w:lineRule="auto"/>
        <w:ind w:right="-2" w:firstLine="426"/>
        <w:jc w:val="both"/>
        <w:rPr>
          <w:rFonts w:eastAsia="Calibri"/>
          <w:bCs/>
        </w:rPr>
      </w:pPr>
      <w:r w:rsidRPr="00F233BB">
        <w:rPr>
          <w:rFonts w:eastAsia="Calibri"/>
          <w:bCs/>
        </w:rPr>
        <w:t>Изучение предмета «Окружающий мир» способствует формированию общепознавательных универсальных учебных действий:</w:t>
      </w:r>
    </w:p>
    <w:p w:rsidR="00386013" w:rsidRPr="00F233BB" w:rsidRDefault="00386013" w:rsidP="00423387">
      <w:pPr>
        <w:spacing w:line="276" w:lineRule="auto"/>
        <w:ind w:right="-2" w:firstLine="426"/>
        <w:jc w:val="both"/>
        <w:rPr>
          <w:rFonts w:eastAsia="Calibri"/>
          <w:bCs/>
        </w:rPr>
      </w:pPr>
      <w:r w:rsidRPr="00F233BB">
        <w:rPr>
          <w:rFonts w:eastAsia="Calibri"/>
          <w:bCs/>
        </w:rPr>
        <w:t>- ·овладению начальными формами исследовательской деятельности, включая умения поиска и работы с информацией;</w:t>
      </w:r>
    </w:p>
    <w:p w:rsidR="00386013" w:rsidRPr="00F233BB" w:rsidRDefault="00386013" w:rsidP="00423387">
      <w:pPr>
        <w:spacing w:line="276" w:lineRule="auto"/>
        <w:ind w:right="-2" w:firstLine="426"/>
        <w:jc w:val="both"/>
        <w:rPr>
          <w:rFonts w:eastAsia="Calibri"/>
          <w:bCs/>
        </w:rPr>
      </w:pPr>
      <w:r w:rsidRPr="00F233BB">
        <w:rPr>
          <w:rFonts w:eastAsia="Calibri"/>
          <w:bCs/>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86013" w:rsidRPr="00F233BB" w:rsidRDefault="00386013" w:rsidP="00423387">
      <w:pPr>
        <w:spacing w:line="276" w:lineRule="auto"/>
        <w:ind w:right="-2" w:firstLine="426"/>
        <w:jc w:val="both"/>
        <w:rPr>
          <w:rFonts w:eastAsia="Calibri"/>
          <w:bCs/>
        </w:rPr>
      </w:pPr>
      <w:r w:rsidRPr="00F233BB">
        <w:rPr>
          <w:rFonts w:eastAsia="Calibri"/>
          <w:bCs/>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86013" w:rsidRPr="00F233BB" w:rsidRDefault="00386013" w:rsidP="00423387">
      <w:pPr>
        <w:spacing w:line="276" w:lineRule="auto"/>
        <w:ind w:right="-2" w:firstLine="426"/>
        <w:jc w:val="both"/>
        <w:rPr>
          <w:rFonts w:eastAsia="Calibri"/>
          <w:bCs/>
        </w:rPr>
      </w:pPr>
      <w:r w:rsidRPr="00F233BB">
        <w:rPr>
          <w:rFonts w:eastAsia="Calibri"/>
          <w:b/>
          <w:bCs/>
        </w:rPr>
        <w:t>Искусство.</w:t>
      </w:r>
      <w:r w:rsidRPr="00F233BB">
        <w:rPr>
          <w:rFonts w:eastAsia="Calibri"/>
          <w:bCs/>
        </w:rPr>
        <w:t xml:space="preserve"> Изучение предметов Изобразительное искусство и Музыка позволяет сформировать представление о роли музыки и искусства в жизни людей, закладывает основы практических умений и навыков в восприятии, анализе и оценке произведений искусства. </w:t>
      </w:r>
    </w:p>
    <w:p w:rsidR="00386013" w:rsidRPr="00F233BB" w:rsidRDefault="00386013" w:rsidP="00423387">
      <w:pPr>
        <w:spacing w:line="276" w:lineRule="auto"/>
        <w:ind w:right="-2" w:firstLine="426"/>
        <w:jc w:val="both"/>
        <w:rPr>
          <w:rFonts w:eastAsia="Calibri"/>
          <w:bCs/>
        </w:rPr>
      </w:pPr>
      <w:r w:rsidRPr="00F233BB">
        <w:rPr>
          <w:rFonts w:eastAsia="Calibri"/>
          <w:b/>
          <w:bCs/>
        </w:rPr>
        <w:t>Музыка.</w:t>
      </w:r>
      <w:r w:rsidRPr="00F233BB">
        <w:rPr>
          <w:rFonts w:eastAsia="Calibri"/>
          <w:bCs/>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w:t>
      </w:r>
      <w:r w:rsidRPr="00F233BB">
        <w:rPr>
          <w:rFonts w:eastAsia="Calibri"/>
          <w:bCs/>
        </w:rPr>
        <w:lastRenderedPageBreak/>
        <w:t>обеспечит формирование российской гражданской идентичности и толерантности как основы жизни в поликультурном обществе.</w:t>
      </w:r>
    </w:p>
    <w:p w:rsidR="00386013" w:rsidRPr="00F233BB" w:rsidRDefault="00386013" w:rsidP="00423387">
      <w:pPr>
        <w:spacing w:line="276" w:lineRule="auto"/>
        <w:ind w:right="-2" w:firstLine="426"/>
        <w:jc w:val="both"/>
        <w:rPr>
          <w:rFonts w:eastAsia="Calibri"/>
          <w:bCs/>
        </w:rPr>
      </w:pPr>
      <w:r w:rsidRPr="00F233BB">
        <w:rPr>
          <w:rFonts w:eastAsia="Calibri"/>
          <w:bCs/>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86013" w:rsidRPr="00F233BB" w:rsidRDefault="00386013" w:rsidP="00423387">
      <w:pPr>
        <w:spacing w:line="276" w:lineRule="auto"/>
        <w:ind w:right="-2" w:firstLine="426"/>
        <w:jc w:val="both"/>
        <w:rPr>
          <w:rFonts w:eastAsia="Calibri"/>
          <w:bCs/>
        </w:rPr>
      </w:pPr>
      <w:r w:rsidRPr="00F233BB">
        <w:rPr>
          <w:rFonts w:eastAsia="Calibri"/>
          <w:bCs/>
        </w:rPr>
        <w:t>В области развития общепознавательных действий изучение музыки будет способствовать формированию замещения и моделирования.</w:t>
      </w:r>
    </w:p>
    <w:p w:rsidR="00386013" w:rsidRPr="00F233BB" w:rsidRDefault="00386013" w:rsidP="00423387">
      <w:pPr>
        <w:spacing w:line="276" w:lineRule="auto"/>
        <w:ind w:right="-2" w:firstLine="426"/>
        <w:jc w:val="both"/>
        <w:rPr>
          <w:rFonts w:eastAsia="Calibri"/>
          <w:bCs/>
        </w:rPr>
      </w:pPr>
      <w:r w:rsidRPr="00F233BB">
        <w:rPr>
          <w:rFonts w:eastAsia="Calibri"/>
          <w:b/>
          <w:bCs/>
        </w:rPr>
        <w:t>Изобразительное искусство</w:t>
      </w:r>
      <w:r w:rsidRPr="00F233BB">
        <w:rPr>
          <w:rFonts w:eastAsia="Calibri"/>
          <w:bCs/>
        </w:rPr>
        <w:t>. Развивающий потенциал этого предмета связан с формированием личностных, познавательных, регулятивных действий.</w:t>
      </w:r>
    </w:p>
    <w:p w:rsidR="00386013" w:rsidRPr="00F233BB" w:rsidRDefault="00386013" w:rsidP="00423387">
      <w:pPr>
        <w:spacing w:line="276" w:lineRule="auto"/>
        <w:ind w:right="-2" w:firstLine="426"/>
        <w:jc w:val="both"/>
        <w:rPr>
          <w:rFonts w:eastAsia="Calibri"/>
          <w:bCs/>
        </w:rPr>
      </w:pPr>
      <w:r w:rsidRPr="00F233BB">
        <w:rPr>
          <w:rFonts w:eastAsia="Calibri"/>
          <w:bCs/>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86013" w:rsidRPr="00F233BB" w:rsidRDefault="00386013" w:rsidP="00423387">
      <w:pPr>
        <w:spacing w:line="276" w:lineRule="auto"/>
        <w:ind w:right="-2" w:firstLine="426"/>
        <w:jc w:val="both"/>
        <w:rPr>
          <w:rFonts w:eastAsia="Calibri"/>
          <w:bCs/>
        </w:rPr>
      </w:pPr>
      <w:r w:rsidRPr="00F233BB">
        <w:rPr>
          <w:rFonts w:eastAsia="Calibri"/>
          <w:bC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386013" w:rsidRPr="00F233BB" w:rsidRDefault="00386013" w:rsidP="00423387">
      <w:pPr>
        <w:spacing w:line="276" w:lineRule="auto"/>
        <w:ind w:right="-2" w:firstLine="426"/>
        <w:jc w:val="both"/>
        <w:rPr>
          <w:rFonts w:eastAsia="Calibri"/>
          <w:bCs/>
        </w:rPr>
      </w:pPr>
      <w:r w:rsidRPr="00F233BB">
        <w:rPr>
          <w:rFonts w:eastAsia="Calibri"/>
          <w:b/>
          <w:bCs/>
        </w:rPr>
        <w:t xml:space="preserve">Технология. </w:t>
      </w:r>
      <w:r w:rsidRPr="00F233BB">
        <w:rPr>
          <w:rFonts w:eastAsia="Calibri"/>
        </w:rPr>
        <w:t xml:space="preserve">В рамках данного предмета </w:t>
      </w:r>
      <w:r w:rsidRPr="00F233BB">
        <w:rPr>
          <w:rFonts w:eastAsia="Calibri"/>
          <w:bCs/>
        </w:rPr>
        <w:t>будут формироваться личностные, регулятивные коммуникативные и познавательные универсальные учебные действия. Специфика этого предмета и его значимость для формирования универсальных учебных действий обусловлена:</w:t>
      </w:r>
    </w:p>
    <w:p w:rsidR="00386013" w:rsidRPr="00F233BB" w:rsidRDefault="00386013" w:rsidP="00423387">
      <w:pPr>
        <w:spacing w:line="276" w:lineRule="auto"/>
        <w:ind w:right="-2" w:firstLine="426"/>
        <w:jc w:val="both"/>
        <w:rPr>
          <w:rFonts w:eastAsia="Calibri"/>
          <w:bCs/>
        </w:rPr>
      </w:pPr>
      <w:r w:rsidRPr="00F233BB">
        <w:rPr>
          <w:rFonts w:eastAsia="Calibri"/>
          <w:bCs/>
        </w:rPr>
        <w:t>- ключевой ролью предметно-преобразовательной деятельности как основы формирования системы универсальных учебных действий;</w:t>
      </w:r>
    </w:p>
    <w:p w:rsidR="00386013" w:rsidRPr="00F233BB" w:rsidRDefault="00386013" w:rsidP="00423387">
      <w:pPr>
        <w:spacing w:line="276" w:lineRule="auto"/>
        <w:ind w:right="-2" w:firstLine="426"/>
        <w:jc w:val="both"/>
        <w:rPr>
          <w:rFonts w:eastAsia="Calibri"/>
          <w:bCs/>
        </w:rPr>
      </w:pPr>
      <w:r w:rsidRPr="00F233BB">
        <w:rPr>
          <w:rFonts w:eastAsia="Calibri"/>
          <w:bCs/>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86013" w:rsidRPr="00F233BB" w:rsidRDefault="00386013" w:rsidP="00423387">
      <w:pPr>
        <w:spacing w:line="276" w:lineRule="auto"/>
        <w:ind w:right="-2" w:firstLine="426"/>
        <w:jc w:val="both"/>
        <w:rPr>
          <w:rFonts w:eastAsia="Calibri"/>
          <w:bCs/>
        </w:rPr>
      </w:pPr>
      <w:r w:rsidRPr="00F233BB">
        <w:rPr>
          <w:rFonts w:eastAsia="Calibri"/>
          <w:bCs/>
        </w:rPr>
        <w:t>- широким использованием форм группового сотрудничества и проектных форм работы для реализации учебных целей курса;</w:t>
      </w:r>
    </w:p>
    <w:p w:rsidR="00386013" w:rsidRPr="00F233BB" w:rsidRDefault="00386013" w:rsidP="00423387">
      <w:pPr>
        <w:spacing w:line="276" w:lineRule="auto"/>
        <w:ind w:right="-2" w:firstLine="426"/>
        <w:jc w:val="both"/>
        <w:rPr>
          <w:rFonts w:eastAsia="Calibri"/>
          <w:bCs/>
        </w:rPr>
      </w:pPr>
      <w:r w:rsidRPr="00F233BB">
        <w:rPr>
          <w:rFonts w:eastAsia="Calibri"/>
          <w:bCs/>
        </w:rPr>
        <w:t>- формирование первоначальных элементов ИКТ-компетентности учащихся.</w:t>
      </w:r>
    </w:p>
    <w:p w:rsidR="00386013" w:rsidRPr="00F233BB" w:rsidRDefault="00386013" w:rsidP="00423387">
      <w:pPr>
        <w:spacing w:line="276" w:lineRule="auto"/>
        <w:ind w:right="-2" w:firstLine="426"/>
        <w:jc w:val="both"/>
        <w:rPr>
          <w:rFonts w:eastAsia="Calibri"/>
          <w:bCs/>
        </w:rPr>
      </w:pPr>
      <w:r w:rsidRPr="00F233BB">
        <w:rPr>
          <w:rFonts w:eastAsia="Calibri"/>
          <w:b/>
          <w:bCs/>
        </w:rPr>
        <w:t>Физическая культура.</w:t>
      </w:r>
      <w:r w:rsidRPr="00F233BB">
        <w:rPr>
          <w:rFonts w:eastAsia="Calibri"/>
          <w:bCs/>
        </w:rPr>
        <w:t xml:space="preserve"> Этот предмет обеспечивает формирование личностных универсальных действий:</w:t>
      </w:r>
    </w:p>
    <w:p w:rsidR="00386013" w:rsidRPr="00F233BB" w:rsidRDefault="00386013" w:rsidP="00423387">
      <w:pPr>
        <w:spacing w:line="276" w:lineRule="auto"/>
        <w:ind w:right="-2" w:firstLine="426"/>
        <w:jc w:val="both"/>
        <w:rPr>
          <w:rFonts w:eastAsia="Calibri"/>
          <w:bCs/>
        </w:rPr>
      </w:pPr>
      <w:r w:rsidRPr="00F233BB">
        <w:rPr>
          <w:rFonts w:eastAsia="Calibri"/>
          <w:bCs/>
        </w:rPr>
        <w:t>- основ общекультурной и российской гражданской идентичности как чувства гордости за достижения в мировом и отечественном спорте;</w:t>
      </w:r>
    </w:p>
    <w:p w:rsidR="00386013" w:rsidRPr="00F233BB" w:rsidRDefault="00386013" w:rsidP="00423387">
      <w:pPr>
        <w:spacing w:line="276" w:lineRule="auto"/>
        <w:ind w:right="-2" w:firstLine="426"/>
        <w:jc w:val="both"/>
        <w:rPr>
          <w:rFonts w:eastAsia="Calibri"/>
          <w:bCs/>
        </w:rPr>
      </w:pPr>
      <w:r w:rsidRPr="00F233BB">
        <w:rPr>
          <w:rFonts w:eastAsia="Calibri"/>
          <w:bCs/>
        </w:rPr>
        <w:t>- освоение моральных норм помощи тем, кто в ней нуждается, готовности принять на себя ответственность;</w:t>
      </w:r>
    </w:p>
    <w:p w:rsidR="00386013" w:rsidRPr="00F233BB" w:rsidRDefault="00386013" w:rsidP="00423387">
      <w:pPr>
        <w:spacing w:line="276" w:lineRule="auto"/>
        <w:ind w:right="-2" w:firstLine="426"/>
        <w:jc w:val="both"/>
        <w:rPr>
          <w:rFonts w:eastAsia="Calibri"/>
          <w:bCs/>
        </w:rPr>
      </w:pPr>
      <w:r w:rsidRPr="00F233BB">
        <w:rPr>
          <w:rFonts w:eastAsia="Calibri"/>
          <w:bCs/>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86013" w:rsidRPr="00F233BB" w:rsidRDefault="00386013" w:rsidP="00423387">
      <w:pPr>
        <w:spacing w:line="276" w:lineRule="auto"/>
        <w:ind w:right="-2" w:firstLine="426"/>
        <w:jc w:val="both"/>
        <w:rPr>
          <w:rFonts w:eastAsia="Calibri"/>
          <w:bCs/>
        </w:rPr>
      </w:pPr>
      <w:r w:rsidRPr="00F233BB">
        <w:rPr>
          <w:rFonts w:eastAsia="Calibri"/>
          <w:bCs/>
        </w:rPr>
        <w:t>- освоение правил здорового и безопасного образа жизни.</w:t>
      </w:r>
    </w:p>
    <w:p w:rsidR="00386013" w:rsidRPr="00F233BB" w:rsidRDefault="00386013" w:rsidP="00423387">
      <w:pPr>
        <w:spacing w:line="276" w:lineRule="auto"/>
        <w:ind w:right="-2" w:firstLine="426"/>
        <w:jc w:val="both"/>
        <w:rPr>
          <w:rFonts w:eastAsia="Calibri"/>
          <w:bCs/>
        </w:rPr>
      </w:pPr>
      <w:r w:rsidRPr="00F233BB">
        <w:rPr>
          <w:rFonts w:eastAsia="Calibri"/>
          <w:bCs/>
        </w:rPr>
        <w:t>«Физическая культура» как учебный предмет способствует:</w:t>
      </w:r>
    </w:p>
    <w:p w:rsidR="00386013" w:rsidRPr="00F233BB" w:rsidRDefault="00386013" w:rsidP="00423387">
      <w:pPr>
        <w:spacing w:line="276" w:lineRule="auto"/>
        <w:ind w:right="-2" w:firstLine="426"/>
        <w:jc w:val="both"/>
        <w:rPr>
          <w:rFonts w:eastAsia="Calibri"/>
          <w:bCs/>
        </w:rPr>
      </w:pPr>
      <w:r w:rsidRPr="00F233BB">
        <w:rPr>
          <w:rFonts w:eastAsia="Calibri"/>
          <w:bCs/>
        </w:rPr>
        <w:lastRenderedPageBreak/>
        <w:t>- в области регулятивных действий развитию умений планировать, регулировать, контролировать и оценивать свои действия;</w:t>
      </w:r>
    </w:p>
    <w:p w:rsidR="00386013" w:rsidRPr="00F233BB" w:rsidRDefault="00386013" w:rsidP="00423387">
      <w:pPr>
        <w:spacing w:line="276" w:lineRule="auto"/>
        <w:ind w:right="-2" w:firstLine="426"/>
        <w:jc w:val="both"/>
        <w:rPr>
          <w:rFonts w:eastAsia="Calibri"/>
          <w:bCs/>
        </w:rPr>
      </w:pPr>
      <w:r w:rsidRPr="00F233BB">
        <w:rPr>
          <w:rFonts w:eastAsia="Calibri"/>
          <w:bCs/>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46F56" w:rsidRPr="00F233BB" w:rsidRDefault="00386013" w:rsidP="00423387">
      <w:pPr>
        <w:spacing w:line="276" w:lineRule="auto"/>
        <w:ind w:right="-2" w:firstLine="426"/>
        <w:jc w:val="both"/>
        <w:rPr>
          <w:rFonts w:eastAsia="Calibri"/>
          <w:bCs/>
        </w:rPr>
      </w:pPr>
      <w:r w:rsidRPr="00F233BB">
        <w:rPr>
          <w:b/>
          <w:bCs/>
        </w:rPr>
        <w:t>Основы религиозных культур и светской этики.</w:t>
      </w:r>
      <w:r w:rsidRPr="00F233BB">
        <w:rPr>
          <w:bCs/>
        </w:rPr>
        <w:t xml:space="preserve"> 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w:t>
      </w:r>
      <w:r w:rsidRPr="00F233BB">
        <w:rPr>
          <w:rFonts w:eastAsia="Calibri"/>
          <w:bCs/>
        </w:rPr>
        <w:t xml:space="preserve">Этот предмет выполняет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 </w:t>
      </w:r>
    </w:p>
    <w:p w:rsidR="00D6315F" w:rsidRPr="00F233BB" w:rsidRDefault="00D6315F" w:rsidP="00423387">
      <w:pPr>
        <w:spacing w:line="276" w:lineRule="auto"/>
        <w:ind w:right="-2" w:firstLine="426"/>
        <w:jc w:val="both"/>
        <w:rPr>
          <w:rFonts w:eastAsia="Calibri"/>
          <w:bCs/>
        </w:rPr>
      </w:pPr>
    </w:p>
    <w:p w:rsidR="00386013" w:rsidRPr="00F233BB" w:rsidRDefault="00386013" w:rsidP="00423387">
      <w:pPr>
        <w:shd w:val="clear" w:color="auto" w:fill="FFFFFF"/>
        <w:spacing w:line="276" w:lineRule="auto"/>
        <w:jc w:val="center"/>
      </w:pPr>
      <w:r w:rsidRPr="00F233BB">
        <w:rPr>
          <w:b/>
          <w:bCs/>
          <w:color w:val="000000"/>
          <w:spacing w:val="-4"/>
        </w:rPr>
        <w:t>Приоритеты предметного содержания в формировании УУД</w:t>
      </w:r>
    </w:p>
    <w:tbl>
      <w:tblPr>
        <w:tblW w:w="5000" w:type="pct"/>
        <w:tblCellMar>
          <w:left w:w="0" w:type="dxa"/>
          <w:right w:w="0" w:type="dxa"/>
        </w:tblCellMar>
        <w:tblLook w:val="04A0"/>
      </w:tblPr>
      <w:tblGrid>
        <w:gridCol w:w="2310"/>
        <w:gridCol w:w="1910"/>
        <w:gridCol w:w="1757"/>
        <w:gridCol w:w="2530"/>
        <w:gridCol w:w="1913"/>
      </w:tblGrid>
      <w:tr w:rsidR="00386013" w:rsidRPr="00F233BB" w:rsidTr="004D23C8">
        <w:tc>
          <w:tcPr>
            <w:tcW w:w="10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 xml:space="preserve">Смысловые </w:t>
            </w:r>
          </w:p>
          <w:p w:rsidR="00386013" w:rsidRPr="00F233BB" w:rsidRDefault="00386013" w:rsidP="00423387">
            <w:pPr>
              <w:spacing w:line="276" w:lineRule="auto"/>
              <w:jc w:val="both"/>
            </w:pPr>
            <w:r w:rsidRPr="00F233BB">
              <w:rPr>
                <w:b/>
                <w:bCs/>
              </w:rPr>
              <w:t>акценты УУД</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Русский язык</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Литературное чтение</w:t>
            </w:r>
          </w:p>
        </w:tc>
        <w:tc>
          <w:tcPr>
            <w:tcW w:w="1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 xml:space="preserve">Математика </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Окружающий мир</w:t>
            </w:r>
          </w:p>
        </w:tc>
      </w:tr>
      <w:tr w:rsidR="00386013" w:rsidRPr="00F233BB" w:rsidTr="004D23C8">
        <w:trPr>
          <w:trHeight w:val="685"/>
        </w:trPr>
        <w:tc>
          <w:tcPr>
            <w:tcW w:w="10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Личностные</w:t>
            </w:r>
          </w:p>
        </w:tc>
        <w:tc>
          <w:tcPr>
            <w:tcW w:w="930" w:type="pct"/>
            <w:tcBorders>
              <w:top w:val="nil"/>
              <w:left w:val="nil"/>
              <w:bottom w:val="single" w:sz="4"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жизненное само-</w:t>
            </w:r>
          </w:p>
          <w:p w:rsidR="00386013" w:rsidRPr="00F233BB" w:rsidRDefault="00386013" w:rsidP="00423387">
            <w:pPr>
              <w:spacing w:line="276" w:lineRule="auto"/>
              <w:jc w:val="both"/>
            </w:pPr>
            <w:r w:rsidRPr="00F233BB">
              <w:t>определение</w:t>
            </w:r>
          </w:p>
        </w:tc>
        <w:tc>
          <w:tcPr>
            <w:tcW w:w="856" w:type="pct"/>
            <w:tcBorders>
              <w:top w:val="nil"/>
              <w:left w:val="nil"/>
              <w:bottom w:val="single" w:sz="4"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нравственно-этическая ориентация</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смыслообразование</w:t>
            </w:r>
          </w:p>
        </w:tc>
        <w:tc>
          <w:tcPr>
            <w:tcW w:w="931" w:type="pct"/>
            <w:tcBorders>
              <w:top w:val="nil"/>
              <w:left w:val="nil"/>
              <w:bottom w:val="single" w:sz="4" w:space="0" w:color="auto"/>
              <w:right w:val="single" w:sz="8"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нравственно-этическая ориентация</w:t>
            </w:r>
          </w:p>
        </w:tc>
      </w:tr>
      <w:tr w:rsidR="00386013" w:rsidRPr="00F233BB"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Регулятивные</w:t>
            </w:r>
          </w:p>
        </w:tc>
        <w:tc>
          <w:tcPr>
            <w:tcW w:w="394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86013" w:rsidRPr="00F233BB"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Познавательные</w:t>
            </w:r>
          </w:p>
          <w:p w:rsidR="00386013" w:rsidRPr="00F233BB" w:rsidRDefault="00386013" w:rsidP="00423387">
            <w:pPr>
              <w:spacing w:line="276" w:lineRule="auto"/>
              <w:jc w:val="both"/>
            </w:pPr>
            <w:r w:rsidRPr="00F233BB">
              <w:rPr>
                <w:b/>
                <w:bCs/>
              </w:rPr>
              <w:t>общеучебные</w:t>
            </w:r>
          </w:p>
        </w:tc>
        <w:tc>
          <w:tcPr>
            <w:tcW w:w="9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моделирование (перевод устной речи в письменную)</w:t>
            </w: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 смысловое чтение, произвольные и осознанные устные и письменные высказывания</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моделирование, выбор наиболее эффективных способов решения задач</w:t>
            </w: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широкий спектр источников информации</w:t>
            </w:r>
          </w:p>
        </w:tc>
      </w:tr>
      <w:tr w:rsidR="00386013" w:rsidRPr="00F233BB"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Познавательные логические</w:t>
            </w:r>
          </w:p>
        </w:tc>
        <w:tc>
          <w:tcPr>
            <w:tcW w:w="17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pPr>
            <w:r w:rsidRPr="00F233BB">
              <w:t>анализ, синтез, сравнение, группировка, причинно-следственные связи, логические рассуждения, доказательства, практические действия</w:t>
            </w:r>
          </w:p>
        </w:tc>
      </w:tr>
      <w:tr w:rsidR="00386013" w:rsidRPr="00F233BB"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rPr>
                <w:b/>
                <w:bCs/>
              </w:rPr>
              <w:t>Коммуникативные</w:t>
            </w:r>
          </w:p>
        </w:tc>
        <w:tc>
          <w:tcPr>
            <w:tcW w:w="394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F233BB" w:rsidRDefault="00386013" w:rsidP="00423387">
            <w:pPr>
              <w:spacing w:line="276" w:lineRule="auto"/>
              <w:jc w:val="both"/>
            </w:pPr>
            <w:r w:rsidRPr="00F233BB">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86013" w:rsidRPr="00F233BB" w:rsidRDefault="00386013" w:rsidP="00423387">
      <w:pPr>
        <w:spacing w:line="276" w:lineRule="auto"/>
        <w:ind w:right="-2" w:firstLine="426"/>
        <w:jc w:val="both"/>
        <w:rPr>
          <w:rFonts w:eastAsia="Calibri"/>
          <w:bCs/>
        </w:rPr>
      </w:pPr>
    </w:p>
    <w:p w:rsidR="00386013" w:rsidRPr="00F233BB" w:rsidRDefault="00386013" w:rsidP="00423387">
      <w:pPr>
        <w:spacing w:line="276" w:lineRule="auto"/>
        <w:ind w:right="-2" w:firstLine="426"/>
        <w:contextualSpacing/>
        <w:jc w:val="both"/>
        <w:rPr>
          <w:rFonts w:eastAsia="Calibri"/>
          <w:b/>
        </w:rPr>
      </w:pPr>
      <w:r w:rsidRPr="00F233BB">
        <w:rPr>
          <w:rFonts w:eastAsia="Calibri"/>
          <w:b/>
        </w:rPr>
        <w:t>Виды универсальных учебных действий при получении начального общего образования</w:t>
      </w:r>
      <w:r w:rsidR="00446F56" w:rsidRPr="00F233BB">
        <w:rPr>
          <w:rFonts w:eastAsia="Calibri"/>
          <w:b/>
        </w:rPr>
        <w:t>.</w:t>
      </w:r>
    </w:p>
    <w:p w:rsidR="00386013" w:rsidRPr="00F233BB" w:rsidRDefault="00386013" w:rsidP="00423387">
      <w:pPr>
        <w:spacing w:line="276" w:lineRule="auto"/>
        <w:ind w:right="-2" w:firstLine="426"/>
        <w:jc w:val="both"/>
        <w:rPr>
          <w:rFonts w:eastAsia="Calibri"/>
        </w:rPr>
      </w:pPr>
      <w:r w:rsidRPr="00F233BB">
        <w:rPr>
          <w:rFonts w:eastAsia="Calibri"/>
        </w:rPr>
        <w:t>В составе основных видов универсальных учебных действий, соответствующих ключевым целям общего образования, можно выделить четыре блока:</w:t>
      </w:r>
    </w:p>
    <w:p w:rsidR="00386013" w:rsidRPr="00F233BB" w:rsidRDefault="00386013" w:rsidP="00423387">
      <w:pPr>
        <w:spacing w:line="276" w:lineRule="auto"/>
        <w:ind w:right="-2" w:firstLine="426"/>
        <w:jc w:val="both"/>
        <w:rPr>
          <w:rFonts w:eastAsia="Calibri"/>
          <w:iCs/>
        </w:rPr>
      </w:pPr>
      <w:r w:rsidRPr="00F233BB">
        <w:rPr>
          <w:rFonts w:eastAsia="Calibri"/>
          <w:iCs/>
        </w:rPr>
        <w:t>1) личностный;</w:t>
      </w:r>
    </w:p>
    <w:p w:rsidR="00386013" w:rsidRPr="00F233BB" w:rsidRDefault="00386013" w:rsidP="00423387">
      <w:pPr>
        <w:spacing w:line="276" w:lineRule="auto"/>
        <w:ind w:right="-2" w:firstLine="426"/>
        <w:jc w:val="both"/>
        <w:rPr>
          <w:rFonts w:eastAsia="Calibri"/>
          <w:iCs/>
        </w:rPr>
      </w:pPr>
      <w:r w:rsidRPr="00F233BB">
        <w:rPr>
          <w:rFonts w:eastAsia="Calibri"/>
          <w:iCs/>
        </w:rPr>
        <w:t>2) регулятивный;</w:t>
      </w:r>
    </w:p>
    <w:p w:rsidR="00386013" w:rsidRPr="00F233BB" w:rsidRDefault="00386013" w:rsidP="00423387">
      <w:pPr>
        <w:spacing w:line="276" w:lineRule="auto"/>
        <w:ind w:right="-2" w:firstLine="426"/>
        <w:jc w:val="both"/>
        <w:rPr>
          <w:rFonts w:eastAsia="Calibri"/>
          <w:iCs/>
        </w:rPr>
      </w:pPr>
      <w:r w:rsidRPr="00F233BB">
        <w:rPr>
          <w:rFonts w:eastAsia="Calibri"/>
          <w:iCs/>
        </w:rPr>
        <w:t>3) познавательный;</w:t>
      </w:r>
    </w:p>
    <w:p w:rsidR="00386013" w:rsidRPr="00F233BB" w:rsidRDefault="00386013" w:rsidP="00423387">
      <w:pPr>
        <w:spacing w:line="276" w:lineRule="auto"/>
        <w:ind w:right="-2" w:firstLine="426"/>
        <w:jc w:val="both"/>
        <w:rPr>
          <w:rFonts w:eastAsia="Calibri"/>
          <w:iCs/>
        </w:rPr>
      </w:pPr>
      <w:r w:rsidRPr="00F233BB">
        <w:rPr>
          <w:rFonts w:eastAsia="Calibri"/>
          <w:iCs/>
        </w:rPr>
        <w:t>4) коммуникативный.</w:t>
      </w:r>
    </w:p>
    <w:p w:rsidR="00386013" w:rsidRPr="00F233BB" w:rsidRDefault="00386013" w:rsidP="00423387">
      <w:pPr>
        <w:spacing w:line="276" w:lineRule="auto"/>
        <w:ind w:right="-2" w:firstLine="426"/>
        <w:jc w:val="both"/>
        <w:rPr>
          <w:rFonts w:eastAsia="Calibri"/>
        </w:rPr>
      </w:pPr>
      <w:r w:rsidRPr="00F233BB">
        <w:rPr>
          <w:rFonts w:eastAsia="Calibri"/>
          <w:b/>
          <w:bCs/>
          <w:u w:val="single"/>
        </w:rPr>
        <w:lastRenderedPageBreak/>
        <w:t>Личностные УУД</w:t>
      </w:r>
      <w:r w:rsidRPr="00F233BB">
        <w:rPr>
          <w:rFonts w:eastAsia="Calibri"/>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386013" w:rsidRPr="00F233BB" w:rsidRDefault="00386013" w:rsidP="00423387">
      <w:pPr>
        <w:spacing w:line="276" w:lineRule="auto"/>
        <w:ind w:right="-2" w:firstLine="426"/>
        <w:jc w:val="both"/>
        <w:rPr>
          <w:rFonts w:eastAsia="Calibri"/>
        </w:rPr>
      </w:pPr>
      <w:r w:rsidRPr="00F233BB">
        <w:rPr>
          <w:rFonts w:eastAsia="Calibri"/>
          <w:b/>
          <w:bCs/>
          <w:u w:val="single"/>
        </w:rPr>
        <w:t>Регулятивные УУД</w:t>
      </w:r>
      <w:r w:rsidRPr="00F233BB">
        <w:rPr>
          <w:rFonts w:eastAsia="Calibri"/>
        </w:rPr>
        <w:t xml:space="preserve"> обеспечивают учащимся организацию их учебной деятельности. </w:t>
      </w:r>
    </w:p>
    <w:p w:rsidR="00386013" w:rsidRPr="00F233BB" w:rsidRDefault="00386013" w:rsidP="00423387">
      <w:pPr>
        <w:spacing w:line="276" w:lineRule="auto"/>
        <w:ind w:right="-2" w:firstLine="426"/>
        <w:jc w:val="both"/>
        <w:rPr>
          <w:rFonts w:eastAsia="Calibri"/>
        </w:rPr>
      </w:pPr>
      <w:r w:rsidRPr="00F233BB">
        <w:rPr>
          <w:rFonts w:eastAsia="Calibri"/>
          <w:b/>
          <w:bCs/>
          <w:u w:val="single"/>
        </w:rPr>
        <w:t xml:space="preserve">Познавательные УУД </w:t>
      </w:r>
      <w:r w:rsidRPr="00F233BB">
        <w:rPr>
          <w:rFonts w:eastAsia="Calibri"/>
        </w:rPr>
        <w:t>включают общеучебные, логические, а также постановку и решение проблемы.</w:t>
      </w:r>
    </w:p>
    <w:p w:rsidR="00043609" w:rsidRPr="00F233BB" w:rsidRDefault="00386013" w:rsidP="00374CD1">
      <w:pPr>
        <w:spacing w:line="276" w:lineRule="auto"/>
        <w:ind w:right="-2" w:firstLine="426"/>
        <w:jc w:val="both"/>
        <w:rPr>
          <w:rFonts w:eastAsia="Calibri"/>
        </w:rPr>
      </w:pPr>
      <w:r w:rsidRPr="00F233BB">
        <w:rPr>
          <w:rFonts w:eastAsia="Calibri"/>
          <w:b/>
          <w:bCs/>
          <w:u w:val="single"/>
        </w:rPr>
        <w:t>Коммуникативные УУД</w:t>
      </w:r>
      <w:r w:rsidRPr="00F233BB">
        <w:rPr>
          <w:rFonts w:eastAsia="Calibri"/>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w:t>
      </w:r>
      <w:r w:rsidR="00374CD1" w:rsidRPr="00F233BB">
        <w:rPr>
          <w:rFonts w:eastAsia="Calibri"/>
        </w:rPr>
        <w:t>во со сверстниками и взрослыми.</w:t>
      </w:r>
    </w:p>
    <w:p w:rsidR="00374CD1" w:rsidRPr="00F233BB" w:rsidRDefault="00374CD1" w:rsidP="00374CD1">
      <w:pPr>
        <w:spacing w:line="276" w:lineRule="auto"/>
        <w:ind w:right="-2" w:firstLine="426"/>
        <w:jc w:val="both"/>
        <w:rPr>
          <w:rFonts w:eastAsia="Calibri"/>
        </w:rPr>
      </w:pPr>
    </w:p>
    <w:p w:rsidR="00386013" w:rsidRPr="00F233BB" w:rsidRDefault="00386013" w:rsidP="00423387">
      <w:pPr>
        <w:pStyle w:val="afff"/>
        <w:tabs>
          <w:tab w:val="left" w:pos="851"/>
        </w:tabs>
        <w:spacing w:after="0"/>
        <w:ind w:left="426" w:right="-2"/>
        <w:jc w:val="both"/>
        <w:rPr>
          <w:rFonts w:ascii="Times New Roman" w:hAnsi="Times New Roman"/>
          <w:b/>
          <w:sz w:val="24"/>
          <w:szCs w:val="24"/>
        </w:rPr>
      </w:pPr>
      <w:r w:rsidRPr="00F233BB">
        <w:rPr>
          <w:rFonts w:ascii="Times New Roman" w:hAnsi="Times New Roman"/>
          <w:b/>
          <w:sz w:val="24"/>
          <w:szCs w:val="24"/>
        </w:rPr>
        <w:t>Типовые задачи формирования личностных, регулятивных, познавательных, коммуникативных универсальных учебных действий.</w:t>
      </w:r>
    </w:p>
    <w:p w:rsidR="00386013" w:rsidRPr="00F233BB" w:rsidRDefault="00386013" w:rsidP="00423387">
      <w:pPr>
        <w:tabs>
          <w:tab w:val="left" w:pos="851"/>
        </w:tabs>
        <w:spacing w:line="276" w:lineRule="auto"/>
        <w:ind w:right="-2"/>
        <w:jc w:val="both"/>
        <w:rPr>
          <w:rFonts w:eastAsia="Calibri"/>
        </w:rPr>
      </w:pPr>
      <w:r w:rsidRPr="00F233BB">
        <w:rPr>
          <w:rFonts w:eastAsia="Calibri"/>
        </w:rPr>
        <w:tab/>
        <w:t>Для мониторинга сформированности разных видов универсальных учебных действий используются диагностические задания (типовые задачи). Данный инструмент используется и разрабатывается педагогом в рамках учебного занятия в процессе работы над формированием учебного действия, при организации текущего контроля предметного материала, в рамках итогового контроля по предмету или при организации комплексной работы на межпредметной основе. Типовая задача рассматривается с точки зрения педагогического инструментария. Типовая задача как психологический инструмент представляет собой модифицированные варианты авторских методик, проб, опросников и использоваться психологом в рамках психолого-педагогического сопровождения обучающихся.</w:t>
      </w:r>
    </w:p>
    <w:p w:rsidR="00386013" w:rsidRPr="00F233BB" w:rsidRDefault="00386013" w:rsidP="00423387">
      <w:pPr>
        <w:spacing w:line="276" w:lineRule="auto"/>
        <w:ind w:right="-2" w:firstLine="426"/>
        <w:jc w:val="both"/>
      </w:pPr>
      <w:r w:rsidRPr="00F233BB">
        <w:t xml:space="preserve">Типовые задачи формирования универсальных учебных действий конструируются учителем и психологом на основании следующих общих подходов: </w:t>
      </w:r>
    </w:p>
    <w:p w:rsidR="00386013" w:rsidRPr="00F233BB" w:rsidRDefault="00386013" w:rsidP="00423387">
      <w:pPr>
        <w:spacing w:line="276" w:lineRule="auto"/>
        <w:ind w:right="-2" w:firstLine="426"/>
        <w:jc w:val="both"/>
      </w:pPr>
      <w:r w:rsidRPr="00F233BB">
        <w:t xml:space="preserve">1.Структура задачи. </w:t>
      </w:r>
    </w:p>
    <w:p w:rsidR="00386013" w:rsidRPr="00F233BB" w:rsidRDefault="00386013" w:rsidP="00423387">
      <w:pPr>
        <w:spacing w:line="276" w:lineRule="auto"/>
        <w:ind w:right="-2" w:firstLine="426"/>
        <w:jc w:val="both"/>
      </w:pPr>
      <w:r w:rsidRPr="00F233BB">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ознакомление-понимание-применение-анализ-синтез-оценка.</w:t>
      </w:r>
    </w:p>
    <w:p w:rsidR="00386013" w:rsidRPr="00F233BB" w:rsidRDefault="00386013" w:rsidP="00423387">
      <w:pPr>
        <w:spacing w:line="276" w:lineRule="auto"/>
        <w:ind w:right="-2" w:firstLine="426"/>
        <w:jc w:val="both"/>
      </w:pPr>
      <w:r w:rsidRPr="00F233BB">
        <w:t xml:space="preserve">В общем виде задача состоит из информационного блока и серии вопросов (практических заданий) к нему. </w:t>
      </w:r>
    </w:p>
    <w:p w:rsidR="00386013" w:rsidRPr="00F233BB" w:rsidRDefault="00386013" w:rsidP="00423387">
      <w:pPr>
        <w:spacing w:line="276" w:lineRule="auto"/>
        <w:ind w:right="-2" w:firstLine="426"/>
        <w:jc w:val="both"/>
      </w:pPr>
      <w:r w:rsidRPr="00F233BB">
        <w:t xml:space="preserve">2.Требования к задачам. </w:t>
      </w:r>
    </w:p>
    <w:p w:rsidR="00386013" w:rsidRPr="00F233BB" w:rsidRDefault="00386013" w:rsidP="00423387">
      <w:pPr>
        <w:spacing w:line="276" w:lineRule="auto"/>
        <w:ind w:right="-2" w:firstLine="426"/>
        <w:jc w:val="both"/>
      </w:pPr>
      <w:r w:rsidRPr="00F233BB">
        <w:t>Для того чтобы задачи, предназначенные для оценки тех или иных УУД, были валидными, надёжными и объективными, они должны быть:</w:t>
      </w:r>
    </w:p>
    <w:p w:rsidR="00386013" w:rsidRPr="00F233BB" w:rsidRDefault="00386013" w:rsidP="00423387">
      <w:pPr>
        <w:spacing w:line="276" w:lineRule="auto"/>
        <w:ind w:right="-2" w:firstLine="426"/>
        <w:jc w:val="both"/>
      </w:pPr>
      <w:r w:rsidRPr="00F233BB">
        <w:t>- составлены в соответствии с требованиями, предъявляемыми к тестовым заданиям в целом;</w:t>
      </w:r>
    </w:p>
    <w:p w:rsidR="00386013" w:rsidRPr="00F233BB" w:rsidRDefault="00386013" w:rsidP="00423387">
      <w:pPr>
        <w:spacing w:line="276" w:lineRule="auto"/>
        <w:ind w:right="-2" w:firstLine="426"/>
        <w:jc w:val="both"/>
      </w:pPr>
      <w:r w:rsidRPr="00F233BB">
        <w:t>-сформулированы на языке, доступном пониманию ученика, претендующего на освоение соответствующих УУД;</w:t>
      </w:r>
    </w:p>
    <w:p w:rsidR="00386013" w:rsidRPr="00F233BB" w:rsidRDefault="00386013" w:rsidP="00423387">
      <w:pPr>
        <w:spacing w:line="276" w:lineRule="auto"/>
        <w:ind w:right="-2" w:firstLine="426"/>
        <w:jc w:val="both"/>
      </w:pPr>
      <w:r w:rsidRPr="00F233BB">
        <w:t>- избыточными с точки зрения выраженности в них «зоны ближайшего развития»;</w:t>
      </w:r>
    </w:p>
    <w:p w:rsidR="00386013" w:rsidRPr="00F233BB" w:rsidRDefault="00386013" w:rsidP="00423387">
      <w:pPr>
        <w:spacing w:line="276" w:lineRule="auto"/>
        <w:ind w:right="-2" w:firstLine="426"/>
        <w:jc w:val="both"/>
      </w:pPr>
      <w:r w:rsidRPr="00F233BB">
        <w:t>- многоуровневыми, т.е. предполагающими возможность оценить общий подход к решению и выбор необходимой стратегии;</w:t>
      </w:r>
    </w:p>
    <w:p w:rsidR="00386013" w:rsidRPr="00F233BB" w:rsidRDefault="00386013" w:rsidP="00423387">
      <w:pPr>
        <w:spacing w:line="276" w:lineRule="auto"/>
        <w:ind w:right="-2" w:firstLine="426"/>
        <w:jc w:val="both"/>
      </w:pPr>
      <w:r w:rsidRPr="00F233BB">
        <w:t>- «модульными», т.е. предусматривающими возможность, сохраняя общий конструкт задачи, менять некоторые из её условий.</w:t>
      </w:r>
    </w:p>
    <w:p w:rsidR="00386013" w:rsidRPr="00F233BB" w:rsidRDefault="00386013" w:rsidP="00423387">
      <w:pPr>
        <w:spacing w:line="276" w:lineRule="auto"/>
        <w:ind w:right="-2" w:firstLine="426"/>
        <w:jc w:val="both"/>
      </w:pPr>
      <w:r w:rsidRPr="00F233BB">
        <w:t>Типовые задачи должны соответствовать планируемым образовательным результатам.</w:t>
      </w:r>
    </w:p>
    <w:p w:rsidR="004D23C8" w:rsidRPr="00F233BB" w:rsidRDefault="004D23C8">
      <w:pPr>
        <w:spacing w:after="200" w:line="276" w:lineRule="auto"/>
        <w:rPr>
          <w:b/>
          <w:i/>
        </w:rPr>
      </w:pPr>
      <w:r w:rsidRPr="00F233BB">
        <w:rPr>
          <w:b/>
          <w:i/>
        </w:rPr>
        <w:br w:type="page"/>
      </w:r>
    </w:p>
    <w:p w:rsidR="004D23C8" w:rsidRPr="00F233BB" w:rsidRDefault="00386013" w:rsidP="00423387">
      <w:pPr>
        <w:adjustRightInd w:val="0"/>
        <w:spacing w:line="276" w:lineRule="auto"/>
        <w:ind w:firstLine="708"/>
        <w:jc w:val="center"/>
        <w:rPr>
          <w:b/>
          <w:i/>
        </w:rPr>
      </w:pPr>
      <w:r w:rsidRPr="00F233BB">
        <w:rPr>
          <w:b/>
          <w:i/>
        </w:rPr>
        <w:lastRenderedPageBreak/>
        <w:t>Типовые диагностические задачи для определения уровня развития универсальных учебных действ</w:t>
      </w:r>
      <w:r w:rsidR="00374CD1" w:rsidRPr="00F233BB">
        <w:rPr>
          <w:b/>
          <w:i/>
        </w:rPr>
        <w:t>ий</w:t>
      </w:r>
    </w:p>
    <w:p w:rsidR="000C3DD5" w:rsidRPr="00F233BB" w:rsidRDefault="000C3DD5" w:rsidP="00423387">
      <w:pPr>
        <w:adjustRightInd w:val="0"/>
        <w:spacing w:line="276" w:lineRule="auto"/>
        <w:ind w:firstLine="708"/>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5"/>
        <w:gridCol w:w="1868"/>
        <w:gridCol w:w="2275"/>
        <w:gridCol w:w="1302"/>
        <w:gridCol w:w="2450"/>
      </w:tblGrid>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rPr>
                <w:b/>
              </w:rPr>
            </w:pPr>
            <w:r w:rsidRPr="00F233BB">
              <w:rPr>
                <w:b/>
              </w:rPr>
              <w:t>Оцениваемые УУД</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rPr>
                <w:b/>
              </w:rPr>
            </w:pPr>
            <w:r w:rsidRPr="00F233BB">
              <w:rPr>
                <w:b/>
              </w:rPr>
              <w:t>Вид диагностики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rPr>
                <w:b/>
              </w:rPr>
            </w:pPr>
            <w:r w:rsidRPr="00F233BB">
              <w:rPr>
                <w:b/>
              </w:rPr>
              <w:t>Цель диагностики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rPr>
                <w:b/>
              </w:rPr>
            </w:pPr>
            <w:r w:rsidRPr="00F233BB">
              <w:rPr>
                <w:b/>
              </w:rPr>
              <w:t>Возраст учащихся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rPr>
                <w:b/>
              </w:rPr>
            </w:pPr>
            <w:r w:rsidRPr="00F233BB">
              <w:rPr>
                <w:b/>
              </w:rPr>
              <w:t>Диагностический инструментарий</w:t>
            </w:r>
          </w:p>
        </w:tc>
      </w:tr>
      <w:tr w:rsidR="00386013" w:rsidRPr="00F233BB"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rPr>
                <w:b/>
              </w:rPr>
              <w:t>Личностные УУД</w:t>
            </w:r>
          </w:p>
        </w:tc>
      </w:tr>
      <w:tr w:rsidR="000C3DD5" w:rsidRPr="00F233BB" w:rsidTr="00C07AD3">
        <w:tc>
          <w:tcPr>
            <w:tcW w:w="0" w:type="auto"/>
            <w:vMerge w:val="restart"/>
            <w:tcBorders>
              <w:top w:val="single" w:sz="4" w:space="0" w:color="000000"/>
              <w:left w:val="single" w:sz="4" w:space="0" w:color="000000"/>
              <w:right w:val="single" w:sz="4" w:space="0" w:color="000000"/>
            </w:tcBorders>
            <w:hideMark/>
          </w:tcPr>
          <w:p w:rsidR="000C3DD5" w:rsidRPr="00F233BB" w:rsidRDefault="000C3DD5" w:rsidP="004D23C8">
            <w:pPr>
              <w:adjustRightInd w:val="0"/>
              <w:jc w:val="both"/>
            </w:pPr>
            <w:r w:rsidRPr="00F233BB">
              <w:t>Действия,</w:t>
            </w:r>
          </w:p>
          <w:p w:rsidR="000C3DD5" w:rsidRPr="00F233BB" w:rsidRDefault="000C3DD5" w:rsidP="004D23C8">
            <w:pPr>
              <w:adjustRightInd w:val="0"/>
              <w:jc w:val="both"/>
            </w:pPr>
            <w:r w:rsidRPr="00F233BB">
              <w:t>направленные на определение своего отношения к поступлению в школу и школьной действительности; действия, устанав-ливающие смысл учения</w:t>
            </w:r>
          </w:p>
          <w:p w:rsidR="000C3DD5" w:rsidRPr="00F233BB" w:rsidRDefault="000C3DD5" w:rsidP="004D23C8">
            <w:pPr>
              <w:adjustRightInd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Вводная</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Выявление сформированности внутренней позиции</w:t>
            </w:r>
          </w:p>
          <w:p w:rsidR="000C3DD5" w:rsidRPr="00F233BB" w:rsidRDefault="000C3DD5" w:rsidP="004D23C8">
            <w:pPr>
              <w:adjustRightInd w:val="0"/>
              <w:jc w:val="both"/>
            </w:pPr>
            <w:r w:rsidRPr="00F233BB">
              <w:t>школьника, его мотивации учения</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center"/>
            </w:pPr>
            <w:r w:rsidRPr="00F233BB">
              <w:t>6,5 лет</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Методика «Беседа о школе»</w:t>
            </w:r>
          </w:p>
          <w:p w:rsidR="000C3DD5" w:rsidRPr="00F233BB" w:rsidRDefault="000C3DD5" w:rsidP="004D23C8">
            <w:pPr>
              <w:adjustRightInd w:val="0"/>
              <w:jc w:val="both"/>
            </w:pPr>
            <w:r w:rsidRPr="00F233BB">
              <w:t>(модифицированный вариант Т. А. Нежновой,Д. Б. Эльконина, А. Л. Венгера)</w:t>
            </w:r>
          </w:p>
        </w:tc>
      </w:tr>
      <w:tr w:rsidR="000C3DD5" w:rsidRPr="00F233BB" w:rsidTr="00C07AD3">
        <w:tc>
          <w:tcPr>
            <w:tcW w:w="0" w:type="auto"/>
            <w:vMerge/>
            <w:tcBorders>
              <w:left w:val="single" w:sz="4" w:space="0" w:color="000000"/>
              <w:bottom w:val="single" w:sz="4" w:space="0" w:color="000000"/>
              <w:right w:val="single" w:sz="4" w:space="0" w:color="000000"/>
            </w:tcBorders>
            <w:hideMark/>
          </w:tcPr>
          <w:p w:rsidR="000C3DD5" w:rsidRPr="00F233BB" w:rsidRDefault="000C3DD5" w:rsidP="004D23C8">
            <w:pPr>
              <w:adjustRightInd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Промежуточная</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Выявление предпочтений занятий в коллективе и дома</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center"/>
            </w:pPr>
            <w:r w:rsidRPr="00F233BB">
              <w:t>8 лет</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0C3DD5">
            <w:pPr>
              <w:adjustRightInd w:val="0"/>
              <w:jc w:val="both"/>
            </w:pPr>
            <w:r w:rsidRPr="00F233BB">
              <w:t xml:space="preserve">Тот же </w:t>
            </w:r>
          </w:p>
        </w:tc>
      </w:tr>
      <w:tr w:rsidR="000C3DD5" w:rsidRPr="00F233BB" w:rsidTr="00C07AD3">
        <w:tc>
          <w:tcPr>
            <w:tcW w:w="0" w:type="auto"/>
            <w:vMerge w:val="restart"/>
            <w:tcBorders>
              <w:top w:val="single" w:sz="4" w:space="0" w:color="000000"/>
              <w:left w:val="single" w:sz="4" w:space="0" w:color="000000"/>
              <w:right w:val="single" w:sz="4" w:space="0" w:color="000000"/>
            </w:tcBorders>
            <w:hideMark/>
          </w:tcPr>
          <w:p w:rsidR="000C3DD5" w:rsidRPr="00F233BB" w:rsidRDefault="000C3DD5" w:rsidP="004D23C8">
            <w:pPr>
              <w:adjustRightInd w:val="0"/>
              <w:jc w:val="both"/>
            </w:pPr>
            <w:r w:rsidRPr="00F233BB">
              <w:t>Действие</w:t>
            </w:r>
          </w:p>
          <w:p w:rsidR="000C3DD5" w:rsidRPr="00F233BB" w:rsidRDefault="000C3DD5" w:rsidP="004D23C8">
            <w:pPr>
              <w:adjustRightInd w:val="0"/>
              <w:jc w:val="both"/>
            </w:pPr>
            <w:r w:rsidRPr="00F233BB">
              <w:t>смыслообразования, устанавливающее значимость позна-</w:t>
            </w:r>
          </w:p>
          <w:p w:rsidR="000C3DD5" w:rsidRPr="00F233BB" w:rsidRDefault="000C3DD5" w:rsidP="004D23C8">
            <w:pPr>
              <w:adjustRightInd w:val="0"/>
              <w:jc w:val="both"/>
            </w:pPr>
            <w:r w:rsidRPr="00F233BB">
              <w:t>вательной деятельности для ребенка; коммуникативное</w:t>
            </w:r>
          </w:p>
          <w:p w:rsidR="000C3DD5" w:rsidRPr="00F233BB" w:rsidRDefault="000C3DD5" w:rsidP="004D23C8">
            <w:pPr>
              <w:adjustRightInd w:val="0"/>
              <w:jc w:val="both"/>
            </w:pPr>
            <w:r w:rsidRPr="00F233BB">
              <w:t>действие — умение задавать вопрос. </w:t>
            </w:r>
          </w:p>
          <w:p w:rsidR="000C3DD5" w:rsidRPr="00F233BB" w:rsidRDefault="000C3DD5" w:rsidP="004D23C8">
            <w:pPr>
              <w:adjustRightInd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Вводная</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Выявление развития познавательных интересов и</w:t>
            </w:r>
          </w:p>
          <w:p w:rsidR="000C3DD5" w:rsidRPr="00F233BB" w:rsidRDefault="000C3DD5" w:rsidP="004D23C8">
            <w:pPr>
              <w:adjustRightInd w:val="0"/>
              <w:jc w:val="both"/>
            </w:pPr>
            <w:r w:rsidRPr="00F233BB">
              <w:t>инициативы школьника</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center"/>
            </w:pPr>
            <w:r w:rsidRPr="00F233BB">
              <w:t>6,5 лет</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Проба на познавательную инициативу</w:t>
            </w:r>
          </w:p>
          <w:p w:rsidR="000C3DD5" w:rsidRPr="00F233BB" w:rsidRDefault="000C3DD5" w:rsidP="004D23C8">
            <w:pPr>
              <w:adjustRightInd w:val="0"/>
              <w:jc w:val="both"/>
            </w:pPr>
            <w:r w:rsidRPr="00F233BB">
              <w:t>«Незавершенная сказка»</w:t>
            </w:r>
          </w:p>
        </w:tc>
      </w:tr>
      <w:tr w:rsidR="000C3DD5" w:rsidRPr="00F233BB" w:rsidTr="00C07AD3">
        <w:tc>
          <w:tcPr>
            <w:tcW w:w="0" w:type="auto"/>
            <w:vMerge/>
            <w:tcBorders>
              <w:left w:val="single" w:sz="4" w:space="0" w:color="000000"/>
              <w:right w:val="single" w:sz="4" w:space="0" w:color="000000"/>
            </w:tcBorders>
            <w:hideMark/>
          </w:tcPr>
          <w:p w:rsidR="000C3DD5" w:rsidRPr="00F233BB" w:rsidRDefault="000C3DD5" w:rsidP="004D23C8">
            <w:pPr>
              <w:adjustRightInd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Промежуточная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Выявление динамики развития познавательных интересов</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center"/>
            </w:pPr>
            <w:r w:rsidRPr="00F233BB">
              <w:t>7 лет</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 xml:space="preserve"> Тот же, другая сказка</w:t>
            </w:r>
          </w:p>
        </w:tc>
      </w:tr>
      <w:tr w:rsidR="000C3DD5" w:rsidRPr="00F233BB" w:rsidTr="00C07AD3">
        <w:tc>
          <w:tcPr>
            <w:tcW w:w="0" w:type="auto"/>
            <w:vMerge/>
            <w:tcBorders>
              <w:left w:val="single" w:sz="4" w:space="0" w:color="000000"/>
              <w:bottom w:val="single" w:sz="4" w:space="0" w:color="000000"/>
              <w:right w:val="single" w:sz="4" w:space="0" w:color="000000"/>
            </w:tcBorders>
            <w:hideMark/>
          </w:tcPr>
          <w:p w:rsidR="000C3DD5" w:rsidRPr="00F233BB" w:rsidRDefault="000C3DD5" w:rsidP="004D23C8">
            <w:pPr>
              <w:adjustRightInd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Итоговая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3DD5" w:rsidRPr="00F233BB" w:rsidRDefault="000C3DD5" w:rsidP="004D23C8"/>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center"/>
            </w:pPr>
            <w:r w:rsidRPr="00F233BB">
              <w:t>8 лет</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 xml:space="preserve"> Тот же, другая сказка</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Д</w:t>
            </w:r>
            <w:r w:rsidR="00386013" w:rsidRPr="00F233BB">
              <w:t>ействия,</w:t>
            </w:r>
          </w:p>
          <w:p w:rsidR="00386013" w:rsidRPr="00F233BB" w:rsidRDefault="00386013" w:rsidP="004D23C8">
            <w:pPr>
              <w:adjustRightInd w:val="0"/>
              <w:jc w:val="both"/>
            </w:pPr>
            <w:r w:rsidRPr="00F233BB">
              <w:t>направленные на определение своей позиции в отношении</w:t>
            </w:r>
          </w:p>
          <w:p w:rsidR="00386013" w:rsidRPr="00F233BB" w:rsidRDefault="00386013" w:rsidP="004D23C8">
            <w:pPr>
              <w:adjustRightInd w:val="0"/>
              <w:jc w:val="both"/>
            </w:pPr>
            <w:r w:rsidRPr="00F233BB">
              <w:t>социальной роли ученика и школьной действительности;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E22778" w:rsidP="004D23C8">
            <w:pPr>
              <w:adjustRightInd w:val="0"/>
              <w:jc w:val="both"/>
            </w:pPr>
            <w:r w:rsidRPr="00F233BB">
              <w:t>Промежуточная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E2795B">
            <w:pPr>
              <w:adjustRightInd w:val="0"/>
              <w:jc w:val="both"/>
            </w:pPr>
            <w:r w:rsidRPr="00F233BB">
              <w:t>В</w:t>
            </w:r>
            <w:r w:rsidR="00386013" w:rsidRPr="00F233BB">
              <w:t>ыявление сформированно</w:t>
            </w:r>
            <w:r w:rsidRPr="00F233BB">
              <w:t xml:space="preserve">сти Я-концепции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9 лет</w:t>
            </w:r>
          </w:p>
          <w:p w:rsidR="00386013" w:rsidRPr="00F233BB" w:rsidRDefault="00386013" w:rsidP="004D23C8">
            <w:pPr>
              <w:adjustRightInd w:val="0"/>
              <w:jc w:val="center"/>
            </w:pPr>
            <w:r w:rsidRPr="00F233BB">
              <w:t>Повтор 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Методика «Кто Я?»</w:t>
            </w:r>
          </w:p>
          <w:p w:rsidR="00386013" w:rsidRPr="00F233BB" w:rsidRDefault="00386013" w:rsidP="004D23C8">
            <w:pPr>
              <w:adjustRightInd w:val="0"/>
              <w:jc w:val="both"/>
            </w:pPr>
            <w:r w:rsidRPr="00F233BB">
              <w:t>(модификация методики М. Куна)</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Л</w:t>
            </w:r>
            <w:r w:rsidR="00386013" w:rsidRPr="00F233BB">
              <w:t>ичностное действие самоопределения в отношении эталона социальной роли «хороший ученик»; регулятивное действие оценив</w:t>
            </w:r>
            <w:r w:rsidRPr="00F233BB">
              <w:t>ания своей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E22778" w:rsidP="004D23C8">
            <w:pPr>
              <w:adjustRightInd w:val="0"/>
              <w:jc w:val="both"/>
            </w:pPr>
            <w:r w:rsidRPr="00F233BB">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рефлексивности самооценки школьников</w:t>
            </w:r>
          </w:p>
          <w:p w:rsidR="00386013" w:rsidRPr="00F233BB" w:rsidRDefault="004E4D47" w:rsidP="004D23C8">
            <w:pPr>
              <w:adjustRightInd w:val="0"/>
              <w:jc w:val="both"/>
            </w:pPr>
            <w:r w:rsidRPr="00F233BB">
              <w:t>в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10,5-11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Рефлексивная самооценка учебной деятельности</w:t>
            </w:r>
          </w:p>
        </w:tc>
      </w:tr>
      <w:tr w:rsidR="000C3DD5" w:rsidRPr="00F233BB" w:rsidTr="00C07AD3">
        <w:tc>
          <w:tcPr>
            <w:tcW w:w="0" w:type="auto"/>
            <w:vMerge w:val="restart"/>
            <w:tcBorders>
              <w:top w:val="single" w:sz="4" w:space="0" w:color="000000"/>
              <w:left w:val="single" w:sz="4" w:space="0" w:color="000000"/>
              <w:right w:val="single" w:sz="4" w:space="0" w:color="000000"/>
            </w:tcBorders>
            <w:hideMark/>
          </w:tcPr>
          <w:p w:rsidR="000C3DD5" w:rsidRPr="00F233BB" w:rsidRDefault="000C3DD5" w:rsidP="004D23C8">
            <w:pPr>
              <w:adjustRightInd w:val="0"/>
              <w:jc w:val="both"/>
            </w:pPr>
            <w:r w:rsidRPr="00F233BB">
              <w:t>Действие</w:t>
            </w:r>
          </w:p>
          <w:p w:rsidR="000C3DD5" w:rsidRPr="00F233BB" w:rsidRDefault="000C3DD5" w:rsidP="004D23C8">
            <w:pPr>
              <w:adjustRightInd w:val="0"/>
              <w:jc w:val="both"/>
            </w:pPr>
            <w:r w:rsidRPr="00F233BB">
              <w:t>смыслообразования, установление связи между содержанием</w:t>
            </w:r>
          </w:p>
          <w:p w:rsidR="000C3DD5" w:rsidRPr="00F233BB" w:rsidRDefault="000C3DD5" w:rsidP="004D23C8">
            <w:pPr>
              <w:adjustRightInd w:val="0"/>
              <w:jc w:val="both"/>
            </w:pPr>
            <w:r w:rsidRPr="00F233BB">
              <w:t>учебных предметов и познавательными интересами обучающихся.</w:t>
            </w:r>
          </w:p>
          <w:p w:rsidR="000C3DD5" w:rsidRPr="00F233BB" w:rsidRDefault="000C3DD5" w:rsidP="004D23C8">
            <w:pPr>
              <w:adjustRightInd w:val="0"/>
              <w:jc w:val="both"/>
            </w:pPr>
            <w:r w:rsidRPr="00F233BB">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Вводная</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определение уровня сформированности учебно-познава-тельного интереса школьника</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center"/>
            </w:pPr>
            <w:r w:rsidRPr="00F233BB">
              <w:t>7лет</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Шкала выраженности учебно-познава-тельного интереса</w:t>
            </w:r>
          </w:p>
          <w:p w:rsidR="000C3DD5" w:rsidRPr="00F233BB" w:rsidRDefault="000C3DD5" w:rsidP="004D23C8">
            <w:pPr>
              <w:adjustRightInd w:val="0"/>
              <w:jc w:val="both"/>
            </w:pPr>
            <w:r w:rsidRPr="00F233BB">
              <w:t>(по Г.Ю. Ксензовой)</w:t>
            </w:r>
          </w:p>
        </w:tc>
      </w:tr>
      <w:tr w:rsidR="000C3DD5" w:rsidRPr="00F233BB" w:rsidTr="00C07AD3">
        <w:tc>
          <w:tcPr>
            <w:tcW w:w="0" w:type="auto"/>
            <w:vMerge/>
            <w:tcBorders>
              <w:left w:val="single" w:sz="4" w:space="0" w:color="000000"/>
              <w:right w:val="single" w:sz="4" w:space="0" w:color="000000"/>
            </w:tcBorders>
            <w:hideMark/>
          </w:tcPr>
          <w:p w:rsidR="000C3DD5" w:rsidRPr="00F233BB" w:rsidRDefault="000C3DD5" w:rsidP="004D23C8">
            <w:pPr>
              <w:adjustRightInd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Промежуточная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Выявление динамики</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center"/>
            </w:pPr>
            <w:r w:rsidRPr="00F233BB">
              <w:t>8 лет</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 xml:space="preserve">Та же </w:t>
            </w:r>
          </w:p>
        </w:tc>
      </w:tr>
      <w:tr w:rsidR="000C3DD5" w:rsidRPr="00F233BB" w:rsidTr="00C07AD3">
        <w:tc>
          <w:tcPr>
            <w:tcW w:w="0" w:type="auto"/>
            <w:vMerge/>
            <w:tcBorders>
              <w:left w:val="single" w:sz="4" w:space="0" w:color="000000"/>
              <w:bottom w:val="single" w:sz="4" w:space="0" w:color="000000"/>
              <w:right w:val="single" w:sz="4" w:space="0" w:color="000000"/>
            </w:tcBorders>
            <w:hideMark/>
          </w:tcPr>
          <w:p w:rsidR="000C3DD5" w:rsidRPr="00F233BB" w:rsidRDefault="000C3DD5" w:rsidP="004D23C8">
            <w:pPr>
              <w:adjustRightInd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Итоговая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3DD5" w:rsidRPr="00F233BB" w:rsidRDefault="000C3DD5" w:rsidP="004D23C8"/>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center"/>
            </w:pPr>
            <w:r w:rsidRPr="00F233BB">
              <w:t>10 лет</w:t>
            </w:r>
          </w:p>
        </w:tc>
        <w:tc>
          <w:tcPr>
            <w:tcW w:w="0" w:type="auto"/>
            <w:tcBorders>
              <w:top w:val="single" w:sz="4" w:space="0" w:color="000000"/>
              <w:left w:val="single" w:sz="4" w:space="0" w:color="000000"/>
              <w:bottom w:val="single" w:sz="4" w:space="0" w:color="000000"/>
              <w:right w:val="single" w:sz="4" w:space="0" w:color="000000"/>
            </w:tcBorders>
            <w:hideMark/>
          </w:tcPr>
          <w:p w:rsidR="000C3DD5" w:rsidRPr="00F233BB" w:rsidRDefault="000C3DD5" w:rsidP="004D23C8">
            <w:pPr>
              <w:adjustRightInd w:val="0"/>
              <w:jc w:val="both"/>
            </w:pPr>
            <w:r w:rsidRPr="00F233BB">
              <w:t>Та же</w:t>
            </w:r>
          </w:p>
        </w:tc>
      </w:tr>
    </w:tbl>
    <w:p w:rsidR="00BA5959" w:rsidRPr="00F233BB" w:rsidRDefault="00BA5959">
      <w:r w:rsidRPr="00F233BB">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9"/>
        <w:gridCol w:w="1925"/>
        <w:gridCol w:w="2420"/>
        <w:gridCol w:w="799"/>
        <w:gridCol w:w="2637"/>
      </w:tblGrid>
      <w:tr w:rsidR="00386013" w:rsidRPr="00F233BB"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lastRenderedPageBreak/>
              <w:t>Универсальные учебные действия нравственно – этической ориентации:</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Д</w:t>
            </w:r>
            <w:r w:rsidR="00386013" w:rsidRPr="00F233BB">
              <w:t>ействия</w:t>
            </w:r>
          </w:p>
          <w:p w:rsidR="00386013" w:rsidRPr="00F233BB" w:rsidRDefault="00386013" w:rsidP="00E2795B">
            <w:pPr>
              <w:adjustRightInd w:val="0"/>
            </w:pPr>
            <w:r w:rsidRPr="00F233BB">
              <w:t>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П</w:t>
            </w:r>
            <w:r w:rsidR="00386013" w:rsidRPr="00F233BB">
              <w:t>ромеж</w:t>
            </w:r>
            <w:r w:rsidRPr="00F233BB">
              <w:t>уточная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уро</w:t>
            </w:r>
            <w:r w:rsidRPr="00F233BB">
              <w:t>вня усвоения нормы взаимопомощи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7-8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Задание на оценку усвоения нормы взаимопомощи</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Д</w:t>
            </w:r>
            <w:r w:rsidR="00386013" w:rsidRPr="00F233BB">
              <w:t>ействия</w:t>
            </w:r>
          </w:p>
          <w:p w:rsidR="00386013" w:rsidRPr="00F233BB" w:rsidRDefault="00386013" w:rsidP="004D23C8">
            <w:pPr>
              <w:adjustRightInd w:val="0"/>
              <w:jc w:val="both"/>
            </w:pPr>
            <w:r w:rsidRPr="00F233BB">
              <w:t>нравственно-этического оценивания, учет мотивов и намерений героев.</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E22778" w:rsidP="004D23C8">
            <w:pPr>
              <w:adjustRightInd w:val="0"/>
              <w:jc w:val="both"/>
            </w:pPr>
            <w:r w:rsidRPr="00F233BB">
              <w:t>В</w:t>
            </w:r>
            <w:r w:rsidR="00386013" w:rsidRPr="00F233BB">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ориентации на мотивы героев в решении</w:t>
            </w:r>
          </w:p>
          <w:p w:rsidR="00386013" w:rsidRPr="00F233BB" w:rsidRDefault="00386013" w:rsidP="004D23C8">
            <w:pPr>
              <w:adjustRightInd w:val="0"/>
              <w:jc w:val="both"/>
            </w:pPr>
            <w:r w:rsidRPr="00F233BB">
              <w:t>моральной дилеммы</w:t>
            </w:r>
            <w:r w:rsidR="004E4D47" w:rsidRPr="00F233BB">
              <w:t xml:space="preserve"> (уровня моральной децентрации)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Задание на учет мотивов героев в решении</w:t>
            </w:r>
            <w:r w:rsidR="00E2795B" w:rsidRPr="00F233BB">
              <w:t xml:space="preserve"> </w:t>
            </w:r>
            <w:r w:rsidRPr="00F233BB">
              <w:t>моральной дилеммы</w:t>
            </w:r>
          </w:p>
          <w:p w:rsidR="00386013" w:rsidRPr="00F233BB" w:rsidRDefault="00386013" w:rsidP="004D23C8">
            <w:pPr>
              <w:adjustRightInd w:val="0"/>
              <w:jc w:val="both"/>
            </w:pPr>
            <w:r w:rsidRPr="00F233BB">
              <w:t>(модифицированная задача Ж. Пиаже, 2006)</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Д</w:t>
            </w:r>
            <w:r w:rsidR="00386013" w:rsidRPr="00F233BB">
              <w:t>ействия</w:t>
            </w:r>
          </w:p>
          <w:p w:rsidR="00386013" w:rsidRPr="00F233BB" w:rsidRDefault="00386013" w:rsidP="004D23C8">
            <w:pPr>
              <w:adjustRightInd w:val="0"/>
              <w:jc w:val="both"/>
            </w:pPr>
            <w:r w:rsidRPr="00F233BB">
              <w:t>нравственно-этического оценивания.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водная</w:t>
            </w:r>
            <w:r w:rsidR="00E22778" w:rsidRPr="00F233BB">
              <w:t>,</w:t>
            </w:r>
          </w:p>
          <w:p w:rsidR="00386013" w:rsidRPr="00F233BB" w:rsidRDefault="00E22778" w:rsidP="004D23C8">
            <w:pPr>
              <w:adjustRightInd w:val="0"/>
              <w:jc w:val="both"/>
            </w:pPr>
            <w:r w:rsidRPr="00F233BB">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 xml:space="preserve">выявление усвоения нормы взаимопомощи в </w:t>
            </w:r>
            <w:r w:rsidR="004E4D47" w:rsidRPr="00F233BB">
              <w:t>условиях моральной дилеммы</w:t>
            </w:r>
            <w:r w:rsidRPr="00F233BB">
              <w:t>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7-10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Моральная дилемма</w:t>
            </w:r>
          </w:p>
          <w:p w:rsidR="00386013" w:rsidRPr="00F233BB" w:rsidRDefault="00386013" w:rsidP="004D23C8">
            <w:pPr>
              <w:adjustRightInd w:val="0"/>
              <w:jc w:val="both"/>
            </w:pPr>
            <w:r w:rsidRPr="00F233BB">
              <w:t>(норма взаимопомощи в конфликте</w:t>
            </w:r>
          </w:p>
          <w:p w:rsidR="00386013" w:rsidRPr="00F233BB" w:rsidRDefault="00386013" w:rsidP="004D23C8">
            <w:pPr>
              <w:adjustRightInd w:val="0"/>
              <w:jc w:val="both"/>
            </w:pPr>
            <w:r w:rsidRPr="00F233BB">
              <w:t>с личными интересами)</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ыделение морального содержания действий и ситуаций.</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водная</w:t>
            </w:r>
            <w:r w:rsidR="00E22778" w:rsidRPr="00F233BB">
              <w:t>,</w:t>
            </w:r>
          </w:p>
          <w:p w:rsidR="00386013" w:rsidRPr="00F233BB" w:rsidRDefault="00E22778" w:rsidP="004D23C8">
            <w:pPr>
              <w:adjustRightInd w:val="0"/>
              <w:jc w:val="both"/>
            </w:pPr>
            <w:r w:rsidRPr="00F233BB">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степени дифференциации конвенциональных и моральных норм</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7-10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Анкета «Оцени поступок»</w:t>
            </w:r>
          </w:p>
          <w:p w:rsidR="00386013" w:rsidRPr="00F233BB" w:rsidRDefault="00386013" w:rsidP="004D23C8">
            <w:pPr>
              <w:adjustRightInd w:val="0"/>
              <w:jc w:val="both"/>
            </w:pPr>
            <w:r w:rsidRPr="00F233BB">
              <w:t>(дифференциация конвенциональных и моральных норм</w:t>
            </w:r>
            <w:r w:rsidR="000C3DD5" w:rsidRPr="00F233BB">
              <w:t xml:space="preserve"> </w:t>
            </w:r>
            <w:r w:rsidRPr="00F233BB">
              <w:t>по Э. Туриелю в модификации Е.А. Кургановой</w:t>
            </w:r>
            <w:r w:rsidR="004E4D47" w:rsidRPr="00F233BB">
              <w:t>,</w:t>
            </w:r>
            <w:r w:rsidRPr="00F233BB">
              <w:t xml:space="preserve"> О.А. Карабановой, 2004)</w:t>
            </w:r>
          </w:p>
        </w:tc>
      </w:tr>
      <w:tr w:rsidR="00386013" w:rsidRPr="00F233BB"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rPr>
                <w:b/>
              </w:rPr>
              <w:t>Регулятивные УУД</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У</w:t>
            </w:r>
            <w:r w:rsidR="00386013" w:rsidRPr="00F233BB">
              <w:t>мение</w:t>
            </w:r>
          </w:p>
          <w:p w:rsidR="00386013" w:rsidRPr="00F233BB" w:rsidRDefault="00386013" w:rsidP="004D23C8">
            <w:pPr>
              <w:adjustRightInd w:val="0"/>
              <w:jc w:val="both"/>
            </w:pPr>
            <w:r w:rsidRPr="00F233BB">
              <w:t xml:space="preserve">принимать и сохранять задачу воспроизведения образца, планировать свое действие </w:t>
            </w:r>
          </w:p>
          <w:p w:rsidR="00386013" w:rsidRPr="00F233BB" w:rsidRDefault="00386013" w:rsidP="004D23C8">
            <w:pPr>
              <w:adjustRightInd w:val="0"/>
              <w:jc w:val="both"/>
            </w:pPr>
            <w:r w:rsidRPr="00F233BB">
              <w:t>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развития регулятивных действий</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Выкладывание узора из кубиков</w:t>
            </w:r>
          </w:p>
          <w:p w:rsidR="00386013" w:rsidRPr="00F233BB" w:rsidRDefault="00386013" w:rsidP="004D23C8">
            <w:pPr>
              <w:adjustRightInd w:val="0"/>
              <w:jc w:val="both"/>
            </w:pPr>
            <w:r w:rsidRPr="00F233BB">
              <w:t> </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Р</w:t>
            </w:r>
            <w:r w:rsidR="00386013" w:rsidRPr="00F233BB">
              <w:t>егулятивное действие 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E22778" w:rsidP="004D23C8">
            <w:pPr>
              <w:adjustRightInd w:val="0"/>
              <w:jc w:val="both"/>
            </w:pPr>
            <w:r w:rsidRPr="00F233BB">
              <w:t xml:space="preserve">Промежуточная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уровня сформированности внимания и</w:t>
            </w:r>
          </w:p>
          <w:p w:rsidR="00386013" w:rsidRPr="00F233BB" w:rsidRDefault="004E4D47" w:rsidP="004D23C8">
            <w:pPr>
              <w:adjustRightInd w:val="0"/>
              <w:jc w:val="both"/>
            </w:pPr>
            <w:r w:rsidRPr="00F233BB">
              <w:t>самоконтроля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8-9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Проба на внимание</w:t>
            </w:r>
          </w:p>
          <w:p w:rsidR="00386013" w:rsidRPr="00F233BB" w:rsidRDefault="00386013" w:rsidP="004D23C8">
            <w:pPr>
              <w:adjustRightInd w:val="0"/>
              <w:jc w:val="both"/>
            </w:pPr>
            <w:r w:rsidRPr="00F233BB">
              <w:t>(П.Я. Гальперин и С.Л. Кабыльницкая)</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Определение уровня развития регулятивных действий</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Промеж</w:t>
            </w:r>
            <w:r w:rsidR="00E22778" w:rsidRPr="00F233BB">
              <w:t>уточная,</w:t>
            </w:r>
          </w:p>
          <w:p w:rsidR="00386013" w:rsidRPr="00F233BB" w:rsidRDefault="00E22778" w:rsidP="004D23C8">
            <w:pPr>
              <w:adjustRightInd w:val="0"/>
              <w:jc w:val="both"/>
            </w:pPr>
            <w:r w:rsidRPr="00F233BB">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Критериальная оценка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7-11лет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 xml:space="preserve">Педагогические наблюдения </w:t>
            </w:r>
          </w:p>
          <w:p w:rsidR="00386013" w:rsidRPr="00F233BB" w:rsidRDefault="00386013" w:rsidP="004D23C8">
            <w:pPr>
              <w:adjustRightInd w:val="0"/>
              <w:jc w:val="both"/>
            </w:pPr>
          </w:p>
        </w:tc>
      </w:tr>
      <w:tr w:rsidR="00386013" w:rsidRPr="00F233BB"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F233BB" w:rsidRDefault="00386013" w:rsidP="00BA5959">
            <w:pPr>
              <w:adjustRightInd w:val="0"/>
              <w:jc w:val="center"/>
            </w:pPr>
            <w:r w:rsidRPr="00F233BB">
              <w:rPr>
                <w:b/>
              </w:rPr>
              <w:t>Познавательные УУД</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Л</w:t>
            </w:r>
            <w:r w:rsidR="00386013" w:rsidRPr="00F233BB">
              <w:t>о</w:t>
            </w:r>
            <w:r w:rsidRPr="00F233BB">
              <w:t>гические универсальные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сформированности логических действий</w:t>
            </w:r>
          </w:p>
          <w:p w:rsidR="00386013" w:rsidRPr="00F233BB" w:rsidRDefault="00386013" w:rsidP="004D23C8">
            <w:pPr>
              <w:adjustRightInd w:val="0"/>
              <w:jc w:val="both"/>
            </w:pPr>
            <w:r w:rsidRPr="00F233BB">
              <w:t xml:space="preserve">установления взаимно-однозначного </w:t>
            </w:r>
            <w:r w:rsidRPr="00F233BB">
              <w:lastRenderedPageBreak/>
              <w:t>соответствия и с</w:t>
            </w:r>
            <w:r w:rsidR="004E4D47" w:rsidRPr="00F233BB">
              <w:t>охранения дискретного множества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lastRenderedPageBreak/>
              <w:t>6,5-7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Построение числового эквивалента</w:t>
            </w:r>
          </w:p>
          <w:p w:rsidR="00386013" w:rsidRPr="00F233BB" w:rsidRDefault="004E4D47" w:rsidP="004D23C8">
            <w:pPr>
              <w:adjustRightInd w:val="0"/>
              <w:jc w:val="both"/>
            </w:pPr>
            <w:r w:rsidRPr="00F233BB">
              <w:t>или взаимно-</w:t>
            </w:r>
            <w:r w:rsidR="00386013" w:rsidRPr="00F233BB">
              <w:t>однозначного соответствия</w:t>
            </w:r>
          </w:p>
          <w:p w:rsidR="00386013" w:rsidRPr="00F233BB" w:rsidRDefault="00386013" w:rsidP="004D23C8">
            <w:pPr>
              <w:adjustRightInd w:val="0"/>
              <w:jc w:val="both"/>
            </w:pPr>
            <w:r w:rsidRPr="00F233BB">
              <w:t xml:space="preserve">(Ж. Пиаже, А. </w:t>
            </w:r>
            <w:r w:rsidRPr="00F233BB">
              <w:lastRenderedPageBreak/>
              <w:t>Шеминьска)</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lastRenderedPageBreak/>
              <w:t>Знаково-</w:t>
            </w:r>
          </w:p>
          <w:p w:rsidR="00386013" w:rsidRPr="00F233BB" w:rsidRDefault="00386013" w:rsidP="004D23C8">
            <w:pPr>
              <w:adjustRightInd w:val="0"/>
              <w:jc w:val="both"/>
            </w:pPr>
            <w:r w:rsidRPr="00F233BB">
              <w:t>символические познавательные действия, умение дифференцировать план знаков и символов и предметный план</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выявление умения ребенка различать предметную и</w:t>
            </w:r>
          </w:p>
          <w:p w:rsidR="00386013" w:rsidRPr="00F233BB" w:rsidRDefault="004E4D47" w:rsidP="004D23C8">
            <w:pPr>
              <w:adjustRightInd w:val="0"/>
              <w:jc w:val="both"/>
            </w:pPr>
            <w:r w:rsidRPr="00F233BB">
              <w:t>речевую действительность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Проба на определение количества слов в предложении</w:t>
            </w:r>
            <w:r w:rsidR="000C3DD5" w:rsidRPr="00F233BB">
              <w:t xml:space="preserve"> </w:t>
            </w:r>
            <w:r w:rsidRPr="00F233BB">
              <w:t>(С.Н. Карпова)</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Знаково-символические действия — кодирование (замещение); р</w:t>
            </w:r>
            <w:r w:rsidR="004E4D47" w:rsidRPr="00F233BB">
              <w:t>егулятивное действие 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 xml:space="preserve">Вводная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выявление умения ребенка осуществлять</w:t>
            </w:r>
            <w:r w:rsidR="004E4D47" w:rsidRPr="00F233BB">
              <w:t xml:space="preserve"> кодирование с помощью символов</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Методика «Кодирование»</w:t>
            </w:r>
          </w:p>
          <w:p w:rsidR="00386013" w:rsidRPr="00F233BB" w:rsidRDefault="00386013" w:rsidP="004D23C8">
            <w:pPr>
              <w:adjustRightInd w:val="0"/>
              <w:jc w:val="both"/>
            </w:pPr>
            <w:r w:rsidRPr="00F233BB">
              <w:t>(11</w:t>
            </w:r>
            <w:r w:rsidR="00BA5451" w:rsidRPr="00F233BB">
              <w:t>–</w:t>
            </w:r>
            <w:r w:rsidRPr="00F233BB">
              <w:t>й субтест теста Д. Векслера</w:t>
            </w:r>
          </w:p>
          <w:p w:rsidR="00386013" w:rsidRPr="00F233BB" w:rsidRDefault="00386013" w:rsidP="004D23C8">
            <w:pPr>
              <w:adjustRightInd w:val="0"/>
              <w:jc w:val="both"/>
            </w:pPr>
            <w:r w:rsidRPr="00F233BB">
              <w:t>в версии А. Ю. Панасюка)</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П</w:t>
            </w:r>
            <w:r w:rsidR="00386013" w:rsidRPr="00F233BB">
              <w:t>рием</w:t>
            </w:r>
          </w:p>
          <w:p w:rsidR="00386013" w:rsidRPr="00F233BB" w:rsidRDefault="00386013" w:rsidP="004D23C8">
            <w:pPr>
              <w:adjustRightInd w:val="0"/>
              <w:jc w:val="both"/>
            </w:pPr>
            <w:r w:rsidRPr="00F233BB">
              <w:t>реш</w:t>
            </w:r>
            <w:r w:rsidR="004E4D47" w:rsidRPr="00F233BB">
              <w:t>ения задач; логические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Промеж</w:t>
            </w:r>
            <w:r w:rsidR="004E4D47" w:rsidRPr="00F233BB">
              <w:t>уточная,</w:t>
            </w:r>
          </w:p>
          <w:p w:rsidR="00386013" w:rsidRPr="00F233BB" w:rsidRDefault="00386013" w:rsidP="004D23C8">
            <w:pPr>
              <w:adjustRightInd w:val="0"/>
              <w:jc w:val="both"/>
            </w:pPr>
            <w:r w:rsidRPr="00F233BB">
              <w:t>итогов</w:t>
            </w:r>
            <w:r w:rsidR="004E4D47" w:rsidRPr="00F233BB">
              <w:t>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сформированно</w:t>
            </w:r>
            <w:r w:rsidRPr="00F233BB">
              <w:t>сти общего приема решения задач</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7-10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Диагностика универсального действия</w:t>
            </w:r>
          </w:p>
          <w:p w:rsidR="00386013" w:rsidRPr="00F233BB" w:rsidRDefault="00386013" w:rsidP="004D23C8">
            <w:pPr>
              <w:adjustRightInd w:val="0"/>
              <w:jc w:val="both"/>
            </w:pPr>
            <w:r w:rsidRPr="00F233BB">
              <w:t>общего приема решения задач</w:t>
            </w:r>
          </w:p>
          <w:p w:rsidR="00386013" w:rsidRPr="00F233BB" w:rsidRDefault="00386013" w:rsidP="004D23C8">
            <w:pPr>
              <w:adjustRightInd w:val="0"/>
              <w:jc w:val="both"/>
            </w:pPr>
            <w:r w:rsidRPr="00F233BB">
              <w:t>(по А.Р. Лурия, Л.С. Цветковой)</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М</w:t>
            </w:r>
            <w:r w:rsidR="00386013" w:rsidRPr="00F233BB">
              <w:t>оделирование, познавательные логические и</w:t>
            </w:r>
            <w:r w:rsidRPr="00F233BB">
              <w:t xml:space="preserve"> знаково-символические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Промеж</w:t>
            </w:r>
            <w:r w:rsidR="004E4D47" w:rsidRPr="00F233BB">
              <w:t>уточная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определение умения ученика выделять тип задачи и</w:t>
            </w:r>
          </w:p>
          <w:p w:rsidR="00386013" w:rsidRPr="00F233BB" w:rsidRDefault="00386013" w:rsidP="004D23C8">
            <w:pPr>
              <w:adjustRightInd w:val="0"/>
              <w:jc w:val="both"/>
            </w:pPr>
            <w:r w:rsidRPr="00F233BB">
              <w:t>способ ее решения.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7-9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Методика «Нахождение схем к задачам»</w:t>
            </w:r>
          </w:p>
          <w:p w:rsidR="00386013" w:rsidRPr="00F233BB" w:rsidRDefault="00386013" w:rsidP="004D23C8">
            <w:pPr>
              <w:adjustRightInd w:val="0"/>
              <w:jc w:val="both"/>
            </w:pPr>
            <w:r w:rsidRPr="00F233BB">
              <w:t>(по А.Н. Рябинкиной)</w:t>
            </w:r>
          </w:p>
        </w:tc>
      </w:tr>
      <w:tr w:rsidR="00386013" w:rsidRPr="00F233BB"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rPr>
                <w:b/>
              </w:rPr>
              <w:t>Коммуникативные УУД</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Коммуникативные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В</w:t>
            </w:r>
            <w:r w:rsidR="00386013" w:rsidRPr="00F233BB">
              <w:t>ыявление уровня сформированности действий,</w:t>
            </w:r>
          </w:p>
          <w:p w:rsidR="00386013" w:rsidRPr="00F233BB" w:rsidRDefault="00386013" w:rsidP="004D23C8">
            <w:pPr>
              <w:adjustRightInd w:val="0"/>
              <w:jc w:val="both"/>
            </w:pPr>
            <w:r w:rsidRPr="00F233BB">
              <w:t>направленных на учет позиции собеседника (партнера).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«Левая и правая рука» Пиаже</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К</w:t>
            </w:r>
            <w:r w:rsidR="00E22778" w:rsidRPr="00F233BB">
              <w:t>оммуникативные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Промеж</w:t>
            </w:r>
            <w:r w:rsidR="00E22778" w:rsidRPr="00F233BB">
              <w:t>уточная,</w:t>
            </w:r>
          </w:p>
          <w:p w:rsidR="00386013" w:rsidRPr="00F233BB" w:rsidRDefault="00E22778" w:rsidP="004D23C8">
            <w:pPr>
              <w:adjustRightInd w:val="0"/>
              <w:jc w:val="both"/>
            </w:pPr>
            <w:r w:rsidRPr="00F233BB">
              <w:t>и</w:t>
            </w:r>
            <w:r w:rsidR="00386013" w:rsidRPr="00F233BB">
              <w:t>тогов</w:t>
            </w:r>
            <w:r w:rsidRPr="00F233BB">
              <w:t>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выявление сформированности действий, направленных на учет позиции собеседника (партнера</w:t>
            </w:r>
            <w:r w:rsidR="00E22778" w:rsidRPr="00F233BB">
              <w:t>)</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8-10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727512" w:rsidP="004D23C8">
            <w:pPr>
              <w:adjustRightInd w:val="0"/>
              <w:jc w:val="both"/>
            </w:pPr>
            <w:r w:rsidRPr="00F233BB">
              <w:t>Методика «Кто прав?»</w:t>
            </w:r>
            <w:r w:rsidR="000C3DD5" w:rsidRPr="00F233BB">
              <w:t xml:space="preserve"> </w:t>
            </w:r>
            <w:r w:rsidR="00386013" w:rsidRPr="00F233BB">
              <w:t>(методика Г.А. Цукерман и др.)</w:t>
            </w:r>
          </w:p>
          <w:p w:rsidR="00386013" w:rsidRPr="00F233BB" w:rsidRDefault="00386013" w:rsidP="004D23C8">
            <w:pPr>
              <w:adjustRightInd w:val="0"/>
              <w:jc w:val="both"/>
            </w:pPr>
            <w:r w:rsidRPr="00F233BB">
              <w:t> </w:t>
            </w:r>
          </w:p>
        </w:tc>
      </w:tr>
      <w:tr w:rsidR="00386013" w:rsidRPr="00F233BB"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4E4D47" w:rsidP="004D23C8">
            <w:pPr>
              <w:adjustRightInd w:val="0"/>
              <w:jc w:val="both"/>
            </w:pPr>
            <w:r w:rsidRPr="00F233BB">
              <w:t>К</w:t>
            </w:r>
            <w:r w:rsidR="00E22778" w:rsidRPr="00F233BB">
              <w:t>оммуникативные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E22778" w:rsidP="004D23C8">
            <w:pPr>
              <w:adjustRightInd w:val="0"/>
              <w:jc w:val="both"/>
            </w:pPr>
            <w:r w:rsidRPr="00F233BB">
              <w:t>В</w:t>
            </w:r>
            <w:r w:rsidR="00386013" w:rsidRPr="00F233BB">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выявление уровня сформированности действий по</w:t>
            </w:r>
          </w:p>
          <w:p w:rsidR="00386013" w:rsidRPr="00F233BB" w:rsidRDefault="00386013" w:rsidP="004D23C8">
            <w:pPr>
              <w:adjustRightInd w:val="0"/>
              <w:jc w:val="both"/>
            </w:pPr>
            <w:r w:rsidRPr="00F233BB">
              <w:t>согласованию усилий в процессе организации и осуществления сотрудничества (кооперация).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center"/>
            </w:pPr>
            <w:r w:rsidRPr="00F233BB">
              <w:t>6,6 -7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F233BB" w:rsidRDefault="00386013" w:rsidP="004D23C8">
            <w:pPr>
              <w:adjustRightInd w:val="0"/>
              <w:jc w:val="both"/>
            </w:pPr>
            <w:r w:rsidRPr="00F233BB">
              <w:t>Задание «Рукавички»</w:t>
            </w:r>
            <w:r w:rsidR="000C3DD5" w:rsidRPr="00F233BB">
              <w:t xml:space="preserve"> </w:t>
            </w:r>
            <w:r w:rsidRPr="00F233BB">
              <w:t>(Г.А. Цукерман)</w:t>
            </w:r>
          </w:p>
        </w:tc>
      </w:tr>
    </w:tbl>
    <w:p w:rsidR="00A7546C" w:rsidRPr="00F233BB" w:rsidRDefault="00A7546C" w:rsidP="00423387">
      <w:pPr>
        <w:tabs>
          <w:tab w:val="left" w:pos="851"/>
        </w:tabs>
        <w:spacing w:line="276" w:lineRule="auto"/>
        <w:ind w:right="-2"/>
        <w:jc w:val="both"/>
        <w:rPr>
          <w:rFonts w:eastAsia="Calibri"/>
          <w:b/>
          <w:color w:val="FF0000"/>
        </w:rPr>
      </w:pPr>
    </w:p>
    <w:p w:rsidR="00386013" w:rsidRPr="00F233BB" w:rsidRDefault="00386013" w:rsidP="00BA5959">
      <w:pPr>
        <w:ind w:right="-2"/>
        <w:jc w:val="both"/>
        <w:rPr>
          <w:bCs/>
        </w:rPr>
      </w:pPr>
      <w:r w:rsidRPr="00F233BB">
        <w:rPr>
          <w:b/>
          <w:bCs/>
          <w:iCs/>
        </w:rPr>
        <w:t>Преемственность программы формирования универсальных учебных действий при переходе от дошкольного к начальному общему образованию</w:t>
      </w:r>
    </w:p>
    <w:p w:rsidR="00386013" w:rsidRPr="00F233BB" w:rsidRDefault="00386013" w:rsidP="00423387">
      <w:pPr>
        <w:tabs>
          <w:tab w:val="num" w:pos="993"/>
        </w:tabs>
        <w:autoSpaceDE w:val="0"/>
        <w:autoSpaceDN w:val="0"/>
        <w:adjustRightInd w:val="0"/>
        <w:spacing w:line="276" w:lineRule="auto"/>
        <w:ind w:right="-2" w:firstLine="426"/>
        <w:jc w:val="both"/>
        <w:rPr>
          <w:rFonts w:eastAsia="Calibri"/>
          <w:bCs/>
        </w:rPr>
      </w:pPr>
      <w:r w:rsidRPr="00F233BB">
        <w:rPr>
          <w:rFonts w:eastAsia="Calibri"/>
          <w:bCs/>
        </w:rPr>
        <w:t>На современном этапе совершенствования образования остается актуальной проблема преемственности. Она возникает по следующим причинам:</w:t>
      </w:r>
    </w:p>
    <w:p w:rsidR="00386013" w:rsidRPr="00F233BB" w:rsidRDefault="00386013" w:rsidP="00423387">
      <w:pPr>
        <w:spacing w:line="276" w:lineRule="auto"/>
        <w:ind w:right="-2" w:firstLine="426"/>
        <w:jc w:val="both"/>
        <w:rPr>
          <w:rFonts w:eastAsia="Calibri"/>
          <w:bCs/>
        </w:rPr>
      </w:pPr>
      <w:r w:rsidRPr="00F233BB">
        <w:rPr>
          <w:rFonts w:eastAsia="Calibri"/>
          <w:bCs/>
        </w:rPr>
        <w:t>- недостаточно плавное изменение методов и содержания обучения, которое приводит к падению успеваемости и росту психологических трудностей у учащихся;</w:t>
      </w:r>
    </w:p>
    <w:p w:rsidR="00386013" w:rsidRPr="00F233BB" w:rsidRDefault="00386013" w:rsidP="00423387">
      <w:pPr>
        <w:spacing w:line="276" w:lineRule="auto"/>
        <w:ind w:right="-2" w:firstLine="426"/>
        <w:jc w:val="both"/>
        <w:rPr>
          <w:rFonts w:eastAsia="Calibri"/>
          <w:bCs/>
        </w:rPr>
      </w:pPr>
      <w:r w:rsidRPr="00F233BB">
        <w:rPr>
          <w:rFonts w:eastAsia="Calibri"/>
          <w:bCs/>
        </w:rPr>
        <w:t xml:space="preserve">- 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rsidR="00386013" w:rsidRPr="00F233BB" w:rsidRDefault="00386013" w:rsidP="00423387">
      <w:pPr>
        <w:spacing w:line="276" w:lineRule="auto"/>
        <w:ind w:right="-2" w:firstLine="426"/>
        <w:jc w:val="both"/>
        <w:rPr>
          <w:rFonts w:eastAsia="Calibri"/>
          <w:bCs/>
        </w:rPr>
      </w:pPr>
      <w:r w:rsidRPr="00F233BB">
        <w:rPr>
          <w:rFonts w:eastAsia="Calibri"/>
          <w:bCs/>
        </w:rPr>
        <w:t>Готовность обучения детей в школе на уровне начального общего образования включает в себя физическую и психологическую составляющую.</w:t>
      </w:r>
    </w:p>
    <w:p w:rsidR="00386013" w:rsidRPr="00F233BB" w:rsidRDefault="00386013" w:rsidP="00423387">
      <w:pPr>
        <w:spacing w:line="276" w:lineRule="auto"/>
        <w:ind w:right="-2" w:firstLine="426"/>
        <w:jc w:val="both"/>
        <w:rPr>
          <w:rFonts w:eastAsia="Calibri"/>
        </w:rPr>
      </w:pPr>
      <w:r w:rsidRPr="00F233BB">
        <w:rPr>
          <w:rFonts w:eastAsia="Calibri"/>
          <w:iCs/>
          <w:spacing w:val="-4"/>
        </w:rPr>
        <w:t xml:space="preserve">Физическая готовность </w:t>
      </w:r>
      <w:r w:rsidRPr="00F233BB">
        <w:rPr>
          <w:rFonts w:eastAsia="Calibri"/>
          <w:spacing w:val="-4"/>
        </w:rPr>
        <w:t>определяется состоянием здоровья,</w:t>
      </w:r>
      <w:r w:rsidRPr="00F233BB">
        <w:rPr>
          <w:rFonts w:eastAsia="Calibri"/>
          <w:spacing w:val="-4"/>
        </w:rPr>
        <w:br/>
      </w:r>
      <w:r w:rsidRPr="00F233BB">
        <w:rPr>
          <w:rFonts w:eastAsia="Calibri"/>
          <w:spacing w:val="2"/>
        </w:rPr>
        <w:t>уровнем морфофункциональной зрелости организма ребён</w:t>
      </w:r>
      <w:r w:rsidRPr="00F233BB">
        <w:rPr>
          <w:rFonts w:eastAsia="Calibri"/>
        </w:rPr>
        <w:t xml:space="preserve">ка, в том числе развитием двигательных навыков и качеств </w:t>
      </w:r>
      <w:r w:rsidRPr="00F233BB">
        <w:rPr>
          <w:rFonts w:eastAsia="Calibri"/>
          <w:spacing w:val="2"/>
        </w:rPr>
        <w:t xml:space="preserve">(тонкая моторная координация), физической и умственной </w:t>
      </w:r>
      <w:r w:rsidRPr="00F233BB">
        <w:rPr>
          <w:rFonts w:eastAsia="Calibri"/>
        </w:rPr>
        <w:t xml:space="preserve">работоспособности. </w:t>
      </w:r>
    </w:p>
    <w:p w:rsidR="00386013" w:rsidRPr="00F233BB" w:rsidRDefault="00386013" w:rsidP="00423387">
      <w:pPr>
        <w:autoSpaceDE w:val="0"/>
        <w:autoSpaceDN w:val="0"/>
        <w:adjustRightInd w:val="0"/>
        <w:spacing w:line="276" w:lineRule="auto"/>
        <w:ind w:right="-2" w:firstLine="426"/>
        <w:jc w:val="both"/>
        <w:textAlignment w:val="center"/>
        <w:rPr>
          <w:color w:val="000000"/>
        </w:rPr>
      </w:pPr>
      <w:r w:rsidRPr="00F233BB">
        <w:rPr>
          <w:color w:val="000000"/>
        </w:rPr>
        <w:t>Психологическая готовность к школе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86013" w:rsidRPr="00F233BB" w:rsidRDefault="00386013" w:rsidP="00423387">
      <w:pPr>
        <w:spacing w:line="276" w:lineRule="auto"/>
        <w:ind w:right="-2" w:firstLine="426"/>
        <w:jc w:val="both"/>
        <w:rPr>
          <w:rFonts w:eastAsia="Calibri"/>
        </w:rPr>
      </w:pPr>
      <w:r w:rsidRPr="00F233BB">
        <w:rPr>
          <w:rFonts w:eastAsia="Calibri"/>
        </w:rPr>
        <w:t>Преемственность рассматривается как необходимое основание, позволяющее обеспечить плавный переход из одной возрастной группы в другую и реализовать основные задачи, поставленные в настоящее время перед образованием.</w:t>
      </w:r>
    </w:p>
    <w:p w:rsidR="00386013" w:rsidRPr="00F233BB" w:rsidRDefault="00386013" w:rsidP="00423387">
      <w:pPr>
        <w:shd w:val="clear" w:color="auto" w:fill="FFFFFF"/>
        <w:spacing w:line="276" w:lineRule="auto"/>
        <w:ind w:right="-2" w:firstLine="426"/>
        <w:jc w:val="both"/>
        <w:rPr>
          <w:rFonts w:eastAsia="Calibri"/>
        </w:rPr>
      </w:pPr>
      <w:r w:rsidRPr="00F233BB">
        <w:rPr>
          <w:rFonts w:eastAsia="Calibri"/>
        </w:rPr>
        <w:t>Единым подходом к реализации федерального государственного образовательного стандарта дошкольного образования и федерального государственного образовательного стандарта начального общего образования является системно-деятельностный подход, который предполагает обеспечение преемственности дошкольного и начального общего образования. Преемственность двух уровней образования может рассматривается и реализовываться в рамках двух основных направлений:</w:t>
      </w:r>
    </w:p>
    <w:p w:rsidR="00386013" w:rsidRPr="00F233BB" w:rsidRDefault="00386013" w:rsidP="00423387">
      <w:pPr>
        <w:shd w:val="clear" w:color="auto" w:fill="FFFFFF"/>
        <w:spacing w:line="276" w:lineRule="auto"/>
        <w:ind w:right="-2" w:firstLine="426"/>
        <w:jc w:val="both"/>
        <w:rPr>
          <w:rFonts w:eastAsia="Calibri"/>
        </w:rPr>
      </w:pPr>
      <w:r w:rsidRPr="00F233BB">
        <w:rPr>
          <w:rFonts w:eastAsia="Calibri"/>
        </w:rPr>
        <w:t>- преемственность в реализации образовательных программ дошкольного и начального общего образования;</w:t>
      </w:r>
    </w:p>
    <w:p w:rsidR="00386013" w:rsidRPr="00F233BB" w:rsidRDefault="00386013" w:rsidP="00423387">
      <w:pPr>
        <w:shd w:val="clear" w:color="auto" w:fill="FFFFFF"/>
        <w:spacing w:line="276" w:lineRule="auto"/>
        <w:ind w:right="-2" w:firstLine="426"/>
        <w:jc w:val="both"/>
        <w:rPr>
          <w:rFonts w:eastAsia="Calibri"/>
        </w:rPr>
      </w:pPr>
      <w:r w:rsidRPr="00F233BB">
        <w:rPr>
          <w:rFonts w:eastAsia="Calibri"/>
        </w:rPr>
        <w:t>- преемственность в организации образовательного процесса.</w:t>
      </w:r>
    </w:p>
    <w:p w:rsidR="00386013" w:rsidRPr="00F233BB" w:rsidRDefault="00386013" w:rsidP="00423387">
      <w:pPr>
        <w:shd w:val="clear" w:color="auto" w:fill="FFFFFF"/>
        <w:spacing w:line="276" w:lineRule="auto"/>
        <w:ind w:right="-2" w:firstLine="426"/>
        <w:jc w:val="both"/>
        <w:rPr>
          <w:rFonts w:eastAsia="Calibri"/>
          <w:bCs/>
        </w:rPr>
      </w:pPr>
      <w:r w:rsidRPr="00F233BB">
        <w:rPr>
          <w:rFonts w:eastAsia="Calibri"/>
          <w:bCs/>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На ступени начального общего образования данное умение обеспечивается формированием системы универсальных учебных действий, сформулированных в основной образовательной программе, и заданностью требований к планируемым результатам обучения в условиях реализации федерального государственного образовательного стандарта. </w:t>
      </w:r>
    </w:p>
    <w:tbl>
      <w:tblPr>
        <w:tblStyle w:val="afff1"/>
        <w:tblpPr w:leftFromText="180" w:rightFromText="180" w:vertAnchor="text" w:horzAnchor="margin" w:tblpY="402"/>
        <w:tblW w:w="5000" w:type="pct"/>
        <w:tblLook w:val="04A0"/>
      </w:tblPr>
      <w:tblGrid>
        <w:gridCol w:w="7354"/>
        <w:gridCol w:w="3066"/>
      </w:tblGrid>
      <w:tr w:rsidR="00386013" w:rsidRPr="00F233BB" w:rsidTr="004B1826">
        <w:tc>
          <w:tcPr>
            <w:tcW w:w="3529" w:type="pct"/>
          </w:tcPr>
          <w:p w:rsidR="00386013" w:rsidRPr="00F233BB" w:rsidRDefault="00386013" w:rsidP="00423387">
            <w:pPr>
              <w:spacing w:line="276" w:lineRule="auto"/>
              <w:jc w:val="center"/>
              <w:rPr>
                <w:b/>
              </w:rPr>
            </w:pPr>
            <w:r w:rsidRPr="00F233BB">
              <w:rPr>
                <w:b/>
              </w:rPr>
              <w:t xml:space="preserve">Целевые ориентиры на этапе завершения дошкольного детства </w:t>
            </w:r>
          </w:p>
        </w:tc>
        <w:tc>
          <w:tcPr>
            <w:tcW w:w="1471" w:type="pct"/>
            <w:vAlign w:val="center"/>
          </w:tcPr>
          <w:p w:rsidR="00386013" w:rsidRPr="00F233BB" w:rsidRDefault="00386013" w:rsidP="00423387">
            <w:pPr>
              <w:suppressAutoHyphens/>
              <w:spacing w:line="276" w:lineRule="auto"/>
              <w:ind w:right="-2"/>
              <w:jc w:val="center"/>
              <w:rPr>
                <w:rFonts w:eastAsia="Lucida Sans Unicode"/>
                <w:b/>
                <w:bCs/>
                <w:kern w:val="2"/>
                <w:lang w:eastAsia="hi-IN" w:bidi="hi-IN"/>
              </w:rPr>
            </w:pPr>
            <w:r w:rsidRPr="00F233BB">
              <w:rPr>
                <w:rFonts w:eastAsia="Lucida Sans Unicode"/>
                <w:b/>
                <w:bCs/>
                <w:kern w:val="2"/>
                <w:lang w:eastAsia="hi-IN" w:bidi="hi-IN"/>
              </w:rPr>
              <w:t xml:space="preserve">УУД на этапе освоения </w:t>
            </w:r>
          </w:p>
          <w:p w:rsidR="00386013" w:rsidRPr="00F233BB" w:rsidRDefault="00386013" w:rsidP="00423387">
            <w:pPr>
              <w:suppressAutoHyphens/>
              <w:spacing w:line="276" w:lineRule="auto"/>
              <w:ind w:right="-2"/>
              <w:jc w:val="center"/>
              <w:rPr>
                <w:rFonts w:eastAsia="Lucida Sans Unicode"/>
                <w:b/>
                <w:bCs/>
                <w:color w:val="FF0000"/>
                <w:kern w:val="2"/>
                <w:lang w:eastAsia="hi-IN" w:bidi="hi-IN"/>
              </w:rPr>
            </w:pPr>
            <w:r w:rsidRPr="00F233BB">
              <w:rPr>
                <w:rFonts w:eastAsia="Lucida Sans Unicode"/>
                <w:b/>
                <w:bCs/>
                <w:kern w:val="2"/>
                <w:lang w:eastAsia="hi-IN" w:bidi="hi-IN"/>
              </w:rPr>
              <w:t>ООП НОО</w:t>
            </w:r>
          </w:p>
        </w:tc>
      </w:tr>
      <w:tr w:rsidR="00386013" w:rsidRPr="00F233BB" w:rsidTr="004B1826">
        <w:tc>
          <w:tcPr>
            <w:tcW w:w="3529" w:type="pct"/>
          </w:tcPr>
          <w:p w:rsidR="00386013" w:rsidRPr="00F233BB" w:rsidRDefault="00386013" w:rsidP="00423387">
            <w:pPr>
              <w:spacing w:line="276" w:lineRule="auto"/>
              <w:jc w:val="both"/>
            </w:pPr>
            <w:r w:rsidRPr="00F233BB">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общение, познавательно-исследовательской деятельности, конструировании и пр. </w:t>
            </w:r>
          </w:p>
          <w:p w:rsidR="00727512" w:rsidRPr="00F233BB" w:rsidRDefault="00727512" w:rsidP="00423387">
            <w:pPr>
              <w:spacing w:line="276" w:lineRule="auto"/>
              <w:jc w:val="both"/>
            </w:pPr>
          </w:p>
          <w:p w:rsidR="00386013" w:rsidRPr="00F233BB" w:rsidRDefault="00386013" w:rsidP="00423387">
            <w:pPr>
              <w:spacing w:line="276" w:lineRule="auto"/>
              <w:jc w:val="both"/>
            </w:pPr>
            <w:r w:rsidRPr="00F233BB">
              <w:t xml:space="preserve">Способен выбирать себе род занятий, участников по совместной </w:t>
            </w:r>
            <w:r w:rsidRPr="00F233BB">
              <w:lastRenderedPageBreak/>
              <w:t xml:space="preserve">деятельности. </w:t>
            </w:r>
          </w:p>
        </w:tc>
        <w:tc>
          <w:tcPr>
            <w:tcW w:w="1471" w:type="pct"/>
          </w:tcPr>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lastRenderedPageBreak/>
              <w:t>Личностные УУД</w:t>
            </w: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Коммуникативные УУД</w:t>
            </w:r>
          </w:p>
          <w:p w:rsidR="00386013" w:rsidRPr="00F233BB" w:rsidRDefault="00BE2ADB" w:rsidP="00423387">
            <w:pPr>
              <w:suppressAutoHyphens/>
              <w:spacing w:line="276" w:lineRule="auto"/>
              <w:ind w:right="-2"/>
              <w:jc w:val="both"/>
              <w:rPr>
                <w:rFonts w:eastAsia="+mn-ea"/>
                <w:kern w:val="2"/>
                <w:lang w:eastAsia="hi-IN" w:bidi="hi-IN"/>
              </w:rPr>
            </w:pPr>
            <w:r w:rsidRPr="00F233BB">
              <w:rPr>
                <w:rFonts w:eastAsia="+mn-ea"/>
                <w:kern w:val="2"/>
                <w:lang w:eastAsia="hi-IN" w:bidi="hi-IN"/>
              </w:rPr>
              <w:t>Познавательные УУД</w:t>
            </w:r>
          </w:p>
          <w:p w:rsidR="004E2726" w:rsidRPr="00F233BB" w:rsidRDefault="004E2726" w:rsidP="00423387">
            <w:pPr>
              <w:suppressAutoHyphens/>
              <w:spacing w:line="276" w:lineRule="auto"/>
              <w:ind w:right="-2"/>
              <w:jc w:val="both"/>
              <w:rPr>
                <w:rFonts w:eastAsia="+mn-ea"/>
                <w:kern w:val="2"/>
                <w:lang w:eastAsia="hi-IN" w:bidi="hi-IN"/>
              </w:rPr>
            </w:pP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Регулятивные УУД</w:t>
            </w:r>
          </w:p>
          <w:p w:rsidR="00386013" w:rsidRPr="00F233BB" w:rsidRDefault="00386013" w:rsidP="00423387">
            <w:pPr>
              <w:suppressAutoHyphens/>
              <w:spacing w:line="276" w:lineRule="auto"/>
              <w:ind w:right="-2"/>
              <w:jc w:val="both"/>
              <w:rPr>
                <w:rFonts w:eastAsia="+mn-ea"/>
                <w:color w:val="FF0000"/>
                <w:kern w:val="2"/>
                <w:lang w:eastAsia="hi-IN" w:bidi="hi-IN"/>
              </w:rPr>
            </w:pPr>
            <w:r w:rsidRPr="00F233BB">
              <w:rPr>
                <w:rFonts w:eastAsia="+mn-ea"/>
                <w:kern w:val="2"/>
                <w:lang w:eastAsia="hi-IN" w:bidi="hi-IN"/>
              </w:rPr>
              <w:t>Коммуникативные УУД</w:t>
            </w:r>
          </w:p>
        </w:tc>
      </w:tr>
      <w:tr w:rsidR="00386013" w:rsidRPr="00F233BB" w:rsidTr="004B1826">
        <w:tc>
          <w:tcPr>
            <w:tcW w:w="3529" w:type="pct"/>
          </w:tcPr>
          <w:p w:rsidR="00386013" w:rsidRPr="00F233BB" w:rsidRDefault="00386013" w:rsidP="00423387">
            <w:pPr>
              <w:spacing w:line="276" w:lineRule="auto"/>
              <w:jc w:val="both"/>
            </w:pPr>
            <w:r w:rsidRPr="00F233BB">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27512" w:rsidRPr="00F233BB" w:rsidRDefault="00727512" w:rsidP="00423387">
            <w:pPr>
              <w:spacing w:line="276" w:lineRule="auto"/>
              <w:jc w:val="both"/>
            </w:pPr>
          </w:p>
          <w:p w:rsidR="00386013" w:rsidRPr="00F233BB" w:rsidRDefault="00386013" w:rsidP="00423387">
            <w:pPr>
              <w:spacing w:line="276" w:lineRule="auto"/>
              <w:jc w:val="both"/>
            </w:pPr>
            <w:r w:rsidRPr="00F233B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 играх.</w:t>
            </w:r>
          </w:p>
          <w:p w:rsidR="00727512" w:rsidRPr="00F233BB" w:rsidRDefault="00727512" w:rsidP="00423387">
            <w:pPr>
              <w:spacing w:line="276" w:lineRule="auto"/>
              <w:jc w:val="both"/>
            </w:pPr>
          </w:p>
          <w:p w:rsidR="00386013" w:rsidRPr="00F233BB" w:rsidRDefault="00386013" w:rsidP="00423387">
            <w:pPr>
              <w:spacing w:line="276" w:lineRule="auto"/>
              <w:jc w:val="both"/>
            </w:pPr>
            <w:r w:rsidRPr="00F233BB">
              <w:t xml:space="preserve">Ребенок обладает развитым воображением, которое реализуется в разных видах деятельности, и, прежде всего в игре ребенок владеет формами и видами игры, различает условную и реальную ситуацию, умеет подчиняться разным правилам и социальным нормам. </w:t>
            </w:r>
          </w:p>
        </w:tc>
        <w:tc>
          <w:tcPr>
            <w:tcW w:w="1471" w:type="pct"/>
          </w:tcPr>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Регулятивные УУД</w:t>
            </w: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Коммуникативные УУД</w:t>
            </w:r>
          </w:p>
          <w:p w:rsidR="00386013" w:rsidRPr="00F233BB" w:rsidRDefault="00386013" w:rsidP="00423387">
            <w:pPr>
              <w:suppressAutoHyphens/>
              <w:spacing w:line="276" w:lineRule="auto"/>
              <w:ind w:right="-2"/>
              <w:jc w:val="both"/>
              <w:rPr>
                <w:rFonts w:eastAsia="+mn-ea"/>
                <w:kern w:val="2"/>
                <w:lang w:eastAsia="hi-IN" w:bidi="hi-IN"/>
              </w:rPr>
            </w:pPr>
          </w:p>
          <w:p w:rsidR="004E2726" w:rsidRPr="00F233BB" w:rsidRDefault="004E2726" w:rsidP="00423387">
            <w:pPr>
              <w:suppressAutoHyphens/>
              <w:spacing w:line="276" w:lineRule="auto"/>
              <w:ind w:right="-2"/>
              <w:jc w:val="both"/>
              <w:rPr>
                <w:rFonts w:eastAsia="+mn-ea"/>
                <w:kern w:val="2"/>
                <w:lang w:eastAsia="hi-IN" w:bidi="hi-IN"/>
              </w:rPr>
            </w:pPr>
          </w:p>
          <w:p w:rsidR="00727512" w:rsidRPr="00F233BB" w:rsidRDefault="00727512" w:rsidP="00423387">
            <w:pPr>
              <w:suppressAutoHyphens/>
              <w:spacing w:line="276" w:lineRule="auto"/>
              <w:ind w:right="-2"/>
              <w:jc w:val="both"/>
              <w:rPr>
                <w:rFonts w:eastAsia="+mn-ea"/>
                <w:kern w:val="2"/>
                <w:lang w:eastAsia="hi-IN" w:bidi="hi-IN"/>
              </w:rPr>
            </w:pP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Личностные УУД</w:t>
            </w: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Регулятивные УУД</w:t>
            </w: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Коммуникативные УУД</w:t>
            </w:r>
          </w:p>
          <w:p w:rsidR="00386013" w:rsidRPr="00F233BB" w:rsidRDefault="00386013" w:rsidP="00423387">
            <w:pPr>
              <w:suppressAutoHyphens/>
              <w:spacing w:line="276" w:lineRule="auto"/>
              <w:ind w:right="-2"/>
              <w:jc w:val="both"/>
              <w:rPr>
                <w:rFonts w:eastAsia="+mn-ea"/>
                <w:kern w:val="2"/>
                <w:lang w:eastAsia="hi-IN" w:bidi="hi-IN"/>
              </w:rPr>
            </w:pPr>
          </w:p>
          <w:p w:rsidR="00727512" w:rsidRPr="00F233BB" w:rsidRDefault="00727512" w:rsidP="00423387">
            <w:pPr>
              <w:suppressAutoHyphens/>
              <w:spacing w:line="276" w:lineRule="auto"/>
              <w:ind w:right="-2"/>
              <w:jc w:val="both"/>
              <w:rPr>
                <w:rFonts w:eastAsia="+mn-ea"/>
                <w:kern w:val="2"/>
                <w:lang w:eastAsia="hi-IN" w:bidi="hi-IN"/>
              </w:rPr>
            </w:pP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Регулятивные УУД</w:t>
            </w:r>
          </w:p>
          <w:p w:rsidR="00386013" w:rsidRPr="00F233BB" w:rsidRDefault="00386013" w:rsidP="00423387">
            <w:pPr>
              <w:suppressAutoHyphens/>
              <w:spacing w:line="276" w:lineRule="auto"/>
              <w:ind w:right="-2"/>
              <w:jc w:val="both"/>
              <w:rPr>
                <w:rFonts w:eastAsia="+mn-ea"/>
                <w:kern w:val="2"/>
                <w:lang w:eastAsia="hi-IN" w:bidi="hi-IN"/>
              </w:rPr>
            </w:pPr>
          </w:p>
          <w:p w:rsidR="00386013" w:rsidRPr="00F233BB" w:rsidRDefault="00386013" w:rsidP="00423387">
            <w:pPr>
              <w:suppressAutoHyphens/>
              <w:spacing w:line="276" w:lineRule="auto"/>
              <w:ind w:right="-2"/>
              <w:jc w:val="both"/>
              <w:rPr>
                <w:rFonts w:eastAsia="+mn-ea"/>
                <w:color w:val="FF0000"/>
                <w:kern w:val="2"/>
                <w:lang w:eastAsia="hi-IN" w:bidi="hi-IN"/>
              </w:rPr>
            </w:pPr>
          </w:p>
        </w:tc>
      </w:tr>
      <w:tr w:rsidR="00386013" w:rsidRPr="00F233BB" w:rsidTr="004B1826">
        <w:tc>
          <w:tcPr>
            <w:tcW w:w="3529" w:type="pct"/>
          </w:tcPr>
          <w:p w:rsidR="00386013" w:rsidRPr="00F233BB" w:rsidRDefault="00386013" w:rsidP="00423387">
            <w:pPr>
              <w:spacing w:line="276" w:lineRule="auto"/>
              <w:jc w:val="both"/>
            </w:pPr>
            <w:r w:rsidRPr="00F233BB">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желаний, построения речевого высказывания в ситуации общения, может выделять звуки в словах, у ребенка складываются предпосылки грамотности. </w:t>
            </w:r>
          </w:p>
        </w:tc>
        <w:tc>
          <w:tcPr>
            <w:tcW w:w="1471" w:type="pct"/>
          </w:tcPr>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Коммуникативные УУД</w:t>
            </w: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Познавательные УУД</w:t>
            </w: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Регулятивные УУД</w:t>
            </w:r>
          </w:p>
        </w:tc>
      </w:tr>
      <w:tr w:rsidR="00386013" w:rsidRPr="00F233BB" w:rsidTr="004B1826">
        <w:tc>
          <w:tcPr>
            <w:tcW w:w="3529" w:type="pct"/>
          </w:tcPr>
          <w:p w:rsidR="00386013" w:rsidRPr="00F233BB" w:rsidRDefault="00386013" w:rsidP="00423387">
            <w:pPr>
              <w:spacing w:line="276" w:lineRule="auto"/>
              <w:jc w:val="both"/>
            </w:pPr>
            <w:r w:rsidRPr="00F233B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86013" w:rsidRPr="00F233BB" w:rsidRDefault="00386013" w:rsidP="00423387">
            <w:pPr>
              <w:spacing w:line="276" w:lineRule="auto"/>
              <w:jc w:val="both"/>
            </w:pPr>
            <w:r w:rsidRPr="00F233BB">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tc>
        <w:tc>
          <w:tcPr>
            <w:tcW w:w="1471" w:type="pct"/>
          </w:tcPr>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Регулятивные УУД</w:t>
            </w:r>
          </w:p>
          <w:p w:rsidR="00386013" w:rsidRPr="00F233BB" w:rsidRDefault="00386013" w:rsidP="00423387">
            <w:pPr>
              <w:suppressAutoHyphens/>
              <w:spacing w:line="276" w:lineRule="auto"/>
              <w:ind w:right="-2"/>
              <w:jc w:val="both"/>
              <w:rPr>
                <w:rFonts w:eastAsia="+mn-ea"/>
                <w:kern w:val="2"/>
                <w:lang w:eastAsia="hi-IN" w:bidi="hi-IN"/>
              </w:rPr>
            </w:pPr>
          </w:p>
          <w:p w:rsidR="00386013" w:rsidRPr="00F233BB" w:rsidRDefault="00386013" w:rsidP="00423387">
            <w:pPr>
              <w:suppressAutoHyphens/>
              <w:spacing w:line="276" w:lineRule="auto"/>
              <w:ind w:right="-2"/>
              <w:jc w:val="both"/>
              <w:rPr>
                <w:rFonts w:eastAsia="+mn-ea"/>
                <w:kern w:val="2"/>
                <w:lang w:eastAsia="hi-IN" w:bidi="hi-IN"/>
              </w:rPr>
            </w:pPr>
          </w:p>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Регулятивные УУД</w:t>
            </w:r>
          </w:p>
          <w:p w:rsidR="00386013" w:rsidRPr="00F233BB" w:rsidRDefault="00386013" w:rsidP="00423387">
            <w:pPr>
              <w:suppressAutoHyphens/>
              <w:spacing w:line="276" w:lineRule="auto"/>
              <w:ind w:right="-2"/>
              <w:jc w:val="both"/>
              <w:rPr>
                <w:rFonts w:eastAsia="+mn-ea"/>
                <w:color w:val="FF0000"/>
                <w:kern w:val="2"/>
                <w:lang w:eastAsia="hi-IN" w:bidi="hi-IN"/>
              </w:rPr>
            </w:pPr>
            <w:r w:rsidRPr="00F233BB">
              <w:rPr>
                <w:rFonts w:eastAsia="+mn-ea"/>
                <w:kern w:val="2"/>
                <w:lang w:eastAsia="hi-IN" w:bidi="hi-IN"/>
              </w:rPr>
              <w:t>Личностные УУД</w:t>
            </w:r>
          </w:p>
        </w:tc>
      </w:tr>
      <w:tr w:rsidR="00386013" w:rsidRPr="00F233BB" w:rsidTr="004B1826">
        <w:tc>
          <w:tcPr>
            <w:tcW w:w="3529" w:type="pct"/>
          </w:tcPr>
          <w:p w:rsidR="00386013" w:rsidRPr="00F233BB" w:rsidRDefault="00386013" w:rsidP="00423387">
            <w:pPr>
              <w:spacing w:line="276" w:lineRule="auto"/>
              <w:jc w:val="both"/>
            </w:pPr>
            <w:r w:rsidRPr="00F233B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и неживой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tc>
        <w:tc>
          <w:tcPr>
            <w:tcW w:w="1471" w:type="pct"/>
          </w:tcPr>
          <w:p w:rsidR="00386013" w:rsidRPr="00F233BB" w:rsidRDefault="00386013" w:rsidP="00423387">
            <w:pPr>
              <w:suppressAutoHyphens/>
              <w:spacing w:line="276" w:lineRule="auto"/>
              <w:ind w:right="-2"/>
              <w:jc w:val="both"/>
              <w:rPr>
                <w:rFonts w:eastAsia="+mn-ea"/>
                <w:kern w:val="2"/>
                <w:lang w:eastAsia="hi-IN" w:bidi="hi-IN"/>
              </w:rPr>
            </w:pPr>
            <w:r w:rsidRPr="00F233BB">
              <w:rPr>
                <w:rFonts w:eastAsia="+mn-ea"/>
                <w:kern w:val="2"/>
                <w:lang w:eastAsia="hi-IN" w:bidi="hi-IN"/>
              </w:rPr>
              <w:t>Познавательные УУД</w:t>
            </w:r>
          </w:p>
          <w:p w:rsidR="00386013" w:rsidRPr="00F233BB" w:rsidRDefault="00386013" w:rsidP="00423387">
            <w:pPr>
              <w:suppressAutoHyphens/>
              <w:spacing w:line="276" w:lineRule="auto"/>
              <w:ind w:right="-2"/>
              <w:jc w:val="both"/>
              <w:rPr>
                <w:rFonts w:eastAsia="+mn-ea"/>
                <w:color w:val="FF0000"/>
                <w:kern w:val="2"/>
                <w:lang w:eastAsia="hi-IN" w:bidi="hi-IN"/>
              </w:rPr>
            </w:pPr>
            <w:r w:rsidRPr="00F233BB">
              <w:rPr>
                <w:rFonts w:eastAsia="+mn-ea"/>
                <w:kern w:val="2"/>
                <w:lang w:eastAsia="hi-IN" w:bidi="hi-IN"/>
              </w:rPr>
              <w:t>Регулятивные УУД</w:t>
            </w:r>
          </w:p>
        </w:tc>
      </w:tr>
    </w:tbl>
    <w:p w:rsidR="00386013" w:rsidRPr="00F233BB" w:rsidRDefault="00386013" w:rsidP="00423387">
      <w:pPr>
        <w:spacing w:line="276" w:lineRule="auto"/>
        <w:jc w:val="center"/>
        <w:rPr>
          <w:b/>
        </w:rPr>
      </w:pPr>
    </w:p>
    <w:p w:rsidR="00ED000B" w:rsidRPr="00F233BB" w:rsidRDefault="00727512" w:rsidP="0016165E">
      <w:pPr>
        <w:pStyle w:val="aff1"/>
        <w:numPr>
          <w:ilvl w:val="1"/>
          <w:numId w:val="36"/>
        </w:numPr>
        <w:spacing w:line="276" w:lineRule="auto"/>
        <w:ind w:right="-2"/>
        <w:jc w:val="both"/>
        <w:rPr>
          <w:sz w:val="24"/>
        </w:rPr>
      </w:pPr>
      <w:bookmarkStart w:id="38" w:name="_Toc288394082"/>
      <w:bookmarkStart w:id="39" w:name="_Toc288410549"/>
      <w:bookmarkStart w:id="40" w:name="_Toc288410678"/>
      <w:bookmarkStart w:id="41" w:name="_Toc294246095"/>
      <w:bookmarkStart w:id="42" w:name="_Toc448304986"/>
      <w:r w:rsidRPr="00F233BB">
        <w:rPr>
          <w:sz w:val="24"/>
        </w:rPr>
        <w:t xml:space="preserve">. </w:t>
      </w:r>
      <w:r w:rsidR="00ED000B" w:rsidRPr="00F233BB">
        <w:rPr>
          <w:sz w:val="24"/>
        </w:rPr>
        <w:t>Программы отдельных учебных предметов, курсов</w:t>
      </w:r>
      <w:bookmarkEnd w:id="38"/>
      <w:bookmarkEnd w:id="39"/>
      <w:bookmarkEnd w:id="40"/>
      <w:bookmarkEnd w:id="41"/>
      <w:r w:rsidR="00446F56" w:rsidRPr="00F233BB">
        <w:rPr>
          <w:sz w:val="24"/>
        </w:rPr>
        <w:t>.</w:t>
      </w:r>
      <w:bookmarkEnd w:id="42"/>
    </w:p>
    <w:p w:rsidR="00ED000B" w:rsidRPr="00F233BB" w:rsidRDefault="00ED000B" w:rsidP="00423387">
      <w:pPr>
        <w:pStyle w:val="aff1"/>
        <w:spacing w:line="276" w:lineRule="auto"/>
        <w:ind w:left="426" w:right="-2"/>
        <w:jc w:val="both"/>
        <w:rPr>
          <w:sz w:val="24"/>
        </w:rPr>
      </w:pPr>
      <w:bookmarkStart w:id="43" w:name="_Toc288394083"/>
      <w:bookmarkStart w:id="44" w:name="_Toc288410550"/>
      <w:bookmarkStart w:id="45" w:name="_Toc288410679"/>
      <w:bookmarkStart w:id="46" w:name="_Toc294246096"/>
      <w:bookmarkStart w:id="47" w:name="_Toc448304987"/>
      <w:r w:rsidRPr="00F233BB">
        <w:rPr>
          <w:sz w:val="24"/>
        </w:rPr>
        <w:t>Общие положения</w:t>
      </w:r>
      <w:bookmarkEnd w:id="43"/>
      <w:bookmarkEnd w:id="44"/>
      <w:bookmarkEnd w:id="45"/>
      <w:bookmarkEnd w:id="46"/>
      <w:bookmarkEnd w:id="47"/>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t xml:space="preserve">Рабочие программы учебных предметов, курсов, в том числе внеурочной деятельности </w:t>
      </w:r>
      <w:r w:rsidR="00E92370" w:rsidRPr="00F233BB">
        <w:rPr>
          <w:rFonts w:ascii="Times New Roman" w:hAnsi="Times New Roman" w:cs="Times New Roman"/>
          <w:sz w:val="24"/>
          <w:szCs w:val="24"/>
        </w:rPr>
        <w:t xml:space="preserve">обеспечивают </w:t>
      </w:r>
      <w:r w:rsidRPr="00F233BB">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w:t>
      </w:r>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t xml:space="preserve">Рабочие программы отдельных учебных предметов, курсов, в том числе внеурочной деятельности </w:t>
      </w:r>
      <w:r w:rsidR="00E92370" w:rsidRPr="00F233BB">
        <w:rPr>
          <w:rFonts w:ascii="Times New Roman" w:hAnsi="Times New Roman" w:cs="Times New Roman"/>
          <w:sz w:val="24"/>
          <w:szCs w:val="24"/>
        </w:rPr>
        <w:t>разработаны</w:t>
      </w:r>
      <w:r w:rsidRPr="00F233BB">
        <w:rPr>
          <w:rFonts w:ascii="Times New Roman" w:hAnsi="Times New Roman" w:cs="Times New Roman"/>
          <w:sz w:val="24"/>
          <w:szCs w:val="24"/>
        </w:rPr>
        <w:t xml:space="preserve">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t>Рабочие прогр</w:t>
      </w:r>
      <w:r w:rsidR="00E92370" w:rsidRPr="00F233BB">
        <w:rPr>
          <w:rFonts w:ascii="Times New Roman" w:hAnsi="Times New Roman" w:cs="Times New Roman"/>
          <w:sz w:val="24"/>
          <w:szCs w:val="24"/>
        </w:rPr>
        <w:t>аммы учебных предметов, курсов содержат</w:t>
      </w:r>
      <w:r w:rsidRPr="00F233BB">
        <w:rPr>
          <w:rFonts w:ascii="Times New Roman" w:hAnsi="Times New Roman" w:cs="Times New Roman"/>
          <w:sz w:val="24"/>
          <w:szCs w:val="24"/>
        </w:rPr>
        <w:t>:</w:t>
      </w:r>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lastRenderedPageBreak/>
        <w:t>1) планируемые результаты освоения учебного предмета, курса;</w:t>
      </w:r>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t>2) содержание учебного предмета, курса;</w:t>
      </w:r>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t>3) тематическое планирование с указанием количества часов, отводимых на освое</w:t>
      </w:r>
      <w:r w:rsidR="003E3D5B">
        <w:rPr>
          <w:rFonts w:ascii="Times New Roman" w:hAnsi="Times New Roman" w:cs="Times New Roman"/>
          <w:sz w:val="24"/>
          <w:szCs w:val="24"/>
        </w:rPr>
        <w:t>ние каждой темы (с учётом рабочей программы воспитания).</w:t>
      </w:r>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t xml:space="preserve">Рабочие программы курсов внеурочной деятельности </w:t>
      </w:r>
      <w:r w:rsidR="00E92370" w:rsidRPr="00F233BB">
        <w:rPr>
          <w:rFonts w:ascii="Times New Roman" w:hAnsi="Times New Roman" w:cs="Times New Roman"/>
          <w:sz w:val="24"/>
          <w:szCs w:val="24"/>
        </w:rPr>
        <w:t>содержат</w:t>
      </w:r>
      <w:r w:rsidRPr="00F233BB">
        <w:rPr>
          <w:rFonts w:ascii="Times New Roman" w:hAnsi="Times New Roman" w:cs="Times New Roman"/>
          <w:sz w:val="24"/>
          <w:szCs w:val="24"/>
        </w:rPr>
        <w:t>:</w:t>
      </w:r>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t>1) результаты освоения курса внеурочной деятельности;</w:t>
      </w:r>
    </w:p>
    <w:p w:rsidR="00D45F7B" w:rsidRPr="00F233BB" w:rsidRDefault="00D45F7B" w:rsidP="00423387">
      <w:pPr>
        <w:pStyle w:val="ConsPlusNormal"/>
        <w:widowControl/>
        <w:spacing w:line="276" w:lineRule="auto"/>
        <w:ind w:firstLine="540"/>
        <w:jc w:val="both"/>
        <w:rPr>
          <w:rFonts w:ascii="Times New Roman" w:hAnsi="Times New Roman" w:cs="Times New Roman"/>
          <w:sz w:val="24"/>
          <w:szCs w:val="24"/>
        </w:rPr>
      </w:pPr>
      <w:r w:rsidRPr="00F233BB">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ED000B" w:rsidRPr="00F233BB" w:rsidRDefault="003E3D5B" w:rsidP="00423387">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тематическое планирование (с учётом рабочей программы воспитания).</w:t>
      </w:r>
    </w:p>
    <w:p w:rsidR="0074565F" w:rsidRPr="00F233BB" w:rsidRDefault="00220860" w:rsidP="003E3D5B">
      <w:pPr>
        <w:spacing w:after="200" w:line="276" w:lineRule="auto"/>
        <w:rPr>
          <w:b/>
        </w:rPr>
      </w:pPr>
      <w:r w:rsidRPr="00F233BB">
        <w:rPr>
          <w:b/>
        </w:rPr>
        <w:br w:type="page"/>
      </w:r>
      <w:r w:rsidR="0074565F" w:rsidRPr="00F233BB">
        <w:rPr>
          <w:b/>
        </w:rPr>
        <w:lastRenderedPageBreak/>
        <w:t>Перечень рабочих программ учебных предметов, курсов и программ курсов внеурочной деятельности, реализуемых в ОО</w:t>
      </w:r>
    </w:p>
    <w:tbl>
      <w:tblPr>
        <w:tblpPr w:leftFromText="180" w:rightFromText="180" w:vertAnchor="text" w:horzAnchor="margin" w:tblpXSpec="center" w:tblpY="26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378"/>
        <w:gridCol w:w="1276"/>
      </w:tblGrid>
      <w:tr w:rsidR="008C45A0" w:rsidRPr="00F233BB" w:rsidTr="008C45A0">
        <w:tc>
          <w:tcPr>
            <w:tcW w:w="1101" w:type="dxa"/>
            <w:vAlign w:val="center"/>
          </w:tcPr>
          <w:p w:rsidR="008C45A0" w:rsidRPr="00F233BB" w:rsidRDefault="008C45A0" w:rsidP="00C07AD3">
            <w:pPr>
              <w:jc w:val="center"/>
            </w:pPr>
            <w:r w:rsidRPr="00F233BB">
              <w:t>№</w:t>
            </w:r>
          </w:p>
        </w:tc>
        <w:tc>
          <w:tcPr>
            <w:tcW w:w="6378" w:type="dxa"/>
            <w:vAlign w:val="center"/>
          </w:tcPr>
          <w:p w:rsidR="008C45A0" w:rsidRPr="00F233BB" w:rsidRDefault="008C45A0" w:rsidP="00C07AD3">
            <w:pPr>
              <w:jc w:val="center"/>
            </w:pPr>
            <w:r w:rsidRPr="00F233BB">
              <w:t>Название предмета</w:t>
            </w:r>
          </w:p>
        </w:tc>
        <w:tc>
          <w:tcPr>
            <w:tcW w:w="1276" w:type="dxa"/>
            <w:vAlign w:val="center"/>
          </w:tcPr>
          <w:p w:rsidR="008C45A0" w:rsidRPr="00F233BB" w:rsidRDefault="008C45A0" w:rsidP="00C07AD3">
            <w:pPr>
              <w:jc w:val="center"/>
            </w:pPr>
            <w:r w:rsidRPr="00F233BB">
              <w:t>Класс</w:t>
            </w:r>
          </w:p>
        </w:tc>
      </w:tr>
      <w:tr w:rsidR="008C45A0" w:rsidRPr="00F233BB" w:rsidTr="008C45A0">
        <w:tc>
          <w:tcPr>
            <w:tcW w:w="1101" w:type="dxa"/>
          </w:tcPr>
          <w:p w:rsidR="008C45A0" w:rsidRPr="00F233BB" w:rsidRDefault="008C45A0" w:rsidP="0016165E">
            <w:pPr>
              <w:numPr>
                <w:ilvl w:val="0"/>
                <w:numId w:val="39"/>
              </w:numPr>
            </w:pPr>
          </w:p>
        </w:tc>
        <w:tc>
          <w:tcPr>
            <w:tcW w:w="6378" w:type="dxa"/>
          </w:tcPr>
          <w:p w:rsidR="008C45A0" w:rsidRPr="00F233BB" w:rsidRDefault="008C45A0" w:rsidP="00C07AD3">
            <w:r w:rsidRPr="00F233BB">
              <w:t>Русский язык</w:t>
            </w:r>
          </w:p>
        </w:tc>
        <w:tc>
          <w:tcPr>
            <w:tcW w:w="1276" w:type="dxa"/>
          </w:tcPr>
          <w:p w:rsidR="008C45A0" w:rsidRPr="00F233BB" w:rsidRDefault="008C45A0" w:rsidP="00220860">
            <w:pPr>
              <w:jc w:val="center"/>
            </w:pPr>
            <w:r w:rsidRPr="00F233BB">
              <w:t>1-4</w:t>
            </w:r>
          </w:p>
        </w:tc>
      </w:tr>
      <w:tr w:rsidR="008C45A0" w:rsidRPr="00F233BB" w:rsidTr="008C45A0">
        <w:tc>
          <w:tcPr>
            <w:tcW w:w="1101" w:type="dxa"/>
          </w:tcPr>
          <w:p w:rsidR="008C45A0" w:rsidRPr="00F233BB" w:rsidRDefault="008C45A0" w:rsidP="0016165E">
            <w:pPr>
              <w:numPr>
                <w:ilvl w:val="0"/>
                <w:numId w:val="39"/>
              </w:numPr>
            </w:pPr>
          </w:p>
        </w:tc>
        <w:tc>
          <w:tcPr>
            <w:tcW w:w="6378" w:type="dxa"/>
          </w:tcPr>
          <w:p w:rsidR="008C45A0" w:rsidRPr="00F233BB" w:rsidRDefault="008C45A0" w:rsidP="00C07AD3">
            <w:r w:rsidRPr="00F233BB">
              <w:t>Литературное чтение</w:t>
            </w:r>
          </w:p>
        </w:tc>
        <w:tc>
          <w:tcPr>
            <w:tcW w:w="1276" w:type="dxa"/>
          </w:tcPr>
          <w:p w:rsidR="008C45A0" w:rsidRPr="00F233BB" w:rsidRDefault="008C45A0" w:rsidP="00220860">
            <w:pPr>
              <w:jc w:val="center"/>
            </w:pPr>
            <w:r w:rsidRPr="00F233BB">
              <w:t>1-4</w:t>
            </w:r>
          </w:p>
        </w:tc>
      </w:tr>
      <w:tr w:rsidR="008C45A0" w:rsidRPr="00F233BB" w:rsidTr="008C45A0">
        <w:tc>
          <w:tcPr>
            <w:tcW w:w="1101" w:type="dxa"/>
          </w:tcPr>
          <w:p w:rsidR="008C45A0" w:rsidRPr="00F233BB" w:rsidRDefault="008C45A0" w:rsidP="0016165E">
            <w:pPr>
              <w:numPr>
                <w:ilvl w:val="0"/>
                <w:numId w:val="39"/>
              </w:numPr>
            </w:pPr>
          </w:p>
        </w:tc>
        <w:tc>
          <w:tcPr>
            <w:tcW w:w="6378" w:type="dxa"/>
          </w:tcPr>
          <w:p w:rsidR="008C45A0" w:rsidRPr="00F233BB" w:rsidRDefault="008C45A0" w:rsidP="00C07AD3">
            <w:r w:rsidRPr="00F233BB">
              <w:t>Математика</w:t>
            </w:r>
          </w:p>
        </w:tc>
        <w:tc>
          <w:tcPr>
            <w:tcW w:w="1276" w:type="dxa"/>
          </w:tcPr>
          <w:p w:rsidR="008C45A0" w:rsidRPr="00F233BB" w:rsidRDefault="008C45A0" w:rsidP="00220860">
            <w:pPr>
              <w:jc w:val="center"/>
            </w:pPr>
            <w:r w:rsidRPr="00F233BB">
              <w:t>1-4</w:t>
            </w:r>
          </w:p>
        </w:tc>
      </w:tr>
      <w:tr w:rsidR="008C45A0" w:rsidRPr="00F233BB" w:rsidTr="008C45A0">
        <w:tc>
          <w:tcPr>
            <w:tcW w:w="1101" w:type="dxa"/>
          </w:tcPr>
          <w:p w:rsidR="008C45A0" w:rsidRPr="00F233BB" w:rsidRDefault="008C45A0" w:rsidP="0016165E">
            <w:pPr>
              <w:numPr>
                <w:ilvl w:val="0"/>
                <w:numId w:val="39"/>
              </w:numPr>
            </w:pPr>
          </w:p>
        </w:tc>
        <w:tc>
          <w:tcPr>
            <w:tcW w:w="6378" w:type="dxa"/>
          </w:tcPr>
          <w:p w:rsidR="008C45A0" w:rsidRPr="00F233BB" w:rsidRDefault="008C45A0" w:rsidP="00C07AD3">
            <w:r w:rsidRPr="00F233BB">
              <w:t>Окружающий мир</w:t>
            </w:r>
          </w:p>
        </w:tc>
        <w:tc>
          <w:tcPr>
            <w:tcW w:w="1276" w:type="dxa"/>
          </w:tcPr>
          <w:p w:rsidR="008C45A0" w:rsidRPr="00F233BB" w:rsidRDefault="008C45A0" w:rsidP="00220860">
            <w:pPr>
              <w:jc w:val="center"/>
            </w:pPr>
            <w:r w:rsidRPr="00F233BB">
              <w:t>1-4</w:t>
            </w:r>
          </w:p>
        </w:tc>
      </w:tr>
      <w:tr w:rsidR="008C45A0" w:rsidRPr="00F233BB" w:rsidTr="008C45A0">
        <w:tc>
          <w:tcPr>
            <w:tcW w:w="1101" w:type="dxa"/>
          </w:tcPr>
          <w:p w:rsidR="008C45A0" w:rsidRPr="00F233BB" w:rsidRDefault="008C45A0" w:rsidP="0016165E">
            <w:pPr>
              <w:numPr>
                <w:ilvl w:val="0"/>
                <w:numId w:val="39"/>
              </w:numPr>
            </w:pPr>
          </w:p>
        </w:tc>
        <w:tc>
          <w:tcPr>
            <w:tcW w:w="6378" w:type="dxa"/>
          </w:tcPr>
          <w:p w:rsidR="008C45A0" w:rsidRPr="00F233BB" w:rsidRDefault="008C45A0" w:rsidP="00C07AD3">
            <w:r w:rsidRPr="00F233BB">
              <w:t>Технология</w:t>
            </w:r>
          </w:p>
        </w:tc>
        <w:tc>
          <w:tcPr>
            <w:tcW w:w="1276" w:type="dxa"/>
          </w:tcPr>
          <w:p w:rsidR="008C45A0" w:rsidRPr="00F233BB" w:rsidRDefault="008C45A0" w:rsidP="00220860">
            <w:pPr>
              <w:jc w:val="center"/>
            </w:pPr>
            <w:r w:rsidRPr="00F233BB">
              <w:t>1-4</w:t>
            </w:r>
          </w:p>
        </w:tc>
      </w:tr>
      <w:tr w:rsidR="008C45A0" w:rsidRPr="00F233BB" w:rsidTr="008C45A0">
        <w:tc>
          <w:tcPr>
            <w:tcW w:w="1101" w:type="dxa"/>
            <w:tcBorders>
              <w:top w:val="single" w:sz="4" w:space="0" w:color="auto"/>
              <w:bottom w:val="single" w:sz="4" w:space="0" w:color="auto"/>
            </w:tcBorders>
          </w:tcPr>
          <w:p w:rsidR="008C45A0" w:rsidRPr="00F233BB" w:rsidRDefault="008C45A0" w:rsidP="0016165E">
            <w:pPr>
              <w:numPr>
                <w:ilvl w:val="0"/>
                <w:numId w:val="39"/>
              </w:numPr>
            </w:pPr>
          </w:p>
        </w:tc>
        <w:tc>
          <w:tcPr>
            <w:tcW w:w="6378" w:type="dxa"/>
            <w:tcBorders>
              <w:top w:val="single" w:sz="4" w:space="0" w:color="auto"/>
              <w:bottom w:val="single" w:sz="4" w:space="0" w:color="auto"/>
            </w:tcBorders>
          </w:tcPr>
          <w:p w:rsidR="008C45A0" w:rsidRPr="00F233BB" w:rsidRDefault="008C45A0" w:rsidP="00C07AD3">
            <w:r w:rsidRPr="00F233BB">
              <w:t>Основы религиозных культур и светской этики</w:t>
            </w:r>
          </w:p>
        </w:tc>
        <w:tc>
          <w:tcPr>
            <w:tcW w:w="1276" w:type="dxa"/>
            <w:tcBorders>
              <w:top w:val="single" w:sz="4" w:space="0" w:color="auto"/>
              <w:bottom w:val="single" w:sz="4" w:space="0" w:color="auto"/>
            </w:tcBorders>
          </w:tcPr>
          <w:p w:rsidR="008C45A0" w:rsidRPr="00F233BB" w:rsidRDefault="008C45A0" w:rsidP="00220860">
            <w:pPr>
              <w:jc w:val="center"/>
            </w:pPr>
            <w:r w:rsidRPr="00F233BB">
              <w:t>4</w:t>
            </w:r>
          </w:p>
        </w:tc>
      </w:tr>
      <w:tr w:rsidR="008C45A0" w:rsidRPr="00F233BB" w:rsidTr="008C45A0">
        <w:tc>
          <w:tcPr>
            <w:tcW w:w="1101" w:type="dxa"/>
            <w:tcBorders>
              <w:top w:val="single" w:sz="4" w:space="0" w:color="auto"/>
              <w:bottom w:val="single" w:sz="4" w:space="0" w:color="auto"/>
            </w:tcBorders>
          </w:tcPr>
          <w:p w:rsidR="008C45A0" w:rsidRPr="00F233BB" w:rsidRDefault="008C45A0" w:rsidP="0016165E">
            <w:pPr>
              <w:numPr>
                <w:ilvl w:val="0"/>
                <w:numId w:val="39"/>
              </w:numPr>
            </w:pPr>
          </w:p>
        </w:tc>
        <w:tc>
          <w:tcPr>
            <w:tcW w:w="6378" w:type="dxa"/>
            <w:tcBorders>
              <w:top w:val="single" w:sz="4" w:space="0" w:color="auto"/>
              <w:bottom w:val="single" w:sz="4" w:space="0" w:color="auto"/>
            </w:tcBorders>
          </w:tcPr>
          <w:p w:rsidR="008C45A0" w:rsidRPr="00F233BB" w:rsidRDefault="00220860" w:rsidP="00C07AD3">
            <w:r w:rsidRPr="00F233BB">
              <w:t>Иностранный язык</w:t>
            </w:r>
          </w:p>
        </w:tc>
        <w:tc>
          <w:tcPr>
            <w:tcW w:w="1276" w:type="dxa"/>
            <w:tcBorders>
              <w:top w:val="single" w:sz="4" w:space="0" w:color="auto"/>
              <w:bottom w:val="single" w:sz="4" w:space="0" w:color="auto"/>
            </w:tcBorders>
          </w:tcPr>
          <w:p w:rsidR="008C45A0" w:rsidRPr="00F233BB" w:rsidRDefault="008C45A0" w:rsidP="00220860">
            <w:pPr>
              <w:jc w:val="center"/>
            </w:pPr>
            <w:r w:rsidRPr="00F233BB">
              <w:t>2-4</w:t>
            </w:r>
          </w:p>
        </w:tc>
      </w:tr>
      <w:tr w:rsidR="008C45A0" w:rsidRPr="00F233BB" w:rsidTr="008C45A0">
        <w:tc>
          <w:tcPr>
            <w:tcW w:w="1101" w:type="dxa"/>
            <w:tcBorders>
              <w:top w:val="single" w:sz="4" w:space="0" w:color="auto"/>
              <w:bottom w:val="single" w:sz="4" w:space="0" w:color="auto"/>
            </w:tcBorders>
          </w:tcPr>
          <w:p w:rsidR="008C45A0" w:rsidRPr="00F233BB" w:rsidRDefault="008C45A0" w:rsidP="0016165E">
            <w:pPr>
              <w:numPr>
                <w:ilvl w:val="0"/>
                <w:numId w:val="39"/>
              </w:numPr>
            </w:pPr>
          </w:p>
        </w:tc>
        <w:tc>
          <w:tcPr>
            <w:tcW w:w="6378" w:type="dxa"/>
            <w:tcBorders>
              <w:top w:val="single" w:sz="4" w:space="0" w:color="auto"/>
              <w:bottom w:val="single" w:sz="4" w:space="0" w:color="auto"/>
            </w:tcBorders>
          </w:tcPr>
          <w:p w:rsidR="008C45A0" w:rsidRPr="00F233BB" w:rsidRDefault="008C45A0" w:rsidP="00C07AD3">
            <w:r w:rsidRPr="00F233BB">
              <w:t>Физическая культура</w:t>
            </w:r>
          </w:p>
        </w:tc>
        <w:tc>
          <w:tcPr>
            <w:tcW w:w="1276" w:type="dxa"/>
            <w:tcBorders>
              <w:top w:val="single" w:sz="4" w:space="0" w:color="auto"/>
              <w:bottom w:val="single" w:sz="4" w:space="0" w:color="auto"/>
            </w:tcBorders>
          </w:tcPr>
          <w:p w:rsidR="008C45A0" w:rsidRPr="00F233BB" w:rsidRDefault="008C45A0" w:rsidP="00220860">
            <w:pPr>
              <w:jc w:val="center"/>
            </w:pPr>
            <w:r w:rsidRPr="00F233BB">
              <w:t>1-4</w:t>
            </w:r>
          </w:p>
        </w:tc>
      </w:tr>
      <w:tr w:rsidR="008C45A0" w:rsidRPr="00F233BB" w:rsidTr="008C45A0">
        <w:tc>
          <w:tcPr>
            <w:tcW w:w="1101" w:type="dxa"/>
            <w:tcBorders>
              <w:top w:val="single" w:sz="4" w:space="0" w:color="auto"/>
              <w:bottom w:val="single" w:sz="4" w:space="0" w:color="auto"/>
            </w:tcBorders>
          </w:tcPr>
          <w:p w:rsidR="008C45A0" w:rsidRPr="00F233BB" w:rsidRDefault="008C45A0" w:rsidP="0016165E">
            <w:pPr>
              <w:numPr>
                <w:ilvl w:val="0"/>
                <w:numId w:val="39"/>
              </w:numPr>
            </w:pPr>
          </w:p>
        </w:tc>
        <w:tc>
          <w:tcPr>
            <w:tcW w:w="6378" w:type="dxa"/>
            <w:tcBorders>
              <w:top w:val="single" w:sz="4" w:space="0" w:color="auto"/>
              <w:bottom w:val="single" w:sz="4" w:space="0" w:color="auto"/>
            </w:tcBorders>
          </w:tcPr>
          <w:p w:rsidR="008C45A0" w:rsidRPr="00F233BB" w:rsidRDefault="008C45A0" w:rsidP="00C07AD3">
            <w:r w:rsidRPr="00F233BB">
              <w:t>Изобразительное искусство</w:t>
            </w:r>
          </w:p>
        </w:tc>
        <w:tc>
          <w:tcPr>
            <w:tcW w:w="1276" w:type="dxa"/>
            <w:tcBorders>
              <w:top w:val="single" w:sz="4" w:space="0" w:color="auto"/>
              <w:bottom w:val="single" w:sz="4" w:space="0" w:color="auto"/>
            </w:tcBorders>
          </w:tcPr>
          <w:p w:rsidR="008C45A0" w:rsidRPr="00F233BB" w:rsidRDefault="008C45A0" w:rsidP="00220860">
            <w:pPr>
              <w:jc w:val="center"/>
            </w:pPr>
            <w:r w:rsidRPr="00F233BB">
              <w:t>1-4</w:t>
            </w:r>
          </w:p>
        </w:tc>
      </w:tr>
      <w:tr w:rsidR="008C45A0" w:rsidRPr="00F233BB" w:rsidTr="008C45A0">
        <w:tc>
          <w:tcPr>
            <w:tcW w:w="1101" w:type="dxa"/>
            <w:tcBorders>
              <w:top w:val="single" w:sz="4" w:space="0" w:color="auto"/>
              <w:bottom w:val="single" w:sz="4" w:space="0" w:color="auto"/>
            </w:tcBorders>
          </w:tcPr>
          <w:p w:rsidR="008C45A0" w:rsidRPr="00F233BB" w:rsidRDefault="008C45A0" w:rsidP="0016165E">
            <w:pPr>
              <w:numPr>
                <w:ilvl w:val="0"/>
                <w:numId w:val="39"/>
              </w:numPr>
            </w:pPr>
          </w:p>
        </w:tc>
        <w:tc>
          <w:tcPr>
            <w:tcW w:w="6378" w:type="dxa"/>
            <w:tcBorders>
              <w:top w:val="single" w:sz="4" w:space="0" w:color="auto"/>
              <w:bottom w:val="single" w:sz="4" w:space="0" w:color="auto"/>
            </w:tcBorders>
          </w:tcPr>
          <w:p w:rsidR="008C45A0" w:rsidRPr="00F233BB" w:rsidRDefault="008C45A0" w:rsidP="00C07AD3">
            <w:r w:rsidRPr="00F233BB">
              <w:t>Музыка</w:t>
            </w:r>
          </w:p>
        </w:tc>
        <w:tc>
          <w:tcPr>
            <w:tcW w:w="1276" w:type="dxa"/>
            <w:tcBorders>
              <w:top w:val="single" w:sz="4" w:space="0" w:color="auto"/>
              <w:bottom w:val="single" w:sz="4" w:space="0" w:color="auto"/>
            </w:tcBorders>
          </w:tcPr>
          <w:p w:rsidR="008C45A0" w:rsidRPr="00F233BB" w:rsidRDefault="008C45A0" w:rsidP="00220860">
            <w:pPr>
              <w:jc w:val="center"/>
            </w:pPr>
            <w:r w:rsidRPr="00F233BB">
              <w:t>1-4</w:t>
            </w:r>
          </w:p>
        </w:tc>
      </w:tr>
      <w:tr w:rsidR="008C45A0" w:rsidRPr="00F233BB" w:rsidTr="008C45A0">
        <w:tc>
          <w:tcPr>
            <w:tcW w:w="1101" w:type="dxa"/>
            <w:tcBorders>
              <w:top w:val="single" w:sz="4" w:space="0" w:color="auto"/>
              <w:bottom w:val="single" w:sz="4" w:space="0" w:color="auto"/>
            </w:tcBorders>
          </w:tcPr>
          <w:p w:rsidR="008C45A0" w:rsidRPr="00F233BB" w:rsidRDefault="008C45A0" w:rsidP="0016165E">
            <w:pPr>
              <w:numPr>
                <w:ilvl w:val="0"/>
                <w:numId w:val="39"/>
              </w:numPr>
            </w:pPr>
          </w:p>
        </w:tc>
        <w:tc>
          <w:tcPr>
            <w:tcW w:w="6378" w:type="dxa"/>
            <w:tcBorders>
              <w:top w:val="single" w:sz="4" w:space="0" w:color="auto"/>
              <w:bottom w:val="single" w:sz="4" w:space="0" w:color="auto"/>
            </w:tcBorders>
          </w:tcPr>
          <w:p w:rsidR="008C45A0" w:rsidRPr="00F233BB" w:rsidRDefault="008C45A0" w:rsidP="00C07AD3">
            <w:r w:rsidRPr="00F233BB">
              <w:t xml:space="preserve"> Родной (русский) язык</w:t>
            </w:r>
          </w:p>
        </w:tc>
        <w:tc>
          <w:tcPr>
            <w:tcW w:w="1276" w:type="dxa"/>
            <w:tcBorders>
              <w:top w:val="single" w:sz="4" w:space="0" w:color="auto"/>
              <w:bottom w:val="single" w:sz="4" w:space="0" w:color="auto"/>
            </w:tcBorders>
          </w:tcPr>
          <w:p w:rsidR="008C45A0" w:rsidRPr="00F233BB" w:rsidRDefault="003E3D5B" w:rsidP="00220860">
            <w:pPr>
              <w:jc w:val="center"/>
            </w:pPr>
            <w:r>
              <w:t>1-</w:t>
            </w:r>
            <w:r w:rsidR="008C45A0" w:rsidRPr="00F233BB">
              <w:t>4</w:t>
            </w:r>
          </w:p>
        </w:tc>
      </w:tr>
      <w:tr w:rsidR="008C45A0" w:rsidRPr="00F233BB" w:rsidTr="008C45A0">
        <w:tc>
          <w:tcPr>
            <w:tcW w:w="1101" w:type="dxa"/>
            <w:tcBorders>
              <w:top w:val="single" w:sz="4" w:space="0" w:color="auto"/>
              <w:bottom w:val="single" w:sz="4" w:space="0" w:color="auto"/>
            </w:tcBorders>
          </w:tcPr>
          <w:p w:rsidR="008C45A0" w:rsidRPr="00F233BB" w:rsidRDefault="008C45A0" w:rsidP="0016165E">
            <w:pPr>
              <w:numPr>
                <w:ilvl w:val="0"/>
                <w:numId w:val="39"/>
              </w:numPr>
            </w:pPr>
          </w:p>
        </w:tc>
        <w:tc>
          <w:tcPr>
            <w:tcW w:w="6378" w:type="dxa"/>
            <w:tcBorders>
              <w:top w:val="single" w:sz="4" w:space="0" w:color="auto"/>
              <w:bottom w:val="single" w:sz="4" w:space="0" w:color="auto"/>
            </w:tcBorders>
          </w:tcPr>
          <w:p w:rsidR="008C45A0" w:rsidRPr="00F233BB" w:rsidRDefault="008C45A0" w:rsidP="00C07AD3">
            <w:r w:rsidRPr="00F233BB">
              <w:t>Литературное чтение на родном (русском) языке</w:t>
            </w:r>
          </w:p>
        </w:tc>
        <w:tc>
          <w:tcPr>
            <w:tcW w:w="1276" w:type="dxa"/>
            <w:tcBorders>
              <w:top w:val="single" w:sz="4" w:space="0" w:color="auto"/>
              <w:bottom w:val="single" w:sz="4" w:space="0" w:color="auto"/>
            </w:tcBorders>
          </w:tcPr>
          <w:p w:rsidR="008C45A0" w:rsidRPr="00F233BB" w:rsidRDefault="003E3D5B" w:rsidP="00220860">
            <w:pPr>
              <w:jc w:val="center"/>
            </w:pPr>
            <w:r>
              <w:t>1-</w:t>
            </w:r>
            <w:r w:rsidR="008C45A0" w:rsidRPr="00F233BB">
              <w:t>4</w:t>
            </w:r>
          </w:p>
        </w:tc>
      </w:tr>
      <w:tr w:rsidR="00220860" w:rsidRPr="00F233BB" w:rsidTr="00C07AD3">
        <w:tc>
          <w:tcPr>
            <w:tcW w:w="8755" w:type="dxa"/>
            <w:gridSpan w:val="3"/>
            <w:tcBorders>
              <w:top w:val="single" w:sz="4" w:space="0" w:color="auto"/>
              <w:bottom w:val="single" w:sz="4" w:space="0" w:color="auto"/>
            </w:tcBorders>
          </w:tcPr>
          <w:p w:rsidR="00220860" w:rsidRPr="00F233BB" w:rsidRDefault="00220860" w:rsidP="00C07AD3"/>
        </w:tc>
      </w:tr>
      <w:tr w:rsidR="00220860" w:rsidRPr="00F233BB" w:rsidTr="008C45A0">
        <w:tc>
          <w:tcPr>
            <w:tcW w:w="1101" w:type="dxa"/>
            <w:tcBorders>
              <w:top w:val="single" w:sz="4" w:space="0" w:color="auto"/>
              <w:bottom w:val="single" w:sz="4" w:space="0" w:color="auto"/>
            </w:tcBorders>
          </w:tcPr>
          <w:p w:rsidR="00220860" w:rsidRPr="00F233BB" w:rsidRDefault="00220860" w:rsidP="00220860">
            <w:pPr>
              <w:ind w:left="142"/>
              <w:jc w:val="center"/>
            </w:pPr>
            <w:r w:rsidRPr="00F233BB">
              <w:t>№</w:t>
            </w:r>
          </w:p>
        </w:tc>
        <w:tc>
          <w:tcPr>
            <w:tcW w:w="6378" w:type="dxa"/>
            <w:tcBorders>
              <w:top w:val="single" w:sz="4" w:space="0" w:color="auto"/>
              <w:bottom w:val="single" w:sz="4" w:space="0" w:color="auto"/>
            </w:tcBorders>
          </w:tcPr>
          <w:p w:rsidR="00220860" w:rsidRPr="00F233BB" w:rsidRDefault="00220860" w:rsidP="00220860">
            <w:pPr>
              <w:jc w:val="center"/>
            </w:pPr>
            <w:r w:rsidRPr="00F233BB">
              <w:t>Наименование программы курса внеурочной деятельности</w:t>
            </w:r>
          </w:p>
        </w:tc>
        <w:tc>
          <w:tcPr>
            <w:tcW w:w="1276" w:type="dxa"/>
            <w:tcBorders>
              <w:top w:val="single" w:sz="4" w:space="0" w:color="auto"/>
              <w:bottom w:val="single" w:sz="4" w:space="0" w:color="auto"/>
            </w:tcBorders>
          </w:tcPr>
          <w:p w:rsidR="00220860" w:rsidRPr="00F233BB" w:rsidRDefault="00220860" w:rsidP="00220860">
            <w:pPr>
              <w:jc w:val="center"/>
            </w:pPr>
            <w:r w:rsidRPr="00F233BB">
              <w:t>класс</w:t>
            </w:r>
          </w:p>
        </w:tc>
      </w:tr>
      <w:tr w:rsidR="00220860" w:rsidRPr="00F233BB" w:rsidTr="008C45A0">
        <w:tc>
          <w:tcPr>
            <w:tcW w:w="1101" w:type="dxa"/>
            <w:tcBorders>
              <w:top w:val="single" w:sz="4" w:space="0" w:color="auto"/>
              <w:bottom w:val="single" w:sz="4" w:space="0" w:color="auto"/>
            </w:tcBorders>
          </w:tcPr>
          <w:p w:rsidR="00220860" w:rsidRPr="00F233BB" w:rsidRDefault="00220860" w:rsidP="00220860">
            <w:pPr>
              <w:jc w:val="center"/>
            </w:pPr>
            <w:r w:rsidRPr="00F233BB">
              <w:t>1</w:t>
            </w:r>
          </w:p>
        </w:tc>
        <w:tc>
          <w:tcPr>
            <w:tcW w:w="6378" w:type="dxa"/>
            <w:tcBorders>
              <w:top w:val="single" w:sz="4" w:space="0" w:color="auto"/>
              <w:bottom w:val="single" w:sz="4" w:space="0" w:color="auto"/>
            </w:tcBorders>
          </w:tcPr>
          <w:p w:rsidR="00220860" w:rsidRPr="00F233BB" w:rsidRDefault="00220860" w:rsidP="00220860">
            <w:r w:rsidRPr="00F233BB">
              <w:t>Умники и умницы</w:t>
            </w:r>
          </w:p>
        </w:tc>
        <w:tc>
          <w:tcPr>
            <w:tcW w:w="1276" w:type="dxa"/>
            <w:tcBorders>
              <w:top w:val="single" w:sz="4" w:space="0" w:color="auto"/>
              <w:bottom w:val="single" w:sz="4" w:space="0" w:color="auto"/>
            </w:tcBorders>
          </w:tcPr>
          <w:p w:rsidR="00220860" w:rsidRPr="00F233BB" w:rsidRDefault="00220860" w:rsidP="00220860">
            <w:pPr>
              <w:jc w:val="center"/>
            </w:pPr>
            <w:r w:rsidRPr="00F233BB">
              <w:t>1-4</w:t>
            </w:r>
          </w:p>
        </w:tc>
      </w:tr>
      <w:tr w:rsidR="00220860" w:rsidRPr="00F233BB" w:rsidTr="008C45A0">
        <w:tc>
          <w:tcPr>
            <w:tcW w:w="1101" w:type="dxa"/>
            <w:tcBorders>
              <w:top w:val="single" w:sz="4" w:space="0" w:color="auto"/>
              <w:bottom w:val="single" w:sz="4" w:space="0" w:color="auto"/>
            </w:tcBorders>
          </w:tcPr>
          <w:p w:rsidR="00220860" w:rsidRPr="00F233BB" w:rsidRDefault="00220860" w:rsidP="00220860">
            <w:pPr>
              <w:jc w:val="center"/>
            </w:pPr>
            <w:r w:rsidRPr="00F233BB">
              <w:t>2</w:t>
            </w:r>
          </w:p>
        </w:tc>
        <w:tc>
          <w:tcPr>
            <w:tcW w:w="6378" w:type="dxa"/>
            <w:tcBorders>
              <w:top w:val="single" w:sz="4" w:space="0" w:color="auto"/>
              <w:bottom w:val="single" w:sz="4" w:space="0" w:color="auto"/>
            </w:tcBorders>
          </w:tcPr>
          <w:p w:rsidR="00220860" w:rsidRPr="00F233BB" w:rsidRDefault="00220860" w:rsidP="00220860">
            <w:r w:rsidRPr="00F233BB">
              <w:t>Что такое хорошо и что такое плохо</w:t>
            </w:r>
          </w:p>
        </w:tc>
        <w:tc>
          <w:tcPr>
            <w:tcW w:w="1276" w:type="dxa"/>
            <w:tcBorders>
              <w:top w:val="single" w:sz="4" w:space="0" w:color="auto"/>
              <w:bottom w:val="single" w:sz="4" w:space="0" w:color="auto"/>
            </w:tcBorders>
          </w:tcPr>
          <w:p w:rsidR="00220860" w:rsidRPr="00F233BB" w:rsidRDefault="00220860" w:rsidP="00220860">
            <w:pPr>
              <w:jc w:val="center"/>
            </w:pPr>
            <w:r w:rsidRPr="00F233BB">
              <w:t>1-4</w:t>
            </w:r>
          </w:p>
        </w:tc>
      </w:tr>
      <w:tr w:rsidR="00220860" w:rsidRPr="00F233BB" w:rsidTr="008C45A0">
        <w:tc>
          <w:tcPr>
            <w:tcW w:w="1101" w:type="dxa"/>
            <w:tcBorders>
              <w:top w:val="single" w:sz="4" w:space="0" w:color="auto"/>
              <w:bottom w:val="single" w:sz="4" w:space="0" w:color="auto"/>
            </w:tcBorders>
          </w:tcPr>
          <w:p w:rsidR="00220860" w:rsidRPr="00F233BB" w:rsidRDefault="00220860" w:rsidP="00220860">
            <w:pPr>
              <w:jc w:val="center"/>
            </w:pPr>
            <w:r w:rsidRPr="00F233BB">
              <w:t>3</w:t>
            </w:r>
          </w:p>
        </w:tc>
        <w:tc>
          <w:tcPr>
            <w:tcW w:w="6378" w:type="dxa"/>
            <w:tcBorders>
              <w:top w:val="single" w:sz="4" w:space="0" w:color="auto"/>
              <w:bottom w:val="single" w:sz="4" w:space="0" w:color="auto"/>
            </w:tcBorders>
          </w:tcPr>
          <w:p w:rsidR="00220860" w:rsidRPr="00F233BB" w:rsidRDefault="00220860" w:rsidP="00220860">
            <w:r w:rsidRPr="00F233BB">
              <w:t>ОБЖ</w:t>
            </w:r>
          </w:p>
        </w:tc>
        <w:tc>
          <w:tcPr>
            <w:tcW w:w="1276" w:type="dxa"/>
            <w:tcBorders>
              <w:top w:val="single" w:sz="4" w:space="0" w:color="auto"/>
              <w:bottom w:val="single" w:sz="4" w:space="0" w:color="auto"/>
            </w:tcBorders>
          </w:tcPr>
          <w:p w:rsidR="00220860" w:rsidRPr="00F233BB" w:rsidRDefault="00220860" w:rsidP="00220860">
            <w:pPr>
              <w:jc w:val="center"/>
            </w:pPr>
            <w:r w:rsidRPr="00F233BB">
              <w:t>1-4</w:t>
            </w:r>
          </w:p>
        </w:tc>
      </w:tr>
      <w:tr w:rsidR="00220860" w:rsidRPr="00F233BB" w:rsidTr="008C45A0">
        <w:tc>
          <w:tcPr>
            <w:tcW w:w="1101" w:type="dxa"/>
            <w:tcBorders>
              <w:top w:val="single" w:sz="4" w:space="0" w:color="auto"/>
              <w:bottom w:val="single" w:sz="4" w:space="0" w:color="auto"/>
            </w:tcBorders>
          </w:tcPr>
          <w:p w:rsidR="00220860" w:rsidRPr="00F233BB" w:rsidRDefault="00220860" w:rsidP="00220860">
            <w:pPr>
              <w:jc w:val="center"/>
            </w:pPr>
            <w:r w:rsidRPr="00F233BB">
              <w:t>4</w:t>
            </w:r>
          </w:p>
        </w:tc>
        <w:tc>
          <w:tcPr>
            <w:tcW w:w="6378" w:type="dxa"/>
            <w:tcBorders>
              <w:top w:val="single" w:sz="4" w:space="0" w:color="auto"/>
              <w:bottom w:val="single" w:sz="4" w:space="0" w:color="auto"/>
            </w:tcBorders>
          </w:tcPr>
          <w:p w:rsidR="00220860" w:rsidRPr="00F233BB" w:rsidRDefault="00220860" w:rsidP="00220860">
            <w:r w:rsidRPr="00F233BB">
              <w:t>Подвижные игры</w:t>
            </w:r>
          </w:p>
        </w:tc>
        <w:tc>
          <w:tcPr>
            <w:tcW w:w="1276" w:type="dxa"/>
            <w:tcBorders>
              <w:top w:val="single" w:sz="4" w:space="0" w:color="auto"/>
              <w:bottom w:val="single" w:sz="4" w:space="0" w:color="auto"/>
            </w:tcBorders>
          </w:tcPr>
          <w:p w:rsidR="00220860" w:rsidRPr="00F233BB" w:rsidRDefault="00220860" w:rsidP="00220860">
            <w:pPr>
              <w:jc w:val="center"/>
            </w:pPr>
            <w:r w:rsidRPr="00F233BB">
              <w:t>1-2</w:t>
            </w:r>
          </w:p>
        </w:tc>
      </w:tr>
    </w:tbl>
    <w:p w:rsidR="008C45A0" w:rsidRPr="00F233BB" w:rsidRDefault="008C45A0" w:rsidP="008C45A0"/>
    <w:p w:rsidR="008C45A0" w:rsidRPr="00F233BB" w:rsidRDefault="008C45A0" w:rsidP="008C45A0"/>
    <w:p w:rsidR="008C45A0" w:rsidRPr="00F233BB" w:rsidRDefault="008C45A0" w:rsidP="008C45A0"/>
    <w:p w:rsidR="008C45A0" w:rsidRPr="00F233BB" w:rsidRDefault="008C45A0" w:rsidP="008C45A0"/>
    <w:p w:rsidR="008C45A0" w:rsidRPr="00F233BB" w:rsidRDefault="008C45A0" w:rsidP="008C45A0"/>
    <w:p w:rsidR="008C45A0" w:rsidRPr="00F233BB" w:rsidRDefault="008C45A0" w:rsidP="00423387">
      <w:pPr>
        <w:pStyle w:val="ConsPlusNormal"/>
        <w:widowControl/>
        <w:spacing w:line="276" w:lineRule="auto"/>
        <w:ind w:firstLine="540"/>
        <w:jc w:val="center"/>
        <w:rPr>
          <w:rFonts w:ascii="Times New Roman" w:hAnsi="Times New Roman" w:cs="Times New Roman"/>
          <w:b/>
          <w:sz w:val="24"/>
          <w:szCs w:val="24"/>
        </w:rPr>
      </w:pPr>
    </w:p>
    <w:p w:rsidR="00220860" w:rsidRPr="00F233BB" w:rsidRDefault="00220860" w:rsidP="00423387">
      <w:pPr>
        <w:pStyle w:val="ConsPlusNormal"/>
        <w:widowControl/>
        <w:spacing w:line="276" w:lineRule="auto"/>
        <w:ind w:firstLine="540"/>
        <w:jc w:val="center"/>
        <w:rPr>
          <w:rFonts w:ascii="Times New Roman" w:hAnsi="Times New Roman" w:cs="Times New Roman"/>
          <w:b/>
          <w:sz w:val="24"/>
          <w:szCs w:val="24"/>
        </w:rPr>
      </w:pPr>
    </w:p>
    <w:p w:rsidR="00220860" w:rsidRPr="00F233BB" w:rsidRDefault="00220860" w:rsidP="00423387">
      <w:pPr>
        <w:pStyle w:val="ConsPlusNormal"/>
        <w:widowControl/>
        <w:spacing w:line="276" w:lineRule="auto"/>
        <w:ind w:firstLine="540"/>
        <w:jc w:val="center"/>
        <w:rPr>
          <w:rFonts w:ascii="Times New Roman" w:hAnsi="Times New Roman" w:cs="Times New Roman"/>
          <w:b/>
          <w:sz w:val="24"/>
          <w:szCs w:val="24"/>
        </w:rPr>
      </w:pPr>
    </w:p>
    <w:p w:rsidR="00453ECF" w:rsidRPr="00F233BB" w:rsidRDefault="00453ECF" w:rsidP="00423387">
      <w:pPr>
        <w:pStyle w:val="ConsPlusNormal"/>
        <w:widowControl/>
        <w:spacing w:line="276" w:lineRule="auto"/>
        <w:jc w:val="both"/>
        <w:rPr>
          <w:rFonts w:ascii="Times New Roman" w:hAnsi="Times New Roman" w:cs="Times New Roman"/>
          <w:b/>
          <w:i/>
          <w:color w:val="FF0000"/>
          <w:sz w:val="24"/>
          <w:szCs w:val="24"/>
        </w:rPr>
      </w:pPr>
    </w:p>
    <w:p w:rsidR="00220860" w:rsidRPr="00F233BB" w:rsidRDefault="00220860" w:rsidP="00423387">
      <w:pPr>
        <w:pStyle w:val="ConsPlusNormal"/>
        <w:widowControl/>
        <w:spacing w:line="276" w:lineRule="auto"/>
        <w:jc w:val="both"/>
        <w:rPr>
          <w:rFonts w:ascii="Times New Roman" w:hAnsi="Times New Roman" w:cs="Times New Roman"/>
          <w:b/>
          <w:i/>
          <w:color w:val="FF0000"/>
          <w:sz w:val="24"/>
          <w:szCs w:val="24"/>
        </w:rPr>
      </w:pPr>
    </w:p>
    <w:p w:rsidR="00220860" w:rsidRPr="00F233BB" w:rsidRDefault="00220860" w:rsidP="00423387">
      <w:pPr>
        <w:pStyle w:val="ConsPlusNormal"/>
        <w:widowControl/>
        <w:spacing w:line="276" w:lineRule="auto"/>
        <w:jc w:val="both"/>
        <w:rPr>
          <w:rFonts w:ascii="Times New Roman" w:hAnsi="Times New Roman" w:cs="Times New Roman"/>
          <w:b/>
          <w:i/>
          <w:color w:val="FF0000"/>
          <w:sz w:val="24"/>
          <w:szCs w:val="24"/>
        </w:rPr>
      </w:pPr>
    </w:p>
    <w:p w:rsidR="00727512" w:rsidRPr="00F233BB" w:rsidRDefault="00727512" w:rsidP="00423387">
      <w:pPr>
        <w:pStyle w:val="ConsPlusNormal"/>
        <w:widowControl/>
        <w:spacing w:line="276" w:lineRule="auto"/>
        <w:jc w:val="both"/>
        <w:rPr>
          <w:rFonts w:ascii="Times New Roman" w:hAnsi="Times New Roman" w:cs="Times New Roman"/>
          <w:b/>
          <w:i/>
          <w:sz w:val="24"/>
          <w:szCs w:val="24"/>
        </w:rPr>
      </w:pPr>
    </w:p>
    <w:p w:rsidR="00121A01" w:rsidRPr="00F233BB" w:rsidRDefault="00ED000B" w:rsidP="00423387">
      <w:pPr>
        <w:pStyle w:val="aff1"/>
        <w:spacing w:line="276" w:lineRule="auto"/>
        <w:ind w:left="426" w:right="-2"/>
        <w:jc w:val="both"/>
        <w:rPr>
          <w:sz w:val="24"/>
        </w:rPr>
      </w:pPr>
      <w:bookmarkStart w:id="48" w:name="_Toc288394084"/>
      <w:bookmarkStart w:id="49" w:name="_Toc288410551"/>
      <w:bookmarkStart w:id="50" w:name="_Toc288410680"/>
      <w:bookmarkStart w:id="51" w:name="_Toc294246097"/>
      <w:bookmarkStart w:id="52" w:name="_Toc448304988"/>
      <w:r w:rsidRPr="00F233BB">
        <w:rPr>
          <w:sz w:val="24"/>
        </w:rPr>
        <w:t>Основное содержание учебных предметов</w:t>
      </w:r>
      <w:bookmarkEnd w:id="48"/>
      <w:bookmarkEnd w:id="49"/>
      <w:bookmarkEnd w:id="50"/>
      <w:bookmarkEnd w:id="51"/>
      <w:r w:rsidR="00850155" w:rsidRPr="00F233BB">
        <w:rPr>
          <w:sz w:val="24"/>
        </w:rPr>
        <w:t>.</w:t>
      </w:r>
      <w:bookmarkStart w:id="53" w:name="_Toc288394085"/>
      <w:bookmarkStart w:id="54" w:name="_Toc288410552"/>
      <w:bookmarkStart w:id="55" w:name="_Toc288410681"/>
      <w:bookmarkStart w:id="56" w:name="_Toc294246098"/>
      <w:bookmarkEnd w:id="52"/>
    </w:p>
    <w:p w:rsidR="00C3292E" w:rsidRPr="00F233BB" w:rsidRDefault="00C3292E" w:rsidP="00423387">
      <w:pPr>
        <w:spacing w:line="276" w:lineRule="auto"/>
      </w:pPr>
    </w:p>
    <w:p w:rsidR="00ED000B" w:rsidRPr="00F233BB" w:rsidRDefault="00ED000B" w:rsidP="00423387">
      <w:pPr>
        <w:pStyle w:val="aff1"/>
        <w:spacing w:line="276" w:lineRule="auto"/>
        <w:ind w:left="426" w:right="-2"/>
        <w:jc w:val="both"/>
        <w:rPr>
          <w:sz w:val="24"/>
        </w:rPr>
      </w:pPr>
      <w:bookmarkStart w:id="57" w:name="_Toc448304989"/>
      <w:r w:rsidRPr="00F233BB">
        <w:rPr>
          <w:sz w:val="24"/>
        </w:rPr>
        <w:t>Русский язык</w:t>
      </w:r>
      <w:bookmarkEnd w:id="53"/>
      <w:bookmarkEnd w:id="54"/>
      <w:bookmarkEnd w:id="55"/>
      <w:bookmarkEnd w:id="56"/>
      <w:r w:rsidR="00850155" w:rsidRPr="00F233BB">
        <w:rPr>
          <w:sz w:val="24"/>
        </w:rPr>
        <w:t>.</w:t>
      </w:r>
      <w:bookmarkEnd w:id="57"/>
    </w:p>
    <w:p w:rsidR="00ED000B" w:rsidRPr="00F233BB" w:rsidRDefault="00ED000B" w:rsidP="00423387">
      <w:pPr>
        <w:tabs>
          <w:tab w:val="left" w:leader="dot" w:pos="624"/>
        </w:tabs>
        <w:spacing w:line="276" w:lineRule="auto"/>
        <w:ind w:right="-2" w:firstLine="426"/>
        <w:jc w:val="both"/>
        <w:rPr>
          <w:rStyle w:val="Zag11"/>
          <w:rFonts w:eastAsia="@Arial Unicode MS"/>
          <w:b/>
          <w:bCs/>
          <w:iCs/>
          <w:color w:val="auto"/>
        </w:rPr>
      </w:pPr>
      <w:r w:rsidRPr="00F233BB">
        <w:rPr>
          <w:rStyle w:val="Zag11"/>
          <w:rFonts w:eastAsia="@Arial Unicode MS"/>
          <w:b/>
          <w:bCs/>
          <w:iCs/>
          <w:color w:val="auto"/>
        </w:rPr>
        <w:t>Виды речевой деятельности</w:t>
      </w:r>
      <w:r w:rsidR="00850155" w:rsidRPr="00F233BB">
        <w:rPr>
          <w:rStyle w:val="Zag11"/>
          <w:rFonts w:eastAsia="@Arial Unicode MS"/>
          <w:b/>
          <w:bCs/>
          <w:iCs/>
          <w:color w:val="auto"/>
        </w:rPr>
        <w:t>.</w:t>
      </w:r>
    </w:p>
    <w:p w:rsidR="00ED000B" w:rsidRPr="00F233BB" w:rsidRDefault="00ED000B" w:rsidP="00423387">
      <w:pPr>
        <w:tabs>
          <w:tab w:val="left" w:leader="dot" w:pos="624"/>
        </w:tabs>
        <w:spacing w:line="276" w:lineRule="auto"/>
        <w:ind w:right="-2" w:firstLine="426"/>
        <w:jc w:val="both"/>
        <w:rPr>
          <w:rStyle w:val="Zag11"/>
          <w:rFonts w:eastAsia="@Arial Unicode MS"/>
          <w:b/>
          <w:bCs/>
          <w:color w:val="auto"/>
        </w:rPr>
      </w:pPr>
      <w:r w:rsidRPr="00F233BB">
        <w:rPr>
          <w:rStyle w:val="Zag11"/>
          <w:rFonts w:eastAsia="@Arial Unicode MS"/>
          <w:b/>
          <w:bCs/>
          <w:color w:val="auto"/>
        </w:rPr>
        <w:t xml:space="preserve">Слушание. </w:t>
      </w:r>
      <w:r w:rsidRPr="00F233BB">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D000B" w:rsidRPr="00F233BB" w:rsidRDefault="00ED000B" w:rsidP="00423387">
      <w:pPr>
        <w:tabs>
          <w:tab w:val="left" w:leader="dot" w:pos="624"/>
        </w:tabs>
        <w:spacing w:line="276" w:lineRule="auto"/>
        <w:ind w:right="-2" w:firstLine="426"/>
        <w:jc w:val="both"/>
        <w:rPr>
          <w:rStyle w:val="Zag11"/>
          <w:rFonts w:eastAsia="@Arial Unicode MS"/>
          <w:b/>
          <w:bCs/>
          <w:color w:val="auto"/>
        </w:rPr>
      </w:pPr>
      <w:r w:rsidRPr="00F233BB">
        <w:rPr>
          <w:rStyle w:val="Zag11"/>
          <w:rFonts w:eastAsia="@Arial Unicode MS"/>
          <w:b/>
          <w:bCs/>
          <w:color w:val="auto"/>
        </w:rPr>
        <w:t xml:space="preserve">Говорение. </w:t>
      </w:r>
      <w:r w:rsidRPr="00F233BB">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D000B" w:rsidRPr="00F233BB" w:rsidRDefault="00ED000B" w:rsidP="00423387">
      <w:pPr>
        <w:tabs>
          <w:tab w:val="left" w:leader="dot" w:pos="624"/>
        </w:tabs>
        <w:spacing w:line="276" w:lineRule="auto"/>
        <w:ind w:right="-2" w:firstLine="426"/>
        <w:jc w:val="both"/>
        <w:rPr>
          <w:rStyle w:val="Zag11"/>
          <w:rFonts w:eastAsia="@Arial Unicode MS"/>
          <w:b/>
          <w:bCs/>
          <w:color w:val="auto"/>
        </w:rPr>
      </w:pPr>
      <w:r w:rsidRPr="00F233BB">
        <w:rPr>
          <w:rStyle w:val="Zag11"/>
          <w:rFonts w:eastAsia="@Arial Unicode MS"/>
          <w:b/>
          <w:bCs/>
          <w:color w:val="auto"/>
        </w:rPr>
        <w:t xml:space="preserve">Чтение. </w:t>
      </w:r>
      <w:r w:rsidRPr="00F233BB">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233BB">
        <w:rPr>
          <w:rStyle w:val="Zag11"/>
          <w:rFonts w:eastAsia="@Arial Unicode MS"/>
          <w:iCs/>
          <w:color w:val="auto"/>
        </w:rPr>
        <w:t>Анализ и оценка содержания, языковых особенностей и структуры текста</w:t>
      </w:r>
      <w:r w:rsidRPr="00F233BB">
        <w:rPr>
          <w:rStyle w:val="Zag11"/>
          <w:rFonts w:eastAsia="@Arial Unicode MS"/>
          <w:color w:val="auto"/>
        </w:rPr>
        <w:t>.</w:t>
      </w:r>
    </w:p>
    <w:p w:rsidR="00ED000B" w:rsidRPr="00F233BB" w:rsidRDefault="00ED000B" w:rsidP="00423387">
      <w:pPr>
        <w:tabs>
          <w:tab w:val="left" w:leader="dot" w:pos="624"/>
        </w:tabs>
        <w:spacing w:line="276" w:lineRule="auto"/>
        <w:ind w:right="-2" w:firstLine="426"/>
        <w:jc w:val="both"/>
        <w:rPr>
          <w:rStyle w:val="Zag11"/>
          <w:rFonts w:eastAsia="@Arial Unicode MS"/>
          <w:color w:val="auto"/>
        </w:rPr>
      </w:pPr>
      <w:r w:rsidRPr="00F233BB">
        <w:rPr>
          <w:rStyle w:val="Zag11"/>
          <w:rFonts w:eastAsia="@Arial Unicode MS"/>
          <w:b/>
          <w:bCs/>
          <w:color w:val="auto"/>
        </w:rPr>
        <w:t xml:space="preserve">Письмо. </w:t>
      </w:r>
      <w:r w:rsidRPr="00F233BB">
        <w:rPr>
          <w:rStyle w:val="Zag11"/>
          <w:rFonts w:eastAsia="@Arial Unicode MS"/>
          <w:color w:val="auto"/>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D000B" w:rsidRPr="00F233BB" w:rsidRDefault="00ED000B" w:rsidP="00423387">
      <w:pPr>
        <w:tabs>
          <w:tab w:val="left" w:leader="dot" w:pos="624"/>
        </w:tabs>
        <w:spacing w:line="276" w:lineRule="auto"/>
        <w:ind w:right="-2" w:firstLine="426"/>
        <w:jc w:val="both"/>
        <w:rPr>
          <w:rStyle w:val="Zag11"/>
          <w:rFonts w:eastAsia="@Arial Unicode MS"/>
          <w:b/>
          <w:bCs/>
          <w:iCs/>
          <w:color w:val="auto"/>
        </w:rPr>
      </w:pPr>
      <w:r w:rsidRPr="00F233BB">
        <w:rPr>
          <w:rStyle w:val="Zag11"/>
          <w:rFonts w:eastAsia="@Arial Unicode MS"/>
          <w:b/>
          <w:bCs/>
          <w:iCs/>
          <w:color w:val="auto"/>
        </w:rPr>
        <w:t>Обучение грамоте</w:t>
      </w:r>
      <w:r w:rsidR="00850155" w:rsidRPr="00F233BB">
        <w:rPr>
          <w:rStyle w:val="Zag11"/>
          <w:rFonts w:eastAsia="@Arial Unicode MS"/>
          <w:b/>
          <w:bCs/>
          <w:iCs/>
          <w:color w:val="auto"/>
        </w:rPr>
        <w:t>.</w:t>
      </w:r>
    </w:p>
    <w:p w:rsidR="00ED000B" w:rsidRPr="00F233BB" w:rsidRDefault="00ED000B" w:rsidP="00423387">
      <w:pPr>
        <w:tabs>
          <w:tab w:val="left" w:leader="dot" w:pos="624"/>
        </w:tabs>
        <w:spacing w:line="276" w:lineRule="auto"/>
        <w:ind w:right="-2" w:firstLine="426"/>
        <w:jc w:val="both"/>
        <w:rPr>
          <w:rStyle w:val="Zag11"/>
          <w:rFonts w:eastAsia="@Arial Unicode MS"/>
          <w:color w:val="auto"/>
        </w:rPr>
      </w:pPr>
      <w:r w:rsidRPr="00F233BB">
        <w:rPr>
          <w:rStyle w:val="Zag11"/>
          <w:rFonts w:eastAsia="@Arial Unicode MS"/>
          <w:b/>
          <w:bCs/>
          <w:color w:val="auto"/>
        </w:rPr>
        <w:lastRenderedPageBreak/>
        <w:t xml:space="preserve">Фонетика. </w:t>
      </w:r>
      <w:r w:rsidRPr="00F233BB">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D000B" w:rsidRPr="00F233BB" w:rsidRDefault="00ED000B" w:rsidP="00423387">
      <w:pPr>
        <w:tabs>
          <w:tab w:val="left" w:leader="dot" w:pos="624"/>
        </w:tabs>
        <w:spacing w:line="276" w:lineRule="auto"/>
        <w:ind w:right="-2" w:firstLine="426"/>
        <w:jc w:val="both"/>
        <w:rPr>
          <w:rStyle w:val="Zag11"/>
          <w:rFonts w:eastAsia="@Arial Unicode MS"/>
          <w:color w:val="auto"/>
        </w:rPr>
      </w:pPr>
      <w:r w:rsidRPr="00F233BB">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ED000B" w:rsidRPr="00F233BB" w:rsidRDefault="00ED000B" w:rsidP="00423387">
      <w:pPr>
        <w:tabs>
          <w:tab w:val="left" w:leader="dot" w:pos="624"/>
        </w:tabs>
        <w:spacing w:line="276" w:lineRule="auto"/>
        <w:ind w:right="-2" w:firstLine="426"/>
        <w:jc w:val="both"/>
        <w:rPr>
          <w:rStyle w:val="Zag11"/>
          <w:rFonts w:eastAsia="@Arial Unicode MS"/>
          <w:b/>
          <w:bCs/>
          <w:color w:val="auto"/>
        </w:rPr>
      </w:pPr>
      <w:r w:rsidRPr="00F233BB">
        <w:rPr>
          <w:rStyle w:val="Zag11"/>
          <w:rFonts w:eastAsia="@Arial Unicode MS"/>
          <w:color w:val="auto"/>
        </w:rPr>
        <w:t>Слог как минимальная произносительная единица. Деление слов на слоги. Определение места ударения.</w:t>
      </w:r>
    </w:p>
    <w:p w:rsidR="00ED000B" w:rsidRPr="00F233BB" w:rsidRDefault="00ED000B" w:rsidP="00423387">
      <w:pPr>
        <w:tabs>
          <w:tab w:val="left" w:leader="dot" w:pos="624"/>
        </w:tabs>
        <w:spacing w:line="276" w:lineRule="auto"/>
        <w:ind w:right="-2" w:firstLine="426"/>
        <w:jc w:val="both"/>
        <w:rPr>
          <w:rStyle w:val="Zag11"/>
          <w:rFonts w:eastAsia="@Arial Unicode MS"/>
          <w:color w:val="auto"/>
        </w:rPr>
      </w:pPr>
      <w:r w:rsidRPr="00F233BB">
        <w:rPr>
          <w:rStyle w:val="Zag11"/>
          <w:rFonts w:eastAsia="@Arial Unicode MS"/>
          <w:b/>
          <w:bCs/>
          <w:color w:val="auto"/>
        </w:rPr>
        <w:t xml:space="preserve">Графика. </w:t>
      </w:r>
      <w:r w:rsidRPr="00F233BB">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233BB">
        <w:rPr>
          <w:rStyle w:val="Zag11"/>
          <w:rFonts w:eastAsia="@Arial Unicode MS"/>
          <w:b/>
          <w:bCs/>
          <w:iCs/>
          <w:color w:val="auto"/>
        </w:rPr>
        <w:t>е</w:t>
      </w:r>
      <w:r w:rsidRPr="00F233BB">
        <w:rPr>
          <w:rStyle w:val="Zag11"/>
          <w:rFonts w:eastAsia="@Arial Unicode MS"/>
          <w:bCs/>
          <w:iCs/>
          <w:color w:val="auto"/>
        </w:rPr>
        <w:t>,</w:t>
      </w:r>
      <w:r w:rsidRPr="00F233BB">
        <w:rPr>
          <w:rStyle w:val="Zag11"/>
          <w:rFonts w:eastAsia="@Arial Unicode MS"/>
          <w:b/>
          <w:bCs/>
          <w:iCs/>
          <w:color w:val="auto"/>
        </w:rPr>
        <w:t xml:space="preserve"> е</w:t>
      </w:r>
      <w:r w:rsidRPr="00F233BB">
        <w:rPr>
          <w:rStyle w:val="Zag11"/>
          <w:rFonts w:eastAsia="@Arial Unicode MS"/>
          <w:bCs/>
          <w:iCs/>
          <w:color w:val="auto"/>
        </w:rPr>
        <w:t xml:space="preserve">, </w:t>
      </w:r>
      <w:r w:rsidRPr="00F233BB">
        <w:rPr>
          <w:rStyle w:val="Zag11"/>
          <w:rFonts w:eastAsia="@Arial Unicode MS"/>
          <w:b/>
          <w:bCs/>
          <w:iCs/>
          <w:color w:val="auto"/>
        </w:rPr>
        <w:t>ю</w:t>
      </w:r>
      <w:r w:rsidRPr="00F233BB">
        <w:rPr>
          <w:rStyle w:val="Zag11"/>
          <w:rFonts w:eastAsia="@Arial Unicode MS"/>
          <w:bCs/>
          <w:iCs/>
          <w:color w:val="auto"/>
        </w:rPr>
        <w:t>,</w:t>
      </w:r>
      <w:r w:rsidRPr="00F233BB">
        <w:rPr>
          <w:rStyle w:val="Zag11"/>
          <w:rFonts w:eastAsia="@Arial Unicode MS"/>
          <w:b/>
          <w:bCs/>
          <w:iCs/>
          <w:color w:val="auto"/>
        </w:rPr>
        <w:t xml:space="preserve"> я</w:t>
      </w:r>
      <w:r w:rsidRPr="00F233BB">
        <w:rPr>
          <w:rStyle w:val="Zag11"/>
          <w:rFonts w:eastAsia="@Arial Unicode MS"/>
          <w:bCs/>
          <w:iCs/>
          <w:color w:val="auto"/>
        </w:rPr>
        <w:t xml:space="preserve">. </w:t>
      </w:r>
      <w:r w:rsidRPr="00F233BB">
        <w:rPr>
          <w:rStyle w:val="Zag11"/>
          <w:rFonts w:eastAsia="@Arial Unicode MS"/>
          <w:color w:val="auto"/>
        </w:rPr>
        <w:t>Мягкий знаккак показатель мягкости предшествующего согласного звука.</w:t>
      </w:r>
    </w:p>
    <w:p w:rsidR="00ED000B" w:rsidRPr="00F233BB" w:rsidRDefault="00ED000B" w:rsidP="00423387">
      <w:pPr>
        <w:tabs>
          <w:tab w:val="left" w:leader="dot" w:pos="624"/>
        </w:tabs>
        <w:spacing w:line="276" w:lineRule="auto"/>
        <w:ind w:right="-2" w:firstLine="426"/>
        <w:jc w:val="both"/>
        <w:rPr>
          <w:rStyle w:val="Zag11"/>
          <w:rFonts w:eastAsia="@Arial Unicode MS"/>
          <w:b/>
          <w:bCs/>
          <w:color w:val="auto"/>
        </w:rPr>
      </w:pPr>
      <w:r w:rsidRPr="00F233BB">
        <w:rPr>
          <w:rStyle w:val="Zag11"/>
          <w:rFonts w:eastAsia="@Arial Unicode MS"/>
          <w:color w:val="auto"/>
        </w:rPr>
        <w:t>Знакомство с русским алфавитом как последовательностью букв.</w:t>
      </w:r>
    </w:p>
    <w:p w:rsidR="00ED000B" w:rsidRPr="00F233BB" w:rsidRDefault="00ED000B" w:rsidP="00423387">
      <w:pPr>
        <w:tabs>
          <w:tab w:val="left" w:leader="dot" w:pos="624"/>
        </w:tabs>
        <w:spacing w:line="276" w:lineRule="auto"/>
        <w:ind w:right="-2" w:firstLine="426"/>
        <w:jc w:val="both"/>
        <w:rPr>
          <w:rStyle w:val="Zag11"/>
          <w:rFonts w:eastAsia="@Arial Unicode MS"/>
          <w:color w:val="auto"/>
        </w:rPr>
      </w:pPr>
      <w:r w:rsidRPr="00F233BB">
        <w:rPr>
          <w:rStyle w:val="Zag11"/>
          <w:rFonts w:eastAsia="@Arial Unicode MS"/>
          <w:b/>
          <w:bCs/>
          <w:color w:val="auto"/>
        </w:rPr>
        <w:t xml:space="preserve">Чтение. </w:t>
      </w:r>
      <w:r w:rsidRPr="00F233BB">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 xml:space="preserve">Письмо. </w:t>
      </w:r>
      <w:r w:rsidRPr="00F233BB">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Понимание функции небуквенных графических средств: пробела между словами, знака переноса.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 xml:space="preserve">Слово и предложение. </w:t>
      </w:r>
      <w:r w:rsidRPr="00F233BB">
        <w:rPr>
          <w:rStyle w:val="Zag11"/>
          <w:rFonts w:eastAsia="@Arial Unicode MS"/>
        </w:rPr>
        <w:t>Восприятие слова как объекта изучения, материала для анализа. Наблюдение над значением слова.</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Различение слова и предложения. Работа с предложением: выделение слов, изменение их порядка.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 xml:space="preserve">Орфография. </w:t>
      </w:r>
      <w:r w:rsidRPr="00F233BB">
        <w:rPr>
          <w:rStyle w:val="Zag11"/>
          <w:rFonts w:eastAsia="@Arial Unicode MS"/>
        </w:rPr>
        <w:t>Знакомство с правилами правописания и их применение: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раздельное написание слов;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обозначение гласных после шипящих (</w:t>
      </w:r>
      <w:r w:rsidRPr="00F233BB">
        <w:rPr>
          <w:rStyle w:val="Zag11"/>
          <w:rFonts w:eastAsia="@Arial Unicode MS"/>
          <w:b/>
          <w:bCs/>
          <w:iCs/>
        </w:rPr>
        <w:t>ча</w:t>
      </w:r>
      <w:r w:rsidRPr="00F233BB">
        <w:rPr>
          <w:rStyle w:val="Zag11"/>
          <w:rFonts w:eastAsia="@Arial Unicode MS"/>
          <w:b/>
          <w:bCs/>
        </w:rPr>
        <w:t>–</w:t>
      </w:r>
      <w:r w:rsidRPr="00F233BB">
        <w:rPr>
          <w:rStyle w:val="Zag11"/>
          <w:rFonts w:eastAsia="@Arial Unicode MS"/>
          <w:b/>
          <w:bCs/>
          <w:iCs/>
        </w:rPr>
        <w:t>ща</w:t>
      </w:r>
      <w:r w:rsidRPr="00F233BB">
        <w:rPr>
          <w:rStyle w:val="Zag11"/>
          <w:rFonts w:eastAsia="@Arial Unicode MS"/>
          <w:bCs/>
        </w:rPr>
        <w:t xml:space="preserve">, </w:t>
      </w:r>
      <w:r w:rsidRPr="00F233BB">
        <w:rPr>
          <w:rStyle w:val="Zag11"/>
          <w:rFonts w:eastAsia="@Arial Unicode MS"/>
          <w:b/>
          <w:bCs/>
          <w:iCs/>
        </w:rPr>
        <w:t xml:space="preserve">чу </w:t>
      </w:r>
      <w:r w:rsidRPr="00F233BB">
        <w:rPr>
          <w:rStyle w:val="Zag11"/>
          <w:rFonts w:eastAsia="@Arial Unicode MS"/>
          <w:b/>
          <w:bCs/>
        </w:rPr>
        <w:t xml:space="preserve">– </w:t>
      </w:r>
      <w:r w:rsidRPr="00F233BB">
        <w:rPr>
          <w:rStyle w:val="Zag11"/>
          <w:rFonts w:eastAsia="@Arial Unicode MS"/>
          <w:b/>
          <w:bCs/>
          <w:iCs/>
        </w:rPr>
        <w:t>щу</w:t>
      </w:r>
      <w:r w:rsidRPr="00F233BB">
        <w:rPr>
          <w:rStyle w:val="Zag11"/>
          <w:rFonts w:eastAsia="@Arial Unicode MS"/>
          <w:bCs/>
        </w:rPr>
        <w:t>,</w:t>
      </w:r>
      <w:r w:rsidRPr="00F233BB">
        <w:rPr>
          <w:rStyle w:val="Zag11"/>
          <w:rFonts w:eastAsia="@Arial Unicode MS"/>
          <w:b/>
          <w:bCs/>
          <w:iCs/>
        </w:rPr>
        <w:t>жи</w:t>
      </w:r>
      <w:r w:rsidRPr="00F233BB">
        <w:rPr>
          <w:rStyle w:val="Zag11"/>
          <w:rFonts w:eastAsia="@Arial Unicode MS"/>
          <w:b/>
          <w:bCs/>
        </w:rPr>
        <w:t xml:space="preserve">– </w:t>
      </w:r>
      <w:r w:rsidRPr="00F233BB">
        <w:rPr>
          <w:rStyle w:val="Zag11"/>
          <w:rFonts w:eastAsia="@Arial Unicode MS"/>
          <w:b/>
          <w:bCs/>
          <w:iCs/>
        </w:rPr>
        <w:t>ши</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прописная (заглавная) буква в начале предложения, в именах собственных;</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перенос слов по слогам без стечения согласных;</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знаки препинания в конце предложения.</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 xml:space="preserve">Развитие речи. </w:t>
      </w:r>
      <w:r w:rsidRPr="00F233BB">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D000B" w:rsidRPr="00F233BB" w:rsidRDefault="00ED000B" w:rsidP="00423387">
      <w:pPr>
        <w:tabs>
          <w:tab w:val="left" w:leader="dot" w:pos="624"/>
        </w:tabs>
        <w:spacing w:line="276" w:lineRule="auto"/>
        <w:ind w:right="-2" w:firstLine="426"/>
        <w:jc w:val="both"/>
        <w:rPr>
          <w:rStyle w:val="Zag11"/>
          <w:rFonts w:eastAsia="@Arial Unicode MS"/>
          <w:b/>
          <w:bCs/>
          <w:iCs/>
        </w:rPr>
      </w:pPr>
      <w:r w:rsidRPr="00F233BB">
        <w:rPr>
          <w:rStyle w:val="Zag11"/>
          <w:rFonts w:eastAsia="@Arial Unicode MS"/>
          <w:b/>
          <w:bCs/>
          <w:iCs/>
        </w:rPr>
        <w:t>Систематический курс</w:t>
      </w:r>
      <w:r w:rsidR="00850155" w:rsidRPr="00F233BB">
        <w:rPr>
          <w:rStyle w:val="Zag11"/>
          <w:rFonts w:eastAsia="@Arial Unicode MS"/>
          <w:b/>
          <w:bCs/>
          <w:iCs/>
        </w:rPr>
        <w:t>.</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b/>
          <w:bCs/>
        </w:rPr>
        <w:t xml:space="preserve">Фонетика и орфоэпия. </w:t>
      </w:r>
      <w:r w:rsidRPr="00F233BB">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w:t>
      </w:r>
      <w:r w:rsidRPr="00F233BB">
        <w:rPr>
          <w:rStyle w:val="Zag11"/>
          <w:rFonts w:eastAsia="@Arial Unicode MS"/>
        </w:rPr>
        <w:lastRenderedPageBreak/>
        <w:t xml:space="preserve">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233BB">
        <w:rPr>
          <w:rStyle w:val="Zag11"/>
          <w:rFonts w:eastAsia="@Arial Unicode MS"/>
          <w:iCs/>
        </w:rPr>
        <w:t>Фонетический разбор слова</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 xml:space="preserve">Графика. </w:t>
      </w:r>
      <w:r w:rsidRPr="00F233BB">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F233BB">
        <w:rPr>
          <w:rStyle w:val="Zag11"/>
          <w:rFonts w:eastAsia="@Arial Unicode MS"/>
          <w:b/>
          <w:bCs/>
          <w:iCs/>
        </w:rPr>
        <w:t xml:space="preserve">ъ </w:t>
      </w:r>
      <w:r w:rsidRPr="00F233BB">
        <w:rPr>
          <w:rStyle w:val="Zag11"/>
          <w:rFonts w:eastAsia="@Arial Unicode MS"/>
        </w:rPr>
        <w:t xml:space="preserve">и </w:t>
      </w:r>
      <w:r w:rsidRPr="00F233BB">
        <w:rPr>
          <w:rStyle w:val="Zag11"/>
          <w:rFonts w:eastAsia="@Arial Unicode MS"/>
          <w:b/>
          <w:bCs/>
          <w:iCs/>
        </w:rPr>
        <w:t>ь</w:t>
      </w:r>
      <w:r w:rsidRPr="00F233BB">
        <w:rPr>
          <w:rStyle w:val="Zag11"/>
          <w:rFonts w:eastAsia="@Arial Unicode MS"/>
          <w:bC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Установление соотношения звукового и буквенного состава слова в словах типа </w:t>
      </w:r>
      <w:r w:rsidRPr="00F233BB">
        <w:rPr>
          <w:rStyle w:val="Zag11"/>
          <w:rFonts w:eastAsia="@Arial Unicode MS"/>
          <w:iCs/>
        </w:rPr>
        <w:t>стол, конь</w:t>
      </w:r>
      <w:r w:rsidRPr="00F233BB">
        <w:rPr>
          <w:rStyle w:val="Zag11"/>
          <w:rFonts w:eastAsia="@Arial Unicode MS"/>
        </w:rPr>
        <w:t xml:space="preserve">; в словах с йотированными гласными </w:t>
      </w:r>
      <w:r w:rsidRPr="00F233BB">
        <w:rPr>
          <w:rStyle w:val="Zag11"/>
          <w:rFonts w:eastAsia="@Arial Unicode MS"/>
          <w:b/>
          <w:bCs/>
          <w:iCs/>
        </w:rPr>
        <w:t>е</w:t>
      </w:r>
      <w:r w:rsidRPr="00F233BB">
        <w:rPr>
          <w:rStyle w:val="Zag11"/>
          <w:rFonts w:eastAsia="@Arial Unicode MS"/>
          <w:bCs/>
        </w:rPr>
        <w:t>,</w:t>
      </w:r>
      <w:r w:rsidRPr="00F233BB">
        <w:rPr>
          <w:rStyle w:val="Zag11"/>
          <w:rFonts w:eastAsia="@Arial Unicode MS"/>
          <w:b/>
          <w:bCs/>
          <w:iCs/>
        </w:rPr>
        <w:t>е</w:t>
      </w:r>
      <w:r w:rsidRPr="00F233BB">
        <w:rPr>
          <w:rStyle w:val="Zag11"/>
          <w:rFonts w:eastAsia="@Arial Unicode MS"/>
          <w:bCs/>
        </w:rPr>
        <w:t>,</w:t>
      </w:r>
      <w:r w:rsidRPr="00F233BB">
        <w:rPr>
          <w:rStyle w:val="Zag11"/>
          <w:rFonts w:eastAsia="@Arial Unicode MS"/>
          <w:b/>
          <w:bCs/>
          <w:iCs/>
        </w:rPr>
        <w:t>ю</w:t>
      </w:r>
      <w:r w:rsidRPr="00F233BB">
        <w:rPr>
          <w:rStyle w:val="Zag11"/>
          <w:rFonts w:eastAsia="@Arial Unicode MS"/>
          <w:bCs/>
        </w:rPr>
        <w:t xml:space="preserve">, </w:t>
      </w:r>
      <w:r w:rsidRPr="00F233BB">
        <w:rPr>
          <w:rStyle w:val="Zag11"/>
          <w:rFonts w:eastAsia="@Arial Unicode MS"/>
          <w:b/>
          <w:bCs/>
          <w:iCs/>
        </w:rPr>
        <w:t>я</w:t>
      </w:r>
      <w:r w:rsidRPr="00F233BB">
        <w:rPr>
          <w:rStyle w:val="Zag11"/>
          <w:rFonts w:eastAsia="@Arial Unicode MS"/>
        </w:rPr>
        <w:t>;в словах с непроизносимыми согласными.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Использование небуквенных графических средств: пробела между словами, знака переноса, абзаца.</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D000B" w:rsidRPr="00F233BB" w:rsidRDefault="00ED000B" w:rsidP="00423387">
      <w:pPr>
        <w:tabs>
          <w:tab w:val="left" w:leader="dot" w:pos="624"/>
        </w:tabs>
        <w:spacing w:line="276" w:lineRule="auto"/>
        <w:ind w:right="-2" w:firstLine="426"/>
        <w:jc w:val="both"/>
        <w:rPr>
          <w:rStyle w:val="Zag11"/>
          <w:rFonts w:eastAsia="@Arial Unicode MS"/>
          <w:iCs/>
        </w:rPr>
      </w:pPr>
      <w:r w:rsidRPr="00F233BB">
        <w:rPr>
          <w:rStyle w:val="Zag11"/>
          <w:rFonts w:eastAsia="@Arial Unicode MS"/>
          <w:b/>
          <w:bCs/>
        </w:rPr>
        <w:t>Лексика</w:t>
      </w:r>
      <w:r w:rsidRPr="00F233BB">
        <w:rPr>
          <w:rStyle w:val="affe"/>
          <w:rFonts w:eastAsia="@Arial Unicode MS"/>
          <w:b/>
          <w:bCs/>
        </w:rPr>
        <w:footnoteReference w:id="2"/>
      </w:r>
      <w:r w:rsidRPr="00F233BB">
        <w:rPr>
          <w:rStyle w:val="Zag11"/>
          <w:rFonts w:eastAsia="@Arial Unicode MS"/>
          <w:b/>
          <w:bCs/>
        </w:rPr>
        <w:t xml:space="preserve">. </w:t>
      </w:r>
      <w:r w:rsidRPr="00F233BB">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F233BB">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b/>
          <w:bCs/>
        </w:rPr>
        <w:t xml:space="preserve">Состав слова (морфемика). </w:t>
      </w:r>
      <w:r w:rsidRPr="00F233BB">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233BB">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 xml:space="preserve">Морфология. </w:t>
      </w:r>
      <w:r w:rsidRPr="00F233BB">
        <w:rPr>
          <w:rStyle w:val="Zag11"/>
          <w:rFonts w:eastAsia="@Arial Unicode MS"/>
        </w:rPr>
        <w:t xml:space="preserve">Части речи; </w:t>
      </w:r>
      <w:r w:rsidRPr="00F233BB">
        <w:rPr>
          <w:rStyle w:val="Zag11"/>
          <w:rFonts w:eastAsia="@Arial Unicode MS"/>
          <w:iCs/>
        </w:rPr>
        <w:t>деление частей речи на самостоятельные и служебные.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233BB">
        <w:rPr>
          <w:rStyle w:val="Zag11"/>
          <w:rFonts w:eastAsia="@Arial Unicode MS"/>
          <w:iCs/>
        </w:rPr>
        <w:t xml:space="preserve">Различение падежных и смысловых (синтаксических) вопросов. </w:t>
      </w:r>
      <w:r w:rsidRPr="00F233BB">
        <w:rPr>
          <w:rStyle w:val="Zag11"/>
          <w:rFonts w:eastAsia="@Arial Unicode MS"/>
        </w:rPr>
        <w:t xml:space="preserve">Определение принадлежности имен существительных к 1, 2, 3-му склонению. </w:t>
      </w:r>
      <w:r w:rsidRPr="00F233BB">
        <w:rPr>
          <w:rStyle w:val="Zag11"/>
          <w:rFonts w:eastAsia="@Arial Unicode MS"/>
          <w:iCs/>
        </w:rPr>
        <w:t>Морфологический разбор имен существительных</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F233BB">
        <w:rPr>
          <w:rStyle w:val="Zag11"/>
          <w:rFonts w:eastAsia="@Arial Unicode MS"/>
        </w:rPr>
        <w:noBreakHyphen/>
      </w:r>
      <w:r w:rsidRPr="00F233BB">
        <w:rPr>
          <w:rStyle w:val="Zag11"/>
          <w:rFonts w:eastAsia="@Arial Unicode MS"/>
          <w:b/>
          <w:bCs/>
          <w:iCs/>
        </w:rPr>
        <w:t>ий</w:t>
      </w:r>
      <w:r w:rsidRPr="00F233BB">
        <w:rPr>
          <w:rStyle w:val="Zag11"/>
          <w:rFonts w:eastAsia="@Arial Unicode MS"/>
        </w:rPr>
        <w:t xml:space="preserve">, </w:t>
      </w:r>
      <w:r w:rsidRPr="00F233BB">
        <w:rPr>
          <w:rStyle w:val="Zag11"/>
          <w:rFonts w:eastAsia="@Arial Unicode MS"/>
          <w:b/>
          <w:bCs/>
        </w:rPr>
        <w:noBreakHyphen/>
      </w:r>
      <w:r w:rsidRPr="00F233BB">
        <w:rPr>
          <w:rStyle w:val="Zag11"/>
          <w:rFonts w:eastAsia="@Arial Unicode MS"/>
          <w:b/>
          <w:bCs/>
          <w:iCs/>
        </w:rPr>
        <w:t>ья</w:t>
      </w:r>
      <w:r w:rsidRPr="00F233BB">
        <w:rPr>
          <w:rStyle w:val="Zag11"/>
          <w:rFonts w:eastAsia="@Arial Unicode MS"/>
        </w:rPr>
        <w:t xml:space="preserve">, </w:t>
      </w:r>
      <w:r w:rsidRPr="00F233BB">
        <w:rPr>
          <w:rStyle w:val="Zag11"/>
          <w:rFonts w:eastAsia="@Arial Unicode MS"/>
          <w:b/>
          <w:bCs/>
        </w:rPr>
        <w:noBreakHyphen/>
      </w:r>
      <w:r w:rsidRPr="00F233BB">
        <w:rPr>
          <w:rStyle w:val="Zag11"/>
          <w:rFonts w:eastAsia="@Arial Unicode MS"/>
          <w:b/>
          <w:bCs/>
          <w:iCs/>
        </w:rPr>
        <w:t>ов</w:t>
      </w:r>
      <w:r w:rsidRPr="00F233BB">
        <w:rPr>
          <w:rStyle w:val="Zag11"/>
          <w:rFonts w:eastAsia="@Arial Unicode MS"/>
        </w:rPr>
        <w:t xml:space="preserve">, </w:t>
      </w:r>
      <w:r w:rsidRPr="00F233BB">
        <w:rPr>
          <w:rStyle w:val="Zag11"/>
          <w:rFonts w:eastAsia="@Arial Unicode MS"/>
          <w:b/>
          <w:bCs/>
        </w:rPr>
        <w:noBreakHyphen/>
      </w:r>
      <w:r w:rsidRPr="00F233BB">
        <w:rPr>
          <w:rStyle w:val="Zag11"/>
          <w:rFonts w:eastAsia="@Arial Unicode MS"/>
          <w:b/>
          <w:bCs/>
          <w:iCs/>
        </w:rPr>
        <w:t>ин</w:t>
      </w:r>
      <w:r w:rsidRPr="00F233BB">
        <w:rPr>
          <w:rStyle w:val="Zag11"/>
          <w:rFonts w:eastAsia="@Arial Unicode MS"/>
        </w:rPr>
        <w:t xml:space="preserve">. </w:t>
      </w:r>
      <w:r w:rsidRPr="00F233BB">
        <w:rPr>
          <w:rStyle w:val="Zag11"/>
          <w:rFonts w:eastAsia="@Arial Unicode MS"/>
          <w:iCs/>
        </w:rPr>
        <w:t>Морфологический разбор имен прилагательных.</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Местоимение. Общее представление о местоимении. </w:t>
      </w:r>
      <w:r w:rsidRPr="00F233BB">
        <w:rPr>
          <w:rStyle w:val="Zag11"/>
          <w:rFonts w:eastAsia="@Arial Unicode MS"/>
          <w:iCs/>
        </w:rPr>
        <w:t>Личные местоимения, значение и употребление в речи. Личные местоимения 1</w:t>
      </w:r>
      <w:r w:rsidRPr="00F233BB">
        <w:rPr>
          <w:rStyle w:val="Zag11"/>
          <w:rFonts w:eastAsia="@Arial Unicode MS"/>
        </w:rPr>
        <w:t xml:space="preserve">, </w:t>
      </w:r>
      <w:r w:rsidRPr="00F233BB">
        <w:rPr>
          <w:rStyle w:val="Zag11"/>
          <w:rFonts w:eastAsia="@Arial Unicode MS"/>
          <w:iCs/>
        </w:rPr>
        <w:t>2</w:t>
      </w:r>
      <w:r w:rsidRPr="00F233BB">
        <w:rPr>
          <w:rStyle w:val="Zag11"/>
          <w:rFonts w:eastAsia="@Arial Unicode MS"/>
        </w:rPr>
        <w:t xml:space="preserve">, </w:t>
      </w:r>
      <w:r w:rsidRPr="00F233BB">
        <w:rPr>
          <w:rStyle w:val="Zag11"/>
          <w:rFonts w:eastAsia="@Arial Unicode MS"/>
          <w:iCs/>
        </w:rPr>
        <w:t>3</w:t>
      </w:r>
      <w:r w:rsidRPr="00F233BB">
        <w:rPr>
          <w:rStyle w:val="Zag11"/>
          <w:rFonts w:eastAsia="@Arial Unicode MS"/>
          <w:iCs/>
        </w:rPr>
        <w:noBreakHyphen/>
        <w:t>го лица единственного и множественного числа. Склонение личных местоимений</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iCs/>
        </w:rPr>
      </w:pPr>
      <w:r w:rsidRPr="00F233BB">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233BB">
        <w:rPr>
          <w:rStyle w:val="Zag11"/>
          <w:rFonts w:eastAsia="@Arial Unicode MS"/>
          <w:iCs/>
        </w:rPr>
        <w:t>Морфологический разбор глаголов.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iCs/>
        </w:rPr>
        <w:t>Наречие. Значение и употребление в речи.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lastRenderedPageBreak/>
        <w:t xml:space="preserve">Предлог. </w:t>
      </w:r>
      <w:r w:rsidRPr="00F233BB">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233BB">
        <w:rPr>
          <w:rStyle w:val="Zag11"/>
          <w:rFonts w:eastAsia="@Arial Unicode MS"/>
        </w:rPr>
        <w:t>Отличие предлогов от приставок.</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 xml:space="preserve">Союзы </w:t>
      </w:r>
      <w:r w:rsidRPr="00F233BB">
        <w:rPr>
          <w:rStyle w:val="Zag11"/>
          <w:rFonts w:eastAsia="@Arial Unicode MS"/>
          <w:b/>
          <w:bCs/>
          <w:iCs/>
        </w:rPr>
        <w:t>и</w:t>
      </w:r>
      <w:r w:rsidRPr="00F233BB">
        <w:rPr>
          <w:rStyle w:val="Zag11"/>
          <w:rFonts w:eastAsia="@Arial Unicode MS"/>
        </w:rPr>
        <w:t xml:space="preserve">, </w:t>
      </w:r>
      <w:r w:rsidRPr="00F233BB">
        <w:rPr>
          <w:rStyle w:val="Zag11"/>
          <w:rFonts w:eastAsia="@Arial Unicode MS"/>
          <w:b/>
          <w:bCs/>
          <w:iCs/>
        </w:rPr>
        <w:t>а</w:t>
      </w:r>
      <w:r w:rsidRPr="00F233BB">
        <w:rPr>
          <w:rStyle w:val="Zag11"/>
          <w:rFonts w:eastAsia="@Arial Unicode MS"/>
        </w:rPr>
        <w:t xml:space="preserve">, </w:t>
      </w:r>
      <w:r w:rsidRPr="00F233BB">
        <w:rPr>
          <w:rStyle w:val="Zag11"/>
          <w:rFonts w:eastAsia="@Arial Unicode MS"/>
          <w:b/>
          <w:bCs/>
          <w:iCs/>
        </w:rPr>
        <w:t>но</w:t>
      </w:r>
      <w:r w:rsidRPr="00F233BB">
        <w:rPr>
          <w:rStyle w:val="Zag11"/>
          <w:rFonts w:eastAsia="@Arial Unicode MS"/>
        </w:rPr>
        <w:t xml:space="preserve">, их роль в речи. Частица </w:t>
      </w:r>
      <w:r w:rsidRPr="00F233BB">
        <w:rPr>
          <w:rStyle w:val="Zag11"/>
          <w:rFonts w:eastAsia="@Arial Unicode MS"/>
          <w:b/>
          <w:bCs/>
          <w:iCs/>
        </w:rPr>
        <w:t>не</w:t>
      </w:r>
      <w:r w:rsidRPr="00F233BB">
        <w:rPr>
          <w:rStyle w:val="Zag11"/>
          <w:rFonts w:eastAsia="@Arial Unicode MS"/>
        </w:rPr>
        <w:t>, ее значение.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 xml:space="preserve">Синтаксис. </w:t>
      </w:r>
      <w:r w:rsidRPr="00F233BB">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F233BB">
        <w:rPr>
          <w:rStyle w:val="Zag11"/>
          <w:rFonts w:eastAsia="@Arial Unicode MS"/>
          <w:b/>
          <w:bCs/>
          <w:iCs/>
        </w:rPr>
        <w:t>и</w:t>
      </w:r>
      <w:r w:rsidRPr="00F233BB">
        <w:rPr>
          <w:rStyle w:val="Zag11"/>
          <w:rFonts w:eastAsia="@Arial Unicode MS"/>
        </w:rPr>
        <w:t xml:space="preserve">, </w:t>
      </w:r>
      <w:r w:rsidRPr="00F233BB">
        <w:rPr>
          <w:rStyle w:val="Zag11"/>
          <w:rFonts w:eastAsia="@Arial Unicode MS"/>
          <w:b/>
          <w:bCs/>
          <w:iCs/>
        </w:rPr>
        <w:t>а</w:t>
      </w:r>
      <w:r w:rsidRPr="00F233BB">
        <w:rPr>
          <w:rStyle w:val="Zag11"/>
          <w:rFonts w:eastAsia="@Arial Unicode MS"/>
        </w:rPr>
        <w:t xml:space="preserve">, </w:t>
      </w:r>
      <w:r w:rsidRPr="00F233BB">
        <w:rPr>
          <w:rStyle w:val="Zag11"/>
          <w:rFonts w:eastAsia="@Arial Unicode MS"/>
          <w:b/>
          <w:bCs/>
          <w:iCs/>
        </w:rPr>
        <w:t>но</w:t>
      </w:r>
      <w:r w:rsidRPr="00F233BB">
        <w:rPr>
          <w:rStyle w:val="Zag11"/>
          <w:rFonts w:eastAsia="@Arial Unicode MS"/>
        </w:rPr>
        <w:t>. Использование интонации перечисления в предложениях с однородными членами.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iCs/>
        </w:rPr>
        <w:t>Различение простых и сложных предложений</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Орфография и пунктуация.</w:t>
      </w:r>
      <w:r w:rsidRPr="00F233BB">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Применение правил правописания:</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сочетания </w:t>
      </w:r>
      <w:r w:rsidRPr="00F233BB">
        <w:rPr>
          <w:rStyle w:val="Zag11"/>
          <w:rFonts w:eastAsia="@Arial Unicode MS"/>
          <w:b/>
          <w:bCs/>
          <w:iCs/>
        </w:rPr>
        <w:t>жи – ши</w:t>
      </w:r>
      <w:r w:rsidRPr="00F233BB">
        <w:rPr>
          <w:rStyle w:val="affe"/>
          <w:rFonts w:eastAsia="@Arial Unicode MS"/>
        </w:rPr>
        <w:footnoteReference w:id="3"/>
      </w:r>
      <w:r w:rsidRPr="00F233BB">
        <w:rPr>
          <w:rStyle w:val="Zag11"/>
          <w:rFonts w:eastAsia="@Arial Unicode MS"/>
        </w:rPr>
        <w:t xml:space="preserve">, </w:t>
      </w:r>
      <w:r w:rsidRPr="00F233BB">
        <w:rPr>
          <w:rStyle w:val="Zag11"/>
          <w:rFonts w:eastAsia="@Arial Unicode MS"/>
          <w:b/>
          <w:bCs/>
          <w:iCs/>
        </w:rPr>
        <w:t>ча – ща</w:t>
      </w:r>
      <w:r w:rsidRPr="00F233BB">
        <w:rPr>
          <w:rStyle w:val="Zag11"/>
          <w:rFonts w:eastAsia="@Arial Unicode MS"/>
        </w:rPr>
        <w:t xml:space="preserve">, </w:t>
      </w:r>
      <w:r w:rsidRPr="00F233BB">
        <w:rPr>
          <w:rStyle w:val="Zag11"/>
          <w:rFonts w:eastAsia="@Arial Unicode MS"/>
          <w:b/>
          <w:bCs/>
          <w:iCs/>
        </w:rPr>
        <w:t>чу – щу</w:t>
      </w:r>
      <w:r w:rsidRPr="00F233BB">
        <w:rPr>
          <w:rStyle w:val="Zag11"/>
          <w:rFonts w:eastAsia="@Arial Unicode MS"/>
        </w:rPr>
        <w:t>в положении под ударением;</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сочетания </w:t>
      </w:r>
      <w:r w:rsidRPr="00F233BB">
        <w:rPr>
          <w:rStyle w:val="Zag11"/>
          <w:rFonts w:eastAsia="@Arial Unicode MS"/>
          <w:b/>
          <w:bCs/>
          <w:iCs/>
        </w:rPr>
        <w:t>чк – чн</w:t>
      </w:r>
      <w:r w:rsidRPr="00F233BB">
        <w:rPr>
          <w:rStyle w:val="Zag11"/>
          <w:rFonts w:eastAsia="@Arial Unicode MS"/>
        </w:rPr>
        <w:t xml:space="preserve">, </w:t>
      </w:r>
      <w:r w:rsidRPr="00F233BB">
        <w:rPr>
          <w:rStyle w:val="Zag11"/>
          <w:rFonts w:eastAsia="@Arial Unicode MS"/>
          <w:b/>
          <w:bCs/>
          <w:iCs/>
        </w:rPr>
        <w:t>чт</w:t>
      </w:r>
      <w:r w:rsidRPr="00F233BB">
        <w:rPr>
          <w:rStyle w:val="Zag11"/>
          <w:rFonts w:eastAsia="@Arial Unicode MS"/>
        </w:rPr>
        <w:t xml:space="preserve">, </w:t>
      </w:r>
      <w:r w:rsidRPr="00F233BB">
        <w:rPr>
          <w:rStyle w:val="Zag11"/>
          <w:rFonts w:eastAsia="@Arial Unicode MS"/>
          <w:b/>
          <w:bCs/>
          <w:iCs/>
        </w:rPr>
        <w:t>щн</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перенос слов;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прописная буква в начале предложения, в именах собственных;</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проверяемые безударные гласные в корне слова;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парные звонкие и глухие согласные в корне слова;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непроизносимые согласные;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непроверяемые гласные и согласные в корне слова (на ограниченном перечне слов);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гласные и согласные в неизменяемых на письме приставках;</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разделительные </w:t>
      </w:r>
      <w:r w:rsidRPr="00F233BB">
        <w:rPr>
          <w:rStyle w:val="Zag11"/>
          <w:rFonts w:eastAsia="@Arial Unicode MS"/>
          <w:b/>
          <w:bCs/>
          <w:iCs/>
        </w:rPr>
        <w:t xml:space="preserve">ъ </w:t>
      </w:r>
      <w:r w:rsidRPr="00F233BB">
        <w:rPr>
          <w:rStyle w:val="Zag11"/>
          <w:rFonts w:eastAsia="@Arial Unicode MS"/>
        </w:rPr>
        <w:t xml:space="preserve">и </w:t>
      </w:r>
      <w:r w:rsidRPr="00F233BB">
        <w:rPr>
          <w:rStyle w:val="Zag11"/>
          <w:rFonts w:eastAsia="@Arial Unicode MS"/>
          <w:b/>
          <w:bCs/>
          <w:iCs/>
        </w:rPr>
        <w:t>ь</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мягкий знак после шипящих на конце имен существительных (</w:t>
      </w:r>
      <w:r w:rsidRPr="00F233BB">
        <w:rPr>
          <w:rStyle w:val="Zag11"/>
          <w:rFonts w:eastAsia="@Arial Unicode MS"/>
          <w:b/>
          <w:bCs/>
          <w:iCs/>
        </w:rPr>
        <w:t>ночь</w:t>
      </w:r>
      <w:r w:rsidRPr="00F233BB">
        <w:rPr>
          <w:rStyle w:val="Zag11"/>
          <w:rFonts w:eastAsia="@Arial Unicode MS"/>
        </w:rPr>
        <w:t xml:space="preserve">, </w:t>
      </w:r>
      <w:r w:rsidRPr="00F233BB">
        <w:rPr>
          <w:rStyle w:val="Zag11"/>
          <w:rFonts w:eastAsia="@Arial Unicode MS"/>
          <w:b/>
          <w:bCs/>
          <w:iCs/>
        </w:rPr>
        <w:t>нож</w:t>
      </w:r>
      <w:r w:rsidRPr="00F233BB">
        <w:rPr>
          <w:rStyle w:val="Zag11"/>
          <w:rFonts w:eastAsia="@Arial Unicode MS"/>
        </w:rPr>
        <w:t xml:space="preserve">, </w:t>
      </w:r>
      <w:r w:rsidRPr="00F233BB">
        <w:rPr>
          <w:rStyle w:val="Zag11"/>
          <w:rFonts w:eastAsia="@Arial Unicode MS"/>
          <w:b/>
          <w:bCs/>
          <w:iCs/>
        </w:rPr>
        <w:t>рожь</w:t>
      </w:r>
      <w:r w:rsidRPr="00F233BB">
        <w:rPr>
          <w:rStyle w:val="Zag11"/>
          <w:rFonts w:eastAsia="@Arial Unicode MS"/>
        </w:rPr>
        <w:t xml:space="preserve">, </w:t>
      </w:r>
      <w:r w:rsidRPr="00F233BB">
        <w:rPr>
          <w:rStyle w:val="Zag11"/>
          <w:rFonts w:eastAsia="@Arial Unicode MS"/>
          <w:b/>
          <w:bCs/>
          <w:iCs/>
        </w:rPr>
        <w:t>мышь</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безударные падежные окончания имен существительных (кроме существительных на </w:t>
      </w:r>
      <w:r w:rsidRPr="00F233BB">
        <w:rPr>
          <w:rStyle w:val="Zag11"/>
          <w:rFonts w:eastAsia="@Arial Unicode MS"/>
          <w:iCs/>
        </w:rPr>
        <w:noBreakHyphen/>
      </w:r>
      <w:r w:rsidRPr="00F233BB">
        <w:rPr>
          <w:rStyle w:val="Zag11"/>
          <w:rFonts w:eastAsia="@Arial Unicode MS"/>
          <w:b/>
          <w:bCs/>
          <w:iCs/>
        </w:rPr>
        <w:t>мя</w:t>
      </w:r>
      <w:r w:rsidRPr="00F233BB">
        <w:rPr>
          <w:rStyle w:val="Zag11"/>
          <w:rFonts w:eastAsia="@Arial Unicode MS"/>
        </w:rPr>
        <w:t xml:space="preserve">, </w:t>
      </w:r>
      <w:r w:rsidRPr="00F233BB">
        <w:rPr>
          <w:rStyle w:val="Zag11"/>
          <w:rFonts w:eastAsia="@Arial Unicode MS"/>
          <w:b/>
          <w:bCs/>
          <w:iCs/>
        </w:rPr>
        <w:noBreakHyphen/>
        <w:t>ий</w:t>
      </w:r>
      <w:r w:rsidRPr="00F233BB">
        <w:rPr>
          <w:rStyle w:val="Zag11"/>
          <w:rFonts w:eastAsia="@Arial Unicode MS"/>
        </w:rPr>
        <w:t xml:space="preserve">, </w:t>
      </w:r>
      <w:r w:rsidRPr="00F233BB">
        <w:rPr>
          <w:rStyle w:val="Zag11"/>
          <w:rFonts w:eastAsia="@Arial Unicode MS"/>
          <w:b/>
          <w:bCs/>
          <w:iCs/>
        </w:rPr>
        <w:noBreakHyphen/>
        <w:t>ья</w:t>
      </w:r>
      <w:r w:rsidRPr="00F233BB">
        <w:rPr>
          <w:rStyle w:val="Zag11"/>
          <w:rFonts w:eastAsia="@Arial Unicode MS"/>
        </w:rPr>
        <w:t xml:space="preserve">, </w:t>
      </w:r>
      <w:r w:rsidRPr="00F233BB">
        <w:rPr>
          <w:rStyle w:val="Zag11"/>
          <w:rFonts w:eastAsia="@Arial Unicode MS"/>
          <w:b/>
          <w:bCs/>
          <w:iCs/>
        </w:rPr>
        <w:noBreakHyphen/>
        <w:t>ье</w:t>
      </w:r>
      <w:r w:rsidRPr="00F233BB">
        <w:rPr>
          <w:rStyle w:val="Zag11"/>
          <w:rFonts w:eastAsia="@Arial Unicode MS"/>
        </w:rPr>
        <w:t xml:space="preserve">, </w:t>
      </w:r>
      <w:r w:rsidRPr="00F233BB">
        <w:rPr>
          <w:rStyle w:val="Zag11"/>
          <w:rFonts w:eastAsia="@Arial Unicode MS"/>
          <w:b/>
          <w:bCs/>
          <w:iCs/>
        </w:rPr>
        <w:noBreakHyphen/>
        <w:t>ия</w:t>
      </w:r>
      <w:r w:rsidRPr="00F233BB">
        <w:rPr>
          <w:rStyle w:val="Zag11"/>
          <w:rFonts w:eastAsia="@Arial Unicode MS"/>
        </w:rPr>
        <w:t xml:space="preserve">, </w:t>
      </w:r>
      <w:r w:rsidRPr="00F233BB">
        <w:rPr>
          <w:rStyle w:val="Zag11"/>
          <w:rFonts w:eastAsia="@Arial Unicode MS"/>
          <w:b/>
          <w:bCs/>
          <w:iCs/>
        </w:rPr>
        <w:noBreakHyphen/>
        <w:t>ов</w:t>
      </w:r>
      <w:r w:rsidRPr="00F233BB">
        <w:rPr>
          <w:rStyle w:val="Zag11"/>
          <w:rFonts w:eastAsia="@Arial Unicode MS"/>
        </w:rPr>
        <w:t xml:space="preserve">, </w:t>
      </w:r>
      <w:r w:rsidRPr="00F233BB">
        <w:rPr>
          <w:rStyle w:val="Zag11"/>
          <w:rFonts w:eastAsia="@Arial Unicode MS"/>
          <w:b/>
          <w:bCs/>
          <w:iCs/>
        </w:rPr>
        <w:noBreakHyphen/>
        <w:t>ин</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безударные окончания имен прилагательных;</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раздельное написание предлогов с личными местоимениями;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iCs/>
        </w:rPr>
        <w:t xml:space="preserve">не </w:t>
      </w:r>
      <w:r w:rsidRPr="00F233BB">
        <w:rPr>
          <w:rStyle w:val="Zag11"/>
          <w:rFonts w:eastAsia="@Arial Unicode MS"/>
        </w:rPr>
        <w:t>с глаголами;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мягкий знак после шипящих на конце глаголов в форме 2</w:t>
      </w:r>
      <w:r w:rsidRPr="00F233BB">
        <w:rPr>
          <w:rStyle w:val="Zag11"/>
          <w:rFonts w:eastAsia="@Arial Unicode MS"/>
        </w:rPr>
        <w:noBreakHyphen/>
        <w:t>го лица единственного числа (</w:t>
      </w:r>
      <w:r w:rsidRPr="00F233BB">
        <w:rPr>
          <w:rStyle w:val="Zag11"/>
          <w:rFonts w:eastAsia="@Arial Unicode MS"/>
          <w:b/>
          <w:bCs/>
          <w:iCs/>
        </w:rPr>
        <w:t>пишешь</w:t>
      </w:r>
      <w:r w:rsidRPr="00F233BB">
        <w:rPr>
          <w:rStyle w:val="Zag11"/>
          <w:rFonts w:eastAsia="@Arial Unicode MS"/>
        </w:rPr>
        <w:t xml:space="preserve">, </w:t>
      </w:r>
      <w:r w:rsidRPr="00F233BB">
        <w:rPr>
          <w:rStyle w:val="Zag11"/>
          <w:rFonts w:eastAsia="@Arial Unicode MS"/>
          <w:b/>
          <w:bCs/>
          <w:iCs/>
        </w:rPr>
        <w:t>учишь</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мягкий знак в глаголах в сочетании </w:t>
      </w:r>
      <w:r w:rsidRPr="00F233BB">
        <w:rPr>
          <w:rStyle w:val="Zag11"/>
          <w:rFonts w:eastAsia="@Arial Unicode MS"/>
        </w:rPr>
        <w:noBreakHyphen/>
      </w:r>
      <w:r w:rsidRPr="00F233BB">
        <w:rPr>
          <w:rStyle w:val="Zag11"/>
          <w:rFonts w:eastAsia="@Arial Unicode MS"/>
          <w:b/>
          <w:bCs/>
          <w:iCs/>
        </w:rPr>
        <w:t>ться</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iCs/>
        </w:rPr>
        <w:t>безударные личные окончания глаголов</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раздельное написание предлогов с другими словами;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знаки препинания в конце предложения: точка, вопросительный и восклицательный знаки;</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знаки препинания (запятая) в предложениях с однородными членами.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Развитие речи.</w:t>
      </w:r>
      <w:r w:rsidRPr="00F233BB">
        <w:rPr>
          <w:rStyle w:val="Zag11"/>
          <w:rFonts w:eastAsia="@Arial Unicode MS"/>
        </w:rPr>
        <w:t xml:space="preserve"> Осознание ситуации общения: с какой целью, с кем и где происходит общение.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w:t>
      </w:r>
      <w:r w:rsidRPr="00F233BB">
        <w:rPr>
          <w:rStyle w:val="Zag11"/>
          <w:rFonts w:eastAsia="@Arial Unicode MS"/>
        </w:rPr>
        <w:lastRenderedPageBreak/>
        <w:t>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Текст. Признаки текста. Смысловое единство предложений в тексте. Заглавие текста.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Последовательность предложений в тексте.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Последовательность частей текста (</w:t>
      </w:r>
      <w:r w:rsidRPr="00F233BB">
        <w:rPr>
          <w:rStyle w:val="Zag11"/>
          <w:rFonts w:eastAsia="@Arial Unicode MS"/>
          <w:iCs/>
        </w:rPr>
        <w:t>абзацев</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F233BB">
        <w:rPr>
          <w:rStyle w:val="Zag11"/>
          <w:rFonts w:eastAsia="@Arial Unicode MS"/>
          <w:iCs/>
        </w:rPr>
        <w:t>абзацев</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План текста. Составление планов к данным текстам. </w:t>
      </w:r>
      <w:r w:rsidRPr="00F233BB">
        <w:rPr>
          <w:rStyle w:val="Zag11"/>
          <w:rFonts w:eastAsia="@Arial Unicode MS"/>
          <w:iCs/>
        </w:rPr>
        <w:t>Создание собственных текстов по предложенным планам</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Типы текстов: описание, повествование, рассуждение, их особенности.</w:t>
      </w:r>
    </w:p>
    <w:p w:rsidR="00850155"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Знакомство с жанрами письма и поздравления.</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233BB">
        <w:rPr>
          <w:rStyle w:val="Zag11"/>
          <w:rFonts w:eastAsia="@Arial Unicode MS"/>
          <w:iCs/>
        </w:rPr>
        <w:t>использование в текстах синонимов и антонимов</w:t>
      </w:r>
      <w:r w:rsidRPr="00F233BB">
        <w:rPr>
          <w:rStyle w:val="Zag11"/>
          <w:rFonts w:eastAsia="@Arial Unicode MS"/>
        </w:rPr>
        <w:t>.</w:t>
      </w:r>
    </w:p>
    <w:p w:rsidR="00ED000B" w:rsidRPr="00F233BB" w:rsidRDefault="00ED000B" w:rsidP="002F530A">
      <w:pPr>
        <w:pStyle w:val="Zag3"/>
        <w:widowControl/>
        <w:tabs>
          <w:tab w:val="left" w:leader="dot" w:pos="624"/>
        </w:tabs>
        <w:spacing w:after="0" w:line="276" w:lineRule="auto"/>
        <w:ind w:right="-2" w:firstLine="426"/>
        <w:jc w:val="left"/>
        <w:rPr>
          <w:rStyle w:val="Zag11"/>
          <w:rFonts w:eastAsia="@Arial Unicode MS"/>
          <w:i w:val="0"/>
          <w:iCs w:val="0"/>
          <w:color w:val="auto"/>
          <w:lang w:val="ru-RU"/>
        </w:rPr>
      </w:pPr>
      <w:r w:rsidRPr="00F233BB">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F233BB">
        <w:rPr>
          <w:rStyle w:val="Zag11"/>
          <w:rFonts w:eastAsia="@Arial Unicode MS"/>
          <w:i w:val="0"/>
          <w:color w:val="auto"/>
          <w:lang w:val="ru-RU"/>
        </w:rPr>
        <w:t>изложения подробные и выборочные, изложения с элементами сочинения</w:t>
      </w:r>
      <w:r w:rsidR="002F530A" w:rsidRPr="00F233BB">
        <w:rPr>
          <w:rStyle w:val="Zag11"/>
          <w:rFonts w:eastAsia="@Arial Unicode MS"/>
          <w:i w:val="0"/>
          <w:iCs w:val="0"/>
          <w:color w:val="auto"/>
          <w:lang w:val="ru-RU"/>
        </w:rPr>
        <w:t xml:space="preserve">; </w:t>
      </w:r>
      <w:r w:rsidRPr="00F233BB">
        <w:rPr>
          <w:rStyle w:val="Zag11"/>
          <w:rFonts w:eastAsia="@Arial Unicode MS"/>
          <w:i w:val="0"/>
          <w:color w:val="auto"/>
          <w:lang w:val="ru-RU"/>
        </w:rPr>
        <w:t>сочинения</w:t>
      </w:r>
      <w:r w:rsidRPr="00F233BB">
        <w:rPr>
          <w:rStyle w:val="Zag11"/>
          <w:rFonts w:eastAsia="@Arial Unicode MS"/>
          <w:i w:val="0"/>
          <w:color w:val="auto"/>
          <w:lang w:val="ru-RU"/>
        </w:rPr>
        <w:noBreakHyphen/>
        <w:t>повествования</w:t>
      </w:r>
      <w:r w:rsidRPr="00F233BB">
        <w:rPr>
          <w:rStyle w:val="Zag11"/>
          <w:rFonts w:eastAsia="@Arial Unicode MS"/>
          <w:i w:val="0"/>
          <w:iCs w:val="0"/>
          <w:color w:val="auto"/>
          <w:lang w:val="ru-RU"/>
        </w:rPr>
        <w:t xml:space="preserve">, </w:t>
      </w:r>
      <w:r w:rsidRPr="00F233BB">
        <w:rPr>
          <w:rStyle w:val="Zag11"/>
          <w:rFonts w:eastAsia="@Arial Unicode MS"/>
          <w:i w:val="0"/>
          <w:color w:val="auto"/>
          <w:lang w:val="ru-RU"/>
        </w:rPr>
        <w:t>сочинения</w:t>
      </w:r>
      <w:r w:rsidRPr="00F233BB">
        <w:rPr>
          <w:rStyle w:val="Zag11"/>
          <w:rFonts w:eastAsia="@Arial Unicode MS"/>
          <w:i w:val="0"/>
          <w:color w:val="auto"/>
          <w:lang w:val="ru-RU"/>
        </w:rPr>
        <w:noBreakHyphen/>
        <w:t>описания</w:t>
      </w:r>
      <w:r w:rsidR="002F530A" w:rsidRPr="00F233BB">
        <w:rPr>
          <w:rStyle w:val="Zag11"/>
          <w:rFonts w:eastAsia="@Arial Unicode MS"/>
          <w:i w:val="0"/>
          <w:iCs w:val="0"/>
          <w:color w:val="auto"/>
          <w:lang w:val="ru-RU"/>
        </w:rPr>
        <w:t xml:space="preserve">, </w:t>
      </w:r>
      <w:r w:rsidRPr="00F233BB">
        <w:rPr>
          <w:rStyle w:val="Zag11"/>
          <w:rFonts w:eastAsia="@Arial Unicode MS"/>
          <w:i w:val="0"/>
          <w:color w:val="auto"/>
          <w:lang w:val="ru-RU"/>
        </w:rPr>
        <w:t>сочинения</w:t>
      </w:r>
      <w:r w:rsidRPr="00F233BB">
        <w:rPr>
          <w:rStyle w:val="Zag11"/>
          <w:rFonts w:eastAsia="@Arial Unicode MS"/>
          <w:i w:val="0"/>
          <w:color w:val="auto"/>
          <w:lang w:val="ru-RU"/>
        </w:rPr>
        <w:noBreakHyphen/>
        <w:t>рассуждения</w:t>
      </w:r>
      <w:r w:rsidR="00850155" w:rsidRPr="00F233BB">
        <w:rPr>
          <w:rStyle w:val="Zag11"/>
          <w:rFonts w:eastAsia="@Arial Unicode MS"/>
          <w:i w:val="0"/>
          <w:iCs w:val="0"/>
          <w:color w:val="auto"/>
          <w:lang w:val="ru-RU"/>
        </w:rPr>
        <w:t>.</w:t>
      </w:r>
    </w:p>
    <w:p w:rsidR="00121A01" w:rsidRPr="00F233BB" w:rsidRDefault="00121A01" w:rsidP="00423387">
      <w:pPr>
        <w:pStyle w:val="Zag3"/>
        <w:widowControl/>
        <w:tabs>
          <w:tab w:val="left" w:leader="dot" w:pos="624"/>
        </w:tabs>
        <w:spacing w:after="0" w:line="276" w:lineRule="auto"/>
        <w:ind w:right="-2" w:firstLine="426"/>
        <w:jc w:val="both"/>
        <w:rPr>
          <w:rFonts w:eastAsia="@Arial Unicode MS"/>
          <w:i w:val="0"/>
          <w:iCs w:val="0"/>
          <w:color w:val="auto"/>
          <w:lang w:val="ru-RU"/>
        </w:rPr>
      </w:pPr>
    </w:p>
    <w:p w:rsidR="00ED000B" w:rsidRPr="00F233BB" w:rsidRDefault="00ED000B" w:rsidP="00423387">
      <w:pPr>
        <w:pStyle w:val="aff1"/>
        <w:spacing w:line="276" w:lineRule="auto"/>
        <w:ind w:left="426" w:right="-2"/>
        <w:jc w:val="both"/>
        <w:rPr>
          <w:sz w:val="24"/>
        </w:rPr>
      </w:pPr>
      <w:bookmarkStart w:id="58" w:name="_Toc288394086"/>
      <w:bookmarkStart w:id="59" w:name="_Toc288410553"/>
      <w:bookmarkStart w:id="60" w:name="_Toc288410682"/>
      <w:bookmarkStart w:id="61" w:name="_Toc294246099"/>
      <w:bookmarkStart w:id="62" w:name="_Toc448304990"/>
      <w:r w:rsidRPr="00F233BB">
        <w:rPr>
          <w:sz w:val="24"/>
        </w:rPr>
        <w:t>Литературное чтение</w:t>
      </w:r>
      <w:bookmarkEnd w:id="58"/>
      <w:bookmarkEnd w:id="59"/>
      <w:bookmarkEnd w:id="60"/>
      <w:bookmarkEnd w:id="61"/>
      <w:r w:rsidR="00850155" w:rsidRPr="00F233BB">
        <w:rPr>
          <w:sz w:val="24"/>
        </w:rPr>
        <w:t>.</w:t>
      </w:r>
      <w:bookmarkEnd w:id="62"/>
    </w:p>
    <w:p w:rsidR="00ED000B" w:rsidRPr="00F233BB" w:rsidRDefault="00ED000B" w:rsidP="00423387">
      <w:pPr>
        <w:tabs>
          <w:tab w:val="left" w:leader="dot" w:pos="624"/>
        </w:tabs>
        <w:spacing w:line="276" w:lineRule="auto"/>
        <w:ind w:right="-2" w:firstLine="426"/>
        <w:jc w:val="both"/>
        <w:rPr>
          <w:rStyle w:val="Zag11"/>
          <w:rFonts w:eastAsia="@Arial Unicode MS"/>
          <w:b/>
          <w:bCs/>
          <w:iCs/>
        </w:rPr>
      </w:pPr>
      <w:r w:rsidRPr="00F233BB">
        <w:rPr>
          <w:rStyle w:val="Zag11"/>
          <w:rFonts w:eastAsia="@Arial Unicode MS"/>
          <w:b/>
          <w:bCs/>
          <w:iCs/>
        </w:rPr>
        <w:t>Виды речевой и читательской деятельности</w:t>
      </w:r>
      <w:r w:rsidR="00850155" w:rsidRPr="00F233BB">
        <w:rPr>
          <w:rStyle w:val="Zag11"/>
          <w:rFonts w:eastAsia="@Arial Unicode MS"/>
          <w:b/>
          <w:bCs/>
          <w:iC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Аудирование (слушание)</w:t>
      </w:r>
      <w:r w:rsidR="00850155" w:rsidRPr="00F233BB">
        <w:rPr>
          <w:rStyle w:val="Zag11"/>
          <w:rFonts w:eastAsia="@Arial Unicode MS"/>
          <w:b/>
          <w:bC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233BB">
        <w:rPr>
          <w:rStyle w:val="Zag11"/>
          <w:rFonts w:eastAsia="@Arial Unicode MS"/>
        </w:rPr>
        <w:noBreakHyphen/>
        <w:t>познавательному и художественному произведению.</w:t>
      </w:r>
    </w:p>
    <w:p w:rsidR="00ED000B" w:rsidRPr="00F233BB" w:rsidRDefault="00ED000B" w:rsidP="00423387">
      <w:pPr>
        <w:tabs>
          <w:tab w:val="left" w:leader="dot" w:pos="624"/>
        </w:tabs>
        <w:spacing w:line="276" w:lineRule="auto"/>
        <w:ind w:right="-2" w:firstLine="426"/>
        <w:jc w:val="both"/>
        <w:rPr>
          <w:rStyle w:val="Zag11"/>
          <w:rFonts w:eastAsia="@Arial Unicode MS"/>
          <w:b/>
          <w:bCs/>
          <w:iCs/>
        </w:rPr>
      </w:pPr>
      <w:r w:rsidRPr="00F233BB">
        <w:rPr>
          <w:rStyle w:val="Zag11"/>
          <w:rFonts w:eastAsia="@Arial Unicode MS"/>
          <w:b/>
          <w:bCs/>
          <w:iCs/>
        </w:rPr>
        <w:t>Чтение</w:t>
      </w:r>
      <w:r w:rsidR="00850155" w:rsidRPr="00F233BB">
        <w:rPr>
          <w:rStyle w:val="Zag11"/>
          <w:rFonts w:eastAsia="@Arial Unicode MS"/>
          <w:b/>
          <w:bCs/>
          <w:iCs/>
        </w:rPr>
        <w:t>.</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b/>
          <w:bCs/>
        </w:rPr>
        <w:t>Чтение вслух.</w:t>
      </w:r>
      <w:r w:rsidRPr="00F233BB">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b/>
          <w:bCs/>
        </w:rPr>
        <w:t>Чтение про себя.</w:t>
      </w:r>
      <w:r w:rsidRPr="00F233BB">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Работа с разными видами текста.</w:t>
      </w:r>
      <w:r w:rsidRPr="00F233BB">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Библиографическая культура.</w:t>
      </w:r>
      <w:r w:rsidRPr="00F233BB">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Типы книг (изданий): книга</w:t>
      </w:r>
      <w:r w:rsidRPr="00F233BB">
        <w:rPr>
          <w:rStyle w:val="Zag11"/>
          <w:rFonts w:eastAsia="@Arial Unicode MS"/>
        </w:rPr>
        <w:noBreakHyphen/>
        <w:t>произведение, книга</w:t>
      </w:r>
      <w:r w:rsidRPr="00F233BB">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Работа с текстом художественного произведения.</w:t>
      </w:r>
      <w:r w:rsidRPr="00F233BB">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Характеристика героя произведения. Портрет, характер героя, выраженные через поступки и речь.</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D000B" w:rsidRPr="00F233BB" w:rsidRDefault="00ED000B" w:rsidP="00423387">
      <w:pPr>
        <w:tabs>
          <w:tab w:val="left" w:leader="dot" w:pos="624"/>
        </w:tabs>
        <w:spacing w:line="276" w:lineRule="auto"/>
        <w:ind w:right="-2" w:firstLine="426"/>
        <w:jc w:val="both"/>
        <w:rPr>
          <w:rStyle w:val="Zag11"/>
          <w:rFonts w:eastAsia="@Arial Unicode MS"/>
          <w:b/>
          <w:bCs/>
        </w:rPr>
      </w:pPr>
      <w:r w:rsidRPr="00F233BB">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b/>
          <w:bCs/>
        </w:rPr>
        <w:t xml:space="preserve">Работа с учебными, научно-популярными и другими текстами. </w:t>
      </w:r>
      <w:r w:rsidRPr="00F233BB">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w:t>
      </w:r>
      <w:r w:rsidRPr="00F233BB">
        <w:rPr>
          <w:rStyle w:val="Zag11"/>
          <w:rFonts w:eastAsia="@Arial Unicode MS"/>
        </w:rPr>
        <w:lastRenderedPageBreak/>
        <w:t>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D000B" w:rsidRPr="00F233BB" w:rsidRDefault="00ED000B" w:rsidP="00423387">
      <w:pPr>
        <w:tabs>
          <w:tab w:val="left" w:leader="dot" w:pos="624"/>
        </w:tabs>
        <w:spacing w:line="276" w:lineRule="auto"/>
        <w:ind w:right="-2" w:firstLine="426"/>
        <w:jc w:val="both"/>
        <w:rPr>
          <w:rStyle w:val="Zag11"/>
          <w:rFonts w:eastAsia="@Arial Unicode MS"/>
          <w:b/>
          <w:bCs/>
          <w:iCs/>
        </w:rPr>
      </w:pPr>
      <w:r w:rsidRPr="00F233BB">
        <w:rPr>
          <w:rStyle w:val="Zag11"/>
          <w:rFonts w:eastAsia="@Arial Unicode MS"/>
          <w:b/>
          <w:bCs/>
          <w:iCs/>
        </w:rPr>
        <w:t>Говорение (культура речевого общения)</w:t>
      </w:r>
      <w:r w:rsidR="00850155" w:rsidRPr="00F233BB">
        <w:rPr>
          <w:rStyle w:val="Zag11"/>
          <w:rFonts w:eastAsia="@Arial Unicode MS"/>
          <w:b/>
          <w:bCs/>
          <w:iC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D000B" w:rsidRPr="00F233BB" w:rsidRDefault="00ED000B" w:rsidP="00423387">
      <w:pPr>
        <w:tabs>
          <w:tab w:val="left" w:leader="dot" w:pos="624"/>
        </w:tabs>
        <w:spacing w:line="276" w:lineRule="auto"/>
        <w:ind w:right="-2" w:firstLine="426"/>
        <w:jc w:val="both"/>
        <w:rPr>
          <w:rStyle w:val="Zag11"/>
          <w:rFonts w:eastAsia="@Arial Unicode MS"/>
          <w:b/>
          <w:bCs/>
          <w:iCs/>
        </w:rPr>
      </w:pPr>
      <w:r w:rsidRPr="00F233BB">
        <w:rPr>
          <w:rStyle w:val="Zag11"/>
          <w:rFonts w:eastAsia="@Arial Unicode MS"/>
          <w:b/>
          <w:bCs/>
          <w:iCs/>
        </w:rPr>
        <w:t>Письмо (культура письменной речи)</w:t>
      </w:r>
      <w:r w:rsidR="00850155" w:rsidRPr="00F233BB">
        <w:rPr>
          <w:rStyle w:val="Zag11"/>
          <w:rFonts w:eastAsia="@Arial Unicode MS"/>
          <w:b/>
          <w:bCs/>
          <w:iC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D000B" w:rsidRPr="00F233BB" w:rsidRDefault="00ED000B" w:rsidP="00423387">
      <w:pPr>
        <w:tabs>
          <w:tab w:val="left" w:leader="dot" w:pos="624"/>
        </w:tabs>
        <w:spacing w:line="276" w:lineRule="auto"/>
        <w:ind w:right="-2" w:firstLine="426"/>
        <w:jc w:val="both"/>
        <w:rPr>
          <w:rStyle w:val="Zag11"/>
          <w:rFonts w:eastAsia="@Arial Unicode MS"/>
          <w:b/>
          <w:bCs/>
          <w:iCs/>
        </w:rPr>
      </w:pPr>
      <w:r w:rsidRPr="00F233BB">
        <w:rPr>
          <w:rStyle w:val="Zag11"/>
          <w:rFonts w:eastAsia="@Arial Unicode MS"/>
          <w:b/>
          <w:bCs/>
          <w:iCs/>
        </w:rPr>
        <w:t>Круг детского чтения</w:t>
      </w:r>
      <w:r w:rsidR="00850155" w:rsidRPr="00F233BB">
        <w:rPr>
          <w:rStyle w:val="Zag11"/>
          <w:rFonts w:eastAsia="@Arial Unicode MS"/>
          <w:b/>
          <w:bCs/>
          <w:iC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D000B" w:rsidRPr="00F233BB" w:rsidRDefault="00ED000B" w:rsidP="00423387">
      <w:pPr>
        <w:tabs>
          <w:tab w:val="left" w:leader="dot" w:pos="624"/>
        </w:tabs>
        <w:spacing w:line="276" w:lineRule="auto"/>
        <w:ind w:right="-2" w:firstLine="426"/>
        <w:jc w:val="both"/>
        <w:rPr>
          <w:rStyle w:val="Zag11"/>
          <w:rFonts w:eastAsia="@Arial Unicode MS"/>
          <w:b/>
          <w:bCs/>
          <w:iCs/>
        </w:rPr>
      </w:pPr>
      <w:r w:rsidRPr="00F233BB">
        <w:rPr>
          <w:rStyle w:val="Zag11"/>
          <w:rFonts w:eastAsia="@Arial Unicode MS"/>
          <w:b/>
          <w:bCs/>
          <w:iCs/>
        </w:rPr>
        <w:t>Литературоведческая пропедевтика (практическое освоение)</w:t>
      </w:r>
      <w:r w:rsidR="00850155" w:rsidRPr="00F233BB">
        <w:rPr>
          <w:rStyle w:val="Zag11"/>
          <w:rFonts w:eastAsia="@Arial Unicode MS"/>
          <w:b/>
          <w:bCs/>
          <w:iC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Фольклор и авторские художественные произведения (различение).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ED000B" w:rsidRPr="00F233BB" w:rsidRDefault="00ED000B" w:rsidP="00423387">
      <w:pPr>
        <w:tabs>
          <w:tab w:val="left" w:leader="dot" w:pos="624"/>
        </w:tabs>
        <w:spacing w:line="276" w:lineRule="auto"/>
        <w:ind w:right="-2" w:firstLine="426"/>
        <w:jc w:val="both"/>
        <w:rPr>
          <w:rStyle w:val="Zag11"/>
          <w:rFonts w:eastAsia="@Arial Unicode MS"/>
          <w:b/>
          <w:bCs/>
          <w:iCs/>
        </w:rPr>
      </w:pPr>
      <w:r w:rsidRPr="00F233BB">
        <w:rPr>
          <w:rStyle w:val="Zag11"/>
          <w:rFonts w:eastAsia="@Arial Unicode MS"/>
          <w:b/>
          <w:bCs/>
          <w:iCs/>
        </w:rPr>
        <w:t>Творческая деятельность обучающихся (на основе литературных произведений)</w:t>
      </w:r>
      <w:r w:rsidR="00850155" w:rsidRPr="00F233BB">
        <w:rPr>
          <w:rStyle w:val="Zag11"/>
          <w:rFonts w:eastAsia="@Arial Unicode MS"/>
          <w:b/>
          <w:bCs/>
          <w:iCs/>
        </w:rPr>
        <w:t>.</w:t>
      </w:r>
    </w:p>
    <w:p w:rsidR="00ED000B" w:rsidRPr="00F233BB" w:rsidRDefault="00ED000B" w:rsidP="00423387">
      <w:pPr>
        <w:pStyle w:val="Zag3"/>
        <w:widowControl/>
        <w:tabs>
          <w:tab w:val="left" w:leader="dot" w:pos="624"/>
        </w:tabs>
        <w:spacing w:after="0" w:line="276" w:lineRule="auto"/>
        <w:ind w:right="-2" w:firstLine="426"/>
        <w:jc w:val="both"/>
        <w:rPr>
          <w:rStyle w:val="Zag11"/>
          <w:rFonts w:eastAsia="@Arial Unicode MS"/>
          <w:i w:val="0"/>
          <w:iCs w:val="0"/>
          <w:color w:val="auto"/>
          <w:lang w:val="ru-RU"/>
        </w:rPr>
      </w:pPr>
      <w:r w:rsidRPr="00F233BB">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233BB">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850155" w:rsidRPr="00F233BB">
        <w:rPr>
          <w:rStyle w:val="Zag11"/>
          <w:rFonts w:eastAsia="@Arial Unicode MS"/>
          <w:i w:val="0"/>
          <w:iCs w:val="0"/>
          <w:color w:val="auto"/>
          <w:lang w:val="ru-RU"/>
        </w:rPr>
        <w:t>.</w:t>
      </w:r>
    </w:p>
    <w:p w:rsidR="00121A01" w:rsidRPr="00F233BB" w:rsidRDefault="00121A01" w:rsidP="00423387">
      <w:pPr>
        <w:pStyle w:val="Zag3"/>
        <w:widowControl/>
        <w:tabs>
          <w:tab w:val="left" w:leader="dot" w:pos="624"/>
        </w:tabs>
        <w:spacing w:after="0" w:line="276" w:lineRule="auto"/>
        <w:ind w:right="-2" w:firstLine="426"/>
        <w:jc w:val="both"/>
        <w:rPr>
          <w:rFonts w:eastAsia="@Arial Unicode MS"/>
          <w:i w:val="0"/>
          <w:iCs w:val="0"/>
          <w:color w:val="auto"/>
          <w:lang w:val="ru-RU"/>
        </w:rPr>
      </w:pPr>
    </w:p>
    <w:p w:rsidR="0068311E" w:rsidRPr="00F233BB" w:rsidRDefault="00ED000B" w:rsidP="00423387">
      <w:pPr>
        <w:pStyle w:val="aff1"/>
        <w:spacing w:line="276" w:lineRule="auto"/>
        <w:ind w:right="-2" w:firstLine="709"/>
        <w:jc w:val="both"/>
        <w:rPr>
          <w:i/>
          <w:sz w:val="24"/>
        </w:rPr>
      </w:pPr>
      <w:bookmarkStart w:id="63" w:name="_Toc288394087"/>
      <w:bookmarkStart w:id="64" w:name="_Toc288410554"/>
      <w:bookmarkStart w:id="65" w:name="_Toc288410683"/>
      <w:bookmarkStart w:id="66" w:name="_Toc294246100"/>
      <w:bookmarkStart w:id="67" w:name="_Toc448304991"/>
      <w:r w:rsidRPr="00F233BB">
        <w:rPr>
          <w:sz w:val="24"/>
        </w:rPr>
        <w:t>Иностранный язык</w:t>
      </w:r>
      <w:bookmarkEnd w:id="63"/>
      <w:bookmarkEnd w:id="64"/>
      <w:bookmarkEnd w:id="65"/>
      <w:bookmarkEnd w:id="66"/>
      <w:bookmarkEnd w:id="67"/>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Предметное содержание речи</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Знакомство. </w:t>
      </w:r>
      <w:r w:rsidRPr="00F233BB">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Я и моя семья. </w:t>
      </w:r>
      <w:r w:rsidRPr="00F233BB">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F233BB">
        <w:rPr>
          <w:rFonts w:ascii="Times New Roman" w:hAnsi="Times New Roman"/>
          <w:color w:val="auto"/>
          <w:spacing w:val="2"/>
          <w:sz w:val="24"/>
          <w:szCs w:val="24"/>
        </w:rPr>
        <w:t xml:space="preserve">рядок дня, </w:t>
      </w:r>
      <w:r w:rsidRPr="00F233BB">
        <w:rPr>
          <w:rFonts w:ascii="Times New Roman" w:hAnsi="Times New Roman"/>
          <w:iCs/>
          <w:color w:val="auto"/>
          <w:spacing w:val="2"/>
          <w:sz w:val="24"/>
          <w:szCs w:val="24"/>
        </w:rPr>
        <w:t>домашние обязанности</w:t>
      </w:r>
      <w:r w:rsidRPr="00F233BB">
        <w:rPr>
          <w:rFonts w:ascii="Times New Roman" w:hAnsi="Times New Roman"/>
          <w:color w:val="auto"/>
          <w:spacing w:val="2"/>
          <w:sz w:val="24"/>
          <w:szCs w:val="24"/>
        </w:rPr>
        <w:t>)</w:t>
      </w:r>
      <w:r w:rsidRPr="00F233BB">
        <w:rPr>
          <w:rFonts w:ascii="Times New Roman" w:hAnsi="Times New Roman"/>
          <w:iCs/>
          <w:color w:val="auto"/>
          <w:spacing w:val="2"/>
          <w:sz w:val="24"/>
          <w:szCs w:val="24"/>
        </w:rPr>
        <w:t xml:space="preserve">. </w:t>
      </w:r>
      <w:r w:rsidRPr="00F233BB">
        <w:rPr>
          <w:rFonts w:ascii="Times New Roman" w:hAnsi="Times New Roman"/>
          <w:color w:val="auto"/>
          <w:spacing w:val="2"/>
          <w:sz w:val="24"/>
          <w:szCs w:val="24"/>
        </w:rPr>
        <w:t xml:space="preserve">Покупки в магазине: одежда, </w:t>
      </w:r>
      <w:r w:rsidRPr="00F233BB">
        <w:rPr>
          <w:rFonts w:ascii="Times New Roman" w:hAnsi="Times New Roman"/>
          <w:iCs/>
          <w:color w:val="auto"/>
          <w:spacing w:val="2"/>
          <w:sz w:val="24"/>
          <w:szCs w:val="24"/>
        </w:rPr>
        <w:t xml:space="preserve">обувь, </w:t>
      </w:r>
      <w:r w:rsidRPr="00F233BB">
        <w:rPr>
          <w:rFonts w:ascii="Times New Roman" w:hAnsi="Times New Roman"/>
          <w:color w:val="auto"/>
          <w:spacing w:val="2"/>
          <w:sz w:val="24"/>
          <w:szCs w:val="24"/>
        </w:rPr>
        <w:t xml:space="preserve">основные продукты питания. Любимая еда. </w:t>
      </w:r>
      <w:r w:rsidRPr="00F233BB">
        <w:rPr>
          <w:rFonts w:ascii="Times New Roman" w:hAnsi="Times New Roman"/>
          <w:color w:val="auto"/>
          <w:sz w:val="24"/>
          <w:szCs w:val="24"/>
        </w:rPr>
        <w:t>Семейные праздники: день рождения, Новый год/Рождество. Подарки.</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Мир моих увлечений. </w:t>
      </w:r>
      <w:r w:rsidRPr="00F233BB">
        <w:rPr>
          <w:rFonts w:ascii="Times New Roman" w:hAnsi="Times New Roman"/>
          <w:color w:val="auto"/>
          <w:spacing w:val="2"/>
          <w:sz w:val="24"/>
          <w:szCs w:val="24"/>
        </w:rPr>
        <w:t xml:space="preserve">Мои любимые занятия. Виды </w:t>
      </w:r>
      <w:r w:rsidRPr="00F233BB">
        <w:rPr>
          <w:rFonts w:ascii="Times New Roman" w:hAnsi="Times New Roman"/>
          <w:color w:val="auto"/>
          <w:sz w:val="24"/>
          <w:szCs w:val="24"/>
        </w:rPr>
        <w:t xml:space="preserve">спорта и спортивные игры. </w:t>
      </w:r>
      <w:r w:rsidRPr="00F233BB">
        <w:rPr>
          <w:rFonts w:ascii="Times New Roman" w:hAnsi="Times New Roman"/>
          <w:iCs/>
          <w:color w:val="auto"/>
          <w:sz w:val="24"/>
          <w:szCs w:val="24"/>
        </w:rPr>
        <w:t xml:space="preserve">Мои любимые сказки. </w:t>
      </w:r>
      <w:r w:rsidRPr="00F233BB">
        <w:rPr>
          <w:rFonts w:ascii="Times New Roman" w:hAnsi="Times New Roman"/>
          <w:color w:val="auto"/>
          <w:sz w:val="24"/>
          <w:szCs w:val="24"/>
        </w:rPr>
        <w:t xml:space="preserve">Выходной день </w:t>
      </w:r>
      <w:r w:rsidRPr="00F233BB">
        <w:rPr>
          <w:rFonts w:ascii="Times New Roman" w:hAnsi="Times New Roman"/>
          <w:iCs/>
          <w:color w:val="auto"/>
          <w:sz w:val="24"/>
          <w:szCs w:val="24"/>
        </w:rPr>
        <w:t xml:space="preserve">(в зоопарке, цирке), </w:t>
      </w:r>
      <w:r w:rsidRPr="00F233BB">
        <w:rPr>
          <w:rFonts w:ascii="Times New Roman" w:hAnsi="Times New Roman"/>
          <w:color w:val="auto"/>
          <w:sz w:val="24"/>
          <w:szCs w:val="24"/>
        </w:rPr>
        <w:t>каникулы.</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Я и мои друзья. </w:t>
      </w:r>
      <w:r w:rsidRPr="00F233BB">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Моя школа. </w:t>
      </w:r>
      <w:r w:rsidRPr="00F233BB">
        <w:rPr>
          <w:rFonts w:ascii="Times New Roman" w:hAnsi="Times New Roman"/>
          <w:color w:val="auto"/>
          <w:spacing w:val="2"/>
          <w:sz w:val="24"/>
          <w:szCs w:val="24"/>
        </w:rPr>
        <w:t xml:space="preserve">Классная комната, учебные предметы, </w:t>
      </w:r>
      <w:r w:rsidRPr="00F233BB">
        <w:rPr>
          <w:rFonts w:ascii="Times New Roman" w:hAnsi="Times New Roman"/>
          <w:color w:val="auto"/>
          <w:sz w:val="24"/>
          <w:szCs w:val="24"/>
        </w:rPr>
        <w:t>школьные принадлежности. Учебные занятия на уроках.</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Мир вокруг меня. </w:t>
      </w:r>
      <w:r w:rsidRPr="00F233BB">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F233BB">
        <w:rPr>
          <w:rFonts w:ascii="Times New Roman" w:hAnsi="Times New Roman"/>
          <w:iCs/>
          <w:color w:val="auto"/>
          <w:sz w:val="24"/>
          <w:szCs w:val="24"/>
        </w:rPr>
        <w:t xml:space="preserve">Дикие и домашние животные. </w:t>
      </w:r>
      <w:r w:rsidRPr="00F233BB">
        <w:rPr>
          <w:rFonts w:ascii="Times New Roman" w:hAnsi="Times New Roman"/>
          <w:color w:val="auto"/>
          <w:sz w:val="24"/>
          <w:szCs w:val="24"/>
        </w:rPr>
        <w:t>Любимое время года. Погода.</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pacing w:val="2"/>
          <w:sz w:val="24"/>
          <w:szCs w:val="24"/>
        </w:rPr>
        <w:t xml:space="preserve">Страна/страны изучаемого языка и родная страна. </w:t>
      </w:r>
      <w:r w:rsidRPr="00F233BB">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F233BB">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F233BB">
        <w:rPr>
          <w:rFonts w:ascii="Times New Roman" w:hAnsi="Times New Roman"/>
          <w:color w:val="auto"/>
          <w:sz w:val="24"/>
          <w:szCs w:val="24"/>
        </w:rPr>
        <w:t xml:space="preserve"> время совместной игры, в магазине).</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Коммуникативные умения по видам речевой деятельности</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bCs/>
          <w:color w:val="auto"/>
          <w:sz w:val="24"/>
          <w:szCs w:val="24"/>
        </w:rPr>
        <w:t>В русле говорения</w:t>
      </w:r>
      <w:r w:rsidR="00850155" w:rsidRPr="00F233BB">
        <w:rPr>
          <w:rFonts w:ascii="Times New Roman" w:hAnsi="Times New Roman"/>
          <w:b/>
          <w:b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iCs/>
          <w:color w:val="auto"/>
          <w:sz w:val="24"/>
          <w:szCs w:val="24"/>
        </w:rPr>
        <w:t>1.</w:t>
      </w:r>
      <w:r w:rsidRPr="00F233BB">
        <w:rPr>
          <w:rFonts w:ascii="Times New Roman" w:hAnsi="Times New Roman"/>
          <w:iCs/>
          <w:color w:val="auto"/>
          <w:sz w:val="24"/>
          <w:szCs w:val="24"/>
        </w:rPr>
        <w:t> </w:t>
      </w:r>
      <w:r w:rsidRPr="00F233BB">
        <w:rPr>
          <w:rFonts w:ascii="Times New Roman" w:hAnsi="Times New Roman"/>
          <w:iCs/>
          <w:color w:val="auto"/>
          <w:sz w:val="24"/>
          <w:szCs w:val="24"/>
        </w:rPr>
        <w:t>Диалогическая форма</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Уметь вести:</w:t>
      </w:r>
    </w:p>
    <w:p w:rsidR="00ED000B" w:rsidRPr="00F233BB" w:rsidRDefault="00ED000B" w:rsidP="00423387">
      <w:pPr>
        <w:pStyle w:val="21"/>
        <w:spacing w:line="276" w:lineRule="auto"/>
        <w:ind w:right="-2" w:firstLine="426"/>
        <w:rPr>
          <w:sz w:val="24"/>
        </w:rPr>
      </w:pPr>
      <w:r w:rsidRPr="00F233BB">
        <w:rPr>
          <w:sz w:val="24"/>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D000B" w:rsidRPr="00F233BB" w:rsidRDefault="00ED000B" w:rsidP="00423387">
      <w:pPr>
        <w:pStyle w:val="21"/>
        <w:spacing w:line="276" w:lineRule="auto"/>
        <w:ind w:right="-2" w:firstLine="426"/>
        <w:rPr>
          <w:sz w:val="24"/>
        </w:rPr>
      </w:pPr>
      <w:r w:rsidRPr="00F233BB">
        <w:rPr>
          <w:sz w:val="24"/>
        </w:rPr>
        <w:t>диалог­расспрос (запрос информации и ответ на него);</w:t>
      </w:r>
    </w:p>
    <w:p w:rsidR="00ED000B" w:rsidRPr="00F233BB" w:rsidRDefault="00ED000B" w:rsidP="00423387">
      <w:pPr>
        <w:pStyle w:val="21"/>
        <w:spacing w:line="276" w:lineRule="auto"/>
        <w:ind w:right="-2" w:firstLine="426"/>
        <w:rPr>
          <w:iCs/>
          <w:sz w:val="24"/>
        </w:rPr>
      </w:pPr>
      <w:r w:rsidRPr="00F233BB">
        <w:rPr>
          <w:sz w:val="24"/>
        </w:rPr>
        <w:t>диалог — побуждение к действию.</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iCs/>
          <w:color w:val="auto"/>
          <w:sz w:val="24"/>
          <w:szCs w:val="24"/>
        </w:rPr>
        <w:t>2.</w:t>
      </w:r>
      <w:r w:rsidRPr="00F233BB">
        <w:rPr>
          <w:rFonts w:ascii="Times New Roman" w:hAnsi="Times New Roman"/>
          <w:iCs/>
          <w:color w:val="auto"/>
          <w:sz w:val="24"/>
          <w:szCs w:val="24"/>
        </w:rPr>
        <w:t> </w:t>
      </w:r>
      <w:r w:rsidRPr="00F233BB">
        <w:rPr>
          <w:rFonts w:ascii="Times New Roman" w:hAnsi="Times New Roman"/>
          <w:iCs/>
          <w:color w:val="auto"/>
          <w:sz w:val="24"/>
          <w:szCs w:val="24"/>
        </w:rPr>
        <w:t>Монологическая форма</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F233BB">
        <w:rPr>
          <w:rFonts w:ascii="Times New Roman" w:hAnsi="Times New Roman"/>
          <w:iCs/>
          <w:color w:val="auto"/>
          <w:spacing w:val="2"/>
          <w:sz w:val="24"/>
          <w:szCs w:val="24"/>
        </w:rPr>
        <w:t>характеристика (персона</w:t>
      </w:r>
      <w:r w:rsidRPr="00F233BB">
        <w:rPr>
          <w:rFonts w:ascii="Times New Roman" w:hAnsi="Times New Roman"/>
          <w:iCs/>
          <w:color w:val="auto"/>
          <w:sz w:val="24"/>
          <w:szCs w:val="24"/>
        </w:rPr>
        <w:t>жей).</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В русле аудирования</w:t>
      </w:r>
      <w:r w:rsidR="00850155" w:rsidRPr="00F233BB">
        <w:rPr>
          <w:rFonts w:ascii="Times New Roman" w:hAnsi="Times New Roman"/>
          <w:b/>
          <w:b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Воспринимать на слух и понимать:</w:t>
      </w:r>
    </w:p>
    <w:p w:rsidR="00ED000B" w:rsidRPr="00F233BB" w:rsidRDefault="00ED000B" w:rsidP="00423387">
      <w:pPr>
        <w:pStyle w:val="21"/>
        <w:spacing w:line="276" w:lineRule="auto"/>
        <w:ind w:right="-2" w:firstLine="426"/>
        <w:rPr>
          <w:sz w:val="24"/>
        </w:rPr>
      </w:pPr>
      <w:r w:rsidRPr="00F233BB">
        <w:rPr>
          <w:sz w:val="24"/>
        </w:rPr>
        <w:t>речь учителя и одноклассников в процессе общения на уроке и вербально/невербально реагировать на услышанное;</w:t>
      </w:r>
    </w:p>
    <w:p w:rsidR="00ED000B" w:rsidRPr="00F233BB" w:rsidRDefault="00ED000B" w:rsidP="00423387">
      <w:pPr>
        <w:pStyle w:val="21"/>
        <w:spacing w:line="276" w:lineRule="auto"/>
        <w:ind w:right="-2" w:firstLine="426"/>
        <w:rPr>
          <w:sz w:val="24"/>
        </w:rPr>
      </w:pPr>
      <w:r w:rsidRPr="00F233BB">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В русле чтения</w:t>
      </w:r>
      <w:r w:rsidR="00850155" w:rsidRPr="00F233BB">
        <w:rPr>
          <w:rFonts w:ascii="Times New Roman" w:hAnsi="Times New Roman"/>
          <w:b/>
          <w:b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Читать:</w:t>
      </w:r>
    </w:p>
    <w:p w:rsidR="00ED000B" w:rsidRPr="00F233BB" w:rsidRDefault="00ED000B" w:rsidP="00423387">
      <w:pPr>
        <w:pStyle w:val="21"/>
        <w:spacing w:line="276" w:lineRule="auto"/>
        <w:ind w:right="-2" w:firstLine="426"/>
        <w:rPr>
          <w:sz w:val="24"/>
        </w:rPr>
      </w:pPr>
      <w:r w:rsidRPr="00F233BB">
        <w:rPr>
          <w:sz w:val="24"/>
        </w:rPr>
        <w:t>вслух небольшие тексты, построенные на изученном языковом материале;</w:t>
      </w:r>
    </w:p>
    <w:p w:rsidR="00ED000B" w:rsidRPr="00F233BB" w:rsidRDefault="00ED000B" w:rsidP="00423387">
      <w:pPr>
        <w:pStyle w:val="21"/>
        <w:spacing w:line="276" w:lineRule="auto"/>
        <w:ind w:right="-2" w:firstLine="426"/>
        <w:rPr>
          <w:sz w:val="24"/>
        </w:rPr>
      </w:pPr>
      <w:r w:rsidRPr="00F233BB">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233BB">
        <w:rPr>
          <w:sz w:val="24"/>
        </w:rPr>
        <w:t> </w:t>
      </w:r>
      <w:r w:rsidRPr="00F233BB">
        <w:rPr>
          <w:sz w:val="24"/>
        </w:rPr>
        <w:t>т.</w:t>
      </w:r>
      <w:r w:rsidRPr="00F233BB">
        <w:rPr>
          <w:sz w:val="24"/>
        </w:rPr>
        <w:t> </w:t>
      </w:r>
      <w:r w:rsidRPr="00F233BB">
        <w:rPr>
          <w:sz w:val="24"/>
        </w:rPr>
        <w:t>д.).</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В русле письма</w:t>
      </w:r>
      <w:r w:rsidR="00850155" w:rsidRPr="00F233BB">
        <w:rPr>
          <w:rFonts w:ascii="Times New Roman" w:hAnsi="Times New Roman"/>
          <w:b/>
          <w:bCs/>
          <w:color w:val="auto"/>
          <w:sz w:val="24"/>
          <w:szCs w:val="24"/>
        </w:rPr>
        <w:t>.</w:t>
      </w:r>
    </w:p>
    <w:p w:rsidR="00ED000B" w:rsidRPr="00F233BB" w:rsidRDefault="00ED000B" w:rsidP="00423387">
      <w:pPr>
        <w:pStyle w:val="21"/>
        <w:spacing w:line="276" w:lineRule="auto"/>
        <w:ind w:right="-2" w:firstLine="426"/>
        <w:rPr>
          <w:sz w:val="24"/>
        </w:rPr>
      </w:pPr>
      <w:r w:rsidRPr="00F233BB">
        <w:rPr>
          <w:sz w:val="24"/>
        </w:rPr>
        <w:t>Владеть:</w:t>
      </w:r>
    </w:p>
    <w:p w:rsidR="00ED000B" w:rsidRPr="00F233BB" w:rsidRDefault="00ED000B" w:rsidP="00423387">
      <w:pPr>
        <w:pStyle w:val="21"/>
        <w:spacing w:line="276" w:lineRule="auto"/>
        <w:ind w:right="-2" w:firstLine="426"/>
        <w:rPr>
          <w:sz w:val="24"/>
        </w:rPr>
      </w:pPr>
      <w:r w:rsidRPr="00F233BB">
        <w:rPr>
          <w:sz w:val="24"/>
        </w:rPr>
        <w:t>умением выписывать из текста слова, словосочетания и предложения;</w:t>
      </w:r>
    </w:p>
    <w:p w:rsidR="00ED000B" w:rsidRPr="00F233BB" w:rsidRDefault="00ED000B" w:rsidP="00423387">
      <w:pPr>
        <w:pStyle w:val="21"/>
        <w:spacing w:line="276" w:lineRule="auto"/>
        <w:ind w:right="-2" w:firstLine="426"/>
        <w:rPr>
          <w:sz w:val="24"/>
        </w:rPr>
      </w:pPr>
      <w:r w:rsidRPr="00F233BB">
        <w:rPr>
          <w:sz w:val="24"/>
        </w:rPr>
        <w:t>основами письменной речи: писать по образцу поздравление с праздником, короткое личное письмо.</w:t>
      </w:r>
    </w:p>
    <w:p w:rsidR="00ED000B" w:rsidRPr="00F233BB" w:rsidRDefault="00ED000B" w:rsidP="00423387">
      <w:pPr>
        <w:pStyle w:val="af6"/>
        <w:spacing w:before="0" w:after="0" w:line="276" w:lineRule="auto"/>
        <w:ind w:right="-2" w:firstLine="426"/>
        <w:jc w:val="both"/>
        <w:rPr>
          <w:rFonts w:ascii="Times New Roman" w:hAnsi="Times New Roman"/>
          <w:i w:val="0"/>
          <w:color w:val="auto"/>
          <w:sz w:val="24"/>
          <w:szCs w:val="24"/>
        </w:rPr>
      </w:pPr>
      <w:r w:rsidRPr="00F233BB">
        <w:rPr>
          <w:rFonts w:ascii="Times New Roman" w:hAnsi="Times New Roman"/>
          <w:i w:val="0"/>
          <w:color w:val="auto"/>
          <w:sz w:val="24"/>
          <w:szCs w:val="24"/>
        </w:rPr>
        <w:t>Языковые средства и навыки пользования ими</w:t>
      </w:r>
      <w:r w:rsidR="00850155" w:rsidRPr="00F233BB">
        <w:rPr>
          <w:rFonts w:ascii="Times New Roman" w:hAnsi="Times New Roman"/>
          <w:i w:val="0"/>
          <w:color w:val="auto"/>
          <w:sz w:val="24"/>
          <w:szCs w:val="24"/>
        </w:rPr>
        <w:t>.</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iCs/>
          <w:color w:val="auto"/>
          <w:sz w:val="24"/>
          <w:szCs w:val="24"/>
        </w:rPr>
        <w:t>Английский язык</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Графика, каллиграфия, орфография. </w:t>
      </w:r>
      <w:r w:rsidRPr="00F233BB">
        <w:rPr>
          <w:rFonts w:ascii="Times New Roman" w:hAnsi="Times New Roman"/>
          <w:color w:val="auto"/>
          <w:sz w:val="24"/>
          <w:szCs w:val="24"/>
        </w:rPr>
        <w:t xml:space="preserve">Все буквы английского алфавита. Основные буквосочетания. Звуко­буквенные </w:t>
      </w:r>
      <w:r w:rsidRPr="00F233BB">
        <w:rPr>
          <w:rFonts w:ascii="Times New Roman" w:hAnsi="Times New Roman"/>
          <w:color w:val="auto"/>
          <w:spacing w:val="2"/>
          <w:sz w:val="24"/>
          <w:szCs w:val="24"/>
        </w:rPr>
        <w:t xml:space="preserve">соответствия. Знаки транскрипции. Апостроф. Основные </w:t>
      </w:r>
      <w:r w:rsidRPr="00F233BB">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Фонетическая сторона речи. </w:t>
      </w:r>
      <w:r w:rsidRPr="00F233BB">
        <w:rPr>
          <w:rFonts w:ascii="Times New Roman" w:hAnsi="Times New Roman"/>
          <w:color w:val="auto"/>
          <w:sz w:val="24"/>
          <w:szCs w:val="24"/>
        </w:rPr>
        <w:t>Адекватное произношение и различение на слух всех звуков и звукосочетаний англий</w:t>
      </w:r>
      <w:r w:rsidRPr="00F233BB">
        <w:rPr>
          <w:rFonts w:ascii="Times New Roman" w:hAnsi="Times New Roman"/>
          <w:color w:val="auto"/>
          <w:spacing w:val="2"/>
          <w:sz w:val="24"/>
          <w:szCs w:val="24"/>
        </w:rPr>
        <w:t xml:space="preserve">ского языка. Соблюдение норм произношения: долгота и </w:t>
      </w:r>
      <w:r w:rsidRPr="00F233BB">
        <w:rPr>
          <w:rFonts w:ascii="Times New Roman" w:hAnsi="Times New Roman"/>
          <w:color w:val="auto"/>
          <w:sz w:val="24"/>
          <w:szCs w:val="24"/>
        </w:rPr>
        <w:t xml:space="preserve">краткость гласных, отсутствие оглушения звонких согласных </w:t>
      </w:r>
      <w:r w:rsidRPr="00F233BB">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F233BB">
        <w:rPr>
          <w:rFonts w:ascii="Times New Roman" w:hAnsi="Times New Roman"/>
          <w:iCs/>
          <w:color w:val="auto"/>
          <w:spacing w:val="2"/>
          <w:sz w:val="24"/>
          <w:szCs w:val="24"/>
        </w:rPr>
        <w:t xml:space="preserve">Связующее «r» (thereis/thereare). </w:t>
      </w:r>
      <w:r w:rsidRPr="00F233BB">
        <w:rPr>
          <w:rFonts w:ascii="Times New Roman" w:hAnsi="Times New Roman"/>
          <w:color w:val="auto"/>
          <w:spacing w:val="2"/>
          <w:sz w:val="24"/>
          <w:szCs w:val="24"/>
        </w:rPr>
        <w:t>Ударение в слове, фразе.</w:t>
      </w:r>
      <w:r w:rsidRPr="00F233BB">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002F530A" w:rsidRPr="00F233BB">
        <w:rPr>
          <w:rFonts w:ascii="Times New Roman" w:hAnsi="Times New Roman"/>
          <w:iCs/>
          <w:color w:val="auto"/>
          <w:spacing w:val="2"/>
          <w:sz w:val="24"/>
          <w:szCs w:val="24"/>
        </w:rPr>
        <w:t xml:space="preserve"> </w:t>
      </w:r>
      <w:r w:rsidRPr="00F233BB">
        <w:rPr>
          <w:rFonts w:ascii="Times New Roman" w:hAnsi="Times New Roman"/>
          <w:color w:val="auto"/>
          <w:spacing w:val="2"/>
          <w:sz w:val="24"/>
          <w:szCs w:val="24"/>
        </w:rPr>
        <w:t>Ритмико­интонационные особенности повествовательного, побудительного</w:t>
      </w:r>
      <w:r w:rsidR="002F530A" w:rsidRPr="00F233BB">
        <w:rPr>
          <w:rFonts w:ascii="Times New Roman" w:hAnsi="Times New Roman"/>
          <w:color w:val="auto"/>
          <w:spacing w:val="2"/>
          <w:sz w:val="24"/>
          <w:szCs w:val="24"/>
        </w:rPr>
        <w:t xml:space="preserve"> </w:t>
      </w:r>
      <w:r w:rsidRPr="00F233BB">
        <w:rPr>
          <w:rFonts w:ascii="Times New Roman" w:hAnsi="Times New Roman"/>
          <w:color w:val="auto"/>
          <w:sz w:val="24"/>
          <w:szCs w:val="24"/>
        </w:rPr>
        <w:t>и вопросительного (общий и специальный вопрос) предложе</w:t>
      </w:r>
      <w:r w:rsidRPr="00F233BB">
        <w:rPr>
          <w:rFonts w:ascii="Times New Roman" w:hAnsi="Times New Roman"/>
          <w:color w:val="auto"/>
          <w:spacing w:val="2"/>
          <w:sz w:val="24"/>
          <w:szCs w:val="24"/>
        </w:rPr>
        <w:t xml:space="preserve">ний. </w:t>
      </w:r>
      <w:r w:rsidRPr="00F233BB">
        <w:rPr>
          <w:rFonts w:ascii="Times New Roman" w:hAnsi="Times New Roman"/>
          <w:iCs/>
          <w:color w:val="auto"/>
          <w:spacing w:val="2"/>
          <w:sz w:val="24"/>
          <w:szCs w:val="24"/>
        </w:rPr>
        <w:t xml:space="preserve">Интонация перечисления. Чтение по транскрипции </w:t>
      </w:r>
      <w:r w:rsidRPr="00F233BB">
        <w:rPr>
          <w:rFonts w:ascii="Times New Roman" w:hAnsi="Times New Roman"/>
          <w:iCs/>
          <w:color w:val="auto"/>
          <w:sz w:val="24"/>
          <w:szCs w:val="24"/>
        </w:rPr>
        <w:t>изученных слов.</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Лексическая сторона речи. </w:t>
      </w:r>
      <w:r w:rsidRPr="00F233BB">
        <w:rPr>
          <w:rFonts w:ascii="Times New Roman" w:hAnsi="Times New Roman"/>
          <w:color w:val="auto"/>
          <w:spacing w:val="-2"/>
          <w:sz w:val="24"/>
          <w:szCs w:val="24"/>
        </w:rPr>
        <w:t>Лексические единицы, обслу</w:t>
      </w:r>
      <w:r w:rsidRPr="00F233BB">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233BB">
        <w:rPr>
          <w:rFonts w:ascii="Times New Roman" w:hAnsi="Times New Roman"/>
          <w:color w:val="auto"/>
          <w:spacing w:val="2"/>
          <w:sz w:val="24"/>
          <w:szCs w:val="24"/>
        </w:rPr>
        <w:t xml:space="preserve">устойчивые словосочетания, оценочная лексика и речевые </w:t>
      </w:r>
      <w:r w:rsidRPr="00F233BB">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F233BB">
        <w:rPr>
          <w:rFonts w:ascii="Times New Roman" w:hAnsi="Times New Roman"/>
          <w:color w:val="auto"/>
          <w:spacing w:val="2"/>
          <w:sz w:val="24"/>
          <w:szCs w:val="24"/>
        </w:rPr>
        <w:t xml:space="preserve">doctor, film). </w:t>
      </w:r>
      <w:r w:rsidRPr="00F233BB">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F233BB">
        <w:rPr>
          <w:rFonts w:ascii="Times New Roman" w:hAnsi="Times New Roman"/>
          <w:iCs/>
          <w:color w:val="auto"/>
          <w:sz w:val="24"/>
          <w:szCs w:val="24"/>
        </w:rPr>
        <w:t>­ful, ­ly, ­teen, ­ty, ­th), словосложение (postcard), конверсия (play — toplay).</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 xml:space="preserve">Грамматическая сторона речи. </w:t>
      </w:r>
      <w:r w:rsidRPr="00F233BB">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F233BB">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F233BB">
        <w:rPr>
          <w:rFonts w:ascii="Times New Roman" w:hAnsi="Times New Roman"/>
          <w:color w:val="auto"/>
          <w:sz w:val="24"/>
          <w:szCs w:val="24"/>
        </w:rPr>
        <w:t xml:space="preserve">слов в предложении. </w:t>
      </w:r>
      <w:r w:rsidRPr="00F233BB">
        <w:rPr>
          <w:rFonts w:ascii="Times New Roman" w:hAnsi="Times New Roman"/>
          <w:color w:val="auto"/>
          <w:sz w:val="24"/>
          <w:szCs w:val="24"/>
        </w:rPr>
        <w:lastRenderedPageBreak/>
        <w:t xml:space="preserve">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w:t>
      </w:r>
      <w:r w:rsidRPr="00F233BB">
        <w:rPr>
          <w:rFonts w:ascii="Times New Roman" w:hAnsi="Times New Roman"/>
          <w:iCs/>
          <w:color w:val="auto"/>
          <w:sz w:val="24"/>
          <w:szCs w:val="24"/>
        </w:rPr>
        <w:t>Безличные предложения в настоящем времени (Itiscold. It’sfiveo</w:t>
      </w:r>
      <w:r w:rsidRPr="00F233BB">
        <w:rPr>
          <w:rFonts w:ascii="Times New Roman" w:hAnsi="Times New Roman"/>
          <w:color w:val="auto"/>
          <w:sz w:val="24"/>
          <w:szCs w:val="24"/>
        </w:rPr>
        <w:t>’</w:t>
      </w:r>
      <w:r w:rsidRPr="00F233BB">
        <w:rPr>
          <w:rFonts w:ascii="Times New Roman" w:hAnsi="Times New Roman"/>
          <w:iCs/>
          <w:color w:val="auto"/>
          <w:sz w:val="24"/>
          <w:szCs w:val="24"/>
        </w:rPr>
        <w:t>clock.).</w:t>
      </w:r>
      <w:r w:rsidRPr="00F233BB">
        <w:rPr>
          <w:rFonts w:ascii="Times New Roman" w:hAnsi="Times New Roman"/>
          <w:color w:val="auto"/>
          <w:sz w:val="24"/>
          <w:szCs w:val="24"/>
        </w:rPr>
        <w:t xml:space="preserve"> Предложения с оборотом thereis/thereare. Простые распространённые предложения. Предложения </w:t>
      </w:r>
      <w:r w:rsidRPr="00F233BB">
        <w:rPr>
          <w:rFonts w:ascii="Times New Roman" w:hAnsi="Times New Roman"/>
          <w:color w:val="auto"/>
          <w:spacing w:val="2"/>
          <w:sz w:val="24"/>
          <w:szCs w:val="24"/>
        </w:rPr>
        <w:t xml:space="preserve">с однородными членами. </w:t>
      </w:r>
      <w:r w:rsidRPr="00F233BB">
        <w:rPr>
          <w:rFonts w:ascii="Times New Roman" w:hAnsi="Times New Roman"/>
          <w:iCs/>
          <w:color w:val="auto"/>
          <w:spacing w:val="2"/>
          <w:sz w:val="24"/>
          <w:szCs w:val="24"/>
        </w:rPr>
        <w:t xml:space="preserve">Сложносочинённые предложения </w:t>
      </w:r>
      <w:r w:rsidRPr="00F233BB">
        <w:rPr>
          <w:rFonts w:ascii="Times New Roman" w:hAnsi="Times New Roman"/>
          <w:iCs/>
          <w:color w:val="auto"/>
          <w:sz w:val="24"/>
          <w:szCs w:val="24"/>
        </w:rPr>
        <w:t>с союзами and и but.</w:t>
      </w:r>
      <w:r w:rsidR="002F530A" w:rsidRPr="00F233BB">
        <w:rPr>
          <w:rFonts w:ascii="Times New Roman" w:hAnsi="Times New Roman"/>
          <w:iCs/>
          <w:color w:val="auto"/>
          <w:sz w:val="24"/>
          <w:szCs w:val="24"/>
        </w:rPr>
        <w:t xml:space="preserve"> </w:t>
      </w:r>
      <w:r w:rsidRPr="00F233BB">
        <w:rPr>
          <w:rFonts w:ascii="Times New Roman" w:hAnsi="Times New Roman"/>
          <w:iCs/>
          <w:color w:val="auto"/>
          <w:sz w:val="24"/>
          <w:szCs w:val="24"/>
        </w:rPr>
        <w:t>Сложноподчинённые предложения с because.</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Правильные и неправильные глаголы в Present, Future, </w:t>
      </w:r>
      <w:r w:rsidRPr="00F233BB">
        <w:rPr>
          <w:rFonts w:ascii="Times New Roman" w:hAnsi="Times New Roman"/>
          <w:color w:val="auto"/>
          <w:sz w:val="24"/>
          <w:szCs w:val="24"/>
        </w:rPr>
        <w:t>PastSimple (Indefinite). Неопределённая форма глагола. Гла</w:t>
      </w:r>
      <w:r w:rsidRPr="00F233BB">
        <w:rPr>
          <w:rFonts w:ascii="Times New Roman" w:hAnsi="Times New Roman"/>
          <w:color w:val="auto"/>
          <w:spacing w:val="2"/>
          <w:sz w:val="24"/>
          <w:szCs w:val="24"/>
        </w:rPr>
        <w:t>гол­связка</w:t>
      </w:r>
      <w:r w:rsidR="002F530A" w:rsidRPr="00F233BB">
        <w:rPr>
          <w:rFonts w:ascii="Times New Roman" w:hAnsi="Times New Roman"/>
          <w:color w:val="auto"/>
          <w:spacing w:val="2"/>
          <w:sz w:val="24"/>
          <w:szCs w:val="24"/>
        </w:rPr>
        <w:t xml:space="preserve"> </w:t>
      </w:r>
      <w:r w:rsidRPr="00F233BB">
        <w:rPr>
          <w:rFonts w:ascii="Times New Roman" w:hAnsi="Times New Roman"/>
          <w:color w:val="auto"/>
          <w:spacing w:val="2"/>
          <w:sz w:val="24"/>
          <w:szCs w:val="24"/>
          <w:lang w:val="en-US"/>
        </w:rPr>
        <w:t>tobe</w:t>
      </w:r>
      <w:r w:rsidRPr="00F233BB">
        <w:rPr>
          <w:rFonts w:ascii="Times New Roman" w:hAnsi="Times New Roman"/>
          <w:color w:val="auto"/>
          <w:spacing w:val="2"/>
          <w:sz w:val="24"/>
          <w:szCs w:val="24"/>
        </w:rPr>
        <w:t>. Модальные</w:t>
      </w:r>
      <w:r w:rsidR="002F530A" w:rsidRPr="00F233BB">
        <w:rPr>
          <w:rFonts w:ascii="Times New Roman" w:hAnsi="Times New Roman"/>
          <w:color w:val="auto"/>
          <w:spacing w:val="2"/>
          <w:sz w:val="24"/>
          <w:szCs w:val="24"/>
        </w:rPr>
        <w:t xml:space="preserve"> </w:t>
      </w:r>
      <w:r w:rsidRPr="00F233BB">
        <w:rPr>
          <w:rFonts w:ascii="Times New Roman" w:hAnsi="Times New Roman"/>
          <w:color w:val="auto"/>
          <w:spacing w:val="2"/>
          <w:sz w:val="24"/>
          <w:szCs w:val="24"/>
        </w:rPr>
        <w:t xml:space="preserve">глаголы </w:t>
      </w:r>
      <w:r w:rsidRPr="00F233BB">
        <w:rPr>
          <w:rFonts w:ascii="Times New Roman" w:hAnsi="Times New Roman"/>
          <w:color w:val="auto"/>
          <w:spacing w:val="2"/>
          <w:sz w:val="24"/>
          <w:szCs w:val="24"/>
          <w:lang w:val="en-US"/>
        </w:rPr>
        <w:t>can</w:t>
      </w:r>
      <w:r w:rsidRPr="00F233BB">
        <w:rPr>
          <w:rFonts w:ascii="Times New Roman" w:hAnsi="Times New Roman"/>
          <w:color w:val="auto"/>
          <w:spacing w:val="2"/>
          <w:sz w:val="24"/>
          <w:szCs w:val="24"/>
        </w:rPr>
        <w:t xml:space="preserve">, </w:t>
      </w:r>
      <w:r w:rsidRPr="00F233BB">
        <w:rPr>
          <w:rFonts w:ascii="Times New Roman" w:hAnsi="Times New Roman"/>
          <w:color w:val="auto"/>
          <w:spacing w:val="2"/>
          <w:sz w:val="24"/>
          <w:szCs w:val="24"/>
          <w:lang w:val="en-US"/>
        </w:rPr>
        <w:t>may</w:t>
      </w:r>
      <w:r w:rsidRPr="00F233BB">
        <w:rPr>
          <w:rFonts w:ascii="Times New Roman" w:hAnsi="Times New Roman"/>
          <w:color w:val="auto"/>
          <w:spacing w:val="2"/>
          <w:sz w:val="24"/>
          <w:szCs w:val="24"/>
        </w:rPr>
        <w:t xml:space="preserve">, </w:t>
      </w:r>
      <w:r w:rsidRPr="00F233BB">
        <w:rPr>
          <w:rFonts w:ascii="Times New Roman" w:hAnsi="Times New Roman"/>
          <w:color w:val="auto"/>
          <w:spacing w:val="2"/>
          <w:sz w:val="24"/>
          <w:szCs w:val="24"/>
          <w:lang w:val="en-US"/>
        </w:rPr>
        <w:t>must</w:t>
      </w:r>
      <w:r w:rsidRPr="00F233BB">
        <w:rPr>
          <w:rFonts w:ascii="Times New Roman" w:hAnsi="Times New Roman"/>
          <w:color w:val="auto"/>
          <w:spacing w:val="2"/>
          <w:sz w:val="24"/>
          <w:szCs w:val="24"/>
        </w:rPr>
        <w:t xml:space="preserve">, </w:t>
      </w:r>
      <w:r w:rsidRPr="00F233BB">
        <w:rPr>
          <w:rFonts w:ascii="Times New Roman" w:hAnsi="Times New Roman"/>
          <w:iCs/>
          <w:color w:val="auto"/>
          <w:spacing w:val="2"/>
          <w:sz w:val="24"/>
          <w:szCs w:val="24"/>
          <w:lang w:val="en-US"/>
        </w:rPr>
        <w:t>haveto</w:t>
      </w:r>
      <w:r w:rsidRPr="00F233BB">
        <w:rPr>
          <w:rFonts w:ascii="Times New Roman" w:hAnsi="Times New Roman"/>
          <w:color w:val="auto"/>
          <w:spacing w:val="2"/>
          <w:sz w:val="24"/>
          <w:szCs w:val="24"/>
        </w:rPr>
        <w:t xml:space="preserve">. Глагольные конструкции I’dliketo… Существительные в единственном и множественном числе (образованные по </w:t>
      </w:r>
      <w:r w:rsidRPr="00F233BB">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F233BB">
        <w:rPr>
          <w:rFonts w:ascii="Times New Roman" w:hAnsi="Times New Roman"/>
          <w:iCs/>
          <w:color w:val="auto"/>
          <w:sz w:val="24"/>
          <w:szCs w:val="24"/>
        </w:rPr>
        <w:t>неопределённые (some, any — некоторые случаи употребления).</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iCs/>
          <w:color w:val="auto"/>
          <w:spacing w:val="2"/>
          <w:sz w:val="24"/>
          <w:szCs w:val="24"/>
        </w:rPr>
        <w:t>Наречия</w:t>
      </w:r>
      <w:r w:rsidR="002F530A" w:rsidRPr="00F233BB">
        <w:rPr>
          <w:rFonts w:ascii="Times New Roman" w:hAnsi="Times New Roman"/>
          <w:iCs/>
          <w:color w:val="auto"/>
          <w:spacing w:val="2"/>
          <w:sz w:val="24"/>
          <w:szCs w:val="24"/>
          <w:lang w:val="en-US"/>
        </w:rPr>
        <w:t xml:space="preserve"> </w:t>
      </w:r>
      <w:r w:rsidRPr="00F233BB">
        <w:rPr>
          <w:rFonts w:ascii="Times New Roman" w:hAnsi="Times New Roman"/>
          <w:iCs/>
          <w:color w:val="auto"/>
          <w:spacing w:val="2"/>
          <w:sz w:val="24"/>
          <w:szCs w:val="24"/>
        </w:rPr>
        <w:t>времени</w:t>
      </w:r>
      <w:r w:rsidRPr="00F233BB">
        <w:rPr>
          <w:rFonts w:ascii="Times New Roman" w:hAnsi="Times New Roman"/>
          <w:iCs/>
          <w:color w:val="auto"/>
          <w:spacing w:val="2"/>
          <w:sz w:val="24"/>
          <w:szCs w:val="24"/>
          <w:lang w:val="en-US"/>
        </w:rPr>
        <w:t xml:space="preserve"> (yesterday, tomorrow, never, usually, </w:t>
      </w:r>
      <w:r w:rsidRPr="00F233BB">
        <w:rPr>
          <w:rFonts w:ascii="Times New Roman" w:hAnsi="Times New Roman"/>
          <w:iCs/>
          <w:color w:val="auto"/>
          <w:sz w:val="24"/>
          <w:szCs w:val="24"/>
          <w:lang w:val="en-US"/>
        </w:rPr>
        <w:t xml:space="preserve">often, sometimes). </w:t>
      </w:r>
      <w:r w:rsidRPr="00F233BB">
        <w:rPr>
          <w:rFonts w:ascii="Times New Roman" w:hAnsi="Times New Roman"/>
          <w:iCs/>
          <w:color w:val="auto"/>
          <w:sz w:val="24"/>
          <w:szCs w:val="24"/>
        </w:rPr>
        <w:t>Наречия степени (much, little, very).</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Количественные числительные (до 100), порядковые числительные (до 30).</w:t>
      </w:r>
    </w:p>
    <w:p w:rsidR="00ED000B" w:rsidRPr="00F233BB" w:rsidRDefault="00ED000B" w:rsidP="00423387">
      <w:pPr>
        <w:pStyle w:val="a7"/>
        <w:spacing w:line="276" w:lineRule="auto"/>
        <w:ind w:right="-2" w:firstLine="426"/>
        <w:rPr>
          <w:rFonts w:ascii="Times New Roman" w:hAnsi="Times New Roman"/>
          <w:b/>
          <w:bCs/>
          <w:iCs/>
          <w:color w:val="auto"/>
          <w:sz w:val="24"/>
          <w:szCs w:val="24"/>
          <w:lang w:val="en-US"/>
        </w:rPr>
      </w:pPr>
      <w:r w:rsidRPr="00F233BB">
        <w:rPr>
          <w:rFonts w:ascii="Times New Roman" w:hAnsi="Times New Roman"/>
          <w:color w:val="auto"/>
          <w:spacing w:val="2"/>
          <w:sz w:val="24"/>
          <w:szCs w:val="24"/>
        </w:rPr>
        <w:t>Наиболее</w:t>
      </w:r>
      <w:r w:rsidR="002F530A" w:rsidRPr="00F233BB">
        <w:rPr>
          <w:rFonts w:ascii="Times New Roman" w:hAnsi="Times New Roman"/>
          <w:color w:val="auto"/>
          <w:spacing w:val="2"/>
          <w:sz w:val="24"/>
          <w:szCs w:val="24"/>
          <w:lang w:val="en-US"/>
        </w:rPr>
        <w:t xml:space="preserve"> </w:t>
      </w:r>
      <w:r w:rsidRPr="00F233BB">
        <w:rPr>
          <w:rFonts w:ascii="Times New Roman" w:hAnsi="Times New Roman"/>
          <w:color w:val="auto"/>
          <w:spacing w:val="2"/>
          <w:sz w:val="24"/>
          <w:szCs w:val="24"/>
        </w:rPr>
        <w:t>употребительные</w:t>
      </w:r>
      <w:r w:rsidR="002F530A" w:rsidRPr="00F233BB">
        <w:rPr>
          <w:rFonts w:ascii="Times New Roman" w:hAnsi="Times New Roman"/>
          <w:color w:val="auto"/>
          <w:spacing w:val="2"/>
          <w:sz w:val="24"/>
          <w:szCs w:val="24"/>
          <w:lang w:val="en-US"/>
        </w:rPr>
        <w:t xml:space="preserve"> </w:t>
      </w:r>
      <w:r w:rsidRPr="00F233BB">
        <w:rPr>
          <w:rFonts w:ascii="Times New Roman" w:hAnsi="Times New Roman"/>
          <w:color w:val="auto"/>
          <w:spacing w:val="2"/>
          <w:sz w:val="24"/>
          <w:szCs w:val="24"/>
        </w:rPr>
        <w:t>предлоги</w:t>
      </w:r>
      <w:r w:rsidRPr="00F233BB">
        <w:rPr>
          <w:rFonts w:ascii="Times New Roman" w:hAnsi="Times New Roman"/>
          <w:color w:val="auto"/>
          <w:spacing w:val="2"/>
          <w:sz w:val="24"/>
          <w:szCs w:val="24"/>
          <w:lang w:val="en-US"/>
        </w:rPr>
        <w:t xml:space="preserve">: in, on, at, into, to, </w:t>
      </w:r>
      <w:r w:rsidRPr="00F233BB">
        <w:rPr>
          <w:rFonts w:ascii="Times New Roman" w:hAnsi="Times New Roman"/>
          <w:color w:val="auto"/>
          <w:sz w:val="24"/>
          <w:szCs w:val="24"/>
          <w:lang w:val="en-US"/>
        </w:rPr>
        <w:t>from, of, with.</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Социокультурная осведомлённость</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F233BB">
        <w:rPr>
          <w:rFonts w:ascii="Times New Roman" w:hAnsi="Times New Roman"/>
          <w:color w:val="auto"/>
          <w:sz w:val="24"/>
          <w:szCs w:val="24"/>
        </w:rPr>
        <w:t>учаемого языка; с некоторыми литературными персонажам</w:t>
      </w:r>
      <w:r w:rsidR="002F530A" w:rsidRPr="00F233BB">
        <w:rPr>
          <w:rFonts w:ascii="Times New Roman" w:hAnsi="Times New Roman"/>
          <w:color w:val="auto"/>
          <w:sz w:val="24"/>
          <w:szCs w:val="24"/>
        </w:rPr>
        <w:t xml:space="preserve"> </w:t>
      </w:r>
      <w:r w:rsidRPr="00F233BB">
        <w:rPr>
          <w:rFonts w:ascii="Times New Roman" w:hAnsi="Times New Roman"/>
          <w:color w:val="auto"/>
          <w:sz w:val="24"/>
          <w:szCs w:val="24"/>
        </w:rPr>
        <w:t>и</w:t>
      </w:r>
      <w:r w:rsidR="002F530A" w:rsidRPr="00F233BB">
        <w:rPr>
          <w:rFonts w:ascii="Times New Roman" w:hAnsi="Times New Roman"/>
          <w:color w:val="auto"/>
          <w:sz w:val="24"/>
          <w:szCs w:val="24"/>
        </w:rPr>
        <w:t xml:space="preserve"> </w:t>
      </w:r>
      <w:r w:rsidRPr="00F233BB">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233BB">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Специальные учебные умения</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Младшие школьники овладевают следующими специаль</w:t>
      </w:r>
      <w:r w:rsidRPr="00F233BB">
        <w:rPr>
          <w:rFonts w:ascii="Times New Roman" w:hAnsi="Times New Roman"/>
          <w:color w:val="auto"/>
          <w:sz w:val="24"/>
          <w:szCs w:val="24"/>
        </w:rPr>
        <w:t>ными (предметными) учебными умениями и навыками:</w:t>
      </w:r>
    </w:p>
    <w:p w:rsidR="00ED000B" w:rsidRPr="00F233BB" w:rsidRDefault="00ED000B" w:rsidP="00423387">
      <w:pPr>
        <w:pStyle w:val="21"/>
        <w:spacing w:line="276" w:lineRule="auto"/>
        <w:ind w:right="-2" w:firstLine="426"/>
        <w:rPr>
          <w:sz w:val="24"/>
        </w:rPr>
      </w:pPr>
      <w:r w:rsidRPr="00F233BB">
        <w:rPr>
          <w:sz w:val="24"/>
        </w:rPr>
        <w:t>пользоваться двуязычным словарём учебника (в том чис</w:t>
      </w:r>
      <w:r w:rsidRPr="00F233BB">
        <w:rPr>
          <w:spacing w:val="2"/>
          <w:sz w:val="24"/>
        </w:rPr>
        <w:t xml:space="preserve">ле транскрипцией), компьютерным словарём и экранным </w:t>
      </w:r>
      <w:r w:rsidRPr="00F233BB">
        <w:rPr>
          <w:sz w:val="24"/>
        </w:rPr>
        <w:t>переводом отдельных слов;</w:t>
      </w:r>
    </w:p>
    <w:p w:rsidR="00ED000B" w:rsidRPr="00F233BB" w:rsidRDefault="00ED000B" w:rsidP="00423387">
      <w:pPr>
        <w:pStyle w:val="21"/>
        <w:spacing w:line="276" w:lineRule="auto"/>
        <w:ind w:right="-2" w:firstLine="426"/>
        <w:rPr>
          <w:sz w:val="24"/>
        </w:rPr>
      </w:pPr>
      <w:r w:rsidRPr="00F233BB">
        <w:rPr>
          <w:spacing w:val="2"/>
          <w:sz w:val="24"/>
        </w:rPr>
        <w:t>пользоваться справочным материалом, представленным</w:t>
      </w:r>
      <w:r w:rsidR="002F530A" w:rsidRPr="00F233BB">
        <w:rPr>
          <w:spacing w:val="2"/>
          <w:sz w:val="24"/>
        </w:rPr>
        <w:t xml:space="preserve"> </w:t>
      </w:r>
      <w:r w:rsidRPr="00F233BB">
        <w:rPr>
          <w:sz w:val="24"/>
        </w:rPr>
        <w:t>в виде таблиц, схем, правил;</w:t>
      </w:r>
    </w:p>
    <w:p w:rsidR="00ED000B" w:rsidRPr="00F233BB" w:rsidRDefault="00ED000B" w:rsidP="00423387">
      <w:pPr>
        <w:pStyle w:val="21"/>
        <w:spacing w:line="276" w:lineRule="auto"/>
        <w:ind w:right="-2" w:firstLine="426"/>
        <w:rPr>
          <w:sz w:val="24"/>
        </w:rPr>
      </w:pPr>
      <w:r w:rsidRPr="00F233BB">
        <w:rPr>
          <w:sz w:val="24"/>
        </w:rPr>
        <w:t>вести словарь (словарную тетрадь);</w:t>
      </w:r>
    </w:p>
    <w:p w:rsidR="00ED000B" w:rsidRPr="00F233BB" w:rsidRDefault="00ED000B" w:rsidP="00423387">
      <w:pPr>
        <w:pStyle w:val="21"/>
        <w:spacing w:line="276" w:lineRule="auto"/>
        <w:ind w:right="-2" w:firstLine="426"/>
        <w:rPr>
          <w:sz w:val="24"/>
        </w:rPr>
      </w:pPr>
      <w:r w:rsidRPr="00F233BB">
        <w:rPr>
          <w:spacing w:val="2"/>
          <w:sz w:val="24"/>
        </w:rPr>
        <w:t xml:space="preserve">систематизировать слова, </w:t>
      </w:r>
      <w:r w:rsidR="00850155" w:rsidRPr="00F233BB">
        <w:rPr>
          <w:spacing w:val="2"/>
          <w:sz w:val="24"/>
        </w:rPr>
        <w:t>например,</w:t>
      </w:r>
      <w:r w:rsidRPr="00F233BB">
        <w:rPr>
          <w:spacing w:val="2"/>
          <w:sz w:val="24"/>
        </w:rPr>
        <w:t xml:space="preserve"> по тематическому </w:t>
      </w:r>
      <w:r w:rsidRPr="00F233BB">
        <w:rPr>
          <w:sz w:val="24"/>
        </w:rPr>
        <w:t>принципу;</w:t>
      </w:r>
    </w:p>
    <w:p w:rsidR="00ED000B" w:rsidRPr="00F233BB" w:rsidRDefault="00ED000B" w:rsidP="00423387">
      <w:pPr>
        <w:pStyle w:val="21"/>
        <w:spacing w:line="276" w:lineRule="auto"/>
        <w:ind w:right="-2" w:firstLine="426"/>
        <w:rPr>
          <w:sz w:val="24"/>
        </w:rPr>
      </w:pPr>
      <w:r w:rsidRPr="00F233BB">
        <w:rPr>
          <w:sz w:val="24"/>
        </w:rPr>
        <w:t xml:space="preserve">пользоваться языковой догадкой, </w:t>
      </w:r>
      <w:r w:rsidR="00850155" w:rsidRPr="00F233BB">
        <w:rPr>
          <w:sz w:val="24"/>
        </w:rPr>
        <w:t>например,</w:t>
      </w:r>
      <w:r w:rsidRPr="00F233BB">
        <w:rPr>
          <w:sz w:val="24"/>
        </w:rPr>
        <w:t xml:space="preserve"> при опознавании интернационализмов;</w:t>
      </w:r>
    </w:p>
    <w:p w:rsidR="00ED000B" w:rsidRPr="00F233BB" w:rsidRDefault="00ED000B" w:rsidP="00423387">
      <w:pPr>
        <w:pStyle w:val="21"/>
        <w:spacing w:line="276" w:lineRule="auto"/>
        <w:ind w:right="-2" w:firstLine="426"/>
        <w:rPr>
          <w:sz w:val="24"/>
        </w:rPr>
      </w:pPr>
      <w:r w:rsidRPr="00F233BB">
        <w:rPr>
          <w:spacing w:val="2"/>
          <w:sz w:val="24"/>
        </w:rPr>
        <w:t>делать обобщения на основе структурно­функциональ</w:t>
      </w:r>
      <w:r w:rsidRPr="00F233BB">
        <w:rPr>
          <w:sz w:val="24"/>
        </w:rPr>
        <w:t>ных схем простого предложения;</w:t>
      </w:r>
    </w:p>
    <w:p w:rsidR="00ED000B" w:rsidRPr="00F233BB" w:rsidRDefault="00ED000B" w:rsidP="00423387">
      <w:pPr>
        <w:pStyle w:val="21"/>
        <w:spacing w:line="276" w:lineRule="auto"/>
        <w:ind w:right="-2" w:firstLine="426"/>
        <w:rPr>
          <w:sz w:val="24"/>
        </w:rPr>
      </w:pPr>
      <w:r w:rsidRPr="00F233BB">
        <w:rPr>
          <w:spacing w:val="-4"/>
          <w:sz w:val="24"/>
        </w:rPr>
        <w:t>опознавать грамматические явления, отсутствующие в род</w:t>
      </w:r>
      <w:r w:rsidRPr="00F233BB">
        <w:rPr>
          <w:sz w:val="24"/>
        </w:rPr>
        <w:t xml:space="preserve">ном языке, </w:t>
      </w:r>
      <w:r w:rsidR="00850155" w:rsidRPr="00F233BB">
        <w:rPr>
          <w:sz w:val="24"/>
        </w:rPr>
        <w:t>например,</w:t>
      </w:r>
      <w:r w:rsidRPr="00F233BB">
        <w:rPr>
          <w:sz w:val="24"/>
        </w:rPr>
        <w:t xml:space="preserve"> артикли.</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Обще учебные умения и универсальные учебные действия</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В процессе изучения курса «Иностранный язык» младшие школьники:</w:t>
      </w:r>
    </w:p>
    <w:p w:rsidR="00ED000B" w:rsidRPr="00F233BB" w:rsidRDefault="00ED000B" w:rsidP="00423387">
      <w:pPr>
        <w:pStyle w:val="21"/>
        <w:spacing w:line="276" w:lineRule="auto"/>
        <w:ind w:right="-2" w:firstLine="426"/>
        <w:rPr>
          <w:sz w:val="24"/>
        </w:rPr>
      </w:pPr>
      <w:r w:rsidRPr="00F233BB">
        <w:rPr>
          <w:sz w:val="24"/>
        </w:rPr>
        <w:t xml:space="preserve">совершенствуют приёмы работы с текстом, опираясь на </w:t>
      </w:r>
      <w:r w:rsidRPr="00F233BB">
        <w:rPr>
          <w:spacing w:val="2"/>
          <w:sz w:val="24"/>
        </w:rPr>
        <w:t>умения, приобретённые на уроках родного языка (прогно</w:t>
      </w:r>
      <w:r w:rsidRPr="00F233BB">
        <w:rPr>
          <w:sz w:val="24"/>
        </w:rPr>
        <w:t xml:space="preserve">зировать содержание текста по заголовку, данным к тексту </w:t>
      </w:r>
      <w:r w:rsidRPr="00F233BB">
        <w:rPr>
          <w:spacing w:val="2"/>
          <w:sz w:val="24"/>
        </w:rPr>
        <w:t xml:space="preserve">рисункам, списывать текст, выписывать отдельные слова и </w:t>
      </w:r>
      <w:r w:rsidRPr="00F233BB">
        <w:rPr>
          <w:sz w:val="24"/>
        </w:rPr>
        <w:t>предложения из текста и</w:t>
      </w:r>
      <w:r w:rsidRPr="00F233BB">
        <w:rPr>
          <w:sz w:val="24"/>
        </w:rPr>
        <w:t> </w:t>
      </w:r>
      <w:r w:rsidRPr="00F233BB">
        <w:rPr>
          <w:sz w:val="24"/>
        </w:rPr>
        <w:t>т.</w:t>
      </w:r>
      <w:r w:rsidRPr="00F233BB">
        <w:rPr>
          <w:sz w:val="24"/>
        </w:rPr>
        <w:t> </w:t>
      </w:r>
      <w:r w:rsidRPr="00F233BB">
        <w:rPr>
          <w:sz w:val="24"/>
        </w:rPr>
        <w:t>п.);</w:t>
      </w:r>
    </w:p>
    <w:p w:rsidR="00ED000B" w:rsidRPr="00F233BB" w:rsidRDefault="00ED000B" w:rsidP="00423387">
      <w:pPr>
        <w:pStyle w:val="21"/>
        <w:spacing w:line="276" w:lineRule="auto"/>
        <w:ind w:right="-2" w:firstLine="426"/>
        <w:rPr>
          <w:sz w:val="24"/>
        </w:rPr>
      </w:pPr>
      <w:r w:rsidRPr="00F233BB">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D000B" w:rsidRPr="00F233BB" w:rsidRDefault="00ED000B" w:rsidP="00423387">
      <w:pPr>
        <w:pStyle w:val="21"/>
        <w:spacing w:line="276" w:lineRule="auto"/>
        <w:ind w:right="-2" w:firstLine="426"/>
        <w:rPr>
          <w:spacing w:val="2"/>
          <w:sz w:val="24"/>
        </w:rPr>
      </w:pPr>
      <w:r w:rsidRPr="00F233BB">
        <w:rPr>
          <w:sz w:val="24"/>
        </w:rPr>
        <w:t xml:space="preserve">совершенствуют общеречевые коммуникативные умения, </w:t>
      </w:r>
      <w:r w:rsidR="00850155" w:rsidRPr="00F233BB">
        <w:rPr>
          <w:sz w:val="24"/>
        </w:rPr>
        <w:t>например,</w:t>
      </w:r>
      <w:r w:rsidRPr="00F233BB">
        <w:rPr>
          <w:sz w:val="24"/>
        </w:rPr>
        <w:t xml:space="preserve"> начинать и завершать разговор, используя </w:t>
      </w:r>
      <w:r w:rsidRPr="00F233BB">
        <w:rPr>
          <w:spacing w:val="2"/>
          <w:sz w:val="24"/>
        </w:rPr>
        <w:t>речевые клише; поддерживать беседу, задавая вопросы и переспрашивая;</w:t>
      </w:r>
    </w:p>
    <w:p w:rsidR="00ED000B" w:rsidRPr="00F233BB" w:rsidRDefault="00ED000B" w:rsidP="00423387">
      <w:pPr>
        <w:pStyle w:val="21"/>
        <w:spacing w:line="276" w:lineRule="auto"/>
        <w:ind w:right="-2" w:firstLine="426"/>
        <w:rPr>
          <w:sz w:val="24"/>
        </w:rPr>
      </w:pPr>
      <w:r w:rsidRPr="00F233BB">
        <w:rPr>
          <w:sz w:val="24"/>
        </w:rPr>
        <w:t>учатся осуществлять самоконтроль, самооценку;</w:t>
      </w:r>
    </w:p>
    <w:p w:rsidR="00ED000B" w:rsidRPr="00F233BB" w:rsidRDefault="00ED000B" w:rsidP="00423387">
      <w:pPr>
        <w:pStyle w:val="21"/>
        <w:spacing w:line="276" w:lineRule="auto"/>
        <w:ind w:right="-2" w:firstLine="426"/>
        <w:rPr>
          <w:spacing w:val="-2"/>
          <w:sz w:val="24"/>
        </w:rPr>
      </w:pPr>
      <w:r w:rsidRPr="00F233BB">
        <w:rPr>
          <w:spacing w:val="-4"/>
          <w:sz w:val="24"/>
        </w:rPr>
        <w:lastRenderedPageBreak/>
        <w:t>учатся самостоятельно выполнять задания с использовани</w:t>
      </w:r>
      <w:r w:rsidRPr="00F233BB">
        <w:rPr>
          <w:spacing w:val="-2"/>
          <w:sz w:val="24"/>
        </w:rPr>
        <w:t>ем компьютера (при наличии мультимедийного приложения).</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233BB">
        <w:rPr>
          <w:rFonts w:ascii="Times New Roman" w:hAnsi="Times New Roman"/>
          <w:b/>
          <w:bCs/>
          <w:color w:val="auto"/>
          <w:sz w:val="24"/>
          <w:szCs w:val="24"/>
        </w:rPr>
        <w:t xml:space="preserve">не выделяются </w:t>
      </w:r>
      <w:r w:rsidRPr="00F233BB">
        <w:rPr>
          <w:rFonts w:ascii="Times New Roman" w:hAnsi="Times New Roman"/>
          <w:color w:val="auto"/>
          <w:sz w:val="24"/>
          <w:szCs w:val="24"/>
        </w:rPr>
        <w:t>отдель</w:t>
      </w:r>
      <w:r w:rsidR="00850155" w:rsidRPr="00F233BB">
        <w:rPr>
          <w:rFonts w:ascii="Times New Roman" w:hAnsi="Times New Roman"/>
          <w:color w:val="auto"/>
          <w:sz w:val="24"/>
          <w:szCs w:val="24"/>
        </w:rPr>
        <w:t>но в тематическом планировании.</w:t>
      </w:r>
    </w:p>
    <w:p w:rsidR="00121A01" w:rsidRPr="00F233BB" w:rsidRDefault="00121A01" w:rsidP="00423387">
      <w:pPr>
        <w:pStyle w:val="a7"/>
        <w:spacing w:line="276" w:lineRule="auto"/>
        <w:ind w:right="-2" w:firstLine="426"/>
        <w:rPr>
          <w:rFonts w:ascii="Times New Roman" w:hAnsi="Times New Roman"/>
          <w:color w:val="auto"/>
          <w:sz w:val="24"/>
          <w:szCs w:val="24"/>
        </w:rPr>
      </w:pPr>
    </w:p>
    <w:p w:rsidR="00ED000B" w:rsidRPr="00F233BB" w:rsidRDefault="00ED000B" w:rsidP="00423387">
      <w:pPr>
        <w:pStyle w:val="aff1"/>
        <w:spacing w:line="276" w:lineRule="auto"/>
        <w:ind w:left="426" w:right="-2"/>
        <w:jc w:val="both"/>
        <w:rPr>
          <w:sz w:val="24"/>
        </w:rPr>
      </w:pPr>
      <w:bookmarkStart w:id="68" w:name="_Toc288394088"/>
      <w:bookmarkStart w:id="69" w:name="_Toc288410555"/>
      <w:bookmarkStart w:id="70" w:name="_Toc288410684"/>
      <w:bookmarkStart w:id="71" w:name="_Toc294246101"/>
      <w:bookmarkStart w:id="72" w:name="_Toc448304993"/>
      <w:r w:rsidRPr="00F233BB">
        <w:rPr>
          <w:sz w:val="24"/>
        </w:rPr>
        <w:t>Математика и информатика</w:t>
      </w:r>
      <w:bookmarkEnd w:id="68"/>
      <w:bookmarkEnd w:id="69"/>
      <w:bookmarkEnd w:id="70"/>
      <w:bookmarkEnd w:id="71"/>
      <w:r w:rsidR="00850155" w:rsidRPr="00F233BB">
        <w:rPr>
          <w:sz w:val="24"/>
        </w:rPr>
        <w:t>.</w:t>
      </w:r>
      <w:bookmarkEnd w:id="72"/>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Числа и величины</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w:t>
      </w:r>
      <w:r w:rsidR="002F530A" w:rsidRPr="00F233BB">
        <w:rPr>
          <w:rFonts w:ascii="Times New Roman" w:hAnsi="Times New Roman"/>
          <w:color w:val="auto"/>
          <w:sz w:val="24"/>
          <w:szCs w:val="24"/>
        </w:rPr>
        <w:t xml:space="preserve"> </w:t>
      </w:r>
      <w:r w:rsidRPr="00F233BB">
        <w:rPr>
          <w:rFonts w:ascii="Times New Roman" w:hAnsi="Times New Roman"/>
          <w:color w:val="auto"/>
          <w:sz w:val="24"/>
          <w:szCs w:val="24"/>
        </w:rPr>
        <w:t>в виде суммы разрядных слагаемых. Сравнение и упорядочение чисел, знаки сравнения.</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233BB">
        <w:rPr>
          <w:rFonts w:ascii="Times New Roman" w:hAnsi="Times New Roman"/>
          <w:color w:val="auto"/>
          <w:spacing w:val="2"/>
          <w:sz w:val="24"/>
          <w:szCs w:val="24"/>
        </w:rPr>
        <w:t xml:space="preserve">ние и упорядочение однородных величин. Доля величины </w:t>
      </w:r>
      <w:r w:rsidRPr="00F233BB">
        <w:rPr>
          <w:rFonts w:ascii="Times New Roman" w:hAnsi="Times New Roman"/>
          <w:color w:val="auto"/>
          <w:sz w:val="24"/>
          <w:szCs w:val="24"/>
        </w:rPr>
        <w:t>(половина, треть, четверть, десятая, сотая, тысячная).</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Арифметические действия</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Сложение, вычитание, умножение и деление. Названия </w:t>
      </w:r>
      <w:r w:rsidRPr="00F233BB">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F233BB">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233BB">
        <w:rPr>
          <w:rFonts w:ascii="Times New Roman" w:hAnsi="Times New Roman"/>
          <w:color w:val="auto"/>
          <w:sz w:val="24"/>
          <w:szCs w:val="24"/>
        </w:rPr>
        <w:t>с остатком.</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233BB">
        <w:rPr>
          <w:rFonts w:ascii="Times New Roman" w:hAnsi="Times New Roman"/>
          <w:color w:val="auto"/>
          <w:spacing w:val="2"/>
          <w:sz w:val="24"/>
          <w:szCs w:val="24"/>
        </w:rPr>
        <w:t>свойств арифметических действий в вычислениях (переста</w:t>
      </w:r>
      <w:r w:rsidRPr="00F233BB">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Способы проверки правильности вычислений (алгоритм, </w:t>
      </w:r>
      <w:r w:rsidRPr="00F233BB">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Работа с текстовыми задачами</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Решение текстовых задач арифметическим способом. Зада</w:t>
      </w:r>
      <w:r w:rsidRPr="00F233BB">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F233BB">
        <w:rPr>
          <w:rFonts w:ascii="Times New Roman" w:hAnsi="Times New Roman"/>
          <w:color w:val="auto"/>
          <w:spacing w:val="2"/>
          <w:sz w:val="24"/>
          <w:szCs w:val="24"/>
        </w:rPr>
        <w:t>ющими процессы движения, работы, купли</w:t>
      </w:r>
      <w:r w:rsidRPr="00F233BB">
        <w:rPr>
          <w:rFonts w:ascii="Times New Roman" w:hAnsi="Times New Roman"/>
          <w:color w:val="auto"/>
          <w:spacing w:val="2"/>
          <w:sz w:val="24"/>
          <w:szCs w:val="24"/>
        </w:rPr>
        <w:noBreakHyphen/>
        <w:t>продажи и</w:t>
      </w:r>
      <w:r w:rsidRPr="00F233BB">
        <w:rPr>
          <w:rFonts w:ascii="Times New Roman" w:hAnsi="Times New Roman"/>
          <w:color w:val="auto"/>
          <w:spacing w:val="2"/>
          <w:sz w:val="24"/>
          <w:szCs w:val="24"/>
        </w:rPr>
        <w:t> </w:t>
      </w:r>
      <w:r w:rsidRPr="00F233BB">
        <w:rPr>
          <w:rFonts w:ascii="Times New Roman" w:hAnsi="Times New Roman"/>
          <w:color w:val="auto"/>
          <w:spacing w:val="2"/>
          <w:sz w:val="24"/>
          <w:szCs w:val="24"/>
        </w:rPr>
        <w:t xml:space="preserve">др. </w:t>
      </w:r>
      <w:r w:rsidRPr="00F233BB">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F233BB">
        <w:rPr>
          <w:rFonts w:ascii="Times New Roman" w:hAnsi="Times New Roman"/>
          <w:color w:val="auto"/>
          <w:sz w:val="24"/>
          <w:szCs w:val="24"/>
        </w:rPr>
        <w:t> </w:t>
      </w:r>
      <w:r w:rsidRPr="00F233BB">
        <w:rPr>
          <w:rFonts w:ascii="Times New Roman" w:hAnsi="Times New Roman"/>
          <w:color w:val="auto"/>
          <w:sz w:val="24"/>
          <w:szCs w:val="24"/>
        </w:rPr>
        <w:t xml:space="preserve">др. </w:t>
      </w:r>
      <w:r w:rsidRPr="00F233BB">
        <w:rPr>
          <w:rFonts w:ascii="Times New Roman" w:hAnsi="Times New Roman"/>
          <w:color w:val="auto"/>
          <w:spacing w:val="2"/>
          <w:sz w:val="24"/>
          <w:szCs w:val="24"/>
        </w:rPr>
        <w:t xml:space="preserve">Планирование хода решения задачи. Представление текста </w:t>
      </w:r>
      <w:r w:rsidRPr="00F233BB">
        <w:rPr>
          <w:rFonts w:ascii="Times New Roman" w:hAnsi="Times New Roman"/>
          <w:color w:val="auto"/>
          <w:sz w:val="24"/>
          <w:szCs w:val="24"/>
        </w:rPr>
        <w:t>задачи (схема, таблица, диаграмма и другие модели).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Задачи на нахождение доли целого и целого по его доле.</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pacing w:val="2"/>
          <w:sz w:val="24"/>
          <w:szCs w:val="24"/>
        </w:rPr>
        <w:t>Пространственные отношения. Геометрические фи</w:t>
      </w:r>
      <w:r w:rsidRPr="00F233BB">
        <w:rPr>
          <w:rFonts w:ascii="Times New Roman" w:hAnsi="Times New Roman"/>
          <w:b/>
          <w:bCs/>
          <w:iCs/>
          <w:color w:val="auto"/>
          <w:sz w:val="24"/>
          <w:szCs w:val="24"/>
        </w:rPr>
        <w:t>гуры</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F233BB">
        <w:rPr>
          <w:rFonts w:ascii="Times New Roman" w:hAnsi="Times New Roman"/>
          <w:color w:val="auto"/>
          <w:spacing w:val="2"/>
          <w:sz w:val="24"/>
          <w:szCs w:val="24"/>
        </w:rPr>
        <w:t> </w:t>
      </w:r>
      <w:r w:rsidRPr="00F233BB">
        <w:rPr>
          <w:rFonts w:ascii="Times New Roman" w:hAnsi="Times New Roman"/>
          <w:color w:val="auto"/>
          <w:spacing w:val="2"/>
          <w:sz w:val="24"/>
          <w:szCs w:val="24"/>
        </w:rPr>
        <w:t>пр.). Распознавание и изображение</w:t>
      </w:r>
      <w:r w:rsidR="002F530A" w:rsidRPr="00F233BB">
        <w:rPr>
          <w:rFonts w:ascii="Times New Roman" w:hAnsi="Times New Roman"/>
          <w:color w:val="auto"/>
          <w:spacing w:val="2"/>
          <w:sz w:val="24"/>
          <w:szCs w:val="24"/>
        </w:rPr>
        <w:t xml:space="preserve"> </w:t>
      </w:r>
      <w:r w:rsidRPr="00F233BB">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F233BB">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233BB">
        <w:rPr>
          <w:rFonts w:ascii="Times New Roman" w:hAnsi="Times New Roman"/>
          <w:color w:val="auto"/>
          <w:sz w:val="24"/>
          <w:szCs w:val="24"/>
        </w:rPr>
        <w:t>куб, шар, параллелепипед, пирамида, цилиндр, конус.</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Геометрические величины</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Геометрические величины и их измерение. Измерение </w:t>
      </w:r>
      <w:r w:rsidRPr="00F233BB">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Площадь геометрической фигуры. Единицы площади (см</w:t>
      </w:r>
      <w:r w:rsidRPr="00F233BB">
        <w:rPr>
          <w:rFonts w:ascii="Times New Roman" w:hAnsi="Times New Roman"/>
          <w:color w:val="auto"/>
          <w:sz w:val="24"/>
          <w:szCs w:val="24"/>
          <w:vertAlign w:val="superscript"/>
        </w:rPr>
        <w:t>2</w:t>
      </w:r>
      <w:r w:rsidRPr="00F233BB">
        <w:rPr>
          <w:rFonts w:ascii="Times New Roman" w:hAnsi="Times New Roman"/>
          <w:color w:val="auto"/>
          <w:sz w:val="24"/>
          <w:szCs w:val="24"/>
        </w:rPr>
        <w:t xml:space="preserve">, </w:t>
      </w:r>
      <w:r w:rsidRPr="00F233BB">
        <w:rPr>
          <w:rFonts w:ascii="Times New Roman" w:hAnsi="Times New Roman"/>
          <w:color w:val="auto"/>
          <w:spacing w:val="2"/>
          <w:sz w:val="24"/>
          <w:szCs w:val="24"/>
        </w:rPr>
        <w:t>дм</w:t>
      </w:r>
      <w:r w:rsidRPr="00F233BB">
        <w:rPr>
          <w:rFonts w:ascii="Times New Roman" w:hAnsi="Times New Roman"/>
          <w:color w:val="auto"/>
          <w:spacing w:val="2"/>
          <w:sz w:val="24"/>
          <w:szCs w:val="24"/>
          <w:vertAlign w:val="superscript"/>
        </w:rPr>
        <w:t>2</w:t>
      </w:r>
      <w:r w:rsidRPr="00F233BB">
        <w:rPr>
          <w:rFonts w:ascii="Times New Roman" w:hAnsi="Times New Roman"/>
          <w:color w:val="auto"/>
          <w:spacing w:val="2"/>
          <w:sz w:val="24"/>
          <w:szCs w:val="24"/>
        </w:rPr>
        <w:t>, м</w:t>
      </w:r>
      <w:r w:rsidRPr="00F233BB">
        <w:rPr>
          <w:rFonts w:ascii="Times New Roman" w:hAnsi="Times New Roman"/>
          <w:color w:val="auto"/>
          <w:spacing w:val="2"/>
          <w:sz w:val="24"/>
          <w:szCs w:val="24"/>
          <w:vertAlign w:val="superscript"/>
        </w:rPr>
        <w:t>2</w:t>
      </w:r>
      <w:r w:rsidRPr="00F233BB">
        <w:rPr>
          <w:rFonts w:ascii="Times New Roman" w:hAnsi="Times New Roman"/>
          <w:color w:val="auto"/>
          <w:spacing w:val="2"/>
          <w:sz w:val="24"/>
          <w:szCs w:val="24"/>
        </w:rPr>
        <w:t>). Точное и приближённое измерение площади гео</w:t>
      </w:r>
      <w:r w:rsidRPr="00F233BB">
        <w:rPr>
          <w:rFonts w:ascii="Times New Roman" w:hAnsi="Times New Roman"/>
          <w:color w:val="auto"/>
          <w:sz w:val="24"/>
          <w:szCs w:val="24"/>
        </w:rPr>
        <w:t>метрической фигуры. Вычисление площади прямоугольника.</w:t>
      </w:r>
    </w:p>
    <w:p w:rsidR="00ED000B" w:rsidRPr="00F233BB" w:rsidRDefault="00ED000B" w:rsidP="001C28CA">
      <w:pPr>
        <w:pStyle w:val="a7"/>
        <w:keepNext/>
        <w:spacing w:line="276" w:lineRule="auto"/>
        <w:ind w:firstLine="425"/>
        <w:rPr>
          <w:rFonts w:ascii="Times New Roman" w:hAnsi="Times New Roman"/>
          <w:b/>
          <w:bCs/>
          <w:iCs/>
          <w:color w:val="auto"/>
          <w:sz w:val="24"/>
          <w:szCs w:val="24"/>
        </w:rPr>
      </w:pPr>
      <w:r w:rsidRPr="00F233BB">
        <w:rPr>
          <w:rFonts w:ascii="Times New Roman" w:hAnsi="Times New Roman"/>
          <w:b/>
          <w:bCs/>
          <w:iCs/>
          <w:color w:val="auto"/>
          <w:sz w:val="24"/>
          <w:szCs w:val="24"/>
        </w:rPr>
        <w:lastRenderedPageBreak/>
        <w:t>Работа с информацией</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Сбор и представление информации, связанной со счётом </w:t>
      </w:r>
      <w:r w:rsidRPr="00F233BB">
        <w:rPr>
          <w:rFonts w:ascii="Times New Roman" w:hAnsi="Times New Roman"/>
          <w:color w:val="auto"/>
          <w:spacing w:val="2"/>
          <w:sz w:val="24"/>
          <w:szCs w:val="24"/>
        </w:rPr>
        <w:t xml:space="preserve">(пересчётом), измерением величин; фиксирование, анализ </w:t>
      </w:r>
      <w:r w:rsidRPr="00F233BB">
        <w:rPr>
          <w:rFonts w:ascii="Times New Roman" w:hAnsi="Times New Roman"/>
          <w:color w:val="auto"/>
          <w:sz w:val="24"/>
          <w:szCs w:val="24"/>
        </w:rPr>
        <w:t>полученной информации.</w:t>
      </w:r>
    </w:p>
    <w:p w:rsidR="00ED000B" w:rsidRPr="00F233BB" w:rsidRDefault="00ED000B" w:rsidP="00423387">
      <w:pPr>
        <w:pStyle w:val="a7"/>
        <w:spacing w:line="276" w:lineRule="auto"/>
        <w:ind w:right="-2" w:firstLine="426"/>
        <w:rPr>
          <w:rFonts w:ascii="Times New Roman" w:hAnsi="Times New Roman"/>
          <w:color w:val="auto"/>
          <w:spacing w:val="-2"/>
          <w:sz w:val="24"/>
          <w:szCs w:val="24"/>
        </w:rPr>
      </w:pPr>
      <w:r w:rsidRPr="00F233BB">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Составление конечной последовательности (цепочки) пред</w:t>
      </w:r>
      <w:r w:rsidRPr="00F233BB">
        <w:rPr>
          <w:rFonts w:ascii="Times New Roman" w:hAnsi="Times New Roman"/>
          <w:color w:val="auto"/>
          <w:spacing w:val="2"/>
          <w:sz w:val="24"/>
          <w:szCs w:val="24"/>
        </w:rPr>
        <w:t>метов, чисел, геометрических фигур и</w:t>
      </w:r>
      <w:r w:rsidRPr="00F233BB">
        <w:rPr>
          <w:rFonts w:ascii="Times New Roman" w:hAnsi="Times New Roman"/>
          <w:color w:val="auto"/>
          <w:spacing w:val="2"/>
          <w:sz w:val="24"/>
          <w:szCs w:val="24"/>
        </w:rPr>
        <w:t> </w:t>
      </w:r>
      <w:r w:rsidRPr="00F233BB">
        <w:rPr>
          <w:rFonts w:ascii="Times New Roman" w:hAnsi="Times New Roman"/>
          <w:color w:val="auto"/>
          <w:spacing w:val="2"/>
          <w:sz w:val="24"/>
          <w:szCs w:val="24"/>
        </w:rPr>
        <w:t>др. по правилу.</w:t>
      </w:r>
      <w:r w:rsidR="002F530A" w:rsidRPr="00F233BB">
        <w:rPr>
          <w:rFonts w:ascii="Times New Roman" w:hAnsi="Times New Roman"/>
          <w:color w:val="auto"/>
          <w:spacing w:val="2"/>
          <w:sz w:val="24"/>
          <w:szCs w:val="24"/>
        </w:rPr>
        <w:t xml:space="preserve"> </w:t>
      </w:r>
      <w:r w:rsidRPr="00F233BB">
        <w:rPr>
          <w:rFonts w:ascii="Times New Roman" w:hAnsi="Times New Roman"/>
          <w:color w:val="auto"/>
          <w:sz w:val="24"/>
          <w:szCs w:val="24"/>
        </w:rPr>
        <w:t>Составление, запись и выполнение простого алгоритма, плана поиска информации.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Чтение и заполнение таблицы. Интерпретация данных</w:t>
      </w:r>
      <w:r w:rsidR="002F530A" w:rsidRPr="00F233BB">
        <w:rPr>
          <w:rFonts w:ascii="Times New Roman" w:hAnsi="Times New Roman"/>
          <w:color w:val="auto"/>
          <w:spacing w:val="2"/>
          <w:sz w:val="24"/>
          <w:szCs w:val="24"/>
        </w:rPr>
        <w:t xml:space="preserve"> </w:t>
      </w:r>
      <w:r w:rsidRPr="00F233BB">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121A01" w:rsidRPr="00F233BB" w:rsidRDefault="00121A01" w:rsidP="00423387">
      <w:pPr>
        <w:pStyle w:val="a7"/>
        <w:spacing w:line="276" w:lineRule="auto"/>
        <w:ind w:right="-2" w:firstLine="426"/>
        <w:rPr>
          <w:rFonts w:ascii="Times New Roman" w:hAnsi="Times New Roman"/>
          <w:color w:val="auto"/>
          <w:sz w:val="24"/>
          <w:szCs w:val="24"/>
        </w:rPr>
      </w:pPr>
    </w:p>
    <w:p w:rsidR="00ED000B" w:rsidRPr="00F233BB" w:rsidRDefault="00ED000B" w:rsidP="00423387">
      <w:pPr>
        <w:pStyle w:val="aff1"/>
        <w:spacing w:line="276" w:lineRule="auto"/>
        <w:ind w:left="426" w:right="-2"/>
        <w:jc w:val="both"/>
        <w:rPr>
          <w:sz w:val="24"/>
        </w:rPr>
      </w:pPr>
      <w:bookmarkStart w:id="73" w:name="_Toc288394089"/>
      <w:bookmarkStart w:id="74" w:name="_Toc288410556"/>
      <w:bookmarkStart w:id="75" w:name="_Toc288410685"/>
      <w:bookmarkStart w:id="76" w:name="_Toc294246102"/>
      <w:bookmarkStart w:id="77" w:name="_Toc448304994"/>
      <w:r w:rsidRPr="00F233BB">
        <w:rPr>
          <w:sz w:val="24"/>
        </w:rPr>
        <w:t>Окружающий мир</w:t>
      </w:r>
      <w:bookmarkEnd w:id="73"/>
      <w:bookmarkEnd w:id="74"/>
      <w:bookmarkEnd w:id="75"/>
      <w:bookmarkEnd w:id="76"/>
      <w:r w:rsidR="00850155" w:rsidRPr="00F233BB">
        <w:rPr>
          <w:sz w:val="24"/>
        </w:rPr>
        <w:t>.</w:t>
      </w:r>
      <w:bookmarkEnd w:id="77"/>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Человек и природа</w:t>
      </w:r>
      <w:r w:rsidR="00850155" w:rsidRPr="00F233BB">
        <w:rPr>
          <w:rFonts w:ascii="Times New Roman" w:hAnsi="Times New Roman"/>
          <w:b/>
          <w:bCs/>
          <w:iCs/>
          <w:color w:val="auto"/>
          <w:sz w:val="24"/>
          <w:szCs w:val="24"/>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Звезды и планеты. </w:t>
      </w:r>
      <w:r w:rsidRPr="00F233BB">
        <w:rPr>
          <w:rStyle w:val="Zag11"/>
          <w:rFonts w:eastAsia="@Arial Unicode MS"/>
          <w:iCs/>
        </w:rPr>
        <w:t>Солнце</w:t>
      </w:r>
      <w:r w:rsidRPr="00F233BB">
        <w:rPr>
          <w:rStyle w:val="Zag11"/>
          <w:rFonts w:eastAsia="@Arial Unicode MS"/>
        </w:rPr>
        <w:t xml:space="preserve"> – </w:t>
      </w:r>
      <w:r w:rsidRPr="00F233BB">
        <w:rPr>
          <w:rStyle w:val="Zag11"/>
          <w:rFonts w:eastAsia="@Arial Unicode MS"/>
          <w:iCs/>
        </w:rPr>
        <w:t>ближайшая к нам звезда, источник света и тепла для всего живого на Земле</w:t>
      </w:r>
      <w:r w:rsidRPr="00F233BB">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233BB">
        <w:rPr>
          <w:rStyle w:val="Zag11"/>
          <w:rFonts w:eastAsia="@Arial Unicode MS"/>
          <w:iCs/>
        </w:rPr>
        <w:t>Важнейшие природные объекты своей страны, района</w:t>
      </w:r>
      <w:r w:rsidRPr="00F233BB">
        <w:rPr>
          <w:rStyle w:val="Zag11"/>
          <w:rFonts w:eastAsia="@Arial Unicode MS"/>
        </w:rPr>
        <w:t>. Ориентирование на местности. Компас.</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F233BB">
        <w:rPr>
          <w:rStyle w:val="Zag11"/>
          <w:rFonts w:eastAsia="@Arial Unicode MS"/>
          <w:iCs/>
        </w:rPr>
        <w:t>Обращение Земли вокруг Солнца как причина смены времен года</w:t>
      </w:r>
      <w:r w:rsidRPr="00F233BB">
        <w:rPr>
          <w:rStyle w:val="Zag11"/>
          <w:rFonts w:eastAsia="@Arial Unicode MS"/>
        </w:rPr>
        <w:t>. Смена времен года в родном крае на основе наблюдений.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F233BB">
        <w:rPr>
          <w:rStyle w:val="Zag11"/>
          <w:rFonts w:eastAsia="@Arial Unicode MS"/>
          <w:iCs/>
        </w:rPr>
        <w:t>Предсказание погоды и его значение в жизни людей</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Воздух – смесь газов. Свойства воздуха. Значение воздуха для растений, животных, человека.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Почва, ее состав, значение для живой природы и для хозяйственной жизни человека.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Грибы: съедобные и ядовитые. Правила сбора грибов.</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F233BB">
        <w:rPr>
          <w:rStyle w:val="Zag11"/>
          <w:rFonts w:eastAsia="@Arial Unicode MS"/>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D000B" w:rsidRPr="00F233BB" w:rsidRDefault="00ED000B" w:rsidP="00423387">
      <w:pPr>
        <w:pStyle w:val="zag4"/>
        <w:widowControl/>
        <w:tabs>
          <w:tab w:val="left" w:leader="dot" w:pos="624"/>
        </w:tabs>
        <w:spacing w:line="276" w:lineRule="auto"/>
        <w:ind w:right="-2" w:firstLine="426"/>
        <w:jc w:val="both"/>
        <w:rPr>
          <w:rFonts w:ascii="Times New Roman" w:eastAsia="@Arial Unicode MS" w:hAnsi="Times New Roman" w:cs="Times New Roman"/>
          <w:b w:val="0"/>
          <w:bCs w:val="0"/>
          <w:i w:val="0"/>
          <w:iCs w:val="0"/>
          <w:color w:val="auto"/>
          <w:sz w:val="24"/>
          <w:szCs w:val="24"/>
          <w:lang w:val="ru-RU"/>
        </w:rPr>
      </w:pPr>
      <w:r w:rsidRPr="00F233BB">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233BB">
        <w:rPr>
          <w:rFonts w:ascii="Times New Roman" w:hAnsi="Times New Roman" w:cs="Times New Roman"/>
          <w:i w:val="0"/>
          <w:color w:val="auto"/>
          <w:sz w:val="24"/>
          <w:szCs w:val="24"/>
          <w:lang w:val="ru-RU"/>
        </w:rPr>
        <w:t>.</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Человек и общество</w:t>
      </w:r>
      <w:r w:rsidR="00850155" w:rsidRPr="00F233BB">
        <w:rPr>
          <w:rFonts w:ascii="Times New Roman" w:hAnsi="Times New Roman"/>
          <w:b/>
          <w:bCs/>
          <w:iCs/>
          <w:color w:val="auto"/>
          <w:sz w:val="24"/>
          <w:szCs w:val="24"/>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233BB">
        <w:rPr>
          <w:rStyle w:val="Zag11"/>
          <w:rFonts w:eastAsia="@Arial Unicode MS"/>
          <w:iCs/>
        </w:rPr>
        <w:t>Внутренний мир человека: общее представление о человеческих свойствах и качествах</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233BB">
        <w:rPr>
          <w:rStyle w:val="Zag11"/>
          <w:rFonts w:eastAsia="@Arial Unicode MS"/>
          <w:iCs/>
        </w:rPr>
        <w:t>Хозяйство семьи</w:t>
      </w:r>
      <w:r w:rsidRPr="00F233BB">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D000B" w:rsidRPr="00F233BB" w:rsidRDefault="00ED000B" w:rsidP="00423387">
      <w:pPr>
        <w:tabs>
          <w:tab w:val="left" w:leader="dot" w:pos="624"/>
        </w:tabs>
        <w:spacing w:line="276" w:lineRule="auto"/>
        <w:ind w:right="-2" w:firstLine="426"/>
        <w:jc w:val="both"/>
        <w:rPr>
          <w:rStyle w:val="Zag11"/>
          <w:rFonts w:eastAsia="@Arial Unicode MS"/>
          <w:iCs/>
        </w:rPr>
      </w:pPr>
      <w:r w:rsidRPr="00F233BB">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F233BB">
        <w:rPr>
          <w:rStyle w:val="Zag11"/>
          <w:rFonts w:eastAsia="@Arial Unicode MS"/>
          <w:iCs/>
        </w:rPr>
        <w:t>Средства связи</w:t>
      </w:r>
      <w:r w:rsidRPr="00F233BB">
        <w:rPr>
          <w:rStyle w:val="Zag11"/>
          <w:rFonts w:eastAsia="@Arial Unicode MS"/>
        </w:rPr>
        <w:t xml:space="preserve">: </w:t>
      </w:r>
      <w:r w:rsidRPr="00F233BB">
        <w:rPr>
          <w:rStyle w:val="Zag11"/>
          <w:rFonts w:eastAsia="@Arial Unicode MS"/>
          <w:iCs/>
        </w:rPr>
        <w:t>почта</w:t>
      </w:r>
      <w:r w:rsidRPr="00F233BB">
        <w:rPr>
          <w:rStyle w:val="Zag11"/>
          <w:rFonts w:eastAsia="@Arial Unicode MS"/>
        </w:rPr>
        <w:t xml:space="preserve">, </w:t>
      </w:r>
      <w:r w:rsidRPr="00F233BB">
        <w:rPr>
          <w:rStyle w:val="Zag11"/>
          <w:rFonts w:eastAsia="@Arial Unicode MS"/>
          <w:iCs/>
        </w:rPr>
        <w:t>телеграф</w:t>
      </w:r>
      <w:r w:rsidRPr="00F233BB">
        <w:rPr>
          <w:rStyle w:val="Zag11"/>
          <w:rFonts w:eastAsia="@Arial Unicode MS"/>
        </w:rPr>
        <w:t xml:space="preserve">, </w:t>
      </w:r>
      <w:r w:rsidRPr="00F233BB">
        <w:rPr>
          <w:rStyle w:val="Zag11"/>
          <w:rFonts w:eastAsia="@Arial Unicode MS"/>
          <w:iCs/>
        </w:rPr>
        <w:t>телефон, электронная почта, аудио- и видео</w:t>
      </w:r>
      <w:r w:rsidR="002F530A" w:rsidRPr="00F233BB">
        <w:rPr>
          <w:rStyle w:val="Zag11"/>
          <w:rFonts w:eastAsia="@Arial Unicode MS"/>
          <w:iCs/>
        </w:rPr>
        <w:t xml:space="preserve"> </w:t>
      </w:r>
      <w:r w:rsidRPr="00F233BB">
        <w:rPr>
          <w:rStyle w:val="Zag11"/>
          <w:rFonts w:eastAsia="@Arial Unicode MS"/>
          <w:iCs/>
        </w:rPr>
        <w:t>чаты, форум.</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Россия на карте, государственная граница России.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F233BB">
        <w:rPr>
          <w:rStyle w:val="Zag11"/>
          <w:rFonts w:eastAsia="@Arial Unicode MS"/>
          <w:iCs/>
        </w:rPr>
        <w:t>разводные мосты через Неву</w:t>
      </w:r>
      <w:r w:rsidRPr="00F233BB">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w:t>
      </w:r>
      <w:r w:rsidRPr="00F233BB">
        <w:rPr>
          <w:rStyle w:val="Zag11"/>
          <w:rFonts w:eastAsia="@Arial Unicode MS"/>
        </w:rPr>
        <w:lastRenderedPageBreak/>
        <w:t>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233BB">
        <w:rPr>
          <w:rFonts w:ascii="Times New Roman" w:hAnsi="Times New Roman"/>
          <w:color w:val="auto"/>
          <w:sz w:val="24"/>
          <w:szCs w:val="24"/>
        </w:rPr>
        <w:t>.</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Правила безопасной жизни</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Ценность здоровья и здорового образа жизни.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Режим дня школьника, чередование труда и отдыха в</w:t>
      </w:r>
      <w:r w:rsidR="002F530A" w:rsidRPr="00F233BB">
        <w:rPr>
          <w:rFonts w:ascii="Times New Roman" w:hAnsi="Times New Roman"/>
          <w:color w:val="auto"/>
          <w:spacing w:val="2"/>
          <w:sz w:val="24"/>
          <w:szCs w:val="24"/>
        </w:rPr>
        <w:t xml:space="preserve"> </w:t>
      </w:r>
      <w:r w:rsidRPr="00F233BB">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F233BB">
        <w:rPr>
          <w:rFonts w:ascii="Times New Roman" w:hAnsi="Times New Roman"/>
          <w:color w:val="auto"/>
          <w:spacing w:val="2"/>
          <w:sz w:val="24"/>
          <w:szCs w:val="24"/>
        </w:rPr>
        <w:t>здоровья. Личная ответственность каждого человека за со</w:t>
      </w:r>
      <w:r w:rsidRPr="00F233BB">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233BB">
        <w:rPr>
          <w:rFonts w:ascii="Times New Roman" w:hAnsi="Times New Roman"/>
          <w:color w:val="auto"/>
          <w:spacing w:val="2"/>
          <w:sz w:val="24"/>
          <w:szCs w:val="24"/>
        </w:rPr>
        <w:t>помощь при лёгких травмах (</w:t>
      </w:r>
      <w:r w:rsidRPr="00F233BB">
        <w:rPr>
          <w:rFonts w:ascii="Times New Roman" w:hAnsi="Times New Roman"/>
          <w:iCs/>
          <w:color w:val="auto"/>
          <w:spacing w:val="2"/>
          <w:sz w:val="24"/>
          <w:szCs w:val="24"/>
        </w:rPr>
        <w:t>ушиб</w:t>
      </w:r>
      <w:r w:rsidRPr="00F233BB">
        <w:rPr>
          <w:rFonts w:ascii="Times New Roman" w:hAnsi="Times New Roman"/>
          <w:color w:val="auto"/>
          <w:spacing w:val="2"/>
          <w:sz w:val="24"/>
          <w:szCs w:val="24"/>
        </w:rPr>
        <w:t xml:space="preserve">, </w:t>
      </w:r>
      <w:r w:rsidRPr="00F233BB">
        <w:rPr>
          <w:rFonts w:ascii="Times New Roman" w:hAnsi="Times New Roman"/>
          <w:iCs/>
          <w:color w:val="auto"/>
          <w:spacing w:val="2"/>
          <w:sz w:val="24"/>
          <w:szCs w:val="24"/>
        </w:rPr>
        <w:t>порез</w:t>
      </w:r>
      <w:r w:rsidRPr="00F233BB">
        <w:rPr>
          <w:rFonts w:ascii="Times New Roman" w:hAnsi="Times New Roman"/>
          <w:color w:val="auto"/>
          <w:spacing w:val="2"/>
          <w:sz w:val="24"/>
          <w:szCs w:val="24"/>
        </w:rPr>
        <w:t xml:space="preserve">, </w:t>
      </w:r>
      <w:r w:rsidRPr="00F233BB">
        <w:rPr>
          <w:rFonts w:ascii="Times New Roman" w:hAnsi="Times New Roman"/>
          <w:iCs/>
          <w:color w:val="auto"/>
          <w:spacing w:val="2"/>
          <w:sz w:val="24"/>
          <w:szCs w:val="24"/>
        </w:rPr>
        <w:t>ожог</w:t>
      </w:r>
      <w:r w:rsidRPr="00F233BB">
        <w:rPr>
          <w:rFonts w:ascii="Times New Roman" w:hAnsi="Times New Roman"/>
          <w:color w:val="auto"/>
          <w:spacing w:val="2"/>
          <w:sz w:val="24"/>
          <w:szCs w:val="24"/>
        </w:rPr>
        <w:t xml:space="preserve">), </w:t>
      </w:r>
      <w:r w:rsidRPr="00F233BB">
        <w:rPr>
          <w:rFonts w:ascii="Times New Roman" w:hAnsi="Times New Roman"/>
          <w:iCs/>
          <w:color w:val="auto"/>
          <w:spacing w:val="2"/>
          <w:sz w:val="24"/>
          <w:szCs w:val="24"/>
        </w:rPr>
        <w:t>обмора</w:t>
      </w:r>
      <w:r w:rsidRPr="00F233BB">
        <w:rPr>
          <w:rFonts w:ascii="Times New Roman" w:hAnsi="Times New Roman"/>
          <w:iCs/>
          <w:color w:val="auto"/>
          <w:sz w:val="24"/>
          <w:szCs w:val="24"/>
        </w:rPr>
        <w:t>живании</w:t>
      </w:r>
      <w:r w:rsidRPr="00F233BB">
        <w:rPr>
          <w:rFonts w:ascii="Times New Roman" w:hAnsi="Times New Roman"/>
          <w:color w:val="auto"/>
          <w:sz w:val="24"/>
          <w:szCs w:val="24"/>
        </w:rPr>
        <w:t xml:space="preserve">, </w:t>
      </w:r>
      <w:r w:rsidRPr="00F233BB">
        <w:rPr>
          <w:rFonts w:ascii="Times New Roman" w:hAnsi="Times New Roman"/>
          <w:iCs/>
          <w:color w:val="auto"/>
          <w:sz w:val="24"/>
          <w:szCs w:val="24"/>
        </w:rPr>
        <w:t>перегреве</w:t>
      </w:r>
      <w:r w:rsidRPr="00F233BB">
        <w:rPr>
          <w:rFonts w:ascii="Times New Roman" w:hAnsi="Times New Roman"/>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Дорога от дома до школы, правила безопасного поведения </w:t>
      </w:r>
      <w:r w:rsidRPr="00F233BB">
        <w:rPr>
          <w:rFonts w:ascii="Times New Roman" w:hAnsi="Times New Roman"/>
          <w:color w:val="auto"/>
          <w:spacing w:val="2"/>
          <w:sz w:val="24"/>
          <w:szCs w:val="24"/>
        </w:rPr>
        <w:t xml:space="preserve">на </w:t>
      </w:r>
      <w:r w:rsidR="00850155" w:rsidRPr="00F233BB">
        <w:rPr>
          <w:rFonts w:ascii="Times New Roman" w:hAnsi="Times New Roman"/>
          <w:color w:val="auto"/>
          <w:spacing w:val="2"/>
          <w:sz w:val="24"/>
          <w:szCs w:val="24"/>
        </w:rPr>
        <w:t>дорогах, на</w:t>
      </w:r>
      <w:r w:rsidRPr="00F233BB">
        <w:rPr>
          <w:rFonts w:ascii="Times New Roman" w:hAnsi="Times New Roman"/>
          <w:color w:val="auto"/>
          <w:spacing w:val="2"/>
          <w:sz w:val="24"/>
          <w:szCs w:val="24"/>
        </w:rPr>
        <w:t xml:space="preserve"> объектах железнодорожного </w:t>
      </w:r>
      <w:r w:rsidR="00850155" w:rsidRPr="00F233BB">
        <w:rPr>
          <w:rFonts w:ascii="Times New Roman" w:hAnsi="Times New Roman"/>
          <w:color w:val="auto"/>
          <w:spacing w:val="2"/>
          <w:sz w:val="24"/>
          <w:szCs w:val="24"/>
        </w:rPr>
        <w:t>транспорта, в</w:t>
      </w:r>
      <w:r w:rsidRPr="00F233BB">
        <w:rPr>
          <w:rFonts w:ascii="Times New Roman" w:hAnsi="Times New Roman"/>
          <w:color w:val="auto"/>
          <w:spacing w:val="2"/>
          <w:sz w:val="24"/>
          <w:szCs w:val="24"/>
        </w:rPr>
        <w:t xml:space="preserve"> лесу, на водоёме в разное время года. Пра</w:t>
      </w:r>
      <w:r w:rsidRPr="00F233BB">
        <w:rPr>
          <w:rFonts w:ascii="Times New Roman" w:hAnsi="Times New Roman"/>
          <w:color w:val="auto"/>
          <w:sz w:val="24"/>
          <w:szCs w:val="24"/>
        </w:rPr>
        <w:t>вила пожарной безопасности, основные правила обращения</w:t>
      </w:r>
      <w:r w:rsidR="002F530A" w:rsidRPr="00F233BB">
        <w:rPr>
          <w:rFonts w:ascii="Times New Roman" w:hAnsi="Times New Roman"/>
          <w:color w:val="auto"/>
          <w:sz w:val="24"/>
          <w:szCs w:val="24"/>
        </w:rPr>
        <w:t xml:space="preserve"> </w:t>
      </w:r>
      <w:r w:rsidRPr="00F233BB">
        <w:rPr>
          <w:rFonts w:ascii="Times New Roman" w:hAnsi="Times New Roman"/>
          <w:color w:val="auto"/>
          <w:sz w:val="24"/>
          <w:szCs w:val="24"/>
        </w:rPr>
        <w:t>с газом, электричеством, водой.</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Правила безопасного поведения в природе.</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Забота о здоровье и безопасности окружающих </w:t>
      </w:r>
      <w:r w:rsidR="00850155" w:rsidRPr="00F233BB">
        <w:rPr>
          <w:rFonts w:ascii="Times New Roman" w:hAnsi="Times New Roman"/>
          <w:color w:val="auto"/>
          <w:sz w:val="24"/>
          <w:szCs w:val="24"/>
        </w:rPr>
        <w:t>людей.</w:t>
      </w:r>
    </w:p>
    <w:p w:rsidR="00121A01" w:rsidRPr="00F233BB" w:rsidRDefault="00121A01" w:rsidP="00423387">
      <w:pPr>
        <w:pStyle w:val="a7"/>
        <w:spacing w:line="276" w:lineRule="auto"/>
        <w:ind w:right="-2" w:firstLine="426"/>
        <w:rPr>
          <w:rFonts w:ascii="Times New Roman" w:hAnsi="Times New Roman"/>
          <w:color w:val="auto"/>
          <w:sz w:val="24"/>
          <w:szCs w:val="24"/>
        </w:rPr>
      </w:pPr>
    </w:p>
    <w:p w:rsidR="00F233BB" w:rsidRDefault="00F233BB" w:rsidP="00423387">
      <w:pPr>
        <w:pStyle w:val="aff1"/>
        <w:spacing w:line="276" w:lineRule="auto"/>
        <w:ind w:left="426" w:right="-2"/>
        <w:jc w:val="both"/>
        <w:rPr>
          <w:sz w:val="24"/>
        </w:rPr>
      </w:pPr>
      <w:bookmarkStart w:id="78" w:name="_Toc288394090"/>
      <w:bookmarkStart w:id="79" w:name="_Toc288410557"/>
      <w:bookmarkStart w:id="80" w:name="_Toc288410686"/>
      <w:bookmarkStart w:id="81" w:name="_Toc294246103"/>
      <w:bookmarkStart w:id="82" w:name="_Toc448304995"/>
    </w:p>
    <w:p w:rsidR="00850155" w:rsidRPr="00F233BB" w:rsidRDefault="00ED000B" w:rsidP="00423387">
      <w:pPr>
        <w:pStyle w:val="aff1"/>
        <w:spacing w:line="276" w:lineRule="auto"/>
        <w:ind w:left="426" w:right="-2"/>
        <w:jc w:val="both"/>
        <w:rPr>
          <w:i/>
          <w:sz w:val="24"/>
        </w:rPr>
      </w:pPr>
      <w:r w:rsidRPr="00F233BB">
        <w:rPr>
          <w:sz w:val="24"/>
        </w:rPr>
        <w:t xml:space="preserve">Основы </w:t>
      </w:r>
      <w:bookmarkEnd w:id="78"/>
      <w:bookmarkEnd w:id="79"/>
      <w:bookmarkEnd w:id="80"/>
      <w:r w:rsidRPr="00F233BB">
        <w:rPr>
          <w:sz w:val="24"/>
        </w:rPr>
        <w:t>религиозных культур и светской этики</w:t>
      </w:r>
      <w:bookmarkEnd w:id="81"/>
      <w:bookmarkEnd w:id="82"/>
    </w:p>
    <w:p w:rsidR="00ED000B" w:rsidRPr="00F233BB" w:rsidRDefault="00ED000B" w:rsidP="00423387">
      <w:pPr>
        <w:spacing w:line="276" w:lineRule="auto"/>
        <w:ind w:right="-2" w:firstLine="426"/>
        <w:jc w:val="both"/>
        <w:rPr>
          <w:b/>
        </w:rPr>
      </w:pPr>
      <w:r w:rsidRPr="00F233BB">
        <w:rPr>
          <w:b/>
        </w:rPr>
        <w:t>Основное содержание предметной области</w:t>
      </w:r>
      <w:r w:rsidR="00850155" w:rsidRPr="00F233BB">
        <w:rPr>
          <w:b/>
        </w:rPr>
        <w:t>.</w:t>
      </w:r>
    </w:p>
    <w:p w:rsidR="00ED000B" w:rsidRPr="00F233BB" w:rsidRDefault="00ED000B" w:rsidP="00423387">
      <w:pPr>
        <w:spacing w:line="276" w:lineRule="auto"/>
        <w:ind w:right="-2" w:firstLine="426"/>
        <w:jc w:val="both"/>
      </w:pPr>
      <w:r w:rsidRPr="00F233BB">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D000B" w:rsidRPr="00F233BB" w:rsidRDefault="00ED000B" w:rsidP="00423387">
      <w:pPr>
        <w:spacing w:line="276" w:lineRule="auto"/>
        <w:ind w:right="-2" w:firstLine="426"/>
        <w:jc w:val="both"/>
        <w:rPr>
          <w:b/>
        </w:rPr>
      </w:pPr>
      <w:r w:rsidRPr="00F233BB">
        <w:rPr>
          <w:b/>
        </w:rPr>
        <w:t>Основы православной культуры</w:t>
      </w:r>
      <w:r w:rsidR="00850155" w:rsidRPr="00F233BB">
        <w:rPr>
          <w:b/>
        </w:rPr>
        <w:t>.</w:t>
      </w:r>
    </w:p>
    <w:p w:rsidR="00ED000B" w:rsidRPr="00F233BB" w:rsidRDefault="00ED000B" w:rsidP="00423387">
      <w:pPr>
        <w:spacing w:line="276" w:lineRule="auto"/>
        <w:ind w:right="-2" w:firstLine="426"/>
        <w:jc w:val="both"/>
      </w:pPr>
      <w:r w:rsidRPr="00F233BB">
        <w:t>Россия – наша Родина.</w:t>
      </w:r>
    </w:p>
    <w:p w:rsidR="00ED000B" w:rsidRPr="00F233BB" w:rsidRDefault="00ED000B" w:rsidP="00423387">
      <w:pPr>
        <w:spacing w:line="276" w:lineRule="auto"/>
        <w:ind w:right="-2" w:firstLine="426"/>
        <w:jc w:val="both"/>
      </w:pPr>
      <w:r w:rsidRPr="00F233BB">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D000B" w:rsidRPr="00F233BB" w:rsidRDefault="00ED000B" w:rsidP="00423387">
      <w:pPr>
        <w:spacing w:line="276" w:lineRule="auto"/>
        <w:ind w:right="-2" w:firstLine="426"/>
        <w:jc w:val="both"/>
      </w:pPr>
      <w:r w:rsidRPr="00F233BB">
        <w:t>Любовь и уважение к Отечеству. Патриотизм многонационального и многоконфессионального народа России.</w:t>
      </w:r>
    </w:p>
    <w:p w:rsidR="00ED000B" w:rsidRPr="00F233BB" w:rsidRDefault="00ED000B" w:rsidP="00423387">
      <w:pPr>
        <w:spacing w:line="276" w:lineRule="auto"/>
        <w:ind w:right="-2" w:firstLine="426"/>
        <w:jc w:val="both"/>
        <w:rPr>
          <w:b/>
        </w:rPr>
      </w:pPr>
      <w:r w:rsidRPr="00F233BB">
        <w:rPr>
          <w:b/>
        </w:rPr>
        <w:t>Основы светской этики</w:t>
      </w:r>
      <w:r w:rsidR="00850155" w:rsidRPr="00F233BB">
        <w:rPr>
          <w:b/>
        </w:rPr>
        <w:t>.</w:t>
      </w:r>
    </w:p>
    <w:p w:rsidR="00ED000B" w:rsidRPr="00F233BB" w:rsidRDefault="00ED000B" w:rsidP="00423387">
      <w:pPr>
        <w:spacing w:line="276" w:lineRule="auto"/>
        <w:ind w:right="-2" w:firstLine="426"/>
        <w:jc w:val="both"/>
      </w:pPr>
      <w:r w:rsidRPr="00F233BB">
        <w:t>Россия – наша Родина.</w:t>
      </w:r>
    </w:p>
    <w:p w:rsidR="00ED000B" w:rsidRPr="00F233BB" w:rsidRDefault="00ED000B" w:rsidP="00423387">
      <w:pPr>
        <w:spacing w:line="276" w:lineRule="auto"/>
        <w:ind w:right="-2" w:firstLine="426"/>
        <w:jc w:val="both"/>
      </w:pPr>
      <w:r w:rsidRPr="00F233BB">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21A01" w:rsidRPr="00F233BB" w:rsidRDefault="00ED000B" w:rsidP="002F530A">
      <w:pPr>
        <w:spacing w:line="276" w:lineRule="auto"/>
        <w:ind w:right="-2" w:firstLine="426"/>
        <w:jc w:val="both"/>
      </w:pPr>
      <w:r w:rsidRPr="00F233BB">
        <w:t>Любовь и уважение к Отечеству. Патриотизм многонационального и многок</w:t>
      </w:r>
      <w:r w:rsidR="00850155" w:rsidRPr="00F233BB">
        <w:t>онфессионального народа России.</w:t>
      </w:r>
    </w:p>
    <w:p w:rsidR="00ED000B" w:rsidRPr="00F233BB" w:rsidRDefault="00ED000B" w:rsidP="00423387">
      <w:pPr>
        <w:pStyle w:val="aff1"/>
        <w:spacing w:line="276" w:lineRule="auto"/>
        <w:ind w:left="426" w:right="-2"/>
        <w:jc w:val="both"/>
        <w:rPr>
          <w:sz w:val="24"/>
        </w:rPr>
      </w:pPr>
      <w:bookmarkStart w:id="83" w:name="_Toc288394091"/>
      <w:bookmarkStart w:id="84" w:name="_Toc288410558"/>
      <w:bookmarkStart w:id="85" w:name="_Toc288410687"/>
      <w:bookmarkStart w:id="86" w:name="_Toc294246104"/>
      <w:bookmarkStart w:id="87" w:name="_Toc448304997"/>
      <w:r w:rsidRPr="00F233BB">
        <w:rPr>
          <w:sz w:val="24"/>
        </w:rPr>
        <w:lastRenderedPageBreak/>
        <w:t>Изобразительное искусство</w:t>
      </w:r>
      <w:bookmarkEnd w:id="83"/>
      <w:bookmarkEnd w:id="84"/>
      <w:bookmarkEnd w:id="85"/>
      <w:bookmarkEnd w:id="86"/>
      <w:r w:rsidR="00850155" w:rsidRPr="00F233BB">
        <w:rPr>
          <w:sz w:val="24"/>
        </w:rPr>
        <w:t>.</w:t>
      </w:r>
      <w:bookmarkEnd w:id="87"/>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Виды художественной деятельности</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Восприятие произведений искусства. </w:t>
      </w:r>
      <w:r w:rsidRPr="00F233BB">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233BB">
        <w:rPr>
          <w:rFonts w:ascii="Times New Roman" w:hAnsi="Times New Roman"/>
          <w:color w:val="auto"/>
          <w:spacing w:val="2"/>
          <w:sz w:val="24"/>
          <w:szCs w:val="24"/>
        </w:rPr>
        <w:t>ству. Фотография и произведение изобразительного искус</w:t>
      </w:r>
      <w:r w:rsidRPr="00F233BB">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233BB">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F233BB">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233BB">
        <w:rPr>
          <w:rFonts w:ascii="Times New Roman" w:hAnsi="Times New Roman"/>
          <w:color w:val="auto"/>
          <w:spacing w:val="2"/>
          <w:sz w:val="24"/>
          <w:szCs w:val="24"/>
        </w:rPr>
        <w:t>циональная оценка шедевров национального, российского</w:t>
      </w:r>
      <w:r w:rsidR="002F530A" w:rsidRPr="00F233BB">
        <w:rPr>
          <w:rFonts w:ascii="Times New Roman" w:hAnsi="Times New Roman"/>
          <w:color w:val="auto"/>
          <w:spacing w:val="2"/>
          <w:sz w:val="24"/>
          <w:szCs w:val="24"/>
        </w:rPr>
        <w:t xml:space="preserve"> </w:t>
      </w:r>
      <w:r w:rsidRPr="00F233BB">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Рисунок. </w:t>
      </w:r>
      <w:r w:rsidRPr="00F233BB">
        <w:rPr>
          <w:rFonts w:ascii="Times New Roman" w:hAnsi="Times New Roman"/>
          <w:color w:val="auto"/>
          <w:sz w:val="24"/>
          <w:szCs w:val="24"/>
        </w:rPr>
        <w:t>Материалы для рисунка: карандаш, ручка, фломастер, уголь, пастель, мелки и</w:t>
      </w:r>
      <w:r w:rsidRPr="00F233BB">
        <w:rPr>
          <w:rFonts w:ascii="Times New Roman" w:hAnsi="Times New Roman"/>
          <w:color w:val="auto"/>
          <w:sz w:val="24"/>
          <w:szCs w:val="24"/>
        </w:rPr>
        <w:t> </w:t>
      </w:r>
      <w:r w:rsidRPr="00F233BB">
        <w:rPr>
          <w:rFonts w:ascii="Times New Roman" w:hAnsi="Times New Roman"/>
          <w:color w:val="auto"/>
          <w:sz w:val="24"/>
          <w:szCs w:val="24"/>
        </w:rPr>
        <w:t>т.</w:t>
      </w:r>
      <w:r w:rsidRPr="00F233BB">
        <w:rPr>
          <w:rFonts w:ascii="Times New Roman" w:hAnsi="Times New Roman"/>
          <w:color w:val="auto"/>
          <w:sz w:val="24"/>
          <w:szCs w:val="24"/>
        </w:rPr>
        <w:t> </w:t>
      </w:r>
      <w:r w:rsidRPr="00F233BB">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233BB">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233BB">
        <w:rPr>
          <w:rFonts w:ascii="Times New Roman" w:hAnsi="Times New Roman"/>
          <w:color w:val="auto"/>
          <w:sz w:val="24"/>
          <w:szCs w:val="24"/>
        </w:rPr>
        <w:t>общие и характерные черты.</w:t>
      </w:r>
    </w:p>
    <w:p w:rsidR="001C28CA"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pacing w:val="2"/>
          <w:sz w:val="24"/>
          <w:szCs w:val="24"/>
        </w:rPr>
        <w:t xml:space="preserve">Живопись. </w:t>
      </w:r>
      <w:r w:rsidRPr="00F233BB">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F233BB">
        <w:rPr>
          <w:rFonts w:ascii="Times New Roman" w:hAnsi="Times New Roman"/>
          <w:color w:val="auto"/>
          <w:sz w:val="24"/>
          <w:szCs w:val="24"/>
        </w:rPr>
        <w:t>средствами живописи. Цвет основа языка живописи.</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233BB">
        <w:rPr>
          <w:rFonts w:ascii="Times New Roman" w:hAnsi="Times New Roman"/>
          <w:color w:val="auto"/>
          <w:sz w:val="24"/>
          <w:szCs w:val="24"/>
        </w:rPr>
        <w:t>задачами. Образы природы и человека в живописи.</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Скульптура. </w:t>
      </w:r>
      <w:r w:rsidRPr="00F233BB">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F233BB">
        <w:rPr>
          <w:rFonts w:ascii="Times New Roman" w:hAnsi="Times New Roman"/>
          <w:color w:val="auto"/>
          <w:sz w:val="24"/>
          <w:szCs w:val="24"/>
        </w:rPr>
        <w:t xml:space="preserve">с пластическими скульптурными материалами для создания </w:t>
      </w:r>
      <w:r w:rsidRPr="00F233BB">
        <w:rPr>
          <w:rFonts w:ascii="Times New Roman" w:hAnsi="Times New Roman"/>
          <w:color w:val="auto"/>
          <w:spacing w:val="2"/>
          <w:sz w:val="24"/>
          <w:szCs w:val="24"/>
        </w:rPr>
        <w:t xml:space="preserve">выразительного образа (пластилин, глина — раскатывание, </w:t>
      </w:r>
      <w:r w:rsidRPr="00F233BB">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Художественное конструирование и дизайн. </w:t>
      </w:r>
      <w:r w:rsidRPr="00F233BB">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F233BB">
        <w:rPr>
          <w:rFonts w:ascii="Times New Roman" w:hAnsi="Times New Roman"/>
          <w:color w:val="auto"/>
          <w:sz w:val="24"/>
          <w:szCs w:val="24"/>
        </w:rPr>
        <w:t> </w:t>
      </w:r>
      <w:r w:rsidRPr="00F233BB">
        <w:rPr>
          <w:rFonts w:ascii="Times New Roman" w:hAnsi="Times New Roman"/>
          <w:color w:val="auto"/>
          <w:sz w:val="24"/>
          <w:szCs w:val="24"/>
        </w:rPr>
        <w:t xml:space="preserve">др.). Элементарные приёмы работы с различными материалами для создания </w:t>
      </w:r>
      <w:r w:rsidRPr="00F233BB">
        <w:rPr>
          <w:rFonts w:ascii="Times New Roman" w:hAnsi="Times New Roman"/>
          <w:color w:val="auto"/>
          <w:spacing w:val="2"/>
          <w:sz w:val="24"/>
          <w:szCs w:val="24"/>
        </w:rPr>
        <w:t xml:space="preserve">выразительного образа (пластилин — раскатывание, набор </w:t>
      </w:r>
      <w:r w:rsidRPr="00F233BB">
        <w:rPr>
          <w:rFonts w:ascii="Times New Roman" w:hAnsi="Times New Roman"/>
          <w:color w:val="auto"/>
          <w:sz w:val="24"/>
          <w:szCs w:val="24"/>
        </w:rPr>
        <w:t xml:space="preserve">объёма, вытягивание формы; бумага и картон — сгибание, </w:t>
      </w:r>
      <w:r w:rsidRPr="00F233BB">
        <w:rPr>
          <w:rFonts w:ascii="Times New Roman" w:hAnsi="Times New Roman"/>
          <w:color w:val="auto"/>
          <w:spacing w:val="2"/>
          <w:sz w:val="24"/>
          <w:szCs w:val="24"/>
        </w:rPr>
        <w:t xml:space="preserve">вырезание). Представление о возможностях использования </w:t>
      </w:r>
      <w:r w:rsidRPr="00F233BB">
        <w:rPr>
          <w:rFonts w:ascii="Times New Roman" w:hAnsi="Times New Roman"/>
          <w:color w:val="auto"/>
          <w:sz w:val="24"/>
          <w:szCs w:val="24"/>
        </w:rPr>
        <w:t>навыков художественного конструирования и моделирования в жизни человека.</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pacing w:val="-4"/>
          <w:sz w:val="24"/>
          <w:szCs w:val="24"/>
        </w:rPr>
        <w:t xml:space="preserve">Декоративно­прикладное искусство. </w:t>
      </w:r>
      <w:r w:rsidRPr="00F233BB">
        <w:rPr>
          <w:rFonts w:ascii="Times New Roman" w:hAnsi="Times New Roman"/>
          <w:color w:val="auto"/>
          <w:spacing w:val="-4"/>
          <w:sz w:val="24"/>
          <w:szCs w:val="24"/>
        </w:rPr>
        <w:t>Истоки декоративно­</w:t>
      </w:r>
      <w:r w:rsidRPr="00F233BB">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2F530A" w:rsidRPr="00F233BB">
        <w:rPr>
          <w:rFonts w:ascii="Times New Roman" w:hAnsi="Times New Roman"/>
          <w:color w:val="auto"/>
          <w:sz w:val="24"/>
          <w:szCs w:val="24"/>
        </w:rPr>
        <w:t xml:space="preserve"> </w:t>
      </w:r>
      <w:r w:rsidRPr="00F233BB">
        <w:rPr>
          <w:rFonts w:ascii="Times New Roman" w:hAnsi="Times New Roman"/>
          <w:color w:val="auto"/>
          <w:spacing w:val="2"/>
          <w:sz w:val="24"/>
          <w:szCs w:val="24"/>
        </w:rPr>
        <w:t xml:space="preserve">жилища, предметов быта, орудий труда, костюма; музыка, </w:t>
      </w:r>
      <w:r w:rsidRPr="00F233BB">
        <w:rPr>
          <w:rFonts w:ascii="Times New Roman" w:hAnsi="Times New Roman"/>
          <w:color w:val="auto"/>
          <w:sz w:val="24"/>
          <w:szCs w:val="24"/>
        </w:rPr>
        <w:t>песни, хороводы; былины, сказания, сказки). Образ человека в традиционной культуре.</w:t>
      </w:r>
      <w:r w:rsidR="002F530A" w:rsidRPr="00F233BB">
        <w:rPr>
          <w:rFonts w:ascii="Times New Roman" w:hAnsi="Times New Roman"/>
          <w:color w:val="auto"/>
          <w:sz w:val="24"/>
          <w:szCs w:val="24"/>
        </w:rPr>
        <w:t xml:space="preserve"> </w:t>
      </w:r>
      <w:r w:rsidRPr="00F233BB">
        <w:rPr>
          <w:rFonts w:ascii="Times New Roman" w:hAnsi="Times New Roman"/>
          <w:color w:val="auto"/>
          <w:sz w:val="24"/>
          <w:szCs w:val="24"/>
        </w:rPr>
        <w:t>Представления народа о мужской</w:t>
      </w:r>
      <w:r w:rsidR="002F530A" w:rsidRPr="00F233BB">
        <w:rPr>
          <w:rFonts w:ascii="Times New Roman" w:hAnsi="Times New Roman"/>
          <w:color w:val="auto"/>
          <w:sz w:val="24"/>
          <w:szCs w:val="24"/>
        </w:rPr>
        <w:t xml:space="preserve"> </w:t>
      </w:r>
      <w:r w:rsidRPr="00F233BB">
        <w:rPr>
          <w:rFonts w:ascii="Times New Roman" w:hAnsi="Times New Roman"/>
          <w:color w:val="auto"/>
          <w:spacing w:val="2"/>
          <w:sz w:val="24"/>
          <w:szCs w:val="24"/>
        </w:rPr>
        <w:t>и женской красоте, отражённые в изобразительном искус</w:t>
      </w:r>
      <w:r w:rsidRPr="00F233BB">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2F530A" w:rsidRPr="00F233BB">
        <w:rPr>
          <w:rFonts w:ascii="Times New Roman" w:hAnsi="Times New Roman"/>
          <w:color w:val="auto"/>
          <w:sz w:val="24"/>
          <w:szCs w:val="24"/>
        </w:rPr>
        <w:t xml:space="preserve"> </w:t>
      </w:r>
      <w:r w:rsidRPr="00F233BB">
        <w:rPr>
          <w:rFonts w:ascii="Times New Roman" w:hAnsi="Times New Roman"/>
          <w:color w:val="auto"/>
          <w:spacing w:val="2"/>
          <w:sz w:val="24"/>
          <w:szCs w:val="24"/>
        </w:rPr>
        <w:t>в природе как основа декоративных форм в прикладном</w:t>
      </w:r>
      <w:r w:rsidR="002F530A" w:rsidRPr="00F233BB">
        <w:rPr>
          <w:rFonts w:ascii="Times New Roman" w:hAnsi="Times New Roman"/>
          <w:color w:val="auto"/>
          <w:spacing w:val="2"/>
          <w:sz w:val="24"/>
          <w:szCs w:val="24"/>
        </w:rPr>
        <w:t xml:space="preserve"> </w:t>
      </w:r>
      <w:r w:rsidRPr="00F233BB">
        <w:rPr>
          <w:rFonts w:ascii="Times New Roman" w:hAnsi="Times New Roman"/>
          <w:color w:val="auto"/>
          <w:spacing w:val="2"/>
          <w:sz w:val="24"/>
          <w:szCs w:val="24"/>
        </w:rPr>
        <w:t xml:space="preserve">искусстве (цветы, раскраска бабочек, переплетение ветвей </w:t>
      </w:r>
      <w:r w:rsidRPr="00F233BB">
        <w:rPr>
          <w:rFonts w:ascii="Times New Roman" w:hAnsi="Times New Roman"/>
          <w:color w:val="auto"/>
          <w:sz w:val="24"/>
          <w:szCs w:val="24"/>
        </w:rPr>
        <w:t>деревьев, морозные узоры на стекле и</w:t>
      </w:r>
      <w:r w:rsidRPr="00F233BB">
        <w:rPr>
          <w:rFonts w:ascii="Times New Roman" w:hAnsi="Times New Roman"/>
          <w:color w:val="auto"/>
          <w:sz w:val="24"/>
          <w:szCs w:val="24"/>
        </w:rPr>
        <w:t> </w:t>
      </w:r>
      <w:r w:rsidRPr="00F233BB">
        <w:rPr>
          <w:rFonts w:ascii="Times New Roman" w:hAnsi="Times New Roman"/>
          <w:color w:val="auto"/>
          <w:sz w:val="24"/>
          <w:szCs w:val="24"/>
        </w:rPr>
        <w:t>т.</w:t>
      </w:r>
      <w:r w:rsidRPr="00F233BB">
        <w:rPr>
          <w:rFonts w:ascii="Times New Roman" w:hAnsi="Times New Roman"/>
          <w:color w:val="auto"/>
          <w:sz w:val="24"/>
          <w:szCs w:val="24"/>
        </w:rPr>
        <w:t> </w:t>
      </w:r>
      <w:r w:rsidRPr="00F233BB">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Азбука искусства. Как говорит искусство?</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Композиция. </w:t>
      </w:r>
      <w:r w:rsidRPr="00F233BB">
        <w:rPr>
          <w:rFonts w:ascii="Times New Roman" w:hAnsi="Times New Roman"/>
          <w:color w:val="auto"/>
          <w:spacing w:val="-2"/>
          <w:sz w:val="24"/>
          <w:szCs w:val="24"/>
        </w:rPr>
        <w:t>Элементарные приёмы композиции на плос</w:t>
      </w:r>
      <w:r w:rsidRPr="00F233BB">
        <w:rPr>
          <w:rFonts w:ascii="Times New Roman" w:hAnsi="Times New Roman"/>
          <w:color w:val="auto"/>
          <w:spacing w:val="2"/>
          <w:sz w:val="24"/>
          <w:szCs w:val="24"/>
        </w:rPr>
        <w:t xml:space="preserve">кости и в пространстве. Понятия: горизонталь, вертикаль </w:t>
      </w:r>
      <w:r w:rsidRPr="00F233BB">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w:t>
      </w:r>
      <w:r w:rsidRPr="00F233BB">
        <w:rPr>
          <w:rFonts w:ascii="Times New Roman" w:hAnsi="Times New Roman"/>
          <w:color w:val="auto"/>
          <w:sz w:val="24"/>
          <w:szCs w:val="24"/>
        </w:rPr>
        <w:lastRenderedPageBreak/>
        <w:t>спокойное и динамичное и</w:t>
      </w:r>
      <w:r w:rsidRPr="00F233BB">
        <w:rPr>
          <w:rFonts w:ascii="Times New Roman" w:hAnsi="Times New Roman"/>
          <w:color w:val="auto"/>
          <w:sz w:val="24"/>
          <w:szCs w:val="24"/>
        </w:rPr>
        <w:t> </w:t>
      </w:r>
      <w:r w:rsidRPr="00F233BB">
        <w:rPr>
          <w:rFonts w:ascii="Times New Roman" w:hAnsi="Times New Roman"/>
          <w:color w:val="auto"/>
          <w:sz w:val="24"/>
          <w:szCs w:val="24"/>
        </w:rPr>
        <w:t>т.</w:t>
      </w:r>
      <w:r w:rsidRPr="00F233BB">
        <w:rPr>
          <w:rFonts w:ascii="Times New Roman" w:hAnsi="Times New Roman"/>
          <w:color w:val="auto"/>
          <w:sz w:val="24"/>
          <w:szCs w:val="24"/>
        </w:rPr>
        <w:t> </w:t>
      </w:r>
      <w:r w:rsidRPr="00F233BB">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Цвет. </w:t>
      </w:r>
      <w:r w:rsidRPr="00F233BB">
        <w:rPr>
          <w:rFonts w:ascii="Times New Roman" w:hAnsi="Times New Roman"/>
          <w:color w:val="auto"/>
          <w:sz w:val="24"/>
          <w:szCs w:val="24"/>
        </w:rPr>
        <w:t xml:space="preserve">Основные и составные цвета. Тёплые и холодные </w:t>
      </w:r>
      <w:r w:rsidRPr="00F233BB">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233BB">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Линия. </w:t>
      </w:r>
      <w:r w:rsidRPr="00F233BB">
        <w:rPr>
          <w:rFonts w:ascii="Times New Roman" w:hAnsi="Times New Roman"/>
          <w:color w:val="auto"/>
          <w:spacing w:val="2"/>
          <w:sz w:val="24"/>
          <w:szCs w:val="24"/>
        </w:rPr>
        <w:t xml:space="preserve">Многообразие линий (тонкие, толстые, прямые, </w:t>
      </w:r>
      <w:r w:rsidRPr="00F233BB">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Форма. </w:t>
      </w:r>
      <w:r w:rsidRPr="00F233BB">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233BB">
        <w:rPr>
          <w:rFonts w:ascii="Times New Roman" w:hAnsi="Times New Roman"/>
          <w:color w:val="auto"/>
          <w:spacing w:val="2"/>
          <w:sz w:val="24"/>
          <w:szCs w:val="24"/>
        </w:rPr>
        <w:t>Трансформация форм. Влияние формы предмета на пред</w:t>
      </w:r>
      <w:r w:rsidRPr="00F233BB">
        <w:rPr>
          <w:rFonts w:ascii="Times New Roman" w:hAnsi="Times New Roman"/>
          <w:color w:val="auto"/>
          <w:sz w:val="24"/>
          <w:szCs w:val="24"/>
        </w:rPr>
        <w:t>ставление о его характере. Силуэт.</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Объём. </w:t>
      </w:r>
      <w:r w:rsidRPr="00F233BB">
        <w:rPr>
          <w:rFonts w:ascii="Times New Roman" w:hAnsi="Times New Roman"/>
          <w:color w:val="auto"/>
          <w:spacing w:val="2"/>
          <w:sz w:val="24"/>
          <w:szCs w:val="24"/>
        </w:rPr>
        <w:t xml:space="preserve">Объём в пространстве и объём на плоскости. </w:t>
      </w:r>
      <w:r w:rsidRPr="00F233BB">
        <w:rPr>
          <w:rFonts w:ascii="Times New Roman" w:hAnsi="Times New Roman"/>
          <w:color w:val="auto"/>
          <w:sz w:val="24"/>
          <w:szCs w:val="24"/>
        </w:rPr>
        <w:t>Способы передачи объёма. Выразительность объёмных композиций.</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pacing w:val="2"/>
          <w:sz w:val="24"/>
          <w:szCs w:val="24"/>
        </w:rPr>
        <w:t xml:space="preserve">Ритм. </w:t>
      </w:r>
      <w:r w:rsidRPr="00F233BB">
        <w:rPr>
          <w:rFonts w:ascii="Times New Roman" w:hAnsi="Times New Roman"/>
          <w:color w:val="auto"/>
          <w:spacing w:val="2"/>
          <w:sz w:val="24"/>
          <w:szCs w:val="24"/>
        </w:rPr>
        <w:t>Виды ритма (спокойный, замедленный, порыви</w:t>
      </w:r>
      <w:r w:rsidRPr="00F233BB">
        <w:rPr>
          <w:rFonts w:ascii="Times New Roman" w:hAnsi="Times New Roman"/>
          <w:color w:val="auto"/>
          <w:sz w:val="24"/>
          <w:szCs w:val="24"/>
        </w:rPr>
        <w:t>стый, беспокойный и</w:t>
      </w:r>
      <w:r w:rsidRPr="00F233BB">
        <w:rPr>
          <w:rFonts w:ascii="Times New Roman" w:hAnsi="Times New Roman"/>
          <w:color w:val="auto"/>
          <w:sz w:val="24"/>
          <w:szCs w:val="24"/>
        </w:rPr>
        <w:t> </w:t>
      </w:r>
      <w:r w:rsidRPr="00F233BB">
        <w:rPr>
          <w:rFonts w:ascii="Times New Roman" w:hAnsi="Times New Roman"/>
          <w:color w:val="auto"/>
          <w:sz w:val="24"/>
          <w:szCs w:val="24"/>
        </w:rPr>
        <w:t>т.</w:t>
      </w:r>
      <w:r w:rsidRPr="00F233BB">
        <w:rPr>
          <w:rFonts w:ascii="Times New Roman" w:hAnsi="Times New Roman"/>
          <w:color w:val="auto"/>
          <w:sz w:val="24"/>
          <w:szCs w:val="24"/>
        </w:rPr>
        <w:t> </w:t>
      </w:r>
      <w:r w:rsidRPr="00F233BB">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D000B" w:rsidRPr="00F233BB" w:rsidRDefault="00ED000B" w:rsidP="00423387">
      <w:pPr>
        <w:pStyle w:val="a7"/>
        <w:spacing w:line="276" w:lineRule="auto"/>
        <w:ind w:right="-2" w:firstLine="426"/>
        <w:rPr>
          <w:rFonts w:ascii="Times New Roman" w:hAnsi="Times New Roman"/>
          <w:b/>
          <w:bCs/>
          <w:iCs/>
          <w:color w:val="auto"/>
          <w:spacing w:val="-2"/>
          <w:sz w:val="24"/>
          <w:szCs w:val="24"/>
        </w:rPr>
      </w:pPr>
      <w:r w:rsidRPr="00F233BB">
        <w:rPr>
          <w:rFonts w:ascii="Times New Roman" w:hAnsi="Times New Roman"/>
          <w:b/>
          <w:bCs/>
          <w:iCs/>
          <w:color w:val="auto"/>
          <w:spacing w:val="-2"/>
          <w:sz w:val="24"/>
          <w:szCs w:val="24"/>
        </w:rPr>
        <w:t>Значимые темы искусства. О чём говорит искусство?</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 xml:space="preserve">Земля — наш общий дом. </w:t>
      </w:r>
      <w:r w:rsidRPr="00F233BB">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233BB">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F233BB">
        <w:rPr>
          <w:rFonts w:ascii="Times New Roman" w:hAnsi="Times New Roman"/>
          <w:color w:val="auto"/>
          <w:sz w:val="24"/>
          <w:szCs w:val="24"/>
        </w:rPr>
        <w:t>гнёзда, норы, ульи, панцирь черепахи, домик улитки и</w:t>
      </w:r>
      <w:r w:rsidRPr="00F233BB">
        <w:rPr>
          <w:rFonts w:ascii="Times New Roman" w:hAnsi="Times New Roman"/>
          <w:color w:val="auto"/>
          <w:sz w:val="24"/>
          <w:szCs w:val="24"/>
        </w:rPr>
        <w:t> </w:t>
      </w:r>
      <w:r w:rsidRPr="00F233BB">
        <w:rPr>
          <w:rFonts w:ascii="Times New Roman" w:hAnsi="Times New Roman"/>
          <w:color w:val="auto"/>
          <w:sz w:val="24"/>
          <w:szCs w:val="24"/>
        </w:rPr>
        <w:t>т.д.</w:t>
      </w:r>
    </w:p>
    <w:p w:rsidR="00ED000B" w:rsidRPr="00F233BB" w:rsidRDefault="00ED000B" w:rsidP="00423387">
      <w:pPr>
        <w:pStyle w:val="a7"/>
        <w:spacing w:line="276" w:lineRule="auto"/>
        <w:ind w:right="-2" w:firstLine="426"/>
        <w:rPr>
          <w:rFonts w:ascii="Times New Roman" w:hAnsi="Times New Roman"/>
          <w:color w:val="auto"/>
          <w:spacing w:val="-2"/>
          <w:sz w:val="24"/>
          <w:szCs w:val="24"/>
        </w:rPr>
      </w:pPr>
      <w:r w:rsidRPr="00F233BB">
        <w:rPr>
          <w:rFonts w:ascii="Times New Roman" w:hAnsi="Times New Roman"/>
          <w:color w:val="auto"/>
          <w:spacing w:val="2"/>
          <w:sz w:val="24"/>
          <w:szCs w:val="24"/>
        </w:rPr>
        <w:t>Восприятие и эмоциональная оценка шедевров русского</w:t>
      </w:r>
      <w:r w:rsidRPr="00F233BB">
        <w:rPr>
          <w:rFonts w:ascii="Times New Roman" w:hAnsi="Times New Roman"/>
          <w:color w:val="auto"/>
          <w:spacing w:val="2"/>
          <w:sz w:val="24"/>
          <w:szCs w:val="24"/>
        </w:rPr>
        <w:br/>
      </w:r>
      <w:r w:rsidRPr="00F233BB">
        <w:rPr>
          <w:rFonts w:ascii="Times New Roman" w:hAnsi="Times New Roman"/>
          <w:color w:val="auto"/>
          <w:spacing w:val="-2"/>
          <w:sz w:val="24"/>
          <w:szCs w:val="24"/>
        </w:rPr>
        <w:t xml:space="preserve">и зарубежного искусства, изображающих природу. Общность </w:t>
      </w:r>
      <w:r w:rsidRPr="00F233BB">
        <w:rPr>
          <w:rFonts w:ascii="Times New Roman" w:hAnsi="Times New Roman"/>
          <w:color w:val="auto"/>
          <w:spacing w:val="-3"/>
          <w:sz w:val="24"/>
          <w:szCs w:val="24"/>
        </w:rPr>
        <w:t>тематики, передаваемых чувств, отношения к природе в произ</w:t>
      </w:r>
      <w:r w:rsidRPr="00F233BB">
        <w:rPr>
          <w:rFonts w:ascii="Times New Roman" w:hAnsi="Times New Roman"/>
          <w:color w:val="auto"/>
          <w:spacing w:val="-2"/>
          <w:sz w:val="24"/>
          <w:szCs w:val="24"/>
        </w:rPr>
        <w:t>ведениях авторов — представителей разных культур, народов, стран (например, А.</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К.</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Саврасов, И.</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И.</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Левитан, И.</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И.</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Шишкин, Н.</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К.</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Рерих, К.</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Моне, П.</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Сезанн, В.</w:t>
      </w:r>
      <w:r w:rsidRPr="00F233BB">
        <w:rPr>
          <w:rFonts w:ascii="Times New Roman" w:eastAsia="MS Mincho" w:hAnsi="Times New Roman"/>
          <w:color w:val="auto"/>
          <w:spacing w:val="-2"/>
          <w:sz w:val="24"/>
          <w:szCs w:val="24"/>
        </w:rPr>
        <w:t> </w:t>
      </w:r>
      <w:r w:rsidRPr="00F233BB">
        <w:rPr>
          <w:rFonts w:ascii="Times New Roman" w:hAnsi="Times New Roman"/>
          <w:color w:val="auto"/>
          <w:spacing w:val="-2"/>
          <w:sz w:val="24"/>
          <w:szCs w:val="24"/>
        </w:rPr>
        <w:t>Ван Гог и</w:t>
      </w:r>
      <w:r w:rsidRPr="00F233BB">
        <w:rPr>
          <w:rFonts w:ascii="Times New Roman" w:hAnsi="Times New Roman"/>
          <w:color w:val="auto"/>
          <w:spacing w:val="-2"/>
          <w:sz w:val="24"/>
          <w:szCs w:val="24"/>
        </w:rPr>
        <w:t> </w:t>
      </w:r>
      <w:r w:rsidRPr="00F233BB">
        <w:rPr>
          <w:rFonts w:ascii="Times New Roman" w:hAnsi="Times New Roman"/>
          <w:color w:val="auto"/>
          <w:spacing w:val="-2"/>
          <w:sz w:val="24"/>
          <w:szCs w:val="24"/>
        </w:rPr>
        <w:t>др.).</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color w:val="auto"/>
          <w:spacing w:val="2"/>
          <w:sz w:val="24"/>
          <w:szCs w:val="24"/>
        </w:rPr>
        <w:t xml:space="preserve">Знакомство с несколькими наиболее яркими культурами </w:t>
      </w:r>
      <w:r w:rsidRPr="00F233BB">
        <w:rPr>
          <w:rFonts w:ascii="Times New Roman" w:hAnsi="Times New Roman"/>
          <w:color w:val="auto"/>
          <w:spacing w:val="-2"/>
          <w:sz w:val="24"/>
          <w:szCs w:val="24"/>
        </w:rPr>
        <w:t xml:space="preserve">мира, представляющими разные народы и эпохи (например, </w:t>
      </w:r>
      <w:r w:rsidRPr="00F233BB">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233BB">
        <w:rPr>
          <w:rFonts w:ascii="Times New Roman" w:hAnsi="Times New Roman"/>
          <w:color w:val="auto"/>
          <w:sz w:val="24"/>
          <w:szCs w:val="24"/>
        </w:rPr>
        <w:t>Образы архитектуры и декоративно­прикладного искусства.</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Родина моя — Россия. </w:t>
      </w:r>
      <w:r w:rsidRPr="00F233BB">
        <w:rPr>
          <w:rFonts w:ascii="Times New Roman" w:hAnsi="Times New Roman"/>
          <w:color w:val="auto"/>
          <w:sz w:val="24"/>
          <w:szCs w:val="24"/>
        </w:rPr>
        <w:t>Роль природных условий в ха</w:t>
      </w:r>
      <w:r w:rsidRPr="00F233BB">
        <w:rPr>
          <w:rFonts w:ascii="Times New Roman" w:hAnsi="Times New Roman"/>
          <w:color w:val="auto"/>
          <w:spacing w:val="2"/>
          <w:sz w:val="24"/>
          <w:szCs w:val="24"/>
        </w:rPr>
        <w:t xml:space="preserve">рактере традиционной культуры народов России. Пейзажи </w:t>
      </w:r>
      <w:r w:rsidRPr="00F233BB">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E865DD" w:rsidRPr="00F233BB">
        <w:rPr>
          <w:rFonts w:ascii="Times New Roman" w:hAnsi="Times New Roman"/>
          <w:color w:val="auto"/>
          <w:sz w:val="24"/>
          <w:szCs w:val="24"/>
        </w:rPr>
        <w:t xml:space="preserve"> </w:t>
      </w:r>
      <w:r w:rsidRPr="00F233BB">
        <w:rPr>
          <w:rFonts w:ascii="Times New Roman" w:hAnsi="Times New Roman"/>
          <w:color w:val="auto"/>
          <w:sz w:val="24"/>
          <w:szCs w:val="24"/>
        </w:rPr>
        <w:t>Отечества.</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Человек и человеческие взаимоотношения. </w:t>
      </w:r>
      <w:r w:rsidRPr="00F233BB">
        <w:rPr>
          <w:rFonts w:ascii="Times New Roman" w:hAnsi="Times New Roman"/>
          <w:color w:val="auto"/>
          <w:spacing w:val="2"/>
          <w:sz w:val="24"/>
          <w:szCs w:val="24"/>
        </w:rPr>
        <w:t>Образ че</w:t>
      </w:r>
      <w:r w:rsidRPr="00F233BB">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233BB">
        <w:rPr>
          <w:rFonts w:ascii="Times New Roman" w:hAnsi="Times New Roman"/>
          <w:color w:val="auto"/>
          <w:sz w:val="24"/>
          <w:szCs w:val="24"/>
        </w:rPr>
        <w:t> </w:t>
      </w:r>
      <w:r w:rsidRPr="00F233BB">
        <w:rPr>
          <w:rFonts w:ascii="Times New Roman" w:hAnsi="Times New Roman"/>
          <w:color w:val="auto"/>
          <w:sz w:val="24"/>
          <w:szCs w:val="24"/>
        </w:rPr>
        <w:t>т.</w:t>
      </w:r>
      <w:r w:rsidRPr="00F233BB">
        <w:rPr>
          <w:rFonts w:ascii="Times New Roman" w:hAnsi="Times New Roman"/>
          <w:color w:val="auto"/>
          <w:sz w:val="24"/>
          <w:szCs w:val="24"/>
        </w:rPr>
        <w:t> </w:t>
      </w:r>
      <w:r w:rsidRPr="00F233BB">
        <w:rPr>
          <w:rFonts w:ascii="Times New Roman" w:hAnsi="Times New Roman"/>
          <w:color w:val="auto"/>
          <w:sz w:val="24"/>
          <w:szCs w:val="24"/>
        </w:rPr>
        <w:t>д. Образы персонажей, вызывающие гнев, раздражение, презрение.</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 xml:space="preserve">Искусство дарит людям красоту. </w:t>
      </w:r>
      <w:r w:rsidRPr="00F233BB">
        <w:rPr>
          <w:rFonts w:ascii="Times New Roman" w:hAnsi="Times New Roman"/>
          <w:color w:val="auto"/>
          <w:sz w:val="24"/>
          <w:szCs w:val="24"/>
        </w:rPr>
        <w:t>Искусство вокруг нас сегодня. Использование различных художественных матери</w:t>
      </w:r>
      <w:r w:rsidRPr="00F233BB">
        <w:rPr>
          <w:rFonts w:ascii="Times New Roman" w:hAnsi="Times New Roman"/>
          <w:color w:val="auto"/>
          <w:spacing w:val="2"/>
          <w:sz w:val="24"/>
          <w:szCs w:val="24"/>
        </w:rPr>
        <w:t xml:space="preserve">алов и средств для создания проектов красивых, удобных </w:t>
      </w:r>
      <w:r w:rsidRPr="00F233BB">
        <w:rPr>
          <w:rFonts w:ascii="Times New Roman" w:hAnsi="Times New Roman"/>
          <w:color w:val="auto"/>
          <w:sz w:val="24"/>
          <w:szCs w:val="24"/>
        </w:rPr>
        <w:t xml:space="preserve">и </w:t>
      </w:r>
      <w:r w:rsidRPr="00F233BB">
        <w:rPr>
          <w:rFonts w:ascii="Times New Roman" w:hAnsi="Times New Roman"/>
          <w:color w:val="auto"/>
          <w:sz w:val="24"/>
          <w:szCs w:val="24"/>
        </w:rPr>
        <w:lastRenderedPageBreak/>
        <w:t>выразительных предметов быта, видов транспорта. Пред</w:t>
      </w:r>
      <w:r w:rsidRPr="00F233BB">
        <w:rPr>
          <w:rFonts w:ascii="Times New Roman" w:hAnsi="Times New Roman"/>
          <w:color w:val="auto"/>
          <w:spacing w:val="2"/>
          <w:sz w:val="24"/>
          <w:szCs w:val="24"/>
        </w:rPr>
        <w:t xml:space="preserve">ставление о роли изобразительных (пластических) искусств </w:t>
      </w:r>
      <w:r w:rsidRPr="00F233BB">
        <w:rPr>
          <w:rFonts w:ascii="Times New Roman" w:hAnsi="Times New Roman"/>
          <w:color w:val="auto"/>
          <w:sz w:val="24"/>
          <w:szCs w:val="24"/>
        </w:rPr>
        <w:t>в повседневной жизни человека, в организации его матери</w:t>
      </w:r>
      <w:r w:rsidRPr="00F233BB">
        <w:rPr>
          <w:rFonts w:ascii="Times New Roman" w:hAnsi="Times New Roman"/>
          <w:color w:val="auto"/>
          <w:spacing w:val="2"/>
          <w:sz w:val="24"/>
          <w:szCs w:val="24"/>
        </w:rPr>
        <w:t xml:space="preserve">ального окружения. Отражение в пластических искусствах </w:t>
      </w:r>
      <w:r w:rsidRPr="00F233BB">
        <w:rPr>
          <w:rFonts w:ascii="Times New Roman" w:hAnsi="Times New Roman"/>
          <w:color w:val="auto"/>
          <w:sz w:val="24"/>
          <w:szCs w:val="24"/>
        </w:rPr>
        <w:t xml:space="preserve">природных, географических условий, традиций, религиозных </w:t>
      </w:r>
      <w:r w:rsidRPr="00F233BB">
        <w:rPr>
          <w:rFonts w:ascii="Times New Roman" w:hAnsi="Times New Roman"/>
          <w:color w:val="auto"/>
          <w:spacing w:val="2"/>
          <w:sz w:val="24"/>
          <w:szCs w:val="24"/>
        </w:rPr>
        <w:t>верований разных народов (на примере изобразительного</w:t>
      </w:r>
      <w:r w:rsidR="00E865DD" w:rsidRPr="00F233BB">
        <w:rPr>
          <w:rFonts w:ascii="Times New Roman" w:hAnsi="Times New Roman"/>
          <w:color w:val="auto"/>
          <w:spacing w:val="2"/>
          <w:sz w:val="24"/>
          <w:szCs w:val="24"/>
        </w:rPr>
        <w:t xml:space="preserve"> </w:t>
      </w:r>
      <w:r w:rsidRPr="00F233BB">
        <w:rPr>
          <w:rFonts w:ascii="Times New Roman" w:hAnsi="Times New Roman"/>
          <w:color w:val="auto"/>
          <w:spacing w:val="-2"/>
          <w:sz w:val="24"/>
          <w:szCs w:val="24"/>
        </w:rPr>
        <w:t>и</w:t>
      </w:r>
      <w:r w:rsidR="00E865DD" w:rsidRPr="00F233BB">
        <w:rPr>
          <w:rFonts w:ascii="Times New Roman" w:hAnsi="Times New Roman"/>
          <w:color w:val="auto"/>
          <w:spacing w:val="-2"/>
          <w:sz w:val="24"/>
          <w:szCs w:val="24"/>
        </w:rPr>
        <w:t xml:space="preserve"> </w:t>
      </w:r>
      <w:r w:rsidRPr="00F233BB">
        <w:rPr>
          <w:rFonts w:ascii="Times New Roman" w:hAnsi="Times New Roman"/>
          <w:color w:val="auto"/>
          <w:spacing w:val="-2"/>
          <w:sz w:val="24"/>
          <w:szCs w:val="24"/>
        </w:rPr>
        <w:t xml:space="preserve">декоративно­прикладного искусства народов России). Жанр </w:t>
      </w:r>
      <w:r w:rsidRPr="00F233BB">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Опыт художественно­творческой деятельности</w:t>
      </w:r>
      <w:r w:rsidR="00850155"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Освоение основ рисунка, живописи, скульптуры, деко</w:t>
      </w:r>
      <w:r w:rsidRPr="00F233BB">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Овладение основами художественной грамоты: компози</w:t>
      </w:r>
      <w:r w:rsidRPr="00F233BB">
        <w:rPr>
          <w:rFonts w:ascii="Times New Roman" w:hAnsi="Times New Roman"/>
          <w:color w:val="auto"/>
          <w:sz w:val="24"/>
          <w:szCs w:val="24"/>
        </w:rPr>
        <w:t xml:space="preserve">цией, формой, ритмом, линией, цветом, объёмом, фактурой. </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Выбор и применение выразительных средств для реали</w:t>
      </w:r>
      <w:r w:rsidRPr="00F233BB">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Передача настроения в творческой работе с помощью цвета, </w:t>
      </w:r>
      <w:r w:rsidRPr="00F233BB">
        <w:rPr>
          <w:rFonts w:ascii="Times New Roman" w:hAnsi="Times New Roman"/>
          <w:iCs/>
          <w:color w:val="auto"/>
          <w:sz w:val="24"/>
          <w:szCs w:val="24"/>
        </w:rPr>
        <w:t>тона</w:t>
      </w:r>
      <w:r w:rsidRPr="00F233BB">
        <w:rPr>
          <w:rFonts w:ascii="Times New Roman" w:hAnsi="Times New Roman"/>
          <w:color w:val="auto"/>
          <w:sz w:val="24"/>
          <w:szCs w:val="24"/>
        </w:rPr>
        <w:t xml:space="preserve">, композиции, пространства, линии, штриха, пятна, объёма, </w:t>
      </w:r>
      <w:r w:rsidRPr="00F233BB">
        <w:rPr>
          <w:rFonts w:ascii="Times New Roman" w:hAnsi="Times New Roman"/>
          <w:iCs/>
          <w:color w:val="auto"/>
          <w:sz w:val="24"/>
          <w:szCs w:val="24"/>
        </w:rPr>
        <w:t>фактуры материала</w:t>
      </w:r>
      <w:r w:rsidRPr="00F233BB">
        <w:rPr>
          <w:rFonts w:ascii="Times New Roman" w:hAnsi="Times New Roman"/>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Использование в индивидуальной и коллективной дея</w:t>
      </w:r>
      <w:r w:rsidRPr="00F233BB">
        <w:rPr>
          <w:rFonts w:ascii="Times New Roman" w:hAnsi="Times New Roman"/>
          <w:color w:val="auto"/>
          <w:sz w:val="24"/>
          <w:szCs w:val="24"/>
        </w:rPr>
        <w:t xml:space="preserve">тельности различных художественных техник и материалов: </w:t>
      </w:r>
      <w:r w:rsidRPr="00F233BB">
        <w:rPr>
          <w:rFonts w:ascii="Times New Roman" w:hAnsi="Times New Roman"/>
          <w:iCs/>
          <w:color w:val="auto"/>
          <w:spacing w:val="2"/>
          <w:sz w:val="24"/>
          <w:szCs w:val="24"/>
        </w:rPr>
        <w:t>коллажа</w:t>
      </w:r>
      <w:r w:rsidRPr="00F233BB">
        <w:rPr>
          <w:rFonts w:ascii="Times New Roman" w:hAnsi="Times New Roman"/>
          <w:color w:val="auto"/>
          <w:spacing w:val="2"/>
          <w:sz w:val="24"/>
          <w:szCs w:val="24"/>
        </w:rPr>
        <w:t xml:space="preserve">, </w:t>
      </w:r>
      <w:r w:rsidRPr="00F233BB">
        <w:rPr>
          <w:rFonts w:ascii="Times New Roman" w:hAnsi="Times New Roman"/>
          <w:iCs/>
          <w:color w:val="auto"/>
          <w:spacing w:val="2"/>
          <w:sz w:val="24"/>
          <w:szCs w:val="24"/>
        </w:rPr>
        <w:t>граттажа</w:t>
      </w:r>
      <w:r w:rsidRPr="00F233BB">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F233BB">
        <w:rPr>
          <w:rFonts w:ascii="Times New Roman" w:hAnsi="Times New Roman"/>
          <w:iCs/>
          <w:color w:val="auto"/>
          <w:spacing w:val="2"/>
          <w:sz w:val="24"/>
          <w:szCs w:val="24"/>
        </w:rPr>
        <w:t>пастели</w:t>
      </w:r>
      <w:r w:rsidRPr="00F233BB">
        <w:rPr>
          <w:rFonts w:ascii="Times New Roman" w:hAnsi="Times New Roman"/>
          <w:color w:val="auto"/>
          <w:spacing w:val="2"/>
          <w:sz w:val="24"/>
          <w:szCs w:val="24"/>
        </w:rPr>
        <w:t xml:space="preserve">, </w:t>
      </w:r>
      <w:r w:rsidRPr="00F233BB">
        <w:rPr>
          <w:rFonts w:ascii="Times New Roman" w:hAnsi="Times New Roman"/>
          <w:iCs/>
          <w:color w:val="auto"/>
          <w:spacing w:val="2"/>
          <w:sz w:val="24"/>
          <w:szCs w:val="24"/>
        </w:rPr>
        <w:t>восковых</w:t>
      </w:r>
      <w:r w:rsidRPr="00F233BB">
        <w:rPr>
          <w:rFonts w:ascii="Times New Roman" w:hAnsi="Times New Roman"/>
          <w:iCs/>
          <w:color w:val="auto"/>
          <w:sz w:val="24"/>
          <w:szCs w:val="24"/>
        </w:rPr>
        <w:t xml:space="preserve"> мелков</w:t>
      </w:r>
      <w:r w:rsidRPr="00F233BB">
        <w:rPr>
          <w:rFonts w:ascii="Times New Roman" w:hAnsi="Times New Roman"/>
          <w:color w:val="auto"/>
          <w:sz w:val="24"/>
          <w:szCs w:val="24"/>
        </w:rPr>
        <w:t xml:space="preserve">, </w:t>
      </w:r>
      <w:r w:rsidRPr="00F233BB">
        <w:rPr>
          <w:rFonts w:ascii="Times New Roman" w:hAnsi="Times New Roman"/>
          <w:iCs/>
          <w:color w:val="auto"/>
          <w:sz w:val="24"/>
          <w:szCs w:val="24"/>
        </w:rPr>
        <w:t>туши</w:t>
      </w:r>
      <w:r w:rsidRPr="00F233BB">
        <w:rPr>
          <w:rFonts w:ascii="Times New Roman" w:hAnsi="Times New Roman"/>
          <w:color w:val="auto"/>
          <w:sz w:val="24"/>
          <w:szCs w:val="24"/>
        </w:rPr>
        <w:t xml:space="preserve">, карандаша, фломастеров, </w:t>
      </w:r>
      <w:r w:rsidRPr="00F233BB">
        <w:rPr>
          <w:rFonts w:ascii="Times New Roman" w:hAnsi="Times New Roman"/>
          <w:iCs/>
          <w:color w:val="auto"/>
          <w:sz w:val="24"/>
          <w:szCs w:val="24"/>
        </w:rPr>
        <w:t>пластилина</w:t>
      </w:r>
      <w:r w:rsidRPr="00F233BB">
        <w:rPr>
          <w:rFonts w:ascii="Times New Roman" w:hAnsi="Times New Roman"/>
          <w:color w:val="auto"/>
          <w:sz w:val="24"/>
          <w:szCs w:val="24"/>
        </w:rPr>
        <w:t xml:space="preserve">, </w:t>
      </w:r>
      <w:r w:rsidRPr="00F233BB">
        <w:rPr>
          <w:rFonts w:ascii="Times New Roman" w:hAnsi="Times New Roman"/>
          <w:iCs/>
          <w:color w:val="auto"/>
          <w:sz w:val="24"/>
          <w:szCs w:val="24"/>
        </w:rPr>
        <w:t>глины</w:t>
      </w:r>
      <w:r w:rsidRPr="00F233BB">
        <w:rPr>
          <w:rFonts w:ascii="Times New Roman" w:hAnsi="Times New Roman"/>
          <w:color w:val="auto"/>
          <w:sz w:val="24"/>
          <w:szCs w:val="24"/>
        </w:rPr>
        <w:t>, подручных и природных материалов.</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 xml:space="preserve">Участие в обсуждении содержания и выразительных средств </w:t>
      </w:r>
      <w:r w:rsidRPr="00F233BB">
        <w:rPr>
          <w:rFonts w:ascii="Times New Roman" w:hAnsi="Times New Roman"/>
          <w:color w:val="auto"/>
          <w:sz w:val="24"/>
          <w:szCs w:val="24"/>
        </w:rPr>
        <w:t>произведений изобразительного искусства, выражение с</w:t>
      </w:r>
      <w:r w:rsidR="00850155" w:rsidRPr="00F233BB">
        <w:rPr>
          <w:rFonts w:ascii="Times New Roman" w:hAnsi="Times New Roman"/>
          <w:color w:val="auto"/>
          <w:sz w:val="24"/>
          <w:szCs w:val="24"/>
        </w:rPr>
        <w:t>воего отношения к произведению.</w:t>
      </w:r>
    </w:p>
    <w:p w:rsidR="00121A01" w:rsidRPr="00F233BB" w:rsidRDefault="00121A01" w:rsidP="00423387">
      <w:pPr>
        <w:pStyle w:val="a7"/>
        <w:spacing w:line="276" w:lineRule="auto"/>
        <w:ind w:right="-2" w:firstLine="426"/>
        <w:rPr>
          <w:rFonts w:ascii="Times New Roman" w:hAnsi="Times New Roman"/>
          <w:color w:val="auto"/>
          <w:sz w:val="24"/>
          <w:szCs w:val="24"/>
        </w:rPr>
      </w:pPr>
    </w:p>
    <w:p w:rsidR="00ED000B" w:rsidRPr="00F233BB" w:rsidRDefault="00ED000B" w:rsidP="00423387">
      <w:pPr>
        <w:pStyle w:val="aff1"/>
        <w:spacing w:line="276" w:lineRule="auto"/>
        <w:ind w:left="426" w:right="-2"/>
        <w:jc w:val="both"/>
        <w:rPr>
          <w:sz w:val="24"/>
        </w:rPr>
      </w:pPr>
      <w:bookmarkStart w:id="88" w:name="_Toc288394092"/>
      <w:bookmarkStart w:id="89" w:name="_Toc288410559"/>
      <w:bookmarkStart w:id="90" w:name="_Toc288410688"/>
      <w:bookmarkStart w:id="91" w:name="_Toc294246105"/>
      <w:bookmarkStart w:id="92" w:name="_Toc448304998"/>
      <w:r w:rsidRPr="00F233BB">
        <w:rPr>
          <w:sz w:val="24"/>
        </w:rPr>
        <w:t>Музыка</w:t>
      </w:r>
      <w:bookmarkEnd w:id="88"/>
      <w:bookmarkEnd w:id="89"/>
      <w:bookmarkEnd w:id="90"/>
      <w:bookmarkEnd w:id="91"/>
      <w:r w:rsidR="00667997" w:rsidRPr="00F233BB">
        <w:rPr>
          <w:sz w:val="24"/>
        </w:rPr>
        <w:t>.</w:t>
      </w:r>
      <w:bookmarkEnd w:id="92"/>
    </w:p>
    <w:p w:rsidR="00ED000B" w:rsidRPr="00F233BB" w:rsidRDefault="00ED000B" w:rsidP="00423387">
      <w:pPr>
        <w:spacing w:line="276" w:lineRule="auto"/>
        <w:ind w:right="-2" w:firstLine="426"/>
        <w:contextualSpacing/>
        <w:jc w:val="both"/>
        <w:rPr>
          <w:b/>
          <w:lang w:eastAsia="en-US"/>
        </w:rPr>
      </w:pPr>
      <w:r w:rsidRPr="00F233BB">
        <w:rPr>
          <w:b/>
          <w:lang w:eastAsia="en-US"/>
        </w:rPr>
        <w:t>1 класс</w:t>
      </w:r>
    </w:p>
    <w:p w:rsidR="00ED000B" w:rsidRPr="00F233BB" w:rsidRDefault="00ED000B" w:rsidP="00423387">
      <w:pPr>
        <w:spacing w:line="276" w:lineRule="auto"/>
        <w:ind w:right="-2" w:firstLine="426"/>
        <w:jc w:val="both"/>
        <w:rPr>
          <w:b/>
          <w:lang w:eastAsia="en-US"/>
        </w:rPr>
      </w:pPr>
      <w:r w:rsidRPr="00F233BB">
        <w:rPr>
          <w:b/>
          <w:lang w:eastAsia="en-US"/>
        </w:rPr>
        <w:t>Мир музыкальных звуков</w:t>
      </w:r>
    </w:p>
    <w:p w:rsidR="00ED000B" w:rsidRPr="00F233BB" w:rsidRDefault="00ED000B" w:rsidP="00423387">
      <w:pPr>
        <w:spacing w:line="276" w:lineRule="auto"/>
        <w:ind w:right="-2" w:firstLine="426"/>
        <w:jc w:val="both"/>
        <w:rPr>
          <w:lang w:eastAsia="en-US"/>
        </w:rPr>
      </w:pPr>
      <w:r w:rsidRPr="00F233BB">
        <w:rPr>
          <w:lang w:eastAsia="en-US"/>
        </w:rPr>
        <w:t xml:space="preserve">Классификация музыкальных звуков. Свойства музыкального звука: тембр, длительность, громкость, высота.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Восприятие и воспроизведение звуков окружающего мира во всем многообразии.</w:t>
      </w:r>
      <w:r w:rsidRPr="00F233BB">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D000B" w:rsidRPr="00F233BB" w:rsidRDefault="00ED000B" w:rsidP="00423387">
      <w:pPr>
        <w:spacing w:line="276" w:lineRule="auto"/>
        <w:ind w:right="-2" w:firstLine="426"/>
        <w:jc w:val="both"/>
        <w:rPr>
          <w:lang w:eastAsia="en-US"/>
        </w:rPr>
      </w:pPr>
      <w:r w:rsidRPr="00F233BB">
        <w:rPr>
          <w:b/>
          <w:lang w:eastAsia="en-US"/>
        </w:rPr>
        <w:t>Игра на элементарных музыкальных инструментах в ансамбле.</w:t>
      </w:r>
      <w:r w:rsidRPr="00F233BB">
        <w:rPr>
          <w:lang w:eastAsia="en-US"/>
        </w:rPr>
        <w:t xml:space="preserve"> Первые опыты игры детей на инструментах, различных по способам звукоизвлечения, тембрам. </w:t>
      </w:r>
    </w:p>
    <w:p w:rsidR="00ED000B" w:rsidRPr="00F233BB" w:rsidRDefault="00ED000B" w:rsidP="00423387">
      <w:pPr>
        <w:spacing w:line="276" w:lineRule="auto"/>
        <w:ind w:right="-2" w:firstLine="426"/>
        <w:jc w:val="both"/>
        <w:rPr>
          <w:lang w:eastAsia="en-US"/>
        </w:rPr>
      </w:pPr>
      <w:r w:rsidRPr="00F233BB">
        <w:rPr>
          <w:b/>
          <w:lang w:eastAsia="en-US"/>
        </w:rPr>
        <w:t>Пение попевок и простых песен.</w:t>
      </w:r>
      <w:r w:rsidRPr="00F233BB">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D000B" w:rsidRPr="00F233BB" w:rsidRDefault="00ED000B" w:rsidP="00423387">
      <w:pPr>
        <w:spacing w:line="276" w:lineRule="auto"/>
        <w:ind w:right="-2" w:firstLine="426"/>
        <w:jc w:val="both"/>
        <w:rPr>
          <w:b/>
          <w:lang w:eastAsia="en-US"/>
        </w:rPr>
      </w:pPr>
      <w:r w:rsidRPr="00F233BB">
        <w:rPr>
          <w:b/>
          <w:lang w:eastAsia="en-US"/>
        </w:rPr>
        <w:t>Ритм – движение жизни</w:t>
      </w:r>
    </w:p>
    <w:p w:rsidR="00ED000B" w:rsidRPr="00F233BB" w:rsidRDefault="00ED000B" w:rsidP="00423387">
      <w:pPr>
        <w:spacing w:line="276" w:lineRule="auto"/>
        <w:ind w:right="-2" w:firstLine="426"/>
        <w:jc w:val="both"/>
        <w:rPr>
          <w:lang w:eastAsia="en-US"/>
        </w:rPr>
      </w:pPr>
      <w:r w:rsidRPr="00F233BB">
        <w:rPr>
          <w:lang w:eastAsia="en-US"/>
        </w:rPr>
        <w:lastRenderedPageBreak/>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 xml:space="preserve">Восприятие и воспроизведение ритмов окружающего мира. Ритмические игры. </w:t>
      </w:r>
      <w:r w:rsidRPr="00F233BB">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w:t>
      </w:r>
      <w:r w:rsidR="00E865DD" w:rsidRPr="00F233BB">
        <w:rPr>
          <w:lang w:eastAsia="en-US"/>
        </w:rPr>
        <w:t xml:space="preserve"> слов, стихов; ритмические «паз</w:t>
      </w:r>
      <w:r w:rsidRPr="00F233BB">
        <w:rPr>
          <w:lang w:eastAsia="en-US"/>
        </w:rPr>
        <w:t>лы».</w:t>
      </w:r>
    </w:p>
    <w:p w:rsidR="00ED000B" w:rsidRPr="00F233BB" w:rsidRDefault="00ED000B" w:rsidP="00423387">
      <w:pPr>
        <w:spacing w:line="276" w:lineRule="auto"/>
        <w:ind w:right="-2" w:firstLine="426"/>
        <w:jc w:val="both"/>
        <w:rPr>
          <w:lang w:eastAsia="en-US"/>
        </w:rPr>
      </w:pPr>
      <w:r w:rsidRPr="00F233BB">
        <w:rPr>
          <w:b/>
          <w:lang w:eastAsia="en-US"/>
        </w:rPr>
        <w:t>Игра в детском шумовом оркестре.</w:t>
      </w:r>
      <w:r w:rsidRPr="00F233BB">
        <w:rPr>
          <w:lang w:eastAsia="en-US"/>
        </w:rPr>
        <w:t xml:space="preserve"> Простые ритмические аккомпанементы к музыкальным произведениям.</w:t>
      </w:r>
    </w:p>
    <w:p w:rsidR="00ED000B" w:rsidRPr="00F233BB" w:rsidRDefault="00ED000B" w:rsidP="00423387">
      <w:pPr>
        <w:spacing w:line="276" w:lineRule="auto"/>
        <w:ind w:right="-2" w:firstLine="426"/>
        <w:jc w:val="both"/>
        <w:rPr>
          <w:lang w:eastAsia="en-US"/>
        </w:rPr>
      </w:pPr>
      <w:r w:rsidRPr="00F233BB">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D000B" w:rsidRPr="00F233BB" w:rsidRDefault="00ED000B" w:rsidP="00423387">
      <w:pPr>
        <w:spacing w:line="276" w:lineRule="auto"/>
        <w:ind w:right="-2" w:firstLine="426"/>
        <w:jc w:val="both"/>
        <w:rPr>
          <w:lang w:eastAsia="en-US"/>
        </w:rPr>
      </w:pPr>
      <w:r w:rsidRPr="00F233BB">
        <w:rPr>
          <w:b/>
          <w:lang w:eastAsia="en-US"/>
        </w:rPr>
        <w:t>Мелодия – царица музыки</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Мелодия – главный носитель содержания в музыке. Интонация в музыке и в речи.</w:t>
      </w:r>
      <w:r w:rsidR="00E865DD" w:rsidRPr="00F233BB">
        <w:rPr>
          <w:lang w:eastAsia="en-US"/>
        </w:rPr>
        <w:t xml:space="preserve"> </w:t>
      </w:r>
      <w:r w:rsidRPr="00F233BB">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Слушание музыкальных произведений яркого интонационно-образного содержания.</w:t>
      </w:r>
      <w:r w:rsidRPr="00F233BB">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ED000B" w:rsidRPr="00F233BB" w:rsidRDefault="00ED000B" w:rsidP="00423387">
      <w:pPr>
        <w:spacing w:line="276" w:lineRule="auto"/>
        <w:ind w:right="-2" w:firstLine="426"/>
        <w:jc w:val="both"/>
        <w:rPr>
          <w:lang w:eastAsia="en-US"/>
        </w:rPr>
      </w:pPr>
      <w:r w:rsidRPr="00F233BB">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ED000B" w:rsidRPr="00F233BB" w:rsidRDefault="00ED000B" w:rsidP="00423387">
      <w:pPr>
        <w:spacing w:line="276" w:lineRule="auto"/>
        <w:ind w:right="-2" w:firstLine="426"/>
        <w:jc w:val="both"/>
        <w:rPr>
          <w:lang w:eastAsia="en-US"/>
        </w:rPr>
      </w:pPr>
      <w:r w:rsidRPr="00F233BB">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D000B" w:rsidRPr="00F233BB" w:rsidRDefault="00ED000B" w:rsidP="00423387">
      <w:pPr>
        <w:spacing w:line="276" w:lineRule="auto"/>
        <w:ind w:right="-2" w:firstLine="426"/>
        <w:jc w:val="both"/>
        <w:rPr>
          <w:lang w:eastAsia="en-US"/>
        </w:rPr>
      </w:pPr>
      <w:r w:rsidRPr="00F233BB">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D000B" w:rsidRPr="00F233BB" w:rsidRDefault="00ED000B" w:rsidP="00423387">
      <w:pPr>
        <w:spacing w:line="276" w:lineRule="auto"/>
        <w:ind w:right="-2" w:firstLine="426"/>
        <w:jc w:val="both"/>
        <w:rPr>
          <w:lang w:eastAsia="en-US"/>
        </w:rPr>
      </w:pPr>
      <w:r w:rsidRPr="00F233BB">
        <w:rPr>
          <w:b/>
          <w:lang w:eastAsia="en-US"/>
        </w:rPr>
        <w:t>Музыкальные краски</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Первоначальные знания о средствах музыкальной выразительности. Понятие контраста в музыке. Лад. Мажор и минор. Тоника.</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Слушание музыкальных произведений с контрастными образами, пьес различного ладового наклонения.</w:t>
      </w:r>
      <w:r w:rsidRPr="00F233BB">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ED000B" w:rsidRPr="00F233BB" w:rsidRDefault="00ED000B" w:rsidP="00423387">
      <w:pPr>
        <w:spacing w:line="276" w:lineRule="auto"/>
        <w:ind w:right="-2" w:firstLine="426"/>
        <w:jc w:val="both"/>
        <w:rPr>
          <w:lang w:eastAsia="en-US"/>
        </w:rPr>
      </w:pPr>
      <w:r w:rsidRPr="00F233BB">
        <w:rPr>
          <w:b/>
          <w:lang w:eastAsia="en-US"/>
        </w:rPr>
        <w:t>Пластическое интонирование, двигательная импровизация под музыку разного характера.</w:t>
      </w:r>
      <w:r w:rsidRPr="00F233BB">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D000B" w:rsidRPr="00F233BB" w:rsidRDefault="00ED000B" w:rsidP="00423387">
      <w:pPr>
        <w:spacing w:line="276" w:lineRule="auto"/>
        <w:ind w:right="-2" w:firstLine="426"/>
        <w:jc w:val="both"/>
        <w:rPr>
          <w:lang w:eastAsia="en-US"/>
        </w:rPr>
      </w:pPr>
      <w:r w:rsidRPr="00F233BB">
        <w:rPr>
          <w:b/>
          <w:lang w:eastAsia="en-US"/>
        </w:rPr>
        <w:lastRenderedPageBreak/>
        <w:t>Исполнение песен, написанных в разных ладах.</w:t>
      </w:r>
      <w:r w:rsidRPr="00F233BB">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D000B" w:rsidRPr="00F233BB" w:rsidRDefault="00ED000B" w:rsidP="00423387">
      <w:pPr>
        <w:spacing w:line="276" w:lineRule="auto"/>
        <w:ind w:right="-2" w:firstLine="426"/>
        <w:jc w:val="both"/>
        <w:rPr>
          <w:lang w:eastAsia="en-US"/>
        </w:rPr>
      </w:pPr>
      <w:r w:rsidRPr="00F233BB">
        <w:rPr>
          <w:b/>
          <w:lang w:eastAsia="en-US"/>
        </w:rPr>
        <w:t>Игры-драматизации</w:t>
      </w:r>
      <w:r w:rsidRPr="00F233BB">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D000B" w:rsidRPr="00F233BB" w:rsidRDefault="00ED000B" w:rsidP="00423387">
      <w:pPr>
        <w:spacing w:line="276" w:lineRule="auto"/>
        <w:ind w:right="-2" w:firstLine="426"/>
        <w:jc w:val="both"/>
        <w:rPr>
          <w:b/>
          <w:lang w:eastAsia="en-US"/>
        </w:rPr>
      </w:pPr>
      <w:r w:rsidRPr="00F233BB">
        <w:rPr>
          <w:b/>
          <w:lang w:eastAsia="en-US"/>
        </w:rPr>
        <w:t>Музыкальные жанры: песня, танец, марш</w:t>
      </w:r>
    </w:p>
    <w:p w:rsidR="00ED000B" w:rsidRPr="00F233BB" w:rsidRDefault="00ED000B" w:rsidP="00423387">
      <w:pPr>
        <w:spacing w:line="276" w:lineRule="auto"/>
        <w:ind w:right="-2" w:firstLine="426"/>
        <w:jc w:val="both"/>
        <w:rPr>
          <w:lang w:eastAsia="en-US"/>
        </w:rPr>
      </w:pPr>
      <w:r w:rsidRPr="00F233BB">
        <w:rPr>
          <w:lang w:eastAsia="en-US"/>
        </w:rPr>
        <w:t>Формирование первичных аналитических навыков. Определение особенностей основных жанров музыки: песня, танец, марш.</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Слушание музыкальных произведений, имеющих ярко выраженную жанровую основу.</w:t>
      </w:r>
      <w:r w:rsidRPr="00F233BB">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D000B" w:rsidRPr="00F233BB" w:rsidRDefault="00ED000B" w:rsidP="00423387">
      <w:pPr>
        <w:spacing w:line="276" w:lineRule="auto"/>
        <w:ind w:right="-2" w:firstLine="426"/>
        <w:jc w:val="both"/>
        <w:rPr>
          <w:lang w:eastAsia="en-US"/>
        </w:rPr>
      </w:pPr>
      <w:r w:rsidRPr="00F233BB">
        <w:rPr>
          <w:b/>
          <w:lang w:eastAsia="en-US"/>
        </w:rPr>
        <w:t>Сочинение простых инструментальных аккомпанементов как сопровождения к песенной, танцевальной и маршевой музыке.</w:t>
      </w:r>
      <w:r w:rsidRPr="00F233BB">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ED000B" w:rsidRPr="00F233BB" w:rsidRDefault="00ED000B" w:rsidP="00423387">
      <w:pPr>
        <w:spacing w:line="276" w:lineRule="auto"/>
        <w:ind w:right="-2" w:firstLine="426"/>
        <w:jc w:val="both"/>
        <w:rPr>
          <w:lang w:eastAsia="en-US"/>
        </w:rPr>
      </w:pPr>
      <w:r w:rsidRPr="00F233BB">
        <w:rPr>
          <w:b/>
          <w:lang w:eastAsia="en-US"/>
        </w:rPr>
        <w:t>Исполнение хоровых и инструментальных произведений разных жанров. Двигательная импровизация.</w:t>
      </w:r>
      <w:r w:rsidRPr="00F233BB">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D000B" w:rsidRPr="00F233BB" w:rsidRDefault="00ED000B" w:rsidP="00423387">
      <w:pPr>
        <w:spacing w:line="276" w:lineRule="auto"/>
        <w:ind w:right="-2" w:firstLine="426"/>
        <w:jc w:val="both"/>
        <w:rPr>
          <w:lang w:eastAsia="en-US"/>
        </w:rPr>
      </w:pPr>
      <w:r w:rsidRPr="00F233BB">
        <w:rPr>
          <w:b/>
          <w:lang w:eastAsia="en-US"/>
        </w:rPr>
        <w:t>Музыкальная азбука или где живут ноты</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Игровые дидактические упражнения с использованием наглядного материала.</w:t>
      </w:r>
      <w:r w:rsidRPr="00F233BB">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ED000B" w:rsidRPr="00F233BB" w:rsidRDefault="00ED000B" w:rsidP="00423387">
      <w:pPr>
        <w:spacing w:line="276" w:lineRule="auto"/>
        <w:ind w:right="-2" w:firstLine="426"/>
        <w:jc w:val="both"/>
        <w:rPr>
          <w:lang w:eastAsia="en-US"/>
        </w:rPr>
      </w:pPr>
      <w:r w:rsidRPr="00F233BB">
        <w:rPr>
          <w:b/>
          <w:lang w:eastAsia="en-US"/>
        </w:rPr>
        <w:t>Слушание музыкальных произведений с использованием элементарной графической записи.</w:t>
      </w:r>
      <w:r w:rsidRPr="00F233BB">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D000B" w:rsidRPr="00F233BB" w:rsidRDefault="00ED000B" w:rsidP="00423387">
      <w:pPr>
        <w:spacing w:line="276" w:lineRule="auto"/>
        <w:ind w:right="-2" w:firstLine="426"/>
        <w:jc w:val="both"/>
        <w:rPr>
          <w:lang w:eastAsia="en-US"/>
        </w:rPr>
      </w:pPr>
      <w:r w:rsidRPr="00F233BB">
        <w:rPr>
          <w:b/>
          <w:lang w:eastAsia="en-US"/>
        </w:rPr>
        <w:t xml:space="preserve">Пение с применением ручных знаков. Пение простейших песен по нотам. </w:t>
      </w:r>
      <w:r w:rsidRPr="00F233BB">
        <w:rPr>
          <w:lang w:eastAsia="en-US"/>
        </w:rPr>
        <w:t>Разучивание и исполнение песен с применением ручных знаков. Пение разученных ранее песен по нотам.</w:t>
      </w:r>
    </w:p>
    <w:p w:rsidR="00ED000B" w:rsidRPr="00F233BB" w:rsidRDefault="00ED000B" w:rsidP="00423387">
      <w:pPr>
        <w:spacing w:line="276" w:lineRule="auto"/>
        <w:ind w:right="-2" w:firstLine="426"/>
        <w:jc w:val="both"/>
        <w:rPr>
          <w:lang w:eastAsia="en-US"/>
        </w:rPr>
      </w:pPr>
      <w:r w:rsidRPr="00F233BB">
        <w:rPr>
          <w:b/>
          <w:lang w:eastAsia="en-US"/>
        </w:rPr>
        <w:t>Игра на элементарных музыкальных инструментах в ансамбле</w:t>
      </w:r>
      <w:r w:rsidRPr="00F233BB">
        <w:rPr>
          <w:lang w:eastAsia="en-US"/>
        </w:rPr>
        <w:t>. Первые навыки игры по нотам.</w:t>
      </w:r>
    </w:p>
    <w:p w:rsidR="00ED000B" w:rsidRPr="00F233BB" w:rsidRDefault="00ED000B" w:rsidP="00423387">
      <w:pPr>
        <w:spacing w:line="276" w:lineRule="auto"/>
        <w:ind w:right="-2" w:firstLine="426"/>
        <w:jc w:val="both"/>
        <w:rPr>
          <w:b/>
          <w:lang w:eastAsia="en-US"/>
        </w:rPr>
      </w:pPr>
      <w:r w:rsidRPr="00F233BB">
        <w:rPr>
          <w:b/>
          <w:lang w:eastAsia="en-US"/>
        </w:rPr>
        <w:t>Я – артист</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Сольное и ансамблевое музицирование (вокальное и инструментальное). Творческое соревнование.</w:t>
      </w:r>
    </w:p>
    <w:p w:rsidR="00ED000B" w:rsidRPr="00F233BB" w:rsidRDefault="00ED000B" w:rsidP="00423387">
      <w:pPr>
        <w:spacing w:line="276" w:lineRule="auto"/>
        <w:ind w:right="-2" w:firstLine="426"/>
        <w:jc w:val="both"/>
        <w:rPr>
          <w:b/>
          <w:lang w:eastAsia="en-US"/>
        </w:rPr>
      </w:pPr>
      <w:r w:rsidRPr="00F233BB">
        <w:rPr>
          <w:b/>
          <w:lang w:eastAsia="en-US"/>
        </w:rPr>
        <w:lastRenderedPageBreak/>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Исполнение пройденных хоровых и инструментальных произведений</w:t>
      </w:r>
      <w:r w:rsidRPr="00F233BB">
        <w:rPr>
          <w:lang w:eastAsia="en-US"/>
        </w:rPr>
        <w:t xml:space="preserve"> в школьных мероприятиях.</w:t>
      </w:r>
    </w:p>
    <w:p w:rsidR="00ED000B" w:rsidRPr="00F233BB" w:rsidRDefault="00ED000B" w:rsidP="00423387">
      <w:pPr>
        <w:spacing w:line="276" w:lineRule="auto"/>
        <w:ind w:right="-2" w:firstLine="426"/>
        <w:jc w:val="both"/>
        <w:rPr>
          <w:lang w:eastAsia="en-US"/>
        </w:rPr>
      </w:pPr>
      <w:r w:rsidRPr="00F233BB">
        <w:rPr>
          <w:b/>
          <w:lang w:eastAsia="en-US"/>
        </w:rPr>
        <w:t>Командные состязания</w:t>
      </w:r>
      <w:r w:rsidRPr="00F233BB">
        <w:rPr>
          <w:lang w:eastAsia="en-US"/>
        </w:rPr>
        <w:t>: викторины на основе изученного музыкального материала; ритмические эстафеты; ритмическое эхо, ритмические «диалоги».</w:t>
      </w:r>
    </w:p>
    <w:p w:rsidR="00ED000B" w:rsidRPr="00F233BB" w:rsidRDefault="00ED000B" w:rsidP="00423387">
      <w:pPr>
        <w:spacing w:line="276" w:lineRule="auto"/>
        <w:ind w:right="-2" w:firstLine="426"/>
        <w:jc w:val="both"/>
        <w:rPr>
          <w:lang w:eastAsia="en-US"/>
        </w:rPr>
      </w:pPr>
      <w:r w:rsidRPr="00F233BB">
        <w:rPr>
          <w:b/>
          <w:lang w:eastAsia="en-US"/>
        </w:rPr>
        <w:t>Развитие навыка импровизации</w:t>
      </w:r>
      <w:r w:rsidRPr="00F233BB">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D000B" w:rsidRPr="00F233BB" w:rsidRDefault="00ED000B" w:rsidP="00423387">
      <w:pPr>
        <w:spacing w:line="276" w:lineRule="auto"/>
        <w:ind w:right="-2" w:firstLine="426"/>
        <w:jc w:val="both"/>
        <w:rPr>
          <w:b/>
          <w:lang w:eastAsia="en-US"/>
        </w:rPr>
      </w:pPr>
      <w:r w:rsidRPr="00F233BB">
        <w:rPr>
          <w:b/>
          <w:lang w:eastAsia="en-US"/>
        </w:rPr>
        <w:t>Музыкально-театрализованное представление</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Музыкально-театрализованное представление как результат освоения программы по учебному предмету «Музыка» в первом классе.</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850155" w:rsidRPr="00F233BB">
        <w:rPr>
          <w:lang w:eastAsia="en-US"/>
        </w:rPr>
        <w:t>и инструментального</w:t>
      </w:r>
      <w:r w:rsidRPr="00F233BB">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D000B" w:rsidRPr="00F233BB" w:rsidRDefault="00ED000B" w:rsidP="00423387">
      <w:pPr>
        <w:spacing w:line="276" w:lineRule="auto"/>
        <w:ind w:right="-2" w:firstLine="426"/>
        <w:contextualSpacing/>
        <w:jc w:val="both"/>
        <w:rPr>
          <w:b/>
          <w:lang w:eastAsia="en-US"/>
        </w:rPr>
      </w:pPr>
      <w:r w:rsidRPr="00F233BB">
        <w:rPr>
          <w:b/>
          <w:lang w:eastAsia="en-US"/>
        </w:rPr>
        <w:t>2 класс</w:t>
      </w:r>
      <w:r w:rsidR="00850155" w:rsidRPr="00F233BB">
        <w:rPr>
          <w:b/>
          <w:lang w:eastAsia="en-US"/>
        </w:rPr>
        <w:t>.</w:t>
      </w:r>
    </w:p>
    <w:p w:rsidR="00ED000B" w:rsidRPr="00F233BB" w:rsidRDefault="00ED000B" w:rsidP="00423387">
      <w:pPr>
        <w:spacing w:line="276" w:lineRule="auto"/>
        <w:ind w:right="-2" w:firstLine="426"/>
        <w:contextualSpacing/>
        <w:jc w:val="both"/>
        <w:rPr>
          <w:b/>
          <w:lang w:eastAsia="en-US"/>
        </w:rPr>
      </w:pPr>
      <w:r w:rsidRPr="00F233BB">
        <w:rPr>
          <w:b/>
          <w:lang w:eastAsia="en-US"/>
        </w:rPr>
        <w:t>Народное музыкальн</w:t>
      </w:r>
      <w:r w:rsidR="00850155" w:rsidRPr="00F233BB">
        <w:rPr>
          <w:b/>
          <w:lang w:eastAsia="en-US"/>
        </w:rPr>
        <w:t>ое искусство. Традиции и обряды.</w:t>
      </w:r>
    </w:p>
    <w:p w:rsidR="00ED000B" w:rsidRPr="00F233BB" w:rsidRDefault="00ED000B" w:rsidP="00423387">
      <w:pPr>
        <w:spacing w:line="276" w:lineRule="auto"/>
        <w:ind w:right="-2" w:firstLine="426"/>
        <w:contextualSpacing/>
        <w:jc w:val="both"/>
        <w:rPr>
          <w:lang w:eastAsia="en-US"/>
        </w:rPr>
      </w:pPr>
      <w:r w:rsidRPr="00F233BB">
        <w:rPr>
          <w:lang w:eastAsia="en-US"/>
        </w:rPr>
        <w:t>Музыкальный фольклор. Народные игры. Народные инструменты. Годовой круг календарных праздников</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Музыкально-игровая деятельность</w:t>
      </w:r>
      <w:r w:rsidRPr="00F233BB">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233BB">
        <w:rPr>
          <w:rFonts w:eastAsia="SimSun"/>
          <w:kern w:val="2"/>
          <w:lang w:eastAsia="hi-IN" w:bidi="hi-IN"/>
        </w:rPr>
        <w:t xml:space="preserve">риобщение детей к игровой традиционной народной культуре: </w:t>
      </w:r>
      <w:r w:rsidRPr="00F233BB">
        <w:rPr>
          <w:lang w:eastAsia="en-US"/>
        </w:rPr>
        <w:t xml:space="preserve">народные игры с музыкальным сопровождением. Примеры: </w:t>
      </w:r>
      <w:r w:rsidRPr="00F233BB">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ED000B" w:rsidRPr="00F233BB" w:rsidRDefault="00ED000B" w:rsidP="00423387">
      <w:pPr>
        <w:spacing w:line="276" w:lineRule="auto"/>
        <w:ind w:right="-2" w:firstLine="426"/>
        <w:contextualSpacing/>
        <w:jc w:val="both"/>
        <w:rPr>
          <w:lang w:eastAsia="en-US"/>
        </w:rPr>
      </w:pPr>
      <w:r w:rsidRPr="00F233BB">
        <w:rPr>
          <w:b/>
          <w:lang w:eastAsia="en-US"/>
        </w:rPr>
        <w:t>Игра на народных инструментах</w:t>
      </w:r>
      <w:r w:rsidRPr="00F233BB">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D000B" w:rsidRPr="00F233BB" w:rsidRDefault="00ED000B" w:rsidP="00423387">
      <w:pPr>
        <w:spacing w:line="276" w:lineRule="auto"/>
        <w:ind w:right="-2" w:firstLine="426"/>
        <w:contextualSpacing/>
        <w:jc w:val="both"/>
        <w:rPr>
          <w:lang w:eastAsia="en-US"/>
        </w:rPr>
      </w:pPr>
      <w:r w:rsidRPr="00F233BB">
        <w:rPr>
          <w:b/>
          <w:lang w:eastAsia="en-US"/>
        </w:rPr>
        <w:t>Слушание произведений в исполнении фольклорных коллективов</w:t>
      </w:r>
      <w:r w:rsidRPr="00F233BB">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ED000B" w:rsidRPr="00F233BB" w:rsidRDefault="00ED000B" w:rsidP="00423387">
      <w:pPr>
        <w:spacing w:line="276" w:lineRule="auto"/>
        <w:ind w:right="-2" w:firstLine="426"/>
        <w:jc w:val="both"/>
        <w:rPr>
          <w:b/>
          <w:lang w:eastAsia="en-US"/>
        </w:rPr>
      </w:pPr>
      <w:r w:rsidRPr="00F233BB">
        <w:rPr>
          <w:b/>
          <w:lang w:eastAsia="en-US"/>
        </w:rPr>
        <w:t>Широка страна моя родная</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Государственные символы России (герб, флаг, гимн). Гимн – главная песня народов нашей страны. Гимн Российской Федерации.</w:t>
      </w:r>
    </w:p>
    <w:p w:rsidR="00ED000B" w:rsidRPr="00F233BB" w:rsidRDefault="00ED000B" w:rsidP="00423387">
      <w:pPr>
        <w:spacing w:line="276" w:lineRule="auto"/>
        <w:ind w:right="-2" w:firstLine="426"/>
        <w:jc w:val="both"/>
        <w:rPr>
          <w:lang w:eastAsia="en-US"/>
        </w:rPr>
      </w:pPr>
      <w:r w:rsidRPr="00F233BB">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lastRenderedPageBreak/>
        <w:t>Разучивание и исполнение Гимна Российской Федерации. Исполнение гимна своей республики, города, школы</w:t>
      </w:r>
      <w:r w:rsidRPr="00F233BB">
        <w:rPr>
          <w:lang w:eastAsia="en-US"/>
        </w:rPr>
        <w:t>. Применение знаний о способах и приемах выразительного пения.</w:t>
      </w:r>
    </w:p>
    <w:p w:rsidR="00ED000B" w:rsidRPr="00F233BB" w:rsidRDefault="00ED000B" w:rsidP="00423387">
      <w:pPr>
        <w:spacing w:line="276" w:lineRule="auto"/>
        <w:ind w:right="-2" w:firstLine="426"/>
        <w:contextualSpacing/>
        <w:jc w:val="both"/>
        <w:rPr>
          <w:lang w:eastAsia="en-US"/>
        </w:rPr>
      </w:pPr>
      <w:r w:rsidRPr="00F233BB">
        <w:rPr>
          <w:b/>
          <w:lang w:eastAsia="en-US"/>
        </w:rPr>
        <w:t>Слушание музыки отечественных композиторов. Элементарный анализ особенностей мелодии.</w:t>
      </w:r>
      <w:r w:rsidRPr="00F233BB">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ED000B" w:rsidRPr="00F233BB" w:rsidRDefault="00ED000B" w:rsidP="00423387">
      <w:pPr>
        <w:spacing w:line="276" w:lineRule="auto"/>
        <w:ind w:right="-2" w:firstLine="426"/>
        <w:jc w:val="both"/>
        <w:rPr>
          <w:lang w:eastAsia="en-US"/>
        </w:rPr>
      </w:pPr>
      <w:r w:rsidRPr="00F233BB">
        <w:rPr>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ED000B" w:rsidRPr="00F233BB" w:rsidRDefault="00ED000B" w:rsidP="00423387">
      <w:pPr>
        <w:spacing w:line="276" w:lineRule="auto"/>
        <w:ind w:right="-2" w:firstLine="426"/>
        <w:jc w:val="both"/>
        <w:rPr>
          <w:lang w:eastAsia="en-US"/>
        </w:rPr>
      </w:pPr>
      <w:r w:rsidRPr="00F233BB">
        <w:rPr>
          <w:b/>
          <w:lang w:eastAsia="en-US"/>
        </w:rPr>
        <w:t>Игра на элементарных музыкальных инструментах в ансамбле</w:t>
      </w:r>
      <w:r w:rsidRPr="00F233BB">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D000B" w:rsidRPr="00F233BB" w:rsidRDefault="00ED000B" w:rsidP="00423387">
      <w:pPr>
        <w:spacing w:line="276" w:lineRule="auto"/>
        <w:ind w:right="-2" w:firstLine="426"/>
        <w:jc w:val="both"/>
        <w:rPr>
          <w:b/>
          <w:lang w:eastAsia="en-US"/>
        </w:rPr>
      </w:pPr>
      <w:r w:rsidRPr="00F233BB">
        <w:rPr>
          <w:b/>
          <w:lang w:eastAsia="en-US"/>
        </w:rPr>
        <w:t>Музыкальное время и его особенности</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 xml:space="preserve">Метроритм. Длительности и паузы в простых ритмических рисунках. Ритмоформулы. Такт. Размер.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Игровые дидактические упражнения с использованием наглядного материала.</w:t>
      </w:r>
      <w:r w:rsidRPr="00F233BB">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ED000B" w:rsidRPr="00F233BB" w:rsidRDefault="00ED000B" w:rsidP="00423387">
      <w:pPr>
        <w:spacing w:line="276" w:lineRule="auto"/>
        <w:ind w:right="-2" w:firstLine="426"/>
        <w:jc w:val="both"/>
        <w:rPr>
          <w:lang w:eastAsia="en-US"/>
        </w:rPr>
      </w:pPr>
      <w:r w:rsidRPr="00F233BB">
        <w:rPr>
          <w:b/>
          <w:lang w:eastAsia="en-US"/>
        </w:rPr>
        <w:t>Ритмические игры.</w:t>
      </w:r>
      <w:r w:rsidRPr="00F233BB">
        <w:rPr>
          <w:lang w:eastAsia="en-US"/>
        </w:rPr>
        <w:t xml:space="preserve"> Ритмические «паззлы», ритмическая эстафета, ритмическое эхо, простые ритмические каноны. </w:t>
      </w:r>
    </w:p>
    <w:p w:rsidR="00ED000B" w:rsidRPr="00F233BB" w:rsidRDefault="00ED000B" w:rsidP="00423387">
      <w:pPr>
        <w:spacing w:line="276" w:lineRule="auto"/>
        <w:ind w:right="-2" w:firstLine="426"/>
        <w:contextualSpacing/>
        <w:jc w:val="both"/>
        <w:rPr>
          <w:lang w:eastAsia="en-US"/>
        </w:rPr>
      </w:pPr>
      <w:r w:rsidRPr="00F233BB">
        <w:rPr>
          <w:b/>
          <w:lang w:eastAsia="en-US"/>
        </w:rPr>
        <w:t>Игра на элементарных музыкальных инструментах в ансамбле</w:t>
      </w:r>
      <w:r w:rsidRPr="00F233BB">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ED000B" w:rsidRPr="00F233BB" w:rsidRDefault="00ED000B" w:rsidP="00423387">
      <w:pPr>
        <w:spacing w:line="276" w:lineRule="auto"/>
        <w:ind w:right="-2" w:firstLine="426"/>
        <w:contextualSpacing/>
        <w:jc w:val="both"/>
        <w:rPr>
          <w:lang w:eastAsia="en-US"/>
        </w:rPr>
      </w:pPr>
      <w:r w:rsidRPr="00F233BB">
        <w:rPr>
          <w:b/>
          <w:lang w:eastAsia="en-US"/>
        </w:rPr>
        <w:t>Разучивание и исполнение хоровых и инструментальных произведений</w:t>
      </w:r>
      <w:r w:rsidRPr="00F233BB">
        <w:rPr>
          <w:lang w:eastAsia="en-US"/>
        </w:rPr>
        <w:t xml:space="preserve"> с разнообразным ритмическим рисунком. Исполнение пройденных песенных и инструментальных мелодий по нотам. </w:t>
      </w:r>
    </w:p>
    <w:p w:rsidR="00ED000B" w:rsidRPr="00F233BB" w:rsidRDefault="00ED000B" w:rsidP="00423387">
      <w:pPr>
        <w:spacing w:line="276" w:lineRule="auto"/>
        <w:ind w:right="-2" w:firstLine="426"/>
        <w:jc w:val="both"/>
        <w:rPr>
          <w:lang w:eastAsia="en-US"/>
        </w:rPr>
      </w:pPr>
      <w:r w:rsidRPr="00F233BB">
        <w:rPr>
          <w:b/>
          <w:lang w:eastAsia="en-US"/>
        </w:rPr>
        <w:t>Музыкальная грамота</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Чтение нотной записи</w:t>
      </w:r>
      <w:r w:rsidRPr="00F233BB">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ED000B" w:rsidRPr="00F233BB" w:rsidRDefault="00ED000B" w:rsidP="00423387">
      <w:pPr>
        <w:spacing w:line="276" w:lineRule="auto"/>
        <w:ind w:right="-2" w:firstLine="426"/>
        <w:jc w:val="both"/>
        <w:rPr>
          <w:lang w:eastAsia="en-US"/>
        </w:rPr>
      </w:pPr>
      <w:r w:rsidRPr="00F233BB">
        <w:rPr>
          <w:b/>
          <w:lang w:eastAsia="en-US"/>
        </w:rPr>
        <w:t xml:space="preserve">Игровые дидактические упражнения с использованием наглядного материала. </w:t>
      </w:r>
      <w:r w:rsidRPr="00F233BB">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D000B" w:rsidRPr="00F233BB" w:rsidRDefault="00ED000B" w:rsidP="00423387">
      <w:pPr>
        <w:spacing w:line="276" w:lineRule="auto"/>
        <w:ind w:right="-2" w:firstLine="426"/>
        <w:jc w:val="both"/>
        <w:rPr>
          <w:lang w:eastAsia="en-US"/>
        </w:rPr>
      </w:pPr>
      <w:r w:rsidRPr="00F233BB">
        <w:rPr>
          <w:b/>
          <w:lang w:eastAsia="en-US"/>
        </w:rPr>
        <w:t>Пение мелодических интервалов</w:t>
      </w:r>
      <w:r w:rsidRPr="00F233BB">
        <w:rPr>
          <w:lang w:eastAsia="en-US"/>
        </w:rPr>
        <w:t xml:space="preserve"> с использованием ручных знаков.</w:t>
      </w:r>
    </w:p>
    <w:p w:rsidR="00ED000B" w:rsidRPr="00F233BB" w:rsidRDefault="00ED000B" w:rsidP="00423387">
      <w:pPr>
        <w:spacing w:line="276" w:lineRule="auto"/>
        <w:ind w:right="-2" w:firstLine="426"/>
        <w:jc w:val="both"/>
        <w:rPr>
          <w:lang w:eastAsia="en-US"/>
        </w:rPr>
      </w:pPr>
      <w:r w:rsidRPr="00F233BB">
        <w:rPr>
          <w:b/>
          <w:lang w:eastAsia="en-US"/>
        </w:rPr>
        <w:t>Прослушивание и узнавание</w:t>
      </w:r>
      <w:r w:rsidRPr="00F233BB">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D000B" w:rsidRPr="00F233BB" w:rsidRDefault="00ED000B" w:rsidP="00423387">
      <w:pPr>
        <w:spacing w:line="276" w:lineRule="auto"/>
        <w:ind w:right="-2" w:firstLine="426"/>
        <w:contextualSpacing/>
        <w:jc w:val="both"/>
        <w:rPr>
          <w:lang w:eastAsia="en-US"/>
        </w:rPr>
      </w:pPr>
      <w:r w:rsidRPr="00F233BB">
        <w:rPr>
          <w:b/>
          <w:lang w:eastAsia="en-US"/>
        </w:rPr>
        <w:t>Игра на элементарных музыкальных инструментах в ансамбле.</w:t>
      </w:r>
      <w:r w:rsidRPr="00F233BB">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D000B" w:rsidRPr="00F233BB" w:rsidRDefault="00ED000B" w:rsidP="00423387">
      <w:pPr>
        <w:spacing w:line="276" w:lineRule="auto"/>
        <w:ind w:right="-2" w:firstLine="426"/>
        <w:jc w:val="both"/>
        <w:rPr>
          <w:b/>
          <w:lang w:eastAsia="en-US"/>
        </w:rPr>
      </w:pPr>
      <w:r w:rsidRPr="00F233BB">
        <w:rPr>
          <w:b/>
          <w:lang w:eastAsia="en-US"/>
        </w:rPr>
        <w:lastRenderedPageBreak/>
        <w:t xml:space="preserve"> «Музыкальный конструктор»</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Слушание музыкальных произведений</w:t>
      </w:r>
      <w:r w:rsidRPr="00F233BB">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ED000B" w:rsidRPr="00F233BB" w:rsidRDefault="00ED000B" w:rsidP="00423387">
      <w:pPr>
        <w:spacing w:line="276" w:lineRule="auto"/>
        <w:ind w:right="-2" w:firstLine="426"/>
        <w:contextualSpacing/>
        <w:jc w:val="both"/>
        <w:rPr>
          <w:lang w:eastAsia="en-US"/>
        </w:rPr>
      </w:pPr>
      <w:r w:rsidRPr="00F233BB">
        <w:rPr>
          <w:b/>
          <w:lang w:eastAsia="en-US"/>
        </w:rPr>
        <w:t xml:space="preserve">Игра на элементарных музыкальных инструментах в ансамбле. </w:t>
      </w:r>
      <w:r w:rsidRPr="00F233BB">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D000B" w:rsidRPr="00F233BB" w:rsidRDefault="00ED000B" w:rsidP="00423387">
      <w:pPr>
        <w:spacing w:line="276" w:lineRule="auto"/>
        <w:ind w:right="-2" w:firstLine="426"/>
        <w:jc w:val="both"/>
        <w:rPr>
          <w:lang w:eastAsia="en-US"/>
        </w:rPr>
      </w:pPr>
      <w:r w:rsidRPr="00F233BB">
        <w:rPr>
          <w:b/>
          <w:lang w:eastAsia="en-US"/>
        </w:rPr>
        <w:t>Сочинение простейших мелодий</w:t>
      </w:r>
      <w:r w:rsidRPr="00F233BB">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D000B" w:rsidRPr="00F233BB" w:rsidRDefault="00ED000B" w:rsidP="00423387">
      <w:pPr>
        <w:spacing w:line="276" w:lineRule="auto"/>
        <w:ind w:right="-2" w:firstLine="426"/>
        <w:jc w:val="both"/>
        <w:rPr>
          <w:lang w:eastAsia="en-US"/>
        </w:rPr>
      </w:pPr>
      <w:r w:rsidRPr="00F233BB">
        <w:rPr>
          <w:b/>
          <w:lang w:eastAsia="en-US"/>
        </w:rPr>
        <w:t>Исполнение песен</w:t>
      </w:r>
      <w:r w:rsidRPr="00F233BB">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ED000B" w:rsidRPr="00F233BB" w:rsidRDefault="00ED000B" w:rsidP="00423387">
      <w:pPr>
        <w:spacing w:line="276" w:lineRule="auto"/>
        <w:ind w:right="-2" w:firstLine="426"/>
        <w:jc w:val="both"/>
        <w:rPr>
          <w:b/>
          <w:lang w:eastAsia="en-US"/>
        </w:rPr>
      </w:pPr>
      <w:r w:rsidRPr="00F233BB">
        <w:rPr>
          <w:b/>
          <w:lang w:eastAsia="en-US"/>
        </w:rPr>
        <w:t>Жанровое разнообразие в музыке</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Слушание классических музыкальных произведений с определением их жанровой основы.</w:t>
      </w:r>
      <w:r w:rsidRPr="00F233BB">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ED000B" w:rsidRPr="00F233BB" w:rsidRDefault="00ED000B" w:rsidP="00423387">
      <w:pPr>
        <w:spacing w:line="276" w:lineRule="auto"/>
        <w:ind w:right="-2" w:firstLine="426"/>
        <w:contextualSpacing/>
        <w:jc w:val="both"/>
        <w:rPr>
          <w:lang w:eastAsia="en-US"/>
        </w:rPr>
      </w:pPr>
      <w:r w:rsidRPr="00F233BB">
        <w:rPr>
          <w:b/>
          <w:lang w:eastAsia="en-US"/>
        </w:rPr>
        <w:t>Пластическое интонирование</w:t>
      </w:r>
      <w:r w:rsidRPr="00F233BB">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D000B" w:rsidRPr="00F233BB" w:rsidRDefault="00ED000B" w:rsidP="00423387">
      <w:pPr>
        <w:spacing w:line="276" w:lineRule="auto"/>
        <w:ind w:right="-2" w:firstLine="426"/>
        <w:contextualSpacing/>
        <w:jc w:val="both"/>
        <w:rPr>
          <w:lang w:eastAsia="en-US"/>
        </w:rPr>
      </w:pPr>
      <w:r w:rsidRPr="00F233BB">
        <w:rPr>
          <w:b/>
          <w:lang w:eastAsia="en-US"/>
        </w:rPr>
        <w:t>Создание презентации</w:t>
      </w:r>
      <w:r w:rsidRPr="00F233BB">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D000B" w:rsidRPr="00F233BB" w:rsidRDefault="00ED000B" w:rsidP="00423387">
      <w:pPr>
        <w:spacing w:line="276" w:lineRule="auto"/>
        <w:ind w:right="-2" w:firstLine="426"/>
        <w:contextualSpacing/>
        <w:jc w:val="both"/>
        <w:rPr>
          <w:lang w:eastAsia="en-US"/>
        </w:rPr>
      </w:pPr>
      <w:r w:rsidRPr="00F233BB">
        <w:rPr>
          <w:b/>
          <w:lang w:eastAsia="en-US"/>
        </w:rPr>
        <w:t>Исполнение песен</w:t>
      </w:r>
      <w:r w:rsidR="00E865DD" w:rsidRPr="00F233BB">
        <w:rPr>
          <w:b/>
          <w:lang w:eastAsia="en-US"/>
        </w:rPr>
        <w:t xml:space="preserve"> </w:t>
      </w:r>
      <w:r w:rsidRPr="00F233BB">
        <w:rPr>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ED000B" w:rsidRPr="00F233BB" w:rsidRDefault="00ED000B" w:rsidP="00423387">
      <w:pPr>
        <w:spacing w:line="276" w:lineRule="auto"/>
        <w:ind w:right="-2" w:firstLine="426"/>
        <w:contextualSpacing/>
        <w:jc w:val="both"/>
        <w:rPr>
          <w:lang w:eastAsia="en-US"/>
        </w:rPr>
      </w:pPr>
      <w:r w:rsidRPr="00F233BB">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D000B" w:rsidRPr="00F233BB" w:rsidRDefault="00ED000B" w:rsidP="00423387">
      <w:pPr>
        <w:spacing w:line="276" w:lineRule="auto"/>
        <w:ind w:right="-2" w:firstLine="426"/>
        <w:jc w:val="both"/>
        <w:rPr>
          <w:b/>
          <w:lang w:eastAsia="en-US"/>
        </w:rPr>
      </w:pPr>
      <w:r w:rsidRPr="00F233BB">
        <w:rPr>
          <w:b/>
          <w:lang w:eastAsia="en-US"/>
        </w:rPr>
        <w:t>Я – артист</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lastRenderedPageBreak/>
        <w:t xml:space="preserve">Сольное и ансамблевое музицирование (вокальное и инструментальное). Творческое соревнование. </w:t>
      </w:r>
    </w:p>
    <w:p w:rsidR="00ED000B" w:rsidRPr="00F233BB" w:rsidRDefault="00ED000B" w:rsidP="00423387">
      <w:pPr>
        <w:spacing w:line="276" w:lineRule="auto"/>
        <w:ind w:right="-2" w:firstLine="426"/>
        <w:jc w:val="both"/>
        <w:rPr>
          <w:lang w:eastAsia="en-US"/>
        </w:rPr>
      </w:pPr>
      <w:r w:rsidRPr="00F233BB">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Исполнение пройденных хоровых и инструментальных произведений</w:t>
      </w:r>
      <w:r w:rsidRPr="00F233BB">
        <w:rPr>
          <w:lang w:eastAsia="en-US"/>
        </w:rPr>
        <w:t xml:space="preserve"> в школьных мероприятиях, посвященных праздникам, торжественным событиям. </w:t>
      </w:r>
    </w:p>
    <w:p w:rsidR="00ED000B" w:rsidRPr="00F233BB" w:rsidRDefault="00ED000B" w:rsidP="00423387">
      <w:pPr>
        <w:spacing w:line="276" w:lineRule="auto"/>
        <w:ind w:right="-2" w:firstLine="426"/>
        <w:jc w:val="both"/>
        <w:rPr>
          <w:lang w:eastAsia="en-US"/>
        </w:rPr>
      </w:pPr>
      <w:r w:rsidRPr="00F233BB">
        <w:rPr>
          <w:b/>
          <w:lang w:eastAsia="en-US"/>
        </w:rPr>
        <w:t>Подготовка концертных программ</w:t>
      </w:r>
      <w:r w:rsidRPr="00F233BB">
        <w:rPr>
          <w:lang w:eastAsia="en-US"/>
        </w:rPr>
        <w:t xml:space="preserve">, включающих произведения для хорового и инструментального (либо совместного) музицирования. </w:t>
      </w:r>
    </w:p>
    <w:p w:rsidR="00ED000B" w:rsidRPr="00F233BB" w:rsidRDefault="00ED000B" w:rsidP="00423387">
      <w:pPr>
        <w:spacing w:line="276" w:lineRule="auto"/>
        <w:ind w:right="-2" w:firstLine="426"/>
        <w:jc w:val="both"/>
        <w:rPr>
          <w:lang w:eastAsia="en-US"/>
        </w:rPr>
      </w:pPr>
      <w:r w:rsidRPr="00F233BB">
        <w:rPr>
          <w:lang w:eastAsia="en-US"/>
        </w:rPr>
        <w:t>Участие в школьных, региональных и всероссийских музыкально-исполнительских фестивалях, конкурсах и т.д.</w:t>
      </w:r>
    </w:p>
    <w:p w:rsidR="00ED000B" w:rsidRPr="00F233BB" w:rsidRDefault="00ED000B" w:rsidP="00423387">
      <w:pPr>
        <w:spacing w:line="276" w:lineRule="auto"/>
        <w:ind w:right="-2" w:firstLine="426"/>
        <w:jc w:val="both"/>
        <w:rPr>
          <w:lang w:eastAsia="en-US"/>
        </w:rPr>
      </w:pPr>
      <w:r w:rsidRPr="00F233BB">
        <w:rPr>
          <w:b/>
          <w:lang w:eastAsia="en-US"/>
        </w:rPr>
        <w:t>Командные состязания</w:t>
      </w:r>
      <w:r w:rsidRPr="00F233B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D000B" w:rsidRPr="00F233BB" w:rsidRDefault="00ED000B" w:rsidP="00423387">
      <w:pPr>
        <w:spacing w:line="276" w:lineRule="auto"/>
        <w:ind w:right="-2" w:firstLine="426"/>
        <w:jc w:val="both"/>
        <w:rPr>
          <w:lang w:eastAsia="en-US"/>
        </w:rPr>
      </w:pPr>
      <w:r w:rsidRPr="00F233BB">
        <w:rPr>
          <w:b/>
          <w:lang w:eastAsia="en-US"/>
        </w:rPr>
        <w:t>Игра на элементарных музыкальных инструментах в ансамбле. Совершенствование навыка импровизации</w:t>
      </w:r>
      <w:r w:rsidRPr="00F233BB">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D000B" w:rsidRPr="00F233BB" w:rsidRDefault="00ED000B" w:rsidP="00423387">
      <w:pPr>
        <w:spacing w:line="276" w:lineRule="auto"/>
        <w:ind w:right="-2" w:firstLine="426"/>
        <w:jc w:val="both"/>
        <w:rPr>
          <w:b/>
          <w:lang w:eastAsia="en-US"/>
        </w:rPr>
      </w:pPr>
      <w:r w:rsidRPr="00F233BB">
        <w:rPr>
          <w:b/>
          <w:lang w:eastAsia="en-US"/>
        </w:rPr>
        <w:t>Музыкально-театрализованное представление</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Музыкально-театрализованное представление как результат освоения программы во втором классе.</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46D10" w:rsidRPr="00F233BB">
        <w:rPr>
          <w:lang w:eastAsia="en-US"/>
        </w:rPr>
        <w:t>и инструментального</w:t>
      </w:r>
      <w:r w:rsidRPr="00F233BB">
        <w:rPr>
          <w:lang w:eastAsia="en-US"/>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D000B" w:rsidRPr="00F233BB" w:rsidRDefault="00ED000B" w:rsidP="00423387">
      <w:pPr>
        <w:spacing w:line="276" w:lineRule="auto"/>
        <w:ind w:right="-2" w:firstLine="426"/>
        <w:jc w:val="both"/>
        <w:rPr>
          <w:b/>
          <w:lang w:eastAsia="en-US"/>
        </w:rPr>
      </w:pPr>
      <w:r w:rsidRPr="00F233BB">
        <w:rPr>
          <w:b/>
          <w:lang w:eastAsia="en-US"/>
        </w:rPr>
        <w:t>3 класс</w:t>
      </w:r>
      <w:r w:rsidR="00850155" w:rsidRPr="00F233BB">
        <w:rPr>
          <w:b/>
          <w:lang w:eastAsia="en-US"/>
        </w:rPr>
        <w:t>.</w:t>
      </w:r>
    </w:p>
    <w:p w:rsidR="00ED000B" w:rsidRPr="00F233BB" w:rsidRDefault="00ED000B" w:rsidP="00423387">
      <w:pPr>
        <w:spacing w:line="276" w:lineRule="auto"/>
        <w:ind w:right="-2" w:firstLine="426"/>
        <w:jc w:val="both"/>
        <w:rPr>
          <w:b/>
          <w:lang w:eastAsia="en-US"/>
        </w:rPr>
      </w:pPr>
      <w:r w:rsidRPr="00F233BB">
        <w:rPr>
          <w:b/>
          <w:lang w:eastAsia="en-US"/>
        </w:rPr>
        <w:t xml:space="preserve">Музыкальный проект «Сочиняем сказку». </w:t>
      </w:r>
    </w:p>
    <w:p w:rsidR="00ED000B" w:rsidRPr="00F233BB" w:rsidRDefault="00ED000B" w:rsidP="00423387">
      <w:pPr>
        <w:spacing w:line="276" w:lineRule="auto"/>
        <w:ind w:right="-2" w:firstLine="426"/>
        <w:jc w:val="both"/>
        <w:rPr>
          <w:lang w:eastAsia="en-US"/>
        </w:rPr>
      </w:pPr>
      <w:r w:rsidRPr="00F233BB">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Разработка плана</w:t>
      </w:r>
      <w:r w:rsidRPr="00F233BB">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D000B" w:rsidRPr="00F233BB" w:rsidRDefault="00ED000B" w:rsidP="00423387">
      <w:pPr>
        <w:spacing w:line="276" w:lineRule="auto"/>
        <w:ind w:right="-2" w:firstLine="426"/>
        <w:jc w:val="both"/>
        <w:rPr>
          <w:b/>
          <w:lang w:eastAsia="en-US"/>
        </w:rPr>
      </w:pPr>
      <w:r w:rsidRPr="00F233BB">
        <w:rPr>
          <w:b/>
          <w:lang w:eastAsia="en-US"/>
        </w:rPr>
        <w:t>Создание информационного сопровождения проекта</w:t>
      </w:r>
      <w:r w:rsidRPr="00F233BB">
        <w:rPr>
          <w:lang w:eastAsia="en-US"/>
        </w:rPr>
        <w:t xml:space="preserve"> (афиша, презентация, пригласительные билеты и т.д.).</w:t>
      </w:r>
    </w:p>
    <w:p w:rsidR="00ED000B" w:rsidRPr="00F233BB" w:rsidRDefault="00ED000B" w:rsidP="00423387">
      <w:pPr>
        <w:spacing w:line="276" w:lineRule="auto"/>
        <w:ind w:right="-2" w:firstLine="426"/>
        <w:jc w:val="both"/>
        <w:rPr>
          <w:lang w:eastAsia="en-US"/>
        </w:rPr>
      </w:pPr>
      <w:r w:rsidRPr="00F233BB">
        <w:rPr>
          <w:b/>
          <w:lang w:eastAsia="en-US"/>
        </w:rPr>
        <w:lastRenderedPageBreak/>
        <w:t>Разучивание и исполнение песенного ансамблевого и хорового материала как части проекта.</w:t>
      </w:r>
      <w:r w:rsidRPr="00F233BB">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ED000B" w:rsidRPr="00F233BB" w:rsidRDefault="00ED000B" w:rsidP="00423387">
      <w:pPr>
        <w:spacing w:line="276" w:lineRule="auto"/>
        <w:ind w:right="-2" w:firstLine="426"/>
        <w:jc w:val="both"/>
        <w:rPr>
          <w:lang w:eastAsia="en-US"/>
        </w:rPr>
      </w:pPr>
      <w:r w:rsidRPr="00F233BB">
        <w:rPr>
          <w:b/>
          <w:lang w:eastAsia="en-US"/>
        </w:rPr>
        <w:t>Практическое освоение и применение элементов музыкальной грамоты</w:t>
      </w:r>
      <w:r w:rsidRPr="00F233BB">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D000B" w:rsidRPr="00F233BB" w:rsidRDefault="00ED000B" w:rsidP="00423387">
      <w:pPr>
        <w:spacing w:line="276" w:lineRule="auto"/>
        <w:ind w:right="-2" w:firstLine="426"/>
        <w:jc w:val="both"/>
        <w:rPr>
          <w:lang w:eastAsia="en-US"/>
        </w:rPr>
      </w:pPr>
      <w:r w:rsidRPr="00F233BB">
        <w:rPr>
          <w:b/>
          <w:lang w:eastAsia="en-US"/>
        </w:rPr>
        <w:t>Работа над метроритмом</w:t>
      </w:r>
      <w:r w:rsidRPr="00F233BB">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ED000B" w:rsidRPr="00F233BB" w:rsidRDefault="00ED000B" w:rsidP="00423387">
      <w:pPr>
        <w:spacing w:line="276" w:lineRule="auto"/>
        <w:ind w:right="-2" w:firstLine="426"/>
        <w:contextualSpacing/>
        <w:jc w:val="both"/>
        <w:rPr>
          <w:lang w:eastAsia="en-US"/>
        </w:rPr>
      </w:pPr>
      <w:r w:rsidRPr="00F233BB">
        <w:rPr>
          <w:b/>
          <w:lang w:eastAsia="en-US"/>
        </w:rPr>
        <w:t>Игра на элементарных музыкальных инструментах в ансамбле</w:t>
      </w:r>
      <w:r w:rsidRPr="00F233BB">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D000B" w:rsidRPr="00F233BB" w:rsidRDefault="00ED000B" w:rsidP="00423387">
      <w:pPr>
        <w:spacing w:line="276" w:lineRule="auto"/>
        <w:ind w:right="-2" w:firstLine="426"/>
        <w:jc w:val="both"/>
        <w:rPr>
          <w:lang w:eastAsia="en-US"/>
        </w:rPr>
      </w:pPr>
      <w:r w:rsidRPr="00F233BB">
        <w:rPr>
          <w:b/>
          <w:lang w:eastAsia="en-US"/>
        </w:rPr>
        <w:t>Соревнование классов</w:t>
      </w:r>
      <w:r w:rsidRPr="00F233BB">
        <w:rPr>
          <w:lang w:eastAsia="en-US"/>
        </w:rPr>
        <w:t xml:space="preserve"> на лучший музыкальный проект «Сочиняем сказку».</w:t>
      </w:r>
    </w:p>
    <w:p w:rsidR="00ED000B" w:rsidRPr="00F233BB" w:rsidRDefault="00ED000B" w:rsidP="00423387">
      <w:pPr>
        <w:spacing w:line="276" w:lineRule="auto"/>
        <w:ind w:right="-2" w:firstLine="426"/>
        <w:jc w:val="both"/>
        <w:rPr>
          <w:lang w:eastAsia="en-US"/>
        </w:rPr>
      </w:pPr>
      <w:r w:rsidRPr="00F233BB">
        <w:rPr>
          <w:b/>
          <w:lang w:eastAsia="en-US"/>
        </w:rPr>
        <w:t>Широка страна моя родная</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D000B" w:rsidRPr="00F233BB" w:rsidRDefault="00ED000B" w:rsidP="00423387">
      <w:pPr>
        <w:spacing w:line="276" w:lineRule="auto"/>
        <w:ind w:right="-2" w:firstLine="426"/>
        <w:jc w:val="both"/>
        <w:rPr>
          <w:lang w:eastAsia="en-US"/>
        </w:rPr>
      </w:pPr>
      <w:r w:rsidRPr="00F233BB">
        <w:rPr>
          <w:b/>
          <w:lang w:eastAsia="en-US"/>
        </w:rPr>
        <w:t>Исполнение песен</w:t>
      </w:r>
      <w:r w:rsidRPr="00F233BB">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F233BB">
        <w:rPr>
          <w:lang w:val="en-US" w:eastAsia="en-US"/>
        </w:rPr>
        <w:t>acapella</w:t>
      </w:r>
      <w:r w:rsidRPr="00F233BB">
        <w:rPr>
          <w:lang w:eastAsia="en-US"/>
        </w:rPr>
        <w:t>, канонов, включение элементов двухголосия. Разучивание песен по нотам.</w:t>
      </w:r>
    </w:p>
    <w:p w:rsidR="00ED000B" w:rsidRPr="00F233BB" w:rsidRDefault="00ED000B" w:rsidP="00423387">
      <w:pPr>
        <w:spacing w:line="276" w:lineRule="auto"/>
        <w:ind w:right="-2" w:firstLine="426"/>
        <w:jc w:val="both"/>
        <w:rPr>
          <w:lang w:eastAsia="en-US"/>
        </w:rPr>
      </w:pPr>
      <w:r w:rsidRPr="00F233BB">
        <w:rPr>
          <w:b/>
          <w:lang w:eastAsia="en-US"/>
        </w:rPr>
        <w:t>Игра на музыкальных инструментах в ансамбле</w:t>
      </w:r>
      <w:r w:rsidRPr="00F233BB">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ED000B" w:rsidRPr="00F233BB" w:rsidRDefault="00ED000B" w:rsidP="00423387">
      <w:pPr>
        <w:spacing w:line="276" w:lineRule="auto"/>
        <w:ind w:right="-2" w:firstLine="426"/>
        <w:jc w:val="both"/>
        <w:rPr>
          <w:lang w:eastAsia="en-US"/>
        </w:rPr>
      </w:pPr>
      <w:r w:rsidRPr="00F233BB">
        <w:rPr>
          <w:b/>
          <w:lang w:eastAsia="en-US"/>
        </w:rPr>
        <w:t>Игры-драматизации</w:t>
      </w:r>
      <w:r w:rsidRPr="00F233BB">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D000B" w:rsidRPr="00F233BB" w:rsidRDefault="00ED000B" w:rsidP="00423387">
      <w:pPr>
        <w:spacing w:line="276" w:lineRule="auto"/>
        <w:ind w:right="-2" w:firstLine="426"/>
        <w:contextualSpacing/>
        <w:jc w:val="both"/>
        <w:rPr>
          <w:b/>
          <w:lang w:eastAsia="en-US"/>
        </w:rPr>
      </w:pPr>
      <w:r w:rsidRPr="00F233BB">
        <w:rPr>
          <w:b/>
          <w:lang w:eastAsia="en-US"/>
        </w:rPr>
        <w:t>Хоровая планета</w:t>
      </w:r>
      <w:r w:rsidR="00850155" w:rsidRPr="00F233BB">
        <w:rPr>
          <w:b/>
          <w:lang w:eastAsia="en-US"/>
        </w:rPr>
        <w:t>.</w:t>
      </w:r>
    </w:p>
    <w:p w:rsidR="00ED000B" w:rsidRPr="00F233BB" w:rsidRDefault="00ED000B" w:rsidP="00423387">
      <w:pPr>
        <w:spacing w:line="276" w:lineRule="auto"/>
        <w:ind w:right="-2" w:firstLine="426"/>
        <w:contextualSpacing/>
        <w:jc w:val="both"/>
        <w:rPr>
          <w:lang w:eastAsia="en-US"/>
        </w:rPr>
      </w:pPr>
      <w:r w:rsidRPr="00F233BB">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uppressAutoHyphens/>
        <w:autoSpaceDN w:val="0"/>
        <w:spacing w:line="276" w:lineRule="auto"/>
        <w:ind w:right="-2" w:firstLine="426"/>
        <w:jc w:val="both"/>
        <w:rPr>
          <w:rFonts w:eastAsia="Calibri"/>
          <w:kern w:val="3"/>
          <w:lang w:eastAsia="zh-CN" w:bidi="hi-IN"/>
        </w:rPr>
      </w:pPr>
      <w:r w:rsidRPr="00F233BB">
        <w:rPr>
          <w:rFonts w:eastAsia="Calibri"/>
          <w:b/>
          <w:kern w:val="3"/>
          <w:lang w:eastAsia="zh-CN" w:bidi="hi-IN"/>
        </w:rPr>
        <w:t>Слушание произведений</w:t>
      </w:r>
      <w:r w:rsidRPr="00F233BB">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F233BB">
        <w:rPr>
          <w:rFonts w:eastAsia="Calibri"/>
          <w:kern w:val="3"/>
          <w:lang w:bidi="hi-IN"/>
        </w:rPr>
        <w:t>усского народного хора им. М.Е. Пятницкого</w:t>
      </w:r>
      <w:r w:rsidRPr="00F233BB">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D000B" w:rsidRPr="00F233BB" w:rsidRDefault="00ED000B" w:rsidP="00423387">
      <w:pPr>
        <w:spacing w:line="276" w:lineRule="auto"/>
        <w:ind w:right="-2" w:firstLine="426"/>
        <w:jc w:val="both"/>
        <w:rPr>
          <w:b/>
          <w:lang w:eastAsia="en-US"/>
        </w:rPr>
      </w:pPr>
      <w:r w:rsidRPr="00F233BB">
        <w:rPr>
          <w:b/>
          <w:lang w:eastAsia="en-US"/>
        </w:rPr>
        <w:t>Совершенствование хорового исполнения</w:t>
      </w:r>
      <w:r w:rsidRPr="00F233BB">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ED000B" w:rsidRPr="00F233BB" w:rsidRDefault="00ED000B" w:rsidP="00423387">
      <w:pPr>
        <w:spacing w:line="276" w:lineRule="auto"/>
        <w:ind w:right="-2" w:firstLine="426"/>
        <w:jc w:val="both"/>
        <w:rPr>
          <w:b/>
          <w:lang w:eastAsia="en-US"/>
        </w:rPr>
      </w:pPr>
      <w:r w:rsidRPr="00F233BB">
        <w:rPr>
          <w:b/>
          <w:lang w:eastAsia="en-US"/>
        </w:rPr>
        <w:t>Мир оркестра</w:t>
      </w:r>
      <w:r w:rsidR="00850155" w:rsidRPr="00F233BB">
        <w:rPr>
          <w:b/>
          <w:lang w:eastAsia="en-US"/>
        </w:rPr>
        <w:t>.</w:t>
      </w:r>
    </w:p>
    <w:p w:rsidR="00ED000B" w:rsidRPr="00F233BB" w:rsidRDefault="00ED000B" w:rsidP="00423387">
      <w:pPr>
        <w:spacing w:line="276" w:lineRule="auto"/>
        <w:ind w:right="-2" w:firstLine="426"/>
        <w:contextualSpacing/>
        <w:jc w:val="both"/>
        <w:rPr>
          <w:lang w:eastAsia="en-US"/>
        </w:rPr>
      </w:pPr>
      <w:r w:rsidRPr="00F233BB">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Слушание фрагментов произведений мировой музыкальной классики</w:t>
      </w:r>
      <w:r w:rsidRPr="00F233BB">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D000B" w:rsidRPr="00F233BB" w:rsidRDefault="00ED000B" w:rsidP="00423387">
      <w:pPr>
        <w:spacing w:line="276" w:lineRule="auto"/>
        <w:ind w:right="-2" w:firstLine="426"/>
        <w:contextualSpacing/>
        <w:jc w:val="both"/>
        <w:rPr>
          <w:lang w:eastAsia="en-US"/>
        </w:rPr>
      </w:pPr>
      <w:r w:rsidRPr="00F233BB">
        <w:rPr>
          <w:b/>
          <w:lang w:eastAsia="en-US"/>
        </w:rPr>
        <w:t>Музыкальная викторина</w:t>
      </w:r>
      <w:r w:rsidRPr="00F233BB">
        <w:rPr>
          <w:lang w:eastAsia="en-US"/>
        </w:rPr>
        <w:t xml:space="preserve"> «Угадай инструмент». Викторина-соревнование на определение тембра различных инструментов и оркестровых групп. </w:t>
      </w:r>
    </w:p>
    <w:p w:rsidR="00ED000B" w:rsidRPr="00F233BB" w:rsidRDefault="00ED000B" w:rsidP="00423387">
      <w:pPr>
        <w:spacing w:line="276" w:lineRule="auto"/>
        <w:ind w:right="-2" w:firstLine="426"/>
        <w:contextualSpacing/>
        <w:jc w:val="both"/>
        <w:rPr>
          <w:lang w:eastAsia="en-US"/>
        </w:rPr>
      </w:pPr>
      <w:r w:rsidRPr="00F233BB">
        <w:rPr>
          <w:b/>
          <w:lang w:eastAsia="en-US"/>
        </w:rPr>
        <w:t>Игра на музыкальных инструментах в ансамбле</w:t>
      </w:r>
      <w:r w:rsidRPr="00F233BB">
        <w:rPr>
          <w:lang w:eastAsia="en-US"/>
        </w:rPr>
        <w:t xml:space="preserve">. Исполнение инструментальных миниатюр «соло-тутти» оркестром элементарных инструментов. </w:t>
      </w:r>
    </w:p>
    <w:p w:rsidR="00ED000B" w:rsidRPr="00F233BB" w:rsidRDefault="00ED000B" w:rsidP="00423387">
      <w:pPr>
        <w:spacing w:line="276" w:lineRule="auto"/>
        <w:ind w:right="-2" w:firstLine="426"/>
        <w:contextualSpacing/>
        <w:jc w:val="both"/>
        <w:rPr>
          <w:lang w:eastAsia="en-US"/>
        </w:rPr>
      </w:pPr>
      <w:r w:rsidRPr="00F233BB">
        <w:rPr>
          <w:b/>
          <w:lang w:eastAsia="en-US"/>
        </w:rPr>
        <w:t>Исполнение песен</w:t>
      </w:r>
      <w:r w:rsidRPr="00F233BB">
        <w:rPr>
          <w:lang w:eastAsia="en-US"/>
        </w:rPr>
        <w:t xml:space="preserve"> в сопровождении оркестра элементарного музицирования. Начальные навыки пения под фонограмму.</w:t>
      </w:r>
    </w:p>
    <w:p w:rsidR="00ED000B" w:rsidRPr="00F233BB" w:rsidRDefault="00ED000B" w:rsidP="00423387">
      <w:pPr>
        <w:spacing w:line="276" w:lineRule="auto"/>
        <w:ind w:right="-2" w:firstLine="426"/>
        <w:jc w:val="both"/>
        <w:rPr>
          <w:b/>
          <w:lang w:eastAsia="en-US"/>
        </w:rPr>
      </w:pPr>
      <w:r w:rsidRPr="00F233BB">
        <w:rPr>
          <w:b/>
          <w:lang w:eastAsia="en-US"/>
        </w:rPr>
        <w:t>Музыкальная грамота</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Основы музыкальной грамоты</w:t>
      </w:r>
      <w:r w:rsidR="00850155" w:rsidRPr="00F233BB">
        <w:rPr>
          <w:lang w:eastAsia="en-US"/>
        </w:rPr>
        <w:t>.</w:t>
      </w:r>
      <w:r w:rsidRPr="00F233BB">
        <w:rPr>
          <w:lang w:eastAsia="en-US"/>
        </w:rPr>
        <w:t xml:space="preserve"> Чтение нот. Пение по нотам с тактированием. Исполнение канонов. Интервалы и трезвучия.</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Чтение нот</w:t>
      </w:r>
      <w:r w:rsidRPr="00F233BB">
        <w:rPr>
          <w:lang w:eastAsia="en-US"/>
        </w:rPr>
        <w:t xml:space="preserve"> хоровых и оркестровых партий.</w:t>
      </w:r>
    </w:p>
    <w:p w:rsidR="00ED000B" w:rsidRPr="00F233BB" w:rsidRDefault="00ED000B" w:rsidP="00423387">
      <w:pPr>
        <w:spacing w:line="276" w:lineRule="auto"/>
        <w:ind w:right="-2" w:firstLine="426"/>
        <w:jc w:val="both"/>
        <w:rPr>
          <w:lang w:eastAsia="en-US"/>
        </w:rPr>
      </w:pPr>
      <w:r w:rsidRPr="00F233BB">
        <w:rPr>
          <w:b/>
          <w:lang w:eastAsia="en-US"/>
        </w:rPr>
        <w:t>Освоение новых элементов</w:t>
      </w:r>
      <w:r w:rsidRPr="00F233BB">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D000B" w:rsidRPr="00F233BB" w:rsidRDefault="00ED000B" w:rsidP="00423387">
      <w:pPr>
        <w:spacing w:line="276" w:lineRule="auto"/>
        <w:ind w:right="-2" w:firstLine="426"/>
        <w:jc w:val="both"/>
        <w:rPr>
          <w:lang w:eastAsia="en-US"/>
        </w:rPr>
      </w:pPr>
      <w:r w:rsidRPr="00F233BB">
        <w:rPr>
          <w:b/>
          <w:lang w:eastAsia="en-US"/>
        </w:rPr>
        <w:t>Подбор по слуху</w:t>
      </w:r>
      <w:r w:rsidRPr="00F233BB">
        <w:rPr>
          <w:lang w:eastAsia="en-US"/>
        </w:rPr>
        <w:t xml:space="preserve"> с помощью учителя пройденных песен на металлофоне, ксилофоне, синтезаторе. </w:t>
      </w:r>
    </w:p>
    <w:p w:rsidR="00ED000B" w:rsidRPr="00F233BB" w:rsidRDefault="00ED000B" w:rsidP="00423387">
      <w:pPr>
        <w:spacing w:line="276" w:lineRule="auto"/>
        <w:ind w:right="-2" w:firstLine="426"/>
        <w:contextualSpacing/>
        <w:jc w:val="both"/>
        <w:rPr>
          <w:lang w:eastAsia="en-US"/>
        </w:rPr>
      </w:pPr>
      <w:r w:rsidRPr="00F233BB">
        <w:rPr>
          <w:b/>
          <w:lang w:eastAsia="en-US"/>
        </w:rPr>
        <w:t>Музыкально-игровая деятельность</w:t>
      </w:r>
      <w:r w:rsidRPr="00F233BB">
        <w:rPr>
          <w:lang w:eastAsia="en-US"/>
        </w:rPr>
        <w:t xml:space="preserve">: двигательные, ритмические и мелодические каноны-эстафеты в коллективном музицировании. </w:t>
      </w:r>
    </w:p>
    <w:p w:rsidR="00ED000B" w:rsidRPr="00F233BB" w:rsidRDefault="00ED000B" w:rsidP="00423387">
      <w:pPr>
        <w:spacing w:line="276" w:lineRule="auto"/>
        <w:ind w:right="-2" w:firstLine="426"/>
        <w:jc w:val="both"/>
        <w:rPr>
          <w:lang w:eastAsia="en-US"/>
        </w:rPr>
      </w:pPr>
      <w:r w:rsidRPr="00F233BB">
        <w:rPr>
          <w:b/>
          <w:lang w:eastAsia="en-US"/>
        </w:rPr>
        <w:t>Сочинение ритмических рисунков</w:t>
      </w:r>
      <w:r w:rsidRPr="00F233BB">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D000B" w:rsidRPr="00F233BB" w:rsidRDefault="00ED000B" w:rsidP="00423387">
      <w:pPr>
        <w:spacing w:line="276" w:lineRule="auto"/>
        <w:ind w:right="-2" w:firstLine="426"/>
        <w:jc w:val="both"/>
        <w:rPr>
          <w:lang w:eastAsia="en-US"/>
        </w:rPr>
      </w:pPr>
      <w:r w:rsidRPr="00F233BB">
        <w:rPr>
          <w:b/>
          <w:lang w:eastAsia="en-US"/>
        </w:rPr>
        <w:t>Игра на элементарных музыкальных инструментах в ансамбле. Импровизация</w:t>
      </w:r>
      <w:r w:rsidRPr="00F233BB">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D000B" w:rsidRPr="00F233BB" w:rsidRDefault="00ED000B" w:rsidP="00423387">
      <w:pPr>
        <w:spacing w:line="276" w:lineRule="auto"/>
        <w:ind w:right="-2" w:firstLine="426"/>
        <w:jc w:val="both"/>
        <w:rPr>
          <w:lang w:eastAsia="en-US"/>
        </w:rPr>
      </w:pPr>
      <w:r w:rsidRPr="00F233BB">
        <w:rPr>
          <w:b/>
          <w:lang w:eastAsia="en-US"/>
        </w:rPr>
        <w:t>Разучивание</w:t>
      </w:r>
      <w:r w:rsidRPr="00F233BB">
        <w:rPr>
          <w:lang w:eastAsia="en-US"/>
        </w:rPr>
        <w:t xml:space="preserve"> хоровых и оркестровых партий по нотам; исполнение по нотам оркестровых партитур различных составов. </w:t>
      </w:r>
    </w:p>
    <w:p w:rsidR="00ED000B" w:rsidRPr="00F233BB" w:rsidRDefault="00ED000B" w:rsidP="00423387">
      <w:pPr>
        <w:spacing w:line="276" w:lineRule="auto"/>
        <w:ind w:right="-2" w:firstLine="426"/>
        <w:jc w:val="both"/>
        <w:rPr>
          <w:b/>
          <w:lang w:eastAsia="en-US"/>
        </w:rPr>
      </w:pPr>
      <w:r w:rsidRPr="00F233BB">
        <w:rPr>
          <w:lang w:eastAsia="en-US"/>
        </w:rPr>
        <w:t>Слушание многоголосных (два-три голоса) хоровых произведений хорального склада, узнавание пройденных интервалов и трезвучий.</w:t>
      </w:r>
    </w:p>
    <w:p w:rsidR="00ED000B" w:rsidRPr="00F233BB" w:rsidRDefault="00ED000B" w:rsidP="00423387">
      <w:pPr>
        <w:spacing w:line="276" w:lineRule="auto"/>
        <w:ind w:right="-2" w:firstLine="426"/>
        <w:jc w:val="both"/>
        <w:rPr>
          <w:b/>
          <w:lang w:eastAsia="en-US"/>
        </w:rPr>
      </w:pPr>
      <w:r w:rsidRPr="00F233BB">
        <w:rPr>
          <w:b/>
          <w:lang w:eastAsia="en-US"/>
        </w:rPr>
        <w:t>Формы и жанры в музыке</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Простые двухчастная и трехчастная формы, вариации на новом музыкальном материале. Форма рондо.</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w:t>
      </w:r>
      <w:r w:rsidR="00D71C9C" w:rsidRPr="00F233BB">
        <w:rPr>
          <w:lang w:eastAsia="en-US"/>
        </w:rPr>
        <w:t> </w:t>
      </w:r>
      <w:r w:rsidRPr="00F233BB">
        <w:rPr>
          <w:lang w:eastAsia="en-US"/>
        </w:rPr>
        <w:t xml:space="preserve">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w:t>
      </w:r>
      <w:r w:rsidRPr="00F233BB">
        <w:rPr>
          <w:lang w:eastAsia="en-US"/>
        </w:rPr>
        <w:lastRenderedPageBreak/>
        <w:t>интонирования пьес-сценок, пьес-портретов в простой двухчастной и простой трехчастной формах и др.</w:t>
      </w:r>
    </w:p>
    <w:p w:rsidR="00ED000B" w:rsidRPr="00F233BB" w:rsidRDefault="00ED000B" w:rsidP="00423387">
      <w:pPr>
        <w:spacing w:line="276" w:lineRule="auto"/>
        <w:ind w:right="-2" w:firstLine="426"/>
        <w:contextualSpacing/>
        <w:jc w:val="both"/>
        <w:rPr>
          <w:lang w:eastAsia="en-US"/>
        </w:rPr>
      </w:pPr>
      <w:r w:rsidRPr="00F233BB">
        <w:rPr>
          <w:b/>
          <w:lang w:eastAsia="en-US"/>
        </w:rPr>
        <w:t>Музыкально-игровая деятельность</w:t>
      </w:r>
      <w:r w:rsidRPr="00F233BB">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D000B" w:rsidRPr="00F233BB" w:rsidRDefault="00ED000B" w:rsidP="00423387">
      <w:pPr>
        <w:spacing w:line="276" w:lineRule="auto"/>
        <w:ind w:right="-2" w:firstLine="426"/>
        <w:contextualSpacing/>
        <w:jc w:val="both"/>
        <w:rPr>
          <w:lang w:eastAsia="en-US"/>
        </w:rPr>
      </w:pPr>
      <w:r w:rsidRPr="00F233BB">
        <w:rPr>
          <w:b/>
          <w:lang w:eastAsia="en-US"/>
        </w:rPr>
        <w:t>Исполнение хоровых произведений</w:t>
      </w:r>
      <w:r w:rsidRPr="00F233BB">
        <w:rPr>
          <w:lang w:eastAsia="en-US"/>
        </w:rPr>
        <w:t xml:space="preserve"> в форме рондо. Инструментальный аккомпанемент с применением ритмического остинато, интервалов и трезвучий.</w:t>
      </w:r>
    </w:p>
    <w:p w:rsidR="00ED000B" w:rsidRPr="00F233BB" w:rsidRDefault="00ED000B" w:rsidP="00423387">
      <w:pPr>
        <w:spacing w:line="276" w:lineRule="auto"/>
        <w:ind w:right="-2" w:firstLine="426"/>
        <w:contextualSpacing/>
        <w:jc w:val="both"/>
        <w:rPr>
          <w:lang w:eastAsia="en-US"/>
        </w:rPr>
      </w:pPr>
      <w:r w:rsidRPr="00F233BB">
        <w:rPr>
          <w:b/>
          <w:lang w:eastAsia="en-US"/>
        </w:rPr>
        <w:t>Игра на элементарных музыкальных инструментах в ансамбле</w:t>
      </w:r>
      <w:r w:rsidRPr="00F233BB">
        <w:rPr>
          <w:lang w:eastAsia="en-US"/>
        </w:rPr>
        <w:t xml:space="preserve">. </w:t>
      </w:r>
    </w:p>
    <w:p w:rsidR="00ED000B" w:rsidRPr="00F233BB" w:rsidRDefault="00ED000B" w:rsidP="00423387">
      <w:pPr>
        <w:spacing w:line="276" w:lineRule="auto"/>
        <w:ind w:right="-2" w:firstLine="426"/>
        <w:contextualSpacing/>
        <w:jc w:val="both"/>
        <w:rPr>
          <w:b/>
          <w:lang w:eastAsia="en-US"/>
        </w:rPr>
      </w:pPr>
      <w:r w:rsidRPr="00F233BB">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ED000B" w:rsidRPr="00F233BB" w:rsidRDefault="00ED000B" w:rsidP="00423387">
      <w:pPr>
        <w:spacing w:line="276" w:lineRule="auto"/>
        <w:ind w:right="-2" w:firstLine="426"/>
        <w:jc w:val="both"/>
        <w:rPr>
          <w:b/>
          <w:lang w:eastAsia="en-US"/>
        </w:rPr>
      </w:pPr>
      <w:r w:rsidRPr="00F233BB">
        <w:rPr>
          <w:b/>
          <w:lang w:eastAsia="en-US"/>
        </w:rPr>
        <w:t>Я – артист</w:t>
      </w:r>
      <w:r w:rsidR="00850155"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 xml:space="preserve">Сольное и ансамблевое музицирование (вокальное и инструментальное). Творческое соревнование. </w:t>
      </w:r>
    </w:p>
    <w:p w:rsidR="00ED000B" w:rsidRPr="00F233BB" w:rsidRDefault="00ED000B" w:rsidP="00423387">
      <w:pPr>
        <w:spacing w:line="276" w:lineRule="auto"/>
        <w:ind w:right="-2" w:firstLine="426"/>
        <w:jc w:val="both"/>
        <w:rPr>
          <w:lang w:eastAsia="en-US"/>
        </w:rPr>
      </w:pPr>
      <w:r w:rsidRPr="00F233B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Исполнение пройденных хоровых и инструментальных произведений</w:t>
      </w:r>
      <w:r w:rsidRPr="00F233BB">
        <w:rPr>
          <w:lang w:eastAsia="en-US"/>
        </w:rPr>
        <w:t xml:space="preserve"> в школьных мероприятиях, посвященных праздникам, торжественным событиям. </w:t>
      </w:r>
    </w:p>
    <w:p w:rsidR="00ED000B" w:rsidRPr="00F233BB" w:rsidRDefault="00ED000B" w:rsidP="00423387">
      <w:pPr>
        <w:spacing w:line="276" w:lineRule="auto"/>
        <w:ind w:right="-2" w:firstLine="426"/>
        <w:jc w:val="both"/>
        <w:rPr>
          <w:lang w:eastAsia="en-US"/>
        </w:rPr>
      </w:pPr>
      <w:r w:rsidRPr="00F233BB">
        <w:rPr>
          <w:b/>
          <w:lang w:eastAsia="en-US"/>
        </w:rPr>
        <w:t>Подготовка концертных программ</w:t>
      </w:r>
      <w:r w:rsidRPr="00F233BB">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ED000B" w:rsidRPr="00F233BB" w:rsidRDefault="00ED000B" w:rsidP="00423387">
      <w:pPr>
        <w:spacing w:line="276" w:lineRule="auto"/>
        <w:ind w:right="-2" w:firstLine="426"/>
        <w:jc w:val="both"/>
        <w:rPr>
          <w:lang w:eastAsia="en-US"/>
        </w:rPr>
      </w:pPr>
      <w:r w:rsidRPr="00F233BB">
        <w:rPr>
          <w:lang w:eastAsia="en-US"/>
        </w:rPr>
        <w:t>Участие в школьных, региональных и всероссийских музыкально-исполнительских фестивалях, конкурсах и т.д.</w:t>
      </w:r>
    </w:p>
    <w:p w:rsidR="00ED000B" w:rsidRPr="00F233BB" w:rsidRDefault="00ED000B" w:rsidP="00423387">
      <w:pPr>
        <w:spacing w:line="276" w:lineRule="auto"/>
        <w:ind w:right="-2" w:firstLine="426"/>
        <w:jc w:val="both"/>
        <w:rPr>
          <w:lang w:eastAsia="en-US"/>
        </w:rPr>
      </w:pPr>
      <w:r w:rsidRPr="00F233BB">
        <w:rPr>
          <w:b/>
          <w:lang w:eastAsia="en-US"/>
        </w:rPr>
        <w:t>Командные состязания</w:t>
      </w:r>
      <w:r w:rsidRPr="00F233B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D000B" w:rsidRPr="00F233BB" w:rsidRDefault="00ED000B" w:rsidP="00423387">
      <w:pPr>
        <w:spacing w:line="276" w:lineRule="auto"/>
        <w:ind w:right="-2" w:firstLine="426"/>
        <w:jc w:val="both"/>
        <w:rPr>
          <w:lang w:eastAsia="en-US"/>
        </w:rPr>
      </w:pPr>
      <w:r w:rsidRPr="00F233BB">
        <w:rPr>
          <w:b/>
          <w:lang w:eastAsia="en-US"/>
        </w:rPr>
        <w:t>Игра на элементарных музыкальных инструментах в ансамбле. Совершенствование навыка импровизации.</w:t>
      </w:r>
      <w:r w:rsidRPr="00F233BB">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D000B" w:rsidRPr="00F233BB" w:rsidRDefault="00ED000B" w:rsidP="00423387">
      <w:pPr>
        <w:spacing w:line="276" w:lineRule="auto"/>
        <w:ind w:right="-2" w:firstLine="426"/>
        <w:jc w:val="both"/>
        <w:rPr>
          <w:b/>
          <w:lang w:eastAsia="en-US"/>
        </w:rPr>
      </w:pPr>
      <w:r w:rsidRPr="00F233BB">
        <w:rPr>
          <w:b/>
          <w:lang w:eastAsia="en-US"/>
        </w:rPr>
        <w:t>Музыкально-театрализованное представление</w:t>
      </w:r>
    </w:p>
    <w:p w:rsidR="00ED000B" w:rsidRPr="00F233BB" w:rsidRDefault="00ED000B" w:rsidP="00423387">
      <w:pPr>
        <w:spacing w:line="276" w:lineRule="auto"/>
        <w:ind w:right="-2" w:firstLine="426"/>
        <w:jc w:val="both"/>
        <w:rPr>
          <w:lang w:eastAsia="en-US"/>
        </w:rPr>
      </w:pPr>
      <w:r w:rsidRPr="00F233BB">
        <w:rPr>
          <w:lang w:eastAsia="en-US"/>
        </w:rPr>
        <w:t>Музыкально-театрализованное представление как результат освоения программы в третьем классе.</w:t>
      </w:r>
    </w:p>
    <w:p w:rsidR="00ED000B" w:rsidRPr="00F233BB" w:rsidRDefault="00ED000B" w:rsidP="00D71C9C">
      <w:pPr>
        <w:keepNext/>
        <w:spacing w:line="276" w:lineRule="auto"/>
        <w:ind w:firstLine="425"/>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37E57" w:rsidRPr="00F233BB">
        <w:rPr>
          <w:lang w:eastAsia="en-US"/>
        </w:rPr>
        <w:t>и инструментального</w:t>
      </w:r>
      <w:r w:rsidRPr="00F233BB">
        <w:rPr>
          <w:lang w:eastAsia="en-US"/>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E865DD" w:rsidRPr="00F233BB">
        <w:rPr>
          <w:lang w:eastAsia="en-US"/>
        </w:rPr>
        <w:t xml:space="preserve"> </w:t>
      </w:r>
      <w:r w:rsidRPr="00F233BB">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E3D5B" w:rsidRDefault="003E3D5B">
      <w:pPr>
        <w:spacing w:after="200" w:line="276" w:lineRule="auto"/>
        <w:rPr>
          <w:b/>
          <w:lang w:eastAsia="en-US"/>
        </w:rPr>
      </w:pPr>
      <w:r>
        <w:rPr>
          <w:b/>
          <w:lang w:eastAsia="en-US"/>
        </w:rPr>
        <w:br w:type="page"/>
      </w:r>
    </w:p>
    <w:p w:rsidR="00ED000B" w:rsidRPr="00F233BB" w:rsidRDefault="00ED000B" w:rsidP="00423387">
      <w:pPr>
        <w:spacing w:line="276" w:lineRule="auto"/>
        <w:ind w:right="-2" w:firstLine="426"/>
        <w:jc w:val="both"/>
        <w:rPr>
          <w:b/>
          <w:lang w:eastAsia="en-US"/>
        </w:rPr>
      </w:pPr>
      <w:r w:rsidRPr="00F233BB">
        <w:rPr>
          <w:b/>
          <w:lang w:eastAsia="en-US"/>
        </w:rPr>
        <w:lastRenderedPageBreak/>
        <w:t>4 класс</w:t>
      </w:r>
      <w:r w:rsidR="00137E57" w:rsidRPr="00F233BB">
        <w:rPr>
          <w:b/>
          <w:lang w:eastAsia="en-US"/>
        </w:rPr>
        <w:t>.</w:t>
      </w:r>
    </w:p>
    <w:p w:rsidR="00ED000B" w:rsidRPr="00F233BB" w:rsidRDefault="00ED000B" w:rsidP="00423387">
      <w:pPr>
        <w:spacing w:line="276" w:lineRule="auto"/>
        <w:ind w:right="-2" w:firstLine="426"/>
        <w:jc w:val="both"/>
        <w:rPr>
          <w:b/>
          <w:lang w:eastAsia="en-US"/>
        </w:rPr>
      </w:pPr>
      <w:r w:rsidRPr="00F233BB">
        <w:rPr>
          <w:b/>
          <w:lang w:eastAsia="en-US"/>
        </w:rPr>
        <w:t>Песни народов мира</w:t>
      </w:r>
      <w:r w:rsidR="00137E57"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Слушание песен народов мира</w:t>
      </w:r>
      <w:r w:rsidRPr="00F233BB">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D000B" w:rsidRPr="00F233BB" w:rsidRDefault="00ED000B" w:rsidP="00423387">
      <w:pPr>
        <w:spacing w:line="276" w:lineRule="auto"/>
        <w:ind w:right="-2" w:firstLine="426"/>
        <w:contextualSpacing/>
        <w:jc w:val="both"/>
        <w:rPr>
          <w:lang w:eastAsia="en-US"/>
        </w:rPr>
      </w:pPr>
      <w:r w:rsidRPr="00F233BB">
        <w:rPr>
          <w:b/>
          <w:lang w:eastAsia="en-US"/>
        </w:rPr>
        <w:t>Исполнение песен</w:t>
      </w:r>
      <w:r w:rsidRPr="00F233BB">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D000B" w:rsidRPr="00F233BB" w:rsidRDefault="00ED000B" w:rsidP="00423387">
      <w:pPr>
        <w:spacing w:line="276" w:lineRule="auto"/>
        <w:ind w:right="-2" w:firstLine="426"/>
        <w:contextualSpacing/>
        <w:jc w:val="both"/>
        <w:rPr>
          <w:lang w:eastAsia="en-US"/>
        </w:rPr>
      </w:pPr>
      <w:r w:rsidRPr="00F233BB">
        <w:rPr>
          <w:b/>
          <w:lang w:eastAsia="en-US"/>
        </w:rPr>
        <w:t>Игра на элементарных музыкальных инструментах в ансамбле</w:t>
      </w:r>
      <w:r w:rsidRPr="00F233BB">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D000B" w:rsidRPr="00F233BB" w:rsidRDefault="00ED000B" w:rsidP="00423387">
      <w:pPr>
        <w:spacing w:line="276" w:lineRule="auto"/>
        <w:ind w:right="-2" w:firstLine="426"/>
        <w:jc w:val="both"/>
        <w:rPr>
          <w:lang w:eastAsia="en-US"/>
        </w:rPr>
      </w:pPr>
      <w:r w:rsidRPr="00F233BB">
        <w:rPr>
          <w:b/>
          <w:lang w:eastAsia="en-US"/>
        </w:rPr>
        <w:t>Музыкальная грамота</w:t>
      </w:r>
      <w:r w:rsidR="00137E57"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b/>
          <w:lang w:eastAsia="en-US"/>
        </w:rPr>
        <w:t>Чтение нот</w:t>
      </w:r>
      <w:r w:rsidRPr="00F233BB">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D000B" w:rsidRPr="00F233BB" w:rsidRDefault="00ED000B" w:rsidP="00423387">
      <w:pPr>
        <w:spacing w:line="276" w:lineRule="auto"/>
        <w:ind w:right="-2" w:firstLine="426"/>
        <w:jc w:val="both"/>
        <w:rPr>
          <w:lang w:eastAsia="en-US"/>
        </w:rPr>
      </w:pPr>
      <w:r w:rsidRPr="00F233BB">
        <w:rPr>
          <w:b/>
          <w:lang w:eastAsia="en-US"/>
        </w:rPr>
        <w:t>Подбор по слуху</w:t>
      </w:r>
      <w:r w:rsidRPr="00F233BB">
        <w:rPr>
          <w:lang w:eastAsia="en-US"/>
        </w:rPr>
        <w:t xml:space="preserve"> с помощью учителя пройденных песен.</w:t>
      </w:r>
    </w:p>
    <w:p w:rsidR="00ED000B" w:rsidRPr="00F233BB" w:rsidRDefault="00ED000B" w:rsidP="00423387">
      <w:pPr>
        <w:spacing w:line="276" w:lineRule="auto"/>
        <w:ind w:right="-2" w:firstLine="426"/>
        <w:contextualSpacing/>
        <w:jc w:val="both"/>
        <w:rPr>
          <w:lang w:eastAsia="en-US"/>
        </w:rPr>
      </w:pPr>
      <w:r w:rsidRPr="00F233BB">
        <w:rPr>
          <w:b/>
          <w:lang w:eastAsia="en-US"/>
        </w:rPr>
        <w:t>Игра на элементарных музыкальных инструментах в ансамбле</w:t>
      </w:r>
      <w:r w:rsidRPr="00F233BB">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D000B" w:rsidRPr="00F233BB" w:rsidRDefault="00ED000B" w:rsidP="00423387">
      <w:pPr>
        <w:spacing w:line="276" w:lineRule="auto"/>
        <w:ind w:right="-2" w:firstLine="426"/>
        <w:jc w:val="both"/>
        <w:rPr>
          <w:lang w:eastAsia="en-US"/>
        </w:rPr>
      </w:pPr>
      <w:r w:rsidRPr="00F233BB">
        <w:rPr>
          <w:b/>
          <w:lang w:eastAsia="en-US"/>
        </w:rPr>
        <w:t>Инструментальная и вокальная импровизация</w:t>
      </w:r>
      <w:r w:rsidRPr="00F233BB">
        <w:rPr>
          <w:lang w:eastAsia="en-US"/>
        </w:rPr>
        <w:t xml:space="preserve"> с использованием простых интервалов, мажорного и минорного трезвучий.</w:t>
      </w:r>
    </w:p>
    <w:p w:rsidR="00ED000B" w:rsidRPr="00F233BB" w:rsidRDefault="00ED000B" w:rsidP="00423387">
      <w:pPr>
        <w:spacing w:line="276" w:lineRule="auto"/>
        <w:ind w:right="-2" w:firstLine="426"/>
        <w:jc w:val="both"/>
        <w:rPr>
          <w:b/>
          <w:lang w:eastAsia="en-US"/>
        </w:rPr>
      </w:pPr>
      <w:r w:rsidRPr="00F233BB">
        <w:rPr>
          <w:b/>
          <w:lang w:eastAsia="en-US"/>
        </w:rPr>
        <w:t>Оркестровая музыка</w:t>
      </w:r>
      <w:r w:rsidR="00137E57"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Слушание произведений для симфонического, камерного, духового, народного оркестров</w:t>
      </w:r>
      <w:r w:rsidRPr="00F233BB">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D000B" w:rsidRPr="00F233BB" w:rsidRDefault="00ED000B" w:rsidP="00423387">
      <w:pPr>
        <w:spacing w:line="276" w:lineRule="auto"/>
        <w:ind w:right="-2" w:firstLine="426"/>
        <w:jc w:val="both"/>
        <w:rPr>
          <w:lang w:eastAsia="en-US"/>
        </w:rPr>
      </w:pPr>
      <w:r w:rsidRPr="00F233BB">
        <w:rPr>
          <w:b/>
          <w:lang w:eastAsia="en-US"/>
        </w:rPr>
        <w:t>Игра на элементарных музыкальных инструментах в ансамбле.</w:t>
      </w:r>
      <w:r w:rsidRPr="00F233BB">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D000B" w:rsidRPr="00F233BB" w:rsidRDefault="00ED000B" w:rsidP="00423387">
      <w:pPr>
        <w:spacing w:line="276" w:lineRule="auto"/>
        <w:ind w:right="-2" w:firstLine="426"/>
        <w:contextualSpacing/>
        <w:jc w:val="both"/>
        <w:rPr>
          <w:b/>
          <w:lang w:eastAsia="en-US"/>
        </w:rPr>
      </w:pPr>
      <w:r w:rsidRPr="00F233BB">
        <w:rPr>
          <w:b/>
          <w:lang w:eastAsia="en-US"/>
        </w:rPr>
        <w:t>Музыкально-сценические жанры</w:t>
      </w:r>
      <w:r w:rsidR="00137E57"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lastRenderedPageBreak/>
        <w:t xml:space="preserve">Балет, опера, мюзикл.Ознакомление с жанровыми и структурными особенностями и разнообразием музыкально-театральных произведений.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Слушание и просмотр фрагментов из классических опер, балетов и мюзиклов</w:t>
      </w:r>
      <w:r w:rsidRPr="00F233BB">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D000B" w:rsidRPr="00F233BB" w:rsidRDefault="00ED000B" w:rsidP="00423387">
      <w:pPr>
        <w:spacing w:line="276" w:lineRule="auto"/>
        <w:ind w:right="-2" w:firstLine="426"/>
        <w:jc w:val="both"/>
        <w:rPr>
          <w:lang w:eastAsia="en-US"/>
        </w:rPr>
      </w:pPr>
      <w:r w:rsidRPr="00F233BB">
        <w:rPr>
          <w:b/>
          <w:lang w:eastAsia="en-US"/>
        </w:rPr>
        <w:t>Драматизация отдельных фрагментов музыкально-сценических произведений.</w:t>
      </w:r>
      <w:r w:rsidRPr="00F233BB">
        <w:rPr>
          <w:lang w:eastAsia="en-US"/>
        </w:rPr>
        <w:t xml:space="preserve"> Драматизация песен. Примеры: р.н.п. «Здравствуй, гостья зима», Р.</w:t>
      </w:r>
      <w:r w:rsidR="00D71C9C" w:rsidRPr="00F233BB">
        <w:rPr>
          <w:lang w:eastAsia="en-US"/>
        </w:rPr>
        <w:t> </w:t>
      </w:r>
      <w:r w:rsidRPr="00F233BB">
        <w:rPr>
          <w:lang w:eastAsia="en-US"/>
        </w:rPr>
        <w:t>Роджерс «Уроки музыки» из мюзикла «Звуки музыки», английская народная песня «Пусть делают все так, как я» (обр. А. Долуханяна).</w:t>
      </w:r>
    </w:p>
    <w:p w:rsidR="00ED000B" w:rsidRPr="00F233BB" w:rsidRDefault="00ED000B" w:rsidP="00D71C9C">
      <w:pPr>
        <w:keepNext/>
        <w:spacing w:line="276" w:lineRule="auto"/>
        <w:ind w:firstLine="425"/>
        <w:jc w:val="both"/>
        <w:rPr>
          <w:b/>
          <w:lang w:eastAsia="en-US"/>
        </w:rPr>
      </w:pPr>
      <w:r w:rsidRPr="00F233BB">
        <w:rPr>
          <w:b/>
          <w:lang w:eastAsia="en-US"/>
        </w:rPr>
        <w:t>Музыка кино</w:t>
      </w:r>
      <w:r w:rsidR="00137E57"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Просмотр фрагментов детских кинофильмов и мультфильмов</w:t>
      </w:r>
      <w:r w:rsidRPr="00F233BB">
        <w:rPr>
          <w:lang w:eastAsia="en-US"/>
        </w:rPr>
        <w:t xml:space="preserve">. Анализ функций и эмоционально-образного содержания музыкального сопровождения: </w:t>
      </w:r>
    </w:p>
    <w:p w:rsidR="00ED000B" w:rsidRPr="00F233BB" w:rsidRDefault="00ED000B" w:rsidP="00423387">
      <w:pPr>
        <w:numPr>
          <w:ilvl w:val="0"/>
          <w:numId w:val="3"/>
        </w:numPr>
        <w:spacing w:line="276" w:lineRule="auto"/>
        <w:ind w:left="0" w:right="-2" w:firstLine="426"/>
        <w:jc w:val="both"/>
        <w:rPr>
          <w:lang w:eastAsia="en-US"/>
        </w:rPr>
      </w:pPr>
      <w:r w:rsidRPr="00F233BB">
        <w:rPr>
          <w:lang w:eastAsia="en-US"/>
        </w:rPr>
        <w:t xml:space="preserve">характеристика действующих лиц (лейтмотивы), времени и среды действия; </w:t>
      </w:r>
    </w:p>
    <w:p w:rsidR="00ED000B" w:rsidRPr="00F233BB" w:rsidRDefault="00ED000B" w:rsidP="00423387">
      <w:pPr>
        <w:numPr>
          <w:ilvl w:val="0"/>
          <w:numId w:val="3"/>
        </w:numPr>
        <w:spacing w:line="276" w:lineRule="auto"/>
        <w:ind w:left="0" w:right="-2" w:firstLine="426"/>
        <w:jc w:val="both"/>
        <w:rPr>
          <w:lang w:eastAsia="en-US"/>
        </w:rPr>
      </w:pPr>
      <w:r w:rsidRPr="00F233BB">
        <w:rPr>
          <w:lang w:eastAsia="en-US"/>
        </w:rPr>
        <w:t>создание эмоционального фона;</w:t>
      </w:r>
    </w:p>
    <w:p w:rsidR="00ED000B" w:rsidRPr="00F233BB" w:rsidRDefault="00ED000B" w:rsidP="00423387">
      <w:pPr>
        <w:numPr>
          <w:ilvl w:val="0"/>
          <w:numId w:val="3"/>
        </w:numPr>
        <w:spacing w:line="276" w:lineRule="auto"/>
        <w:ind w:left="0" w:right="-2" w:firstLine="426"/>
        <w:jc w:val="both"/>
        <w:rPr>
          <w:lang w:eastAsia="en-US"/>
        </w:rPr>
      </w:pPr>
      <w:r w:rsidRPr="00F233BB">
        <w:rPr>
          <w:lang w:eastAsia="en-US"/>
        </w:rPr>
        <w:t xml:space="preserve">выражение общего смыслового контекста фильма. </w:t>
      </w:r>
    </w:p>
    <w:p w:rsidR="00ED000B" w:rsidRPr="00F233BB" w:rsidRDefault="00ED000B" w:rsidP="00423387">
      <w:pPr>
        <w:spacing w:line="276" w:lineRule="auto"/>
        <w:ind w:right="-2" w:firstLine="426"/>
        <w:contextualSpacing/>
        <w:jc w:val="both"/>
        <w:rPr>
          <w:lang w:eastAsia="en-US"/>
        </w:rPr>
      </w:pPr>
      <w:r w:rsidRPr="00F233BB">
        <w:rPr>
          <w:lang w:eastAsia="en-US"/>
        </w:rPr>
        <w:t>Примеры:</w:t>
      </w:r>
      <w:r w:rsidR="00527D6E" w:rsidRPr="00F233BB">
        <w:rPr>
          <w:lang w:eastAsia="en-US"/>
        </w:rPr>
        <w:t xml:space="preserve"> фильмы-сказки </w:t>
      </w:r>
      <w:r w:rsidR="00137E57" w:rsidRPr="00F233BB">
        <w:rPr>
          <w:lang w:eastAsia="en-US"/>
        </w:rPr>
        <w:t>«</w:t>
      </w:r>
      <w:r w:rsidRPr="00F233BB">
        <w:rPr>
          <w:lang w:eastAsia="en-US"/>
        </w:rPr>
        <w:t>Морозко»</w:t>
      </w:r>
      <w:r w:rsidR="000931A1" w:rsidRPr="00F233BB">
        <w:rPr>
          <w:lang w:eastAsia="en-US"/>
        </w:rPr>
        <w:t xml:space="preserve"> </w:t>
      </w:r>
      <w:r w:rsidRPr="00F233BB">
        <w:rPr>
          <w:lang w:eastAsia="en-US"/>
        </w:rPr>
        <w:t>(режиссер</w:t>
      </w:r>
      <w:r w:rsidR="000931A1" w:rsidRPr="00F233BB">
        <w:rPr>
          <w:lang w:eastAsia="en-US"/>
        </w:rPr>
        <w:t xml:space="preserve"> </w:t>
      </w:r>
      <w:r w:rsidRPr="00F233BB">
        <w:rPr>
          <w:lang w:eastAsia="en-US"/>
        </w:rPr>
        <w:t>А.Роу,</w:t>
      </w:r>
      <w:r w:rsidR="00D71C9C" w:rsidRPr="00F233BB">
        <w:rPr>
          <w:lang w:eastAsia="en-US"/>
        </w:rPr>
        <w:t xml:space="preserve"> композитор Н.</w:t>
      </w:r>
      <w:r w:rsidRPr="00F233BB">
        <w:rPr>
          <w:lang w:eastAsia="en-US"/>
        </w:rPr>
        <w:t>Будашкина), «После дождичка в четверг» (режиссер М. Юзовский, композитор Г.Гладков),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В.Котеночкина, А.Татарского, А. Хржановского, Ю. Норштейна, Г. Бардина, А.Петрова и др. Музыка к мультфильмам: «Винни Пух» (М. Вайнберг), «Ну, погоди» (А. Державин, А.Зацепин), «Приключения Кота Леопольда» (Б. Савельев, Н.Кудрина), «Крокодил Гена и Чебурашка» (В.Шаинский).</w:t>
      </w:r>
    </w:p>
    <w:p w:rsidR="00ED000B" w:rsidRPr="00F233BB" w:rsidRDefault="00ED000B" w:rsidP="00423387">
      <w:pPr>
        <w:spacing w:line="276" w:lineRule="auto"/>
        <w:ind w:right="-2" w:firstLine="426"/>
        <w:jc w:val="both"/>
        <w:rPr>
          <w:lang w:eastAsia="en-US"/>
        </w:rPr>
      </w:pPr>
      <w:r w:rsidRPr="00F233BB">
        <w:rPr>
          <w:b/>
          <w:lang w:eastAsia="en-US"/>
        </w:rPr>
        <w:t>Исполнение песен</w:t>
      </w:r>
      <w:r w:rsidRPr="00F233BB">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D000B" w:rsidRPr="00F233BB" w:rsidRDefault="00ED000B" w:rsidP="00423387">
      <w:pPr>
        <w:spacing w:line="276" w:lineRule="auto"/>
        <w:ind w:right="-2" w:firstLine="426"/>
        <w:jc w:val="both"/>
        <w:rPr>
          <w:lang w:eastAsia="en-US"/>
        </w:rPr>
      </w:pPr>
      <w:r w:rsidRPr="00F233BB">
        <w:rPr>
          <w:b/>
          <w:lang w:eastAsia="en-US"/>
        </w:rPr>
        <w:t>Создание музыкальных композиций</w:t>
      </w:r>
      <w:r w:rsidRPr="00F233BB">
        <w:rPr>
          <w:lang w:eastAsia="en-US"/>
        </w:rPr>
        <w:t xml:space="preserve"> на основе сюжетов различных кинофильмов и мультфильмов. </w:t>
      </w:r>
    </w:p>
    <w:p w:rsidR="00ED000B" w:rsidRPr="00F233BB" w:rsidRDefault="00ED000B" w:rsidP="00423387">
      <w:pPr>
        <w:spacing w:line="276" w:lineRule="auto"/>
        <w:ind w:right="-2" w:firstLine="426"/>
        <w:jc w:val="both"/>
        <w:rPr>
          <w:b/>
          <w:lang w:eastAsia="en-US"/>
        </w:rPr>
      </w:pPr>
      <w:r w:rsidRPr="00F233BB">
        <w:rPr>
          <w:b/>
          <w:lang w:eastAsia="en-US"/>
        </w:rPr>
        <w:t>Учимся, играя</w:t>
      </w:r>
      <w:r w:rsidR="00527D6E"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 xml:space="preserve">Музыкальные викторины, игры, тестирование, импровизации, подбор по слуху, соревнования по группам, </w:t>
      </w:r>
      <w:r w:rsidR="00CF2212" w:rsidRPr="00F233BB">
        <w:rPr>
          <w:lang w:eastAsia="en-US"/>
        </w:rPr>
        <w:t>конкурсы, направленные</w:t>
      </w:r>
      <w:r w:rsidRPr="00F233BB">
        <w:rPr>
          <w:lang w:eastAsia="en-US"/>
        </w:rPr>
        <w:t xml:space="preserve"> на выявление результатов освоения программы.</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Музыкально-игровая деятельность</w:t>
      </w:r>
      <w:r w:rsidRPr="00F233BB">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D000B" w:rsidRPr="00F233BB" w:rsidRDefault="00ED000B" w:rsidP="00423387">
      <w:pPr>
        <w:spacing w:line="276" w:lineRule="auto"/>
        <w:ind w:right="-2" w:firstLine="426"/>
        <w:jc w:val="both"/>
        <w:rPr>
          <w:b/>
          <w:lang w:eastAsia="en-US"/>
        </w:rPr>
      </w:pPr>
      <w:r w:rsidRPr="00F233BB">
        <w:rPr>
          <w:b/>
          <w:lang w:eastAsia="en-US"/>
        </w:rPr>
        <w:t>Я – артист</w:t>
      </w:r>
      <w:r w:rsidR="00527D6E"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 xml:space="preserve">Сольное и ансамблевое музицирование (вокальное и инструментальное). Творческое соревнование. </w:t>
      </w:r>
    </w:p>
    <w:p w:rsidR="00ED000B" w:rsidRPr="00F233BB" w:rsidRDefault="00ED000B" w:rsidP="00423387">
      <w:pPr>
        <w:spacing w:line="276" w:lineRule="auto"/>
        <w:ind w:right="-2" w:firstLine="426"/>
        <w:jc w:val="both"/>
        <w:rPr>
          <w:lang w:eastAsia="en-US"/>
        </w:rPr>
      </w:pPr>
      <w:r w:rsidRPr="00F233BB">
        <w:rPr>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r w:rsidR="00137E57" w:rsidRPr="00F233BB">
        <w:rPr>
          <w:lang w:eastAsia="en-US"/>
        </w:rPr>
        <w:t>календаря и</w:t>
      </w:r>
      <w:r w:rsidRPr="00F233BB">
        <w:rPr>
          <w:lang w:eastAsia="en-US"/>
        </w:rPr>
        <w:t xml:space="preserve"> другие), подготовка концертных программ.</w:t>
      </w:r>
    </w:p>
    <w:p w:rsidR="00ED000B" w:rsidRPr="00F233BB" w:rsidRDefault="00ED000B" w:rsidP="00D71C9C">
      <w:pPr>
        <w:keepNext/>
        <w:spacing w:line="276" w:lineRule="auto"/>
        <w:ind w:firstLine="425"/>
        <w:jc w:val="both"/>
        <w:rPr>
          <w:b/>
          <w:lang w:eastAsia="en-US"/>
        </w:rPr>
      </w:pPr>
      <w:r w:rsidRPr="00F233BB">
        <w:rPr>
          <w:b/>
          <w:lang w:eastAsia="en-US"/>
        </w:rPr>
        <w:lastRenderedPageBreak/>
        <w:t xml:space="preserve">Содержание обучения по видам деятельности: </w:t>
      </w:r>
    </w:p>
    <w:p w:rsidR="00ED000B" w:rsidRPr="00F233BB" w:rsidRDefault="00ED000B" w:rsidP="00423387">
      <w:pPr>
        <w:spacing w:line="276" w:lineRule="auto"/>
        <w:ind w:right="-2" w:firstLine="426"/>
        <w:contextualSpacing/>
        <w:jc w:val="both"/>
        <w:rPr>
          <w:lang w:eastAsia="en-US"/>
        </w:rPr>
      </w:pPr>
      <w:r w:rsidRPr="00F233BB">
        <w:rPr>
          <w:b/>
          <w:lang w:eastAsia="en-US"/>
        </w:rPr>
        <w:t>Исполнение пройденных хоровых и инструментальных произведений</w:t>
      </w:r>
      <w:r w:rsidRPr="00F233BB">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D000B" w:rsidRPr="00F233BB" w:rsidRDefault="00ED000B" w:rsidP="00423387">
      <w:pPr>
        <w:spacing w:line="276" w:lineRule="auto"/>
        <w:ind w:right="-2" w:firstLine="426"/>
        <w:jc w:val="both"/>
        <w:rPr>
          <w:lang w:eastAsia="en-US"/>
        </w:rPr>
      </w:pPr>
      <w:r w:rsidRPr="00F233BB">
        <w:rPr>
          <w:b/>
          <w:lang w:eastAsia="en-US"/>
        </w:rPr>
        <w:t>Подготовка концертных программ</w:t>
      </w:r>
      <w:r w:rsidRPr="00F233BB">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ED000B" w:rsidRPr="00F233BB" w:rsidRDefault="00ED000B" w:rsidP="00423387">
      <w:pPr>
        <w:spacing w:line="276" w:lineRule="auto"/>
        <w:ind w:right="-2" w:firstLine="426"/>
        <w:jc w:val="both"/>
        <w:rPr>
          <w:lang w:eastAsia="en-US"/>
        </w:rPr>
      </w:pPr>
      <w:r w:rsidRPr="00F233BB">
        <w:rPr>
          <w:lang w:eastAsia="en-US"/>
        </w:rPr>
        <w:t>Участие в школьных, региональных и всероссийских музыкально-исполнительских фестивалях, конкурсах и т.д.</w:t>
      </w:r>
    </w:p>
    <w:p w:rsidR="00ED000B" w:rsidRPr="00F233BB" w:rsidRDefault="00ED000B" w:rsidP="00423387">
      <w:pPr>
        <w:spacing w:line="276" w:lineRule="auto"/>
        <w:ind w:right="-2" w:firstLine="426"/>
        <w:jc w:val="both"/>
        <w:rPr>
          <w:lang w:eastAsia="en-US"/>
        </w:rPr>
      </w:pPr>
      <w:r w:rsidRPr="00F233BB">
        <w:rPr>
          <w:b/>
          <w:lang w:eastAsia="en-US"/>
        </w:rPr>
        <w:t>Командные состязания</w:t>
      </w:r>
      <w:r w:rsidRPr="00F233BB">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D000B" w:rsidRPr="00F233BB" w:rsidRDefault="00ED000B" w:rsidP="00423387">
      <w:pPr>
        <w:spacing w:line="276" w:lineRule="auto"/>
        <w:ind w:right="-2" w:firstLine="426"/>
        <w:jc w:val="both"/>
        <w:rPr>
          <w:lang w:eastAsia="en-US"/>
        </w:rPr>
      </w:pPr>
      <w:r w:rsidRPr="00F233BB">
        <w:rPr>
          <w:b/>
          <w:lang w:eastAsia="en-US"/>
        </w:rPr>
        <w:t>Игра на элементарных музыкальных инструментах в ансамбле, оркестре</w:t>
      </w:r>
      <w:r w:rsidRPr="00F233BB">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ED000B" w:rsidRPr="00F233BB" w:rsidRDefault="00ED000B" w:rsidP="00423387">
      <w:pPr>
        <w:spacing w:line="276" w:lineRule="auto"/>
        <w:ind w:right="-2" w:firstLine="426"/>
        <w:contextualSpacing/>
        <w:jc w:val="both"/>
        <w:rPr>
          <w:lang w:eastAsia="en-US"/>
        </w:rPr>
      </w:pPr>
      <w:r w:rsidRPr="00F233BB">
        <w:rPr>
          <w:b/>
          <w:lang w:eastAsia="en-US"/>
        </w:rPr>
        <w:t>Соревнование классов</w:t>
      </w:r>
      <w:r w:rsidRPr="00F233BB">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ED000B" w:rsidRPr="00F233BB" w:rsidRDefault="00ED000B" w:rsidP="00423387">
      <w:pPr>
        <w:spacing w:line="276" w:lineRule="auto"/>
        <w:ind w:right="-2" w:firstLine="426"/>
        <w:jc w:val="both"/>
        <w:rPr>
          <w:b/>
          <w:lang w:eastAsia="en-US"/>
        </w:rPr>
      </w:pPr>
      <w:r w:rsidRPr="00F233BB">
        <w:rPr>
          <w:b/>
          <w:lang w:eastAsia="en-US"/>
        </w:rPr>
        <w:t>Музыкально-театрализованное представление</w:t>
      </w:r>
      <w:r w:rsidR="00137E57" w:rsidRPr="00F233BB">
        <w:rPr>
          <w:b/>
          <w:lang w:eastAsia="en-US"/>
        </w:rPr>
        <w:t>.</w:t>
      </w:r>
    </w:p>
    <w:p w:rsidR="00ED000B" w:rsidRPr="00F233BB" w:rsidRDefault="00ED000B" w:rsidP="00423387">
      <w:pPr>
        <w:spacing w:line="276" w:lineRule="auto"/>
        <w:ind w:right="-2" w:firstLine="426"/>
        <w:jc w:val="both"/>
        <w:rPr>
          <w:lang w:eastAsia="en-US"/>
        </w:rPr>
      </w:pPr>
      <w:r w:rsidRPr="00F233BB">
        <w:rPr>
          <w:lang w:eastAsia="en-US"/>
        </w:rPr>
        <w:t>Музыкально-театрализованное представление как итоговый результат освоения программы.</w:t>
      </w:r>
    </w:p>
    <w:p w:rsidR="00ED000B" w:rsidRPr="00F233BB" w:rsidRDefault="00ED000B" w:rsidP="00423387">
      <w:pPr>
        <w:spacing w:line="276" w:lineRule="auto"/>
        <w:ind w:right="-2" w:firstLine="426"/>
        <w:jc w:val="both"/>
        <w:rPr>
          <w:b/>
          <w:lang w:eastAsia="en-US"/>
        </w:rPr>
      </w:pPr>
      <w:r w:rsidRPr="00F233BB">
        <w:rPr>
          <w:b/>
          <w:lang w:eastAsia="en-US"/>
        </w:rPr>
        <w:t xml:space="preserve">Содержание обучения по видам деятельности: </w:t>
      </w:r>
    </w:p>
    <w:p w:rsidR="00ED000B" w:rsidRPr="00F233BB" w:rsidRDefault="00ED000B" w:rsidP="00423387">
      <w:pPr>
        <w:spacing w:line="276" w:lineRule="auto"/>
        <w:ind w:right="-2" w:firstLine="426"/>
        <w:jc w:val="both"/>
        <w:rPr>
          <w:lang w:eastAsia="en-US"/>
        </w:rPr>
      </w:pPr>
      <w:r w:rsidRPr="00F233B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37E57" w:rsidRPr="00F233BB">
        <w:rPr>
          <w:lang w:eastAsia="en-US"/>
        </w:rPr>
        <w:t>и инструментального</w:t>
      </w:r>
      <w:r w:rsidRPr="00F233BB">
        <w:rPr>
          <w:lang w:eastAsia="en-US"/>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137E57" w:rsidRPr="00F233BB">
        <w:rPr>
          <w:lang w:eastAsia="en-US"/>
        </w:rPr>
        <w:t xml:space="preserve">музыканты», «художники» и т.д. </w:t>
      </w:r>
    </w:p>
    <w:p w:rsidR="006C11E1" w:rsidRPr="00F233BB" w:rsidRDefault="006C11E1" w:rsidP="00423387">
      <w:pPr>
        <w:spacing w:line="276" w:lineRule="auto"/>
        <w:ind w:right="-2" w:firstLine="426"/>
        <w:jc w:val="both"/>
        <w:rPr>
          <w:lang w:eastAsia="en-US"/>
        </w:rPr>
      </w:pPr>
    </w:p>
    <w:p w:rsidR="00ED000B" w:rsidRPr="00F233BB" w:rsidRDefault="00ED000B" w:rsidP="00423387">
      <w:pPr>
        <w:pStyle w:val="aff1"/>
        <w:spacing w:line="276" w:lineRule="auto"/>
        <w:ind w:left="426" w:right="-2"/>
        <w:jc w:val="both"/>
        <w:rPr>
          <w:sz w:val="24"/>
        </w:rPr>
      </w:pPr>
      <w:bookmarkStart w:id="93" w:name="_Toc288394093"/>
      <w:bookmarkStart w:id="94" w:name="_Toc288410560"/>
      <w:bookmarkStart w:id="95" w:name="_Toc288410689"/>
      <w:bookmarkStart w:id="96" w:name="_Toc294246106"/>
      <w:bookmarkStart w:id="97" w:name="_Toc448304999"/>
      <w:r w:rsidRPr="00F233BB">
        <w:rPr>
          <w:sz w:val="24"/>
        </w:rPr>
        <w:t>Технология</w:t>
      </w:r>
      <w:bookmarkEnd w:id="93"/>
      <w:bookmarkEnd w:id="94"/>
      <w:bookmarkEnd w:id="95"/>
      <w:bookmarkEnd w:id="96"/>
      <w:r w:rsidR="00137E57" w:rsidRPr="00F233BB">
        <w:rPr>
          <w:sz w:val="24"/>
        </w:rPr>
        <w:t>.</w:t>
      </w:r>
      <w:bookmarkEnd w:id="97"/>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Общекультурные и общетрудовые компетенции. Основы культуры труда, самообслуживания</w:t>
      </w:r>
      <w:r w:rsidR="00137E57" w:rsidRPr="00F233BB">
        <w:rPr>
          <w:rFonts w:ascii="Times New Roman" w:hAnsi="Times New Roman"/>
          <w:b/>
          <w:bCs/>
          <w:color w:val="auto"/>
          <w:sz w:val="24"/>
          <w:szCs w:val="24"/>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233BB">
        <w:rPr>
          <w:rStyle w:val="Zag11"/>
          <w:rFonts w:eastAsia="@Arial Unicode MS"/>
          <w:iCs/>
        </w:rPr>
        <w:t>архитектура</w:t>
      </w:r>
      <w:r w:rsidRPr="00F233BB">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233BB">
        <w:rPr>
          <w:rStyle w:val="Zag11"/>
          <w:rFonts w:eastAsia="@Arial Unicode MS"/>
          <w:iCs/>
        </w:rPr>
        <w:t>традиции и творчество мастера в создании предметной среды (общее представление)</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233BB">
        <w:rPr>
          <w:rStyle w:val="Zag11"/>
          <w:rFonts w:eastAsia="@Arial Unicode MS"/>
          <w:iCs/>
        </w:rPr>
        <w:t>распределение рабочего времени</w:t>
      </w:r>
      <w:r w:rsidRPr="00F233BB">
        <w:rPr>
          <w:rStyle w:val="Zag11"/>
          <w:rFonts w:eastAsia="@Arial Unicode MS"/>
        </w:rPr>
        <w:t xml:space="preserve">. Отбор и анализ информации (из учебника и других дидактических материалов), ее использование в организации работы. Контроль и корректировка </w:t>
      </w:r>
      <w:r w:rsidRPr="00F233BB">
        <w:rPr>
          <w:rStyle w:val="Zag11"/>
          <w:rFonts w:eastAsia="@Arial Unicode MS"/>
        </w:rPr>
        <w:lastRenderedPageBreak/>
        <w:t>хода работы. Работа в малых группах, осуществление сотрудничества, выполнение социальных ролей (руководитель и подчиненный).</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F233BB">
        <w:rPr>
          <w:rFonts w:ascii="Times New Roman" w:hAnsi="Times New Roman"/>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Технология ручной обработки материалов</w:t>
      </w:r>
      <w:r w:rsidRPr="00F233BB">
        <w:rPr>
          <w:rStyle w:val="13"/>
          <w:color w:val="auto"/>
          <w:spacing w:val="2"/>
          <w:sz w:val="24"/>
          <w:szCs w:val="24"/>
        </w:rPr>
        <w:footnoteReference w:id="4"/>
      </w:r>
      <w:r w:rsidRPr="00F233BB">
        <w:rPr>
          <w:rFonts w:ascii="Times New Roman" w:hAnsi="Times New Roman"/>
          <w:b/>
          <w:bCs/>
          <w:color w:val="auto"/>
          <w:sz w:val="24"/>
          <w:szCs w:val="24"/>
        </w:rPr>
        <w:t>. Элементы графической грамоты</w:t>
      </w:r>
      <w:r w:rsidR="00137E57" w:rsidRPr="00F233BB">
        <w:rPr>
          <w:rFonts w:ascii="Times New Roman" w:hAnsi="Times New Roman"/>
          <w:b/>
          <w:bCs/>
          <w:color w:val="auto"/>
          <w:sz w:val="24"/>
          <w:szCs w:val="24"/>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233BB">
        <w:rPr>
          <w:rStyle w:val="Zag11"/>
          <w:rFonts w:eastAsia="@Arial Unicode MS"/>
          <w:iCs/>
        </w:rPr>
        <w:t>Многообразие материалов и их практическое применение в жизни</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Подготовка материалов к работе. Экономное расходование материалов. </w:t>
      </w:r>
      <w:r w:rsidRPr="00F233BB">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233BB">
        <w:rPr>
          <w:rStyle w:val="Zag11"/>
          <w:rFonts w:eastAsia="@Arial Unicode MS"/>
        </w:rPr>
        <w:t>.</w:t>
      </w:r>
    </w:p>
    <w:p w:rsidR="00ED000B" w:rsidRPr="00F233BB" w:rsidRDefault="00ED000B" w:rsidP="00423387">
      <w:pPr>
        <w:tabs>
          <w:tab w:val="left" w:leader="dot" w:pos="624"/>
        </w:tabs>
        <w:spacing w:line="276" w:lineRule="auto"/>
        <w:ind w:right="-2" w:firstLine="426"/>
        <w:jc w:val="both"/>
        <w:rPr>
          <w:rStyle w:val="Zag11"/>
          <w:rFonts w:eastAsia="@Arial Unicode MS"/>
          <w:iCs/>
        </w:rPr>
      </w:pPr>
      <w:r w:rsidRPr="00F233BB">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233BB">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D000B" w:rsidRPr="00F233BB" w:rsidRDefault="00ED000B" w:rsidP="00423387">
      <w:pPr>
        <w:tabs>
          <w:tab w:val="left" w:leader="dot" w:pos="624"/>
        </w:tabs>
        <w:spacing w:line="276" w:lineRule="auto"/>
        <w:ind w:right="-2" w:firstLine="426"/>
        <w:jc w:val="both"/>
        <w:rPr>
          <w:rFonts w:eastAsia="@Arial Unicode MS"/>
          <w:b/>
          <w:bCs/>
          <w:color w:val="000000"/>
        </w:rPr>
      </w:pPr>
      <w:r w:rsidRPr="00F233BB">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233BB">
        <w:rPr>
          <w:rStyle w:val="Zag11"/>
          <w:rFonts w:eastAsia="@Arial Unicode MS"/>
          <w:iCs/>
        </w:rPr>
        <w:t>разрыва</w:t>
      </w:r>
      <w:r w:rsidRPr="00F233BB">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Конструирование и моделирование</w:t>
      </w:r>
      <w:r w:rsidR="00137E57" w:rsidRPr="00F233BB">
        <w:rPr>
          <w:rFonts w:ascii="Times New Roman" w:hAnsi="Times New Roman"/>
          <w:b/>
          <w:bCs/>
          <w:color w:val="auto"/>
          <w:sz w:val="24"/>
          <w:szCs w:val="24"/>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233BB">
        <w:rPr>
          <w:rStyle w:val="Zag11"/>
          <w:rFonts w:eastAsia="@Arial Unicode MS"/>
          <w:iCs/>
        </w:rPr>
        <w:t>различные виды конструкций и способы их сборки</w:t>
      </w:r>
      <w:r w:rsidRPr="00F233BB">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F233BB">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F233BB">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Практика работы на компьютере</w:t>
      </w:r>
      <w:r w:rsidR="00137E57" w:rsidRPr="00F233BB">
        <w:rPr>
          <w:rFonts w:ascii="Times New Roman" w:hAnsi="Times New Roman"/>
          <w:b/>
          <w:bCs/>
          <w:color w:val="auto"/>
          <w:sz w:val="24"/>
          <w:szCs w:val="24"/>
        </w:rPr>
        <w:t>.</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lastRenderedPageBreak/>
        <w:t>Информация, ее отбор, анализ и систематизация. Способы получения, хранения, переработки информации.</w:t>
      </w:r>
    </w:p>
    <w:p w:rsidR="00ED000B" w:rsidRPr="00F233BB" w:rsidRDefault="00ED000B" w:rsidP="00423387">
      <w:pPr>
        <w:tabs>
          <w:tab w:val="left" w:leader="dot" w:pos="624"/>
        </w:tabs>
        <w:spacing w:line="276" w:lineRule="auto"/>
        <w:ind w:right="-2" w:firstLine="426"/>
        <w:jc w:val="both"/>
        <w:rPr>
          <w:rStyle w:val="Zag11"/>
          <w:rFonts w:eastAsia="@Arial Unicode MS"/>
        </w:rPr>
      </w:pPr>
      <w:r w:rsidRPr="00F233BB">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233BB">
        <w:rPr>
          <w:rStyle w:val="Zag11"/>
          <w:rFonts w:eastAsia="@Arial Unicode MS"/>
          <w:iCs/>
        </w:rPr>
        <w:t>общее представление о правилах клавиатурного письма</w:t>
      </w:r>
      <w:r w:rsidRPr="00F233BB">
        <w:rPr>
          <w:rStyle w:val="Zag11"/>
          <w:rFonts w:eastAsia="@Arial Unicode MS"/>
        </w:rPr>
        <w:t xml:space="preserve">, пользование мышью, использование простейших средств текстового редактора. </w:t>
      </w:r>
      <w:r w:rsidRPr="00F233BB">
        <w:rPr>
          <w:rStyle w:val="Zag11"/>
          <w:rFonts w:eastAsia="@Arial Unicode MS"/>
          <w:iCs/>
        </w:rPr>
        <w:t>Простейшие приемы поиска информации: по ключевым словам, каталогам</w:t>
      </w:r>
      <w:r w:rsidRPr="00F233BB">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F233BB">
        <w:rPr>
          <w:rFonts w:ascii="Times New Roman" w:hAnsi="Times New Roman"/>
          <w:iCs/>
          <w:color w:val="auto"/>
          <w:sz w:val="24"/>
          <w:szCs w:val="24"/>
        </w:rPr>
        <w:t>.</w:t>
      </w:r>
    </w:p>
    <w:p w:rsidR="006C11E1" w:rsidRPr="00F233BB" w:rsidRDefault="006C11E1" w:rsidP="00423387">
      <w:pPr>
        <w:pStyle w:val="a7"/>
        <w:spacing w:line="276" w:lineRule="auto"/>
        <w:ind w:right="-2" w:firstLine="426"/>
        <w:rPr>
          <w:rFonts w:ascii="Times New Roman" w:hAnsi="Times New Roman"/>
          <w:color w:val="auto"/>
          <w:sz w:val="24"/>
          <w:szCs w:val="24"/>
        </w:rPr>
      </w:pPr>
    </w:p>
    <w:p w:rsidR="00ED000B" w:rsidRPr="00F233BB" w:rsidRDefault="00ED000B" w:rsidP="00D71C9C">
      <w:pPr>
        <w:pStyle w:val="aff1"/>
        <w:keepNext/>
        <w:spacing w:line="276" w:lineRule="auto"/>
        <w:ind w:left="425"/>
        <w:jc w:val="both"/>
        <w:rPr>
          <w:sz w:val="24"/>
        </w:rPr>
      </w:pPr>
      <w:bookmarkStart w:id="98" w:name="_Toc288394094"/>
      <w:bookmarkStart w:id="99" w:name="_Toc288410561"/>
      <w:bookmarkStart w:id="100" w:name="_Toc288410690"/>
      <w:bookmarkStart w:id="101" w:name="_Toc294246107"/>
      <w:bookmarkStart w:id="102" w:name="_Toc448305000"/>
      <w:r w:rsidRPr="00F233BB">
        <w:rPr>
          <w:sz w:val="24"/>
        </w:rPr>
        <w:t>Физическая культура</w:t>
      </w:r>
      <w:bookmarkEnd w:id="98"/>
      <w:bookmarkEnd w:id="99"/>
      <w:bookmarkEnd w:id="100"/>
      <w:bookmarkEnd w:id="101"/>
      <w:r w:rsidR="00137E57" w:rsidRPr="00F233BB">
        <w:rPr>
          <w:sz w:val="24"/>
        </w:rPr>
        <w:t>.</w:t>
      </w:r>
      <w:bookmarkEnd w:id="102"/>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Знания о физической культуре</w:t>
      </w:r>
      <w:r w:rsidR="00137E57"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 xml:space="preserve">Физическая культура. </w:t>
      </w:r>
      <w:r w:rsidRPr="00F233BB">
        <w:rPr>
          <w:rFonts w:ascii="Times New Roman" w:hAnsi="Times New Roman"/>
          <w:color w:val="auto"/>
          <w:sz w:val="24"/>
          <w:szCs w:val="24"/>
        </w:rPr>
        <w:t xml:space="preserve">Физическая культура как система </w:t>
      </w:r>
      <w:r w:rsidRPr="00F233BB">
        <w:rPr>
          <w:rFonts w:ascii="Times New Roman" w:hAnsi="Times New Roman"/>
          <w:color w:val="auto"/>
          <w:spacing w:val="2"/>
          <w:sz w:val="24"/>
          <w:szCs w:val="24"/>
        </w:rPr>
        <w:t xml:space="preserve">разнообразных форм занятий физическими упражнениями </w:t>
      </w:r>
      <w:r w:rsidRPr="00F233BB">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color w:val="auto"/>
          <w:spacing w:val="2"/>
          <w:sz w:val="24"/>
          <w:szCs w:val="24"/>
        </w:rPr>
        <w:t xml:space="preserve">Правила предупреждения травматизма во время занятий </w:t>
      </w:r>
      <w:r w:rsidRPr="00F233BB">
        <w:rPr>
          <w:rFonts w:ascii="Times New Roman" w:hAnsi="Times New Roman"/>
          <w:color w:val="auto"/>
          <w:sz w:val="24"/>
          <w:szCs w:val="24"/>
        </w:rPr>
        <w:t>физическими упражнениями: организация мест занятий, подбор одежды, обуви и инвентаря.</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pacing w:val="2"/>
          <w:sz w:val="24"/>
          <w:szCs w:val="24"/>
        </w:rPr>
        <w:t xml:space="preserve">Из истории физической культуры. </w:t>
      </w:r>
      <w:r w:rsidRPr="00F233BB">
        <w:rPr>
          <w:rFonts w:ascii="Times New Roman" w:hAnsi="Times New Roman"/>
          <w:color w:val="auto"/>
          <w:spacing w:val="2"/>
          <w:sz w:val="24"/>
          <w:szCs w:val="24"/>
        </w:rPr>
        <w:t xml:space="preserve">История развития </w:t>
      </w:r>
      <w:r w:rsidRPr="00F233BB">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D000B" w:rsidRPr="00F233BB" w:rsidRDefault="00ED000B" w:rsidP="00423387">
      <w:pPr>
        <w:pStyle w:val="a7"/>
        <w:spacing w:line="276" w:lineRule="auto"/>
        <w:ind w:right="-2" w:firstLine="426"/>
        <w:rPr>
          <w:rFonts w:ascii="Times New Roman" w:hAnsi="Times New Roman"/>
          <w:color w:val="auto"/>
          <w:spacing w:val="-2"/>
          <w:sz w:val="24"/>
          <w:szCs w:val="24"/>
        </w:rPr>
      </w:pPr>
      <w:r w:rsidRPr="00F233BB">
        <w:rPr>
          <w:rFonts w:ascii="Times New Roman" w:hAnsi="Times New Roman"/>
          <w:b/>
          <w:bCs/>
          <w:color w:val="auto"/>
          <w:spacing w:val="-4"/>
          <w:sz w:val="24"/>
          <w:szCs w:val="24"/>
        </w:rPr>
        <w:t xml:space="preserve">Физические упражнения. </w:t>
      </w:r>
      <w:r w:rsidRPr="00F233BB">
        <w:rPr>
          <w:rFonts w:ascii="Times New Roman" w:hAnsi="Times New Roman"/>
          <w:color w:val="auto"/>
          <w:spacing w:val="-4"/>
          <w:sz w:val="24"/>
          <w:szCs w:val="24"/>
        </w:rPr>
        <w:t>Физические упражнения, их вли</w:t>
      </w:r>
      <w:r w:rsidRPr="00F233BB">
        <w:rPr>
          <w:rFonts w:ascii="Times New Roman" w:hAnsi="Times New Roman"/>
          <w:color w:val="auto"/>
          <w:spacing w:val="-2"/>
          <w:sz w:val="24"/>
          <w:szCs w:val="24"/>
        </w:rPr>
        <w:t xml:space="preserve">яние на физическое развитие и развитие физических качеств. </w:t>
      </w:r>
      <w:r w:rsidRPr="00F233BB">
        <w:rPr>
          <w:rFonts w:ascii="Times New Roman" w:hAnsi="Times New Roman"/>
          <w:color w:val="auto"/>
          <w:spacing w:val="-4"/>
          <w:sz w:val="24"/>
          <w:szCs w:val="24"/>
        </w:rPr>
        <w:t>Физическая подготовка и её связь с развитием основных физи</w:t>
      </w:r>
      <w:r w:rsidRPr="00F233BB">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Физическая нагрузка и её влияние на повышение частоты сердечных сокращений.</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Способы физкультурной деятельности</w:t>
      </w:r>
      <w:r w:rsidR="00137E57"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b/>
          <w:bCs/>
          <w:color w:val="auto"/>
          <w:spacing w:val="-2"/>
          <w:sz w:val="24"/>
          <w:szCs w:val="24"/>
        </w:rPr>
      </w:pPr>
      <w:r w:rsidRPr="00F233BB">
        <w:rPr>
          <w:rFonts w:ascii="Times New Roman" w:hAnsi="Times New Roman"/>
          <w:b/>
          <w:bCs/>
          <w:color w:val="auto"/>
          <w:spacing w:val="2"/>
          <w:sz w:val="24"/>
          <w:szCs w:val="24"/>
        </w:rPr>
        <w:t xml:space="preserve">Самостоятельные занятия. </w:t>
      </w:r>
      <w:r w:rsidRPr="00F233BB">
        <w:rPr>
          <w:rFonts w:ascii="Times New Roman" w:hAnsi="Times New Roman"/>
          <w:color w:val="auto"/>
          <w:spacing w:val="2"/>
          <w:sz w:val="24"/>
          <w:szCs w:val="24"/>
        </w:rPr>
        <w:t>Составление режима дня.</w:t>
      </w:r>
      <w:r w:rsidR="000931A1" w:rsidRPr="00F233BB">
        <w:rPr>
          <w:rFonts w:ascii="Times New Roman" w:hAnsi="Times New Roman"/>
          <w:color w:val="auto"/>
          <w:spacing w:val="2"/>
          <w:sz w:val="24"/>
          <w:szCs w:val="24"/>
        </w:rPr>
        <w:t xml:space="preserve"> </w:t>
      </w:r>
      <w:r w:rsidRPr="00F233BB">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F233BB">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 xml:space="preserve">Самостоятельные игры и развлечения. </w:t>
      </w:r>
      <w:r w:rsidRPr="00F233BB">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Физическое совершенствование</w:t>
      </w:r>
      <w:r w:rsidR="00137E57"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b/>
          <w:bCs/>
          <w:color w:val="auto"/>
          <w:sz w:val="24"/>
          <w:szCs w:val="24"/>
        </w:rPr>
        <w:t xml:space="preserve">Физкультурно­оздоровительная деятельность. </w:t>
      </w:r>
      <w:r w:rsidRPr="00F233BB">
        <w:rPr>
          <w:rFonts w:ascii="Times New Roman" w:hAnsi="Times New Roman"/>
          <w:color w:val="auto"/>
          <w:sz w:val="24"/>
          <w:szCs w:val="24"/>
        </w:rPr>
        <w:t>Комплексы физических упражнений</w:t>
      </w:r>
      <w:r w:rsidR="000931A1" w:rsidRPr="00F233BB">
        <w:rPr>
          <w:rFonts w:ascii="Times New Roman" w:hAnsi="Times New Roman"/>
          <w:color w:val="auto"/>
          <w:sz w:val="24"/>
          <w:szCs w:val="24"/>
        </w:rPr>
        <w:t xml:space="preserve"> для утренней зарядки, физкульт</w:t>
      </w:r>
      <w:r w:rsidRPr="00F233BB">
        <w:rPr>
          <w:rFonts w:ascii="Times New Roman" w:hAnsi="Times New Roman"/>
          <w:color w:val="auto"/>
          <w:sz w:val="24"/>
          <w:szCs w:val="24"/>
        </w:rPr>
        <w:t>минуток, занятий по профилактике и коррекции нарушений осанки.</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Комплексы упражнений на развитие физических качеств.</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color w:val="auto"/>
          <w:spacing w:val="-2"/>
          <w:sz w:val="24"/>
          <w:szCs w:val="24"/>
        </w:rPr>
        <w:t xml:space="preserve">Комплексы дыхательных упражнений. Гимнастика для </w:t>
      </w:r>
      <w:r w:rsidRPr="00F233BB">
        <w:rPr>
          <w:rFonts w:ascii="Times New Roman" w:hAnsi="Times New Roman"/>
          <w:color w:val="auto"/>
          <w:sz w:val="24"/>
          <w:szCs w:val="24"/>
        </w:rPr>
        <w:t>глаз.</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b/>
          <w:bCs/>
          <w:color w:val="auto"/>
          <w:sz w:val="24"/>
          <w:szCs w:val="24"/>
        </w:rPr>
        <w:t>Спортивно­оздоровительная деятельность</w:t>
      </w:r>
      <w:r w:rsidRPr="00F233BB">
        <w:rPr>
          <w:rStyle w:val="affe"/>
          <w:rFonts w:ascii="Times New Roman" w:hAnsi="Times New Roman"/>
          <w:b/>
          <w:bCs/>
          <w:color w:val="auto"/>
          <w:sz w:val="24"/>
          <w:szCs w:val="24"/>
        </w:rPr>
        <w:footnoteReference w:id="5"/>
      </w:r>
      <w:r w:rsidRPr="00F233BB">
        <w:rPr>
          <w:rFonts w:ascii="Times New Roman" w:hAnsi="Times New Roman"/>
          <w:b/>
          <w:bCs/>
          <w:color w:val="auto"/>
          <w:sz w:val="24"/>
          <w:szCs w:val="24"/>
        </w:rPr>
        <w:t>.</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bCs/>
          <w:iCs/>
          <w:color w:val="auto"/>
          <w:spacing w:val="2"/>
          <w:sz w:val="24"/>
          <w:szCs w:val="24"/>
        </w:rPr>
        <w:lastRenderedPageBreak/>
        <w:t xml:space="preserve">Гимнастика с основами акробатики. </w:t>
      </w:r>
      <w:r w:rsidRPr="00F233BB">
        <w:rPr>
          <w:rFonts w:ascii="Times New Roman" w:hAnsi="Times New Roman"/>
          <w:iCs/>
          <w:color w:val="auto"/>
          <w:spacing w:val="2"/>
          <w:sz w:val="24"/>
          <w:szCs w:val="24"/>
        </w:rPr>
        <w:t xml:space="preserve">Организующие </w:t>
      </w:r>
      <w:r w:rsidRPr="00F233BB">
        <w:rPr>
          <w:rFonts w:ascii="Times New Roman" w:hAnsi="Times New Roman"/>
          <w:iCs/>
          <w:color w:val="auto"/>
          <w:sz w:val="24"/>
          <w:szCs w:val="24"/>
        </w:rPr>
        <w:t xml:space="preserve">команды и приёмы. </w:t>
      </w:r>
      <w:r w:rsidRPr="00F233BB">
        <w:rPr>
          <w:rFonts w:ascii="Times New Roman" w:hAnsi="Times New Roman"/>
          <w:color w:val="auto"/>
          <w:sz w:val="24"/>
          <w:szCs w:val="24"/>
        </w:rPr>
        <w:t>Строевые действия в шеренге и колонне; выполнение строевых команд.</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Акробатические упражнения. </w:t>
      </w:r>
      <w:r w:rsidRPr="00F233BB">
        <w:rPr>
          <w:rFonts w:ascii="Times New Roman" w:hAnsi="Times New Roman"/>
          <w:color w:val="auto"/>
          <w:sz w:val="24"/>
          <w:szCs w:val="24"/>
        </w:rPr>
        <w:t>Упоры; седы; упражнения</w:t>
      </w:r>
      <w:r w:rsidR="000931A1" w:rsidRPr="00F233BB">
        <w:rPr>
          <w:rFonts w:ascii="Times New Roman" w:hAnsi="Times New Roman"/>
          <w:color w:val="auto"/>
          <w:sz w:val="24"/>
          <w:szCs w:val="24"/>
        </w:rPr>
        <w:t xml:space="preserve"> </w:t>
      </w:r>
      <w:r w:rsidRPr="00F233BB">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Акробатические комбинации. </w:t>
      </w:r>
      <w:r w:rsidRPr="00F233BB">
        <w:rPr>
          <w:rFonts w:ascii="Times New Roman" w:hAnsi="Times New Roman"/>
          <w:color w:val="auto"/>
          <w:sz w:val="24"/>
          <w:szCs w:val="24"/>
        </w:rPr>
        <w:t>Например: 1)</w:t>
      </w:r>
      <w:r w:rsidRPr="00F233BB">
        <w:rPr>
          <w:rFonts w:ascii="Times New Roman" w:hAnsi="Times New Roman"/>
          <w:color w:val="auto"/>
          <w:sz w:val="24"/>
          <w:szCs w:val="24"/>
        </w:rPr>
        <w:t> </w:t>
      </w:r>
      <w:r w:rsidRPr="00F233BB">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F233BB">
        <w:rPr>
          <w:rFonts w:ascii="Times New Roman" w:hAnsi="Times New Roman"/>
          <w:color w:val="auto"/>
          <w:spacing w:val="2"/>
          <w:sz w:val="24"/>
          <w:szCs w:val="24"/>
        </w:rPr>
        <w:t>на руки в упор присев; 2)</w:t>
      </w:r>
      <w:r w:rsidRPr="00F233BB">
        <w:rPr>
          <w:rFonts w:ascii="Times New Roman" w:hAnsi="Times New Roman"/>
          <w:color w:val="auto"/>
          <w:spacing w:val="2"/>
          <w:sz w:val="24"/>
          <w:szCs w:val="24"/>
        </w:rPr>
        <w:t> </w:t>
      </w:r>
      <w:r w:rsidRPr="00F233BB">
        <w:rPr>
          <w:rFonts w:ascii="Times New Roman" w:hAnsi="Times New Roman"/>
          <w:color w:val="auto"/>
          <w:spacing w:val="2"/>
          <w:sz w:val="24"/>
          <w:szCs w:val="24"/>
        </w:rPr>
        <w:t xml:space="preserve">кувырок вперёд в упор присев, </w:t>
      </w:r>
      <w:r w:rsidRPr="00F233BB">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pacing w:val="-4"/>
          <w:sz w:val="24"/>
          <w:szCs w:val="24"/>
        </w:rPr>
        <w:t xml:space="preserve">Упражнения на низкой гимнастической перекладине: </w:t>
      </w:r>
      <w:r w:rsidRPr="00F233BB">
        <w:rPr>
          <w:rFonts w:ascii="Times New Roman" w:hAnsi="Times New Roman"/>
          <w:color w:val="auto"/>
          <w:spacing w:val="-4"/>
          <w:sz w:val="24"/>
          <w:szCs w:val="24"/>
        </w:rPr>
        <w:t xml:space="preserve">висы, </w:t>
      </w:r>
      <w:r w:rsidRPr="00F233BB">
        <w:rPr>
          <w:rFonts w:ascii="Times New Roman" w:hAnsi="Times New Roman"/>
          <w:color w:val="auto"/>
          <w:sz w:val="24"/>
          <w:szCs w:val="24"/>
        </w:rPr>
        <w:t>перемахи.</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pacing w:val="2"/>
          <w:sz w:val="24"/>
          <w:szCs w:val="24"/>
        </w:rPr>
        <w:t xml:space="preserve">Гимнастическая комбинация. </w:t>
      </w:r>
      <w:r w:rsidRPr="00F233BB">
        <w:rPr>
          <w:rFonts w:ascii="Times New Roman" w:hAnsi="Times New Roman"/>
          <w:color w:val="auto"/>
          <w:spacing w:val="2"/>
          <w:sz w:val="24"/>
          <w:szCs w:val="24"/>
        </w:rPr>
        <w:t xml:space="preserve">Например, из виса стоя </w:t>
      </w:r>
      <w:r w:rsidRPr="00F233BB">
        <w:rPr>
          <w:rFonts w:ascii="Times New Roman" w:hAnsi="Times New Roman"/>
          <w:color w:val="auto"/>
          <w:sz w:val="24"/>
          <w:szCs w:val="24"/>
        </w:rPr>
        <w:t xml:space="preserve">присев толчком двумя ногами перемах, согнув ноги, в вис </w:t>
      </w:r>
      <w:r w:rsidRPr="00F233BB">
        <w:rPr>
          <w:rFonts w:ascii="Times New Roman" w:hAnsi="Times New Roman"/>
          <w:color w:val="auto"/>
          <w:spacing w:val="2"/>
          <w:sz w:val="24"/>
          <w:szCs w:val="24"/>
        </w:rPr>
        <w:t xml:space="preserve">сзади согнувшись, опускание назад в вис стоя и обратное </w:t>
      </w:r>
      <w:r w:rsidRPr="00F233BB">
        <w:rPr>
          <w:rFonts w:ascii="Times New Roman" w:hAnsi="Times New Roman"/>
          <w:color w:val="auto"/>
          <w:sz w:val="24"/>
          <w:szCs w:val="24"/>
        </w:rPr>
        <w:t>движение через вис сзади согнувшись со сходом вперёд ноги.</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Опорный прыжок: </w:t>
      </w:r>
      <w:r w:rsidRPr="00F233BB">
        <w:rPr>
          <w:rFonts w:ascii="Times New Roman" w:hAnsi="Times New Roman"/>
          <w:color w:val="auto"/>
          <w:sz w:val="24"/>
          <w:szCs w:val="24"/>
        </w:rPr>
        <w:t>с разбега через гимнастического козла.</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iCs/>
          <w:color w:val="auto"/>
          <w:spacing w:val="2"/>
          <w:sz w:val="24"/>
          <w:szCs w:val="24"/>
        </w:rPr>
        <w:t xml:space="preserve">Гимнастические упражнения прикладного характера. </w:t>
      </w:r>
      <w:r w:rsidRPr="00F233BB">
        <w:rPr>
          <w:rFonts w:ascii="Times New Roman" w:hAnsi="Times New Roman"/>
          <w:color w:val="auto"/>
          <w:spacing w:val="2"/>
          <w:sz w:val="24"/>
          <w:szCs w:val="24"/>
        </w:rPr>
        <w:t xml:space="preserve">Прыжки со скакалкой. Передвижение по гимнастической </w:t>
      </w:r>
      <w:r w:rsidRPr="00F233BB">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bCs/>
          <w:iCs/>
          <w:color w:val="auto"/>
          <w:sz w:val="24"/>
          <w:szCs w:val="24"/>
        </w:rPr>
        <w:t xml:space="preserve">Лёгкая атлетика. </w:t>
      </w:r>
      <w:r w:rsidRPr="00F233BB">
        <w:rPr>
          <w:rFonts w:ascii="Times New Roman" w:hAnsi="Times New Roman"/>
          <w:iCs/>
          <w:color w:val="auto"/>
          <w:sz w:val="24"/>
          <w:szCs w:val="24"/>
        </w:rPr>
        <w:t xml:space="preserve">Беговые упражнения: </w:t>
      </w:r>
      <w:r w:rsidRPr="00F233BB">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Прыжковые упражнения: </w:t>
      </w:r>
      <w:r w:rsidRPr="00F233BB">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Броски: </w:t>
      </w:r>
      <w:r w:rsidRPr="00F233BB">
        <w:rPr>
          <w:rFonts w:ascii="Times New Roman" w:hAnsi="Times New Roman"/>
          <w:color w:val="auto"/>
          <w:sz w:val="24"/>
          <w:szCs w:val="24"/>
        </w:rPr>
        <w:t>большого мяча (1 кг) на дальность разными способами.</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iCs/>
          <w:color w:val="auto"/>
          <w:sz w:val="24"/>
          <w:szCs w:val="24"/>
        </w:rPr>
        <w:t xml:space="preserve">Метание: </w:t>
      </w:r>
      <w:r w:rsidRPr="00F233BB">
        <w:rPr>
          <w:rFonts w:ascii="Times New Roman" w:hAnsi="Times New Roman"/>
          <w:color w:val="auto"/>
          <w:sz w:val="24"/>
          <w:szCs w:val="24"/>
        </w:rPr>
        <w:t>малого мяча в вертикальную цель и на дальность.</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 xml:space="preserve">Лыжные гонки. </w:t>
      </w:r>
      <w:r w:rsidRPr="00F233BB">
        <w:rPr>
          <w:rFonts w:ascii="Times New Roman" w:hAnsi="Times New Roman"/>
          <w:color w:val="auto"/>
          <w:sz w:val="24"/>
          <w:szCs w:val="24"/>
        </w:rPr>
        <w:t>Передвижение на лыжах; повороты; спуски; подъёмы; торможение.</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 xml:space="preserve">Плавание. </w:t>
      </w:r>
      <w:r w:rsidRPr="00F233BB">
        <w:rPr>
          <w:rFonts w:ascii="Times New Roman" w:hAnsi="Times New Roman"/>
          <w:iCs/>
          <w:color w:val="auto"/>
          <w:sz w:val="24"/>
          <w:szCs w:val="24"/>
        </w:rPr>
        <w:t xml:space="preserve">Подводящие упражнения: </w:t>
      </w:r>
      <w:r w:rsidRPr="00F233BB">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233BB">
        <w:rPr>
          <w:rFonts w:ascii="Times New Roman" w:hAnsi="Times New Roman"/>
          <w:iCs/>
          <w:color w:val="auto"/>
          <w:sz w:val="24"/>
          <w:szCs w:val="24"/>
        </w:rPr>
        <w:t xml:space="preserve">Проплывание учебных дистанций: </w:t>
      </w:r>
      <w:r w:rsidRPr="00F233BB">
        <w:rPr>
          <w:rFonts w:ascii="Times New Roman" w:hAnsi="Times New Roman"/>
          <w:color w:val="auto"/>
          <w:sz w:val="24"/>
          <w:szCs w:val="24"/>
        </w:rPr>
        <w:t>произвольным способом.</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bCs/>
          <w:iCs/>
          <w:color w:val="auto"/>
          <w:sz w:val="24"/>
          <w:szCs w:val="24"/>
        </w:rPr>
        <w:t xml:space="preserve">Подвижные и спортивные игры. </w:t>
      </w:r>
      <w:r w:rsidRPr="00F233BB">
        <w:rPr>
          <w:rFonts w:ascii="Times New Roman" w:hAnsi="Times New Roman"/>
          <w:iCs/>
          <w:color w:val="auto"/>
          <w:sz w:val="24"/>
          <w:szCs w:val="24"/>
        </w:rPr>
        <w:t xml:space="preserve">На материале гимнастики с основами акробатики: </w:t>
      </w:r>
      <w:r w:rsidRPr="00F233BB">
        <w:rPr>
          <w:rFonts w:ascii="Times New Roman" w:hAnsi="Times New Roman"/>
          <w:color w:val="auto"/>
          <w:sz w:val="24"/>
          <w:szCs w:val="24"/>
        </w:rPr>
        <w:t>игровые задания с исполь</w:t>
      </w:r>
      <w:r w:rsidRPr="00F233BB">
        <w:rPr>
          <w:rFonts w:ascii="Times New Roman" w:hAnsi="Times New Roman"/>
          <w:color w:val="auto"/>
          <w:spacing w:val="2"/>
          <w:sz w:val="24"/>
          <w:szCs w:val="24"/>
        </w:rPr>
        <w:t xml:space="preserve">зованием строевых упражнений, упражнений на внимание, </w:t>
      </w:r>
      <w:r w:rsidRPr="00F233BB">
        <w:rPr>
          <w:rFonts w:ascii="Times New Roman" w:hAnsi="Times New Roman"/>
          <w:color w:val="auto"/>
          <w:sz w:val="24"/>
          <w:szCs w:val="24"/>
        </w:rPr>
        <w:t>силу, ловкость и координацию.</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На материале лёгкой атлетики: </w:t>
      </w:r>
      <w:r w:rsidRPr="00F233BB">
        <w:rPr>
          <w:rFonts w:ascii="Times New Roman" w:hAnsi="Times New Roman"/>
          <w:color w:val="auto"/>
          <w:sz w:val="24"/>
          <w:szCs w:val="24"/>
        </w:rPr>
        <w:t>прыжки, бег, метания и броски; упражнения на координацию, выносливость и быстроту.</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pacing w:val="2"/>
          <w:sz w:val="24"/>
          <w:szCs w:val="24"/>
        </w:rPr>
        <w:t xml:space="preserve">На материале лыжной подготовки: </w:t>
      </w:r>
      <w:r w:rsidRPr="00F233BB">
        <w:rPr>
          <w:rFonts w:ascii="Times New Roman" w:hAnsi="Times New Roman"/>
          <w:color w:val="auto"/>
          <w:spacing w:val="2"/>
          <w:sz w:val="24"/>
          <w:szCs w:val="24"/>
        </w:rPr>
        <w:t>эстафеты в пере</w:t>
      </w:r>
      <w:r w:rsidRPr="00F233BB">
        <w:rPr>
          <w:rFonts w:ascii="Times New Roman" w:hAnsi="Times New Roman"/>
          <w:color w:val="auto"/>
          <w:sz w:val="24"/>
          <w:szCs w:val="24"/>
        </w:rPr>
        <w:t>движении на лыжах, упражнения на выносливость и координацию.</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На материале спортивных игр:</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Футбол: </w:t>
      </w:r>
      <w:r w:rsidRPr="00F233BB">
        <w:rPr>
          <w:rFonts w:ascii="Times New Roman" w:hAnsi="Times New Roman"/>
          <w:color w:val="auto"/>
          <w:sz w:val="24"/>
          <w:szCs w:val="24"/>
        </w:rPr>
        <w:t>удар по неподвижному и катящемуся мячу; оста</w:t>
      </w:r>
      <w:r w:rsidRPr="00F233BB">
        <w:rPr>
          <w:rFonts w:ascii="Times New Roman" w:hAnsi="Times New Roman"/>
          <w:color w:val="auto"/>
          <w:spacing w:val="2"/>
          <w:sz w:val="24"/>
          <w:szCs w:val="24"/>
        </w:rPr>
        <w:t xml:space="preserve">новка мяча; ведение мяча; подвижные игры на материале </w:t>
      </w:r>
      <w:r w:rsidRPr="00F233BB">
        <w:rPr>
          <w:rFonts w:ascii="Times New Roman" w:hAnsi="Times New Roman"/>
          <w:color w:val="auto"/>
          <w:sz w:val="24"/>
          <w:szCs w:val="24"/>
        </w:rPr>
        <w:t>футбола.</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Баскетбол: </w:t>
      </w:r>
      <w:r w:rsidRPr="00F233BB">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ED000B"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iCs/>
          <w:color w:val="auto"/>
          <w:sz w:val="24"/>
          <w:szCs w:val="24"/>
        </w:rPr>
        <w:t xml:space="preserve">Волейбол: </w:t>
      </w:r>
      <w:r w:rsidRPr="00F233BB">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ED000B" w:rsidRPr="00F233BB" w:rsidRDefault="00ED000B" w:rsidP="00423387">
      <w:pPr>
        <w:pStyle w:val="a7"/>
        <w:spacing w:line="276" w:lineRule="auto"/>
        <w:ind w:right="-2" w:firstLine="426"/>
        <w:rPr>
          <w:rFonts w:ascii="Times New Roman" w:hAnsi="Times New Roman"/>
          <w:b/>
          <w:bCs/>
          <w:iCs/>
          <w:color w:val="auto"/>
          <w:sz w:val="24"/>
          <w:szCs w:val="24"/>
        </w:rPr>
      </w:pPr>
      <w:r w:rsidRPr="00F233BB">
        <w:rPr>
          <w:rFonts w:ascii="Times New Roman" w:hAnsi="Times New Roman"/>
          <w:b/>
          <w:bCs/>
          <w:iCs/>
          <w:color w:val="auto"/>
          <w:sz w:val="24"/>
          <w:szCs w:val="24"/>
        </w:rPr>
        <w:t>Общеразвивающие упражнения</w:t>
      </w:r>
      <w:r w:rsidR="00137E57" w:rsidRPr="00F233BB">
        <w:rPr>
          <w:rFonts w:ascii="Times New Roman" w:hAnsi="Times New Roman"/>
          <w:b/>
          <w:bCs/>
          <w:iCs/>
          <w:color w:val="auto"/>
          <w:sz w:val="24"/>
          <w:szCs w:val="24"/>
        </w:rPr>
        <w:t>.</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bCs/>
          <w:color w:val="auto"/>
          <w:sz w:val="24"/>
          <w:szCs w:val="24"/>
        </w:rPr>
        <w:t>На материале гимнастики с основами акробатики</w:t>
      </w:r>
      <w:r w:rsidR="00137E57" w:rsidRPr="00F233BB">
        <w:rPr>
          <w:rFonts w:ascii="Times New Roman" w:hAnsi="Times New Roman"/>
          <w:b/>
          <w:bCs/>
          <w:color w:val="auto"/>
          <w:sz w:val="24"/>
          <w:szCs w:val="24"/>
        </w:rPr>
        <w:t>.</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pacing w:val="2"/>
          <w:sz w:val="24"/>
          <w:szCs w:val="24"/>
        </w:rPr>
        <w:t xml:space="preserve">Развитие гибкости: </w:t>
      </w:r>
      <w:r w:rsidRPr="00F233BB">
        <w:rPr>
          <w:rFonts w:ascii="Times New Roman" w:hAnsi="Times New Roman"/>
          <w:color w:val="auto"/>
          <w:spacing w:val="2"/>
          <w:sz w:val="24"/>
          <w:szCs w:val="24"/>
        </w:rPr>
        <w:t>широкие стойки на ногах; ходьба</w:t>
      </w:r>
      <w:r w:rsidR="000931A1" w:rsidRPr="00F233BB">
        <w:rPr>
          <w:rFonts w:ascii="Times New Roman" w:hAnsi="Times New Roman"/>
          <w:color w:val="auto"/>
          <w:spacing w:val="2"/>
          <w:sz w:val="24"/>
          <w:szCs w:val="24"/>
        </w:rPr>
        <w:t xml:space="preserve"> </w:t>
      </w:r>
      <w:r w:rsidRPr="00F233BB">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w:t>
      </w:r>
      <w:r w:rsidRPr="00F233BB">
        <w:rPr>
          <w:rFonts w:ascii="Times New Roman" w:hAnsi="Times New Roman"/>
          <w:color w:val="auto"/>
          <w:sz w:val="24"/>
          <w:szCs w:val="24"/>
        </w:rPr>
        <w:lastRenderedPageBreak/>
        <w:t xml:space="preserve">передвижениях; комплексы </w:t>
      </w:r>
      <w:r w:rsidRPr="00F233BB">
        <w:rPr>
          <w:rFonts w:ascii="Times New Roman" w:hAnsi="Times New Roman"/>
          <w:color w:val="auto"/>
          <w:spacing w:val="2"/>
          <w:sz w:val="24"/>
          <w:szCs w:val="24"/>
        </w:rPr>
        <w:t xml:space="preserve">упражнений, включающие в себя максимальное сгибание </w:t>
      </w:r>
      <w:r w:rsidRPr="00F233BB">
        <w:rPr>
          <w:rFonts w:ascii="Times New Roman" w:hAnsi="Times New Roman"/>
          <w:color w:val="auto"/>
          <w:sz w:val="24"/>
          <w:szCs w:val="24"/>
        </w:rPr>
        <w:t xml:space="preserve">и </w:t>
      </w:r>
      <w:r w:rsidRPr="00F233BB">
        <w:rPr>
          <w:rFonts w:ascii="Times New Roman" w:hAnsi="Times New Roman"/>
          <w:color w:val="auto"/>
          <w:spacing w:val="2"/>
          <w:sz w:val="24"/>
          <w:szCs w:val="24"/>
        </w:rPr>
        <w:t xml:space="preserve">прогибание туловища (в стойках и седах); индивидуальные </w:t>
      </w:r>
      <w:r w:rsidRPr="00F233BB">
        <w:rPr>
          <w:rFonts w:ascii="Times New Roman" w:hAnsi="Times New Roman"/>
          <w:color w:val="auto"/>
          <w:sz w:val="24"/>
          <w:szCs w:val="24"/>
        </w:rPr>
        <w:t>комплексы по развитию гибкости.</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Развитие координации: </w:t>
      </w:r>
      <w:r w:rsidRPr="00F233BB">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233BB">
        <w:rPr>
          <w:rFonts w:ascii="Times New Roman" w:hAnsi="Times New Roman"/>
          <w:color w:val="auto"/>
          <w:spacing w:val="2"/>
          <w:sz w:val="24"/>
          <w:szCs w:val="24"/>
        </w:rPr>
        <w:t xml:space="preserve">настической скамейке, низкому гимнастическому бревну с </w:t>
      </w:r>
      <w:r w:rsidRPr="00F233BB">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F233BB">
        <w:rPr>
          <w:rFonts w:ascii="Times New Roman" w:hAnsi="Times New Roman"/>
          <w:color w:val="auto"/>
          <w:spacing w:val="2"/>
          <w:sz w:val="24"/>
          <w:szCs w:val="24"/>
        </w:rPr>
        <w:t xml:space="preserve">переключение внимания, на расслабление мышц рук, ног, </w:t>
      </w:r>
      <w:r w:rsidRPr="00F233BB">
        <w:rPr>
          <w:rFonts w:ascii="Times New Roman" w:hAnsi="Times New Roman"/>
          <w:color w:val="auto"/>
          <w:sz w:val="24"/>
          <w:szCs w:val="24"/>
        </w:rPr>
        <w:t>туловища (в положениях стоя и лёжа, сидя);</w:t>
      </w:r>
      <w:r w:rsidR="000931A1" w:rsidRPr="00F233BB">
        <w:rPr>
          <w:rFonts w:ascii="Times New Roman" w:hAnsi="Times New Roman"/>
          <w:color w:val="auto"/>
          <w:sz w:val="24"/>
          <w:szCs w:val="24"/>
        </w:rPr>
        <w:t xml:space="preserve"> </w:t>
      </w:r>
      <w:r w:rsidRPr="00F233BB">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0931A1" w:rsidRPr="00F233BB">
        <w:rPr>
          <w:rFonts w:ascii="Times New Roman" w:hAnsi="Times New Roman"/>
          <w:color w:val="auto"/>
          <w:sz w:val="24"/>
          <w:szCs w:val="24"/>
        </w:rPr>
        <w:t xml:space="preserve"> </w:t>
      </w:r>
      <w:r w:rsidRPr="00F233BB">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233BB">
        <w:rPr>
          <w:rFonts w:ascii="Times New Roman" w:hAnsi="Times New Roman"/>
          <w:color w:val="auto"/>
          <w:spacing w:val="2"/>
          <w:sz w:val="24"/>
          <w:szCs w:val="24"/>
        </w:rPr>
        <w:t>нения на расслабление отдельных мышечных групп; пере</w:t>
      </w:r>
      <w:r w:rsidRPr="00F233BB">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Формирование осанки: </w:t>
      </w:r>
      <w:r w:rsidRPr="00F233BB">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D000B" w:rsidRPr="00F233BB" w:rsidRDefault="00ED000B" w:rsidP="00423387">
      <w:pPr>
        <w:pStyle w:val="a7"/>
        <w:spacing w:line="276" w:lineRule="auto"/>
        <w:ind w:right="-2" w:firstLine="426"/>
        <w:rPr>
          <w:rFonts w:ascii="Times New Roman" w:hAnsi="Times New Roman"/>
          <w:b/>
          <w:bCs/>
          <w:color w:val="auto"/>
          <w:spacing w:val="-2"/>
          <w:sz w:val="24"/>
          <w:szCs w:val="24"/>
        </w:rPr>
      </w:pPr>
      <w:r w:rsidRPr="00F233BB">
        <w:rPr>
          <w:rFonts w:ascii="Times New Roman" w:hAnsi="Times New Roman"/>
          <w:iCs/>
          <w:color w:val="auto"/>
          <w:sz w:val="24"/>
          <w:szCs w:val="24"/>
        </w:rPr>
        <w:t xml:space="preserve">Развитие силовых способностей: </w:t>
      </w:r>
      <w:r w:rsidRPr="00F233BB">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233BB">
        <w:rPr>
          <w:rFonts w:ascii="Times New Roman" w:hAnsi="Times New Roman"/>
          <w:color w:val="auto"/>
          <w:spacing w:val="-2"/>
          <w:sz w:val="24"/>
          <w:szCs w:val="24"/>
        </w:rPr>
        <w:t xml:space="preserve">шечных групп и увеличивающимся отягощением; лазанье </w:t>
      </w:r>
      <w:r w:rsidRPr="00F233BB">
        <w:rPr>
          <w:rFonts w:ascii="Times New Roman" w:hAnsi="Times New Roman"/>
          <w:color w:val="auto"/>
          <w:spacing w:val="2"/>
          <w:sz w:val="24"/>
          <w:szCs w:val="24"/>
        </w:rPr>
        <w:t>с дополнительным отягощением на поясе (по гимнастиче</w:t>
      </w:r>
      <w:r w:rsidRPr="00F233BB">
        <w:rPr>
          <w:rFonts w:ascii="Times New Roman" w:hAnsi="Times New Roman"/>
          <w:color w:val="auto"/>
          <w:spacing w:val="-2"/>
          <w:sz w:val="24"/>
          <w:szCs w:val="24"/>
        </w:rPr>
        <w:t xml:space="preserve">ской стенке и наклонной гимнастической скамейке в упоре </w:t>
      </w:r>
      <w:r w:rsidRPr="00F233BB">
        <w:rPr>
          <w:rFonts w:ascii="Times New Roman" w:hAnsi="Times New Roman"/>
          <w:color w:val="auto"/>
          <w:sz w:val="24"/>
          <w:szCs w:val="24"/>
        </w:rPr>
        <w:t>на коленях и в упоре присев); перелезание и перепрыгива</w:t>
      </w:r>
      <w:r w:rsidRPr="00F233BB">
        <w:rPr>
          <w:rFonts w:ascii="Times New Roman" w:hAnsi="Times New Roman"/>
          <w:color w:val="auto"/>
          <w:spacing w:val="2"/>
          <w:sz w:val="24"/>
          <w:szCs w:val="24"/>
        </w:rPr>
        <w:t xml:space="preserve">ние через препятствия с опорой на руки; подтягивание в </w:t>
      </w:r>
      <w:r w:rsidRPr="00F233BB">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F233BB">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ED000B" w:rsidRPr="00F233BB" w:rsidRDefault="00ED000B" w:rsidP="00D71C9C">
      <w:pPr>
        <w:pStyle w:val="a7"/>
        <w:keepNext/>
        <w:spacing w:line="276" w:lineRule="auto"/>
        <w:ind w:firstLine="425"/>
        <w:rPr>
          <w:rFonts w:ascii="Times New Roman" w:hAnsi="Times New Roman"/>
          <w:iCs/>
          <w:color w:val="auto"/>
          <w:sz w:val="24"/>
          <w:szCs w:val="24"/>
        </w:rPr>
      </w:pPr>
      <w:r w:rsidRPr="00F233BB">
        <w:rPr>
          <w:rFonts w:ascii="Times New Roman" w:hAnsi="Times New Roman"/>
          <w:b/>
          <w:bCs/>
          <w:color w:val="auto"/>
          <w:sz w:val="24"/>
          <w:szCs w:val="24"/>
        </w:rPr>
        <w:t>На материале лёгкой атлетики</w:t>
      </w:r>
      <w:r w:rsidR="00137E57" w:rsidRPr="00F233BB">
        <w:rPr>
          <w:rFonts w:ascii="Times New Roman" w:hAnsi="Times New Roman"/>
          <w:b/>
          <w:bCs/>
          <w:color w:val="auto"/>
          <w:sz w:val="24"/>
          <w:szCs w:val="24"/>
        </w:rPr>
        <w:t>.</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pacing w:val="2"/>
          <w:sz w:val="24"/>
          <w:szCs w:val="24"/>
        </w:rPr>
        <w:t xml:space="preserve">Развитие координации: </w:t>
      </w:r>
      <w:r w:rsidRPr="00F233BB">
        <w:rPr>
          <w:rFonts w:ascii="Times New Roman" w:hAnsi="Times New Roman"/>
          <w:color w:val="auto"/>
          <w:spacing w:val="2"/>
          <w:sz w:val="24"/>
          <w:szCs w:val="24"/>
        </w:rPr>
        <w:t>бег с изменяющимся направле</w:t>
      </w:r>
      <w:r w:rsidRPr="00F233BB">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D000B" w:rsidRPr="00F233BB" w:rsidRDefault="00ED000B" w:rsidP="00423387">
      <w:pPr>
        <w:pStyle w:val="a7"/>
        <w:spacing w:line="276" w:lineRule="auto"/>
        <w:ind w:right="-2" w:firstLine="426"/>
        <w:rPr>
          <w:rFonts w:ascii="Times New Roman" w:hAnsi="Times New Roman"/>
          <w:iCs/>
          <w:color w:val="auto"/>
          <w:spacing w:val="2"/>
          <w:sz w:val="24"/>
          <w:szCs w:val="24"/>
        </w:rPr>
      </w:pPr>
      <w:r w:rsidRPr="00F233BB">
        <w:rPr>
          <w:rFonts w:ascii="Times New Roman" w:hAnsi="Times New Roman"/>
          <w:iCs/>
          <w:color w:val="auto"/>
          <w:spacing w:val="2"/>
          <w:sz w:val="24"/>
          <w:szCs w:val="24"/>
        </w:rPr>
        <w:t xml:space="preserve">Развитие быстроты: </w:t>
      </w:r>
      <w:r w:rsidRPr="00F233BB">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w:t>
      </w:r>
      <w:r w:rsidR="00527D6E" w:rsidRPr="00F233BB">
        <w:rPr>
          <w:rFonts w:ascii="Times New Roman" w:hAnsi="Times New Roman"/>
          <w:color w:val="auto"/>
          <w:spacing w:val="2"/>
          <w:sz w:val="24"/>
          <w:szCs w:val="24"/>
        </w:rPr>
        <w:t xml:space="preserve">х исходных положений; челночный бег; </w:t>
      </w:r>
      <w:r w:rsidRPr="00F233BB">
        <w:rPr>
          <w:rFonts w:ascii="Times New Roman" w:hAnsi="Times New Roman"/>
          <w:color w:val="auto"/>
          <w:spacing w:val="2"/>
          <w:sz w:val="24"/>
          <w:szCs w:val="24"/>
        </w:rPr>
        <w:t>бег с горки в максимальном темпе; ускорение из разных исходных</w:t>
      </w:r>
      <w:r w:rsidRPr="00F233BB">
        <w:rPr>
          <w:rFonts w:ascii="Times New Roman" w:hAnsi="Times New Roman"/>
          <w:color w:val="auto"/>
          <w:spacing w:val="2"/>
          <w:sz w:val="24"/>
          <w:szCs w:val="24"/>
        </w:rPr>
        <w:br/>
      </w:r>
      <w:r w:rsidRPr="00F233BB">
        <w:rPr>
          <w:rFonts w:ascii="Times New Roman" w:hAnsi="Times New Roman"/>
          <w:color w:val="auto"/>
          <w:sz w:val="24"/>
          <w:szCs w:val="24"/>
        </w:rPr>
        <w:t>положений; броски в стенку и ловля теннисного мяча в мак</w:t>
      </w:r>
      <w:r w:rsidRPr="00F233BB">
        <w:rPr>
          <w:rFonts w:ascii="Times New Roman" w:hAnsi="Times New Roman"/>
          <w:color w:val="auto"/>
          <w:spacing w:val="2"/>
          <w:sz w:val="24"/>
          <w:szCs w:val="24"/>
        </w:rPr>
        <w:t>симальном темпе, из разных исходных положений, с поворотами.</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Развитие выносливости: </w:t>
      </w:r>
      <w:r w:rsidRPr="00F233BB">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233BB">
        <w:rPr>
          <w:rFonts w:ascii="Times New Roman" w:hAnsi="Times New Roman"/>
          <w:color w:val="auto"/>
          <w:sz w:val="24"/>
          <w:szCs w:val="24"/>
        </w:rPr>
        <w:noBreakHyphen/>
        <w:t>минутный бег.</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iCs/>
          <w:color w:val="auto"/>
          <w:sz w:val="24"/>
          <w:szCs w:val="24"/>
        </w:rPr>
        <w:t xml:space="preserve">Развитие силовых способностей: </w:t>
      </w:r>
      <w:r w:rsidRPr="00F233BB">
        <w:rPr>
          <w:rFonts w:ascii="Times New Roman" w:hAnsi="Times New Roman"/>
          <w:color w:val="auto"/>
          <w:sz w:val="24"/>
          <w:szCs w:val="24"/>
        </w:rPr>
        <w:t xml:space="preserve">повторное выполнение </w:t>
      </w:r>
      <w:r w:rsidRPr="00F233BB">
        <w:rPr>
          <w:rFonts w:ascii="Times New Roman" w:hAnsi="Times New Roman"/>
          <w:color w:val="auto"/>
          <w:spacing w:val="-2"/>
          <w:sz w:val="24"/>
          <w:szCs w:val="24"/>
        </w:rPr>
        <w:t>многоскоков; повторное преодоление препятствий (15—20 см);</w:t>
      </w:r>
      <w:r w:rsidRPr="00F233BB">
        <w:rPr>
          <w:rFonts w:ascii="Times New Roman" w:hAnsi="Times New Roman"/>
          <w:color w:val="auto"/>
          <w:sz w:val="24"/>
          <w:szCs w:val="24"/>
        </w:rPr>
        <w:t xml:space="preserve">передача набивного мяча (1 кг) в максимальном темпе, по </w:t>
      </w:r>
      <w:r w:rsidRPr="00F233BB">
        <w:rPr>
          <w:rFonts w:ascii="Times New Roman" w:hAnsi="Times New Roman"/>
          <w:color w:val="auto"/>
          <w:spacing w:val="2"/>
          <w:sz w:val="24"/>
          <w:szCs w:val="24"/>
        </w:rPr>
        <w:t xml:space="preserve">кругу, из разных исходных положений; метание набивных </w:t>
      </w:r>
      <w:r w:rsidRPr="00F233BB">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F233BB">
        <w:rPr>
          <w:rFonts w:ascii="Times New Roman" w:hAnsi="Times New Roman"/>
          <w:color w:val="auto"/>
          <w:spacing w:val="2"/>
          <w:sz w:val="24"/>
          <w:szCs w:val="24"/>
        </w:rPr>
        <w:t>снизу, от груди); повторное выполнение беговых нагрузок</w:t>
      </w:r>
      <w:r w:rsidR="000931A1" w:rsidRPr="00F233BB">
        <w:rPr>
          <w:rFonts w:ascii="Times New Roman" w:hAnsi="Times New Roman"/>
          <w:color w:val="auto"/>
          <w:spacing w:val="2"/>
          <w:sz w:val="24"/>
          <w:szCs w:val="24"/>
        </w:rPr>
        <w:t xml:space="preserve"> </w:t>
      </w:r>
      <w:r w:rsidRPr="00F233BB">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вперёд (правым и левым боком), с </w:t>
      </w:r>
      <w:r w:rsidRPr="00F233BB">
        <w:rPr>
          <w:rFonts w:ascii="Times New Roman" w:hAnsi="Times New Roman"/>
          <w:color w:val="auto"/>
          <w:sz w:val="24"/>
          <w:szCs w:val="24"/>
        </w:rPr>
        <w:lastRenderedPageBreak/>
        <w:t>доставанием ориентиров, расположенных на разной высоте; прыжки по разметкам в полуприседе и приседе; запрыгивание с последующим спрыгиванием.</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bCs/>
          <w:color w:val="auto"/>
          <w:sz w:val="24"/>
          <w:szCs w:val="24"/>
        </w:rPr>
        <w:t>На материале лыжных гонок</w:t>
      </w:r>
      <w:r w:rsidR="00137E57" w:rsidRPr="00F233BB">
        <w:rPr>
          <w:rFonts w:ascii="Times New Roman" w:hAnsi="Times New Roman"/>
          <w:b/>
          <w:bCs/>
          <w:color w:val="auto"/>
          <w:sz w:val="24"/>
          <w:szCs w:val="24"/>
        </w:rPr>
        <w:t>.</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iCs/>
          <w:color w:val="auto"/>
          <w:sz w:val="24"/>
          <w:szCs w:val="24"/>
        </w:rPr>
        <w:t xml:space="preserve">Развитие координации: </w:t>
      </w:r>
      <w:r w:rsidRPr="00F233BB">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233BB">
        <w:rPr>
          <w:rFonts w:ascii="Times New Roman" w:hAnsi="Times New Roman"/>
          <w:color w:val="auto"/>
          <w:spacing w:val="2"/>
          <w:sz w:val="24"/>
          <w:szCs w:val="24"/>
        </w:rPr>
        <w:t xml:space="preserve">ками на лыжах; подбирание предметов во время спуска в </w:t>
      </w:r>
      <w:r w:rsidRPr="00F233BB">
        <w:rPr>
          <w:rFonts w:ascii="Times New Roman" w:hAnsi="Times New Roman"/>
          <w:color w:val="auto"/>
          <w:sz w:val="24"/>
          <w:szCs w:val="24"/>
        </w:rPr>
        <w:t>низкой стойке.</w:t>
      </w:r>
    </w:p>
    <w:p w:rsidR="00ED000B" w:rsidRPr="00F233BB" w:rsidRDefault="00ED000B" w:rsidP="00423387">
      <w:pPr>
        <w:pStyle w:val="a7"/>
        <w:spacing w:line="276" w:lineRule="auto"/>
        <w:ind w:right="-2" w:firstLine="426"/>
        <w:rPr>
          <w:rFonts w:ascii="Times New Roman" w:hAnsi="Times New Roman"/>
          <w:b/>
          <w:bCs/>
          <w:color w:val="auto"/>
          <w:sz w:val="24"/>
          <w:szCs w:val="24"/>
        </w:rPr>
      </w:pPr>
      <w:r w:rsidRPr="00F233BB">
        <w:rPr>
          <w:rFonts w:ascii="Times New Roman" w:hAnsi="Times New Roman"/>
          <w:iCs/>
          <w:color w:val="auto"/>
          <w:sz w:val="24"/>
          <w:szCs w:val="24"/>
        </w:rPr>
        <w:t xml:space="preserve">Развитие выносливости: </w:t>
      </w:r>
      <w:r w:rsidRPr="00F233BB">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D000B" w:rsidRPr="00F233BB" w:rsidRDefault="00ED000B" w:rsidP="00423387">
      <w:pPr>
        <w:pStyle w:val="a7"/>
        <w:spacing w:line="276" w:lineRule="auto"/>
        <w:ind w:right="-2" w:firstLine="426"/>
        <w:rPr>
          <w:rFonts w:ascii="Times New Roman" w:hAnsi="Times New Roman"/>
          <w:iCs/>
          <w:color w:val="auto"/>
          <w:sz w:val="24"/>
          <w:szCs w:val="24"/>
        </w:rPr>
      </w:pPr>
      <w:r w:rsidRPr="00F233BB">
        <w:rPr>
          <w:rFonts w:ascii="Times New Roman" w:hAnsi="Times New Roman"/>
          <w:b/>
          <w:bCs/>
          <w:color w:val="auto"/>
          <w:sz w:val="24"/>
          <w:szCs w:val="24"/>
        </w:rPr>
        <w:t>На материале плавания</w:t>
      </w:r>
      <w:r w:rsidR="00137E57" w:rsidRPr="00F233BB">
        <w:rPr>
          <w:rFonts w:ascii="Times New Roman" w:hAnsi="Times New Roman"/>
          <w:b/>
          <w:bCs/>
          <w:color w:val="auto"/>
          <w:sz w:val="24"/>
          <w:szCs w:val="24"/>
        </w:rPr>
        <w:t>.</w:t>
      </w:r>
    </w:p>
    <w:p w:rsidR="00684242" w:rsidRPr="00F233BB" w:rsidRDefault="00ED000B" w:rsidP="00423387">
      <w:pPr>
        <w:pStyle w:val="a7"/>
        <w:spacing w:line="276" w:lineRule="auto"/>
        <w:ind w:right="-2" w:firstLine="426"/>
        <w:rPr>
          <w:rFonts w:ascii="Times New Roman" w:hAnsi="Times New Roman"/>
          <w:color w:val="auto"/>
          <w:sz w:val="24"/>
          <w:szCs w:val="24"/>
        </w:rPr>
      </w:pPr>
      <w:r w:rsidRPr="00F233BB">
        <w:rPr>
          <w:rFonts w:ascii="Times New Roman" w:hAnsi="Times New Roman"/>
          <w:iCs/>
          <w:color w:val="auto"/>
          <w:sz w:val="24"/>
          <w:szCs w:val="24"/>
        </w:rPr>
        <w:t xml:space="preserve">Развитие выносливости: </w:t>
      </w:r>
      <w:r w:rsidRPr="00F233BB">
        <w:rPr>
          <w:rFonts w:ascii="Times New Roman" w:hAnsi="Times New Roman"/>
          <w:color w:val="auto"/>
          <w:sz w:val="24"/>
          <w:szCs w:val="24"/>
        </w:rPr>
        <w:t>повторное проплывание отрез</w:t>
      </w:r>
      <w:r w:rsidRPr="00F233BB">
        <w:rPr>
          <w:rFonts w:ascii="Times New Roman" w:hAnsi="Times New Roman"/>
          <w:color w:val="auto"/>
          <w:spacing w:val="2"/>
          <w:sz w:val="24"/>
          <w:szCs w:val="24"/>
        </w:rPr>
        <w:t xml:space="preserve">ков на ногах, держась за доску; повторное скольжение на </w:t>
      </w:r>
      <w:r w:rsidRPr="00F233BB">
        <w:rPr>
          <w:rFonts w:ascii="Times New Roman" w:hAnsi="Times New Roman"/>
          <w:color w:val="auto"/>
          <w:sz w:val="24"/>
          <w:szCs w:val="24"/>
        </w:rPr>
        <w:t>груди с задержкой дыхания; повторное проплывание отрез</w:t>
      </w:r>
      <w:bookmarkStart w:id="103" w:name="_Toc294246108"/>
      <w:r w:rsidR="00C445FA" w:rsidRPr="00F233BB">
        <w:rPr>
          <w:rFonts w:ascii="Times New Roman" w:hAnsi="Times New Roman"/>
          <w:color w:val="auto"/>
          <w:sz w:val="24"/>
          <w:szCs w:val="24"/>
        </w:rPr>
        <w:t>ков одним из способов плавания.</w:t>
      </w:r>
    </w:p>
    <w:p w:rsidR="00F233BB" w:rsidRDefault="00F233BB">
      <w:pPr>
        <w:spacing w:after="200" w:line="276" w:lineRule="auto"/>
      </w:pPr>
      <w:r>
        <w:br w:type="page"/>
      </w:r>
    </w:p>
    <w:p w:rsidR="00F233BB" w:rsidRPr="00F233BB" w:rsidRDefault="00F233BB" w:rsidP="0016165E">
      <w:pPr>
        <w:pStyle w:val="afff"/>
        <w:numPr>
          <w:ilvl w:val="1"/>
          <w:numId w:val="36"/>
        </w:numPr>
        <w:rPr>
          <w:b/>
        </w:rPr>
      </w:pPr>
      <w:r w:rsidRPr="00F233BB">
        <w:rPr>
          <w:b/>
        </w:rPr>
        <w:lastRenderedPageBreak/>
        <w:t>Рабочая программа воспитания</w:t>
      </w:r>
    </w:p>
    <w:p w:rsidR="00360AB6" w:rsidRPr="00D65377" w:rsidRDefault="00360AB6" w:rsidP="00360AB6">
      <w:pPr>
        <w:rPr>
          <w:b/>
          <w:bCs/>
          <w:color w:val="222222"/>
        </w:rPr>
      </w:pPr>
      <w:r w:rsidRPr="00D65377">
        <w:rPr>
          <w:b/>
          <w:bCs/>
          <w:color w:val="222222"/>
        </w:rPr>
        <w:t>Р</w:t>
      </w:r>
      <w:r w:rsidRPr="003E3D5B">
        <w:rPr>
          <w:b/>
          <w:bCs/>
          <w:color w:val="222222"/>
          <w:sz w:val="20"/>
          <w:szCs w:val="20"/>
        </w:rPr>
        <w:t>аздел 1. ОСОБЕННОСТИ ВОСПИТАТЕЛЬНОГО ПРОЦЕССА В ШКОЛЕ</w:t>
      </w:r>
    </w:p>
    <w:p w:rsidR="00360AB6" w:rsidRPr="00D65377" w:rsidRDefault="00360AB6" w:rsidP="00360AB6">
      <w:pPr>
        <w:ind w:firstLine="709"/>
        <w:jc w:val="center"/>
        <w:rPr>
          <w:color w:val="222222"/>
        </w:rPr>
      </w:pPr>
    </w:p>
    <w:p w:rsidR="00360AB6" w:rsidRPr="00D65377" w:rsidRDefault="00360AB6" w:rsidP="00360AB6">
      <w:pPr>
        <w:ind w:firstLine="709"/>
        <w:jc w:val="both"/>
        <w:rPr>
          <w:color w:val="222222"/>
        </w:rPr>
      </w:pPr>
      <w:r w:rsidRPr="00D65377">
        <w:rPr>
          <w:color w:val="222222"/>
        </w:rPr>
        <w:t>Воспитание в школе – это процесс формирования личности ребенка, в котором непосредственно участвуют педагоги школы, школьники и их родители, социум. Основные принципы сотрудничества педагогов и детей, которые неукоснительно соблюдает наша школа, обеспечивают:</w:t>
      </w:r>
    </w:p>
    <w:p w:rsidR="00360AB6" w:rsidRPr="00D65377" w:rsidRDefault="00360AB6" w:rsidP="0016165E">
      <w:pPr>
        <w:numPr>
          <w:ilvl w:val="0"/>
          <w:numId w:val="42"/>
        </w:numPr>
        <w:tabs>
          <w:tab w:val="left" w:pos="993"/>
        </w:tabs>
        <w:ind w:left="0" w:firstLine="709"/>
        <w:jc w:val="both"/>
        <w:rPr>
          <w:color w:val="222222"/>
        </w:rPr>
      </w:pPr>
      <w:r w:rsidRPr="00D65377">
        <w:rPr>
          <w:color w:val="222222"/>
        </w:rPr>
        <w:t>соблюдение законности и прав детей и их семей;</w:t>
      </w:r>
    </w:p>
    <w:p w:rsidR="00360AB6" w:rsidRPr="00D65377" w:rsidRDefault="00360AB6" w:rsidP="0016165E">
      <w:pPr>
        <w:numPr>
          <w:ilvl w:val="0"/>
          <w:numId w:val="42"/>
        </w:numPr>
        <w:tabs>
          <w:tab w:val="left" w:pos="993"/>
        </w:tabs>
        <w:ind w:left="0" w:firstLine="709"/>
        <w:jc w:val="both"/>
        <w:rPr>
          <w:color w:val="222222"/>
        </w:rPr>
      </w:pPr>
      <w:r w:rsidRPr="00D65377">
        <w:rPr>
          <w:color w:val="222222"/>
        </w:rPr>
        <w:t>соблюдение конфиденциальности информации о ребенке и семье;</w:t>
      </w:r>
    </w:p>
    <w:p w:rsidR="00360AB6" w:rsidRPr="00D65377" w:rsidRDefault="00360AB6" w:rsidP="0016165E">
      <w:pPr>
        <w:numPr>
          <w:ilvl w:val="0"/>
          <w:numId w:val="42"/>
        </w:numPr>
        <w:tabs>
          <w:tab w:val="left" w:pos="993"/>
        </w:tabs>
        <w:ind w:left="0" w:firstLine="709"/>
        <w:jc w:val="both"/>
        <w:rPr>
          <w:color w:val="222222"/>
        </w:rPr>
      </w:pPr>
      <w:r w:rsidRPr="00D65377">
        <w:rPr>
          <w:color w:val="222222"/>
        </w:rPr>
        <w:t>создание безопасной и психологически комфортной образовательной среды, как для детей, так и для взрослых;</w:t>
      </w:r>
    </w:p>
    <w:p w:rsidR="00360AB6" w:rsidRPr="00D65377" w:rsidRDefault="00360AB6" w:rsidP="0016165E">
      <w:pPr>
        <w:numPr>
          <w:ilvl w:val="0"/>
          <w:numId w:val="42"/>
        </w:numPr>
        <w:tabs>
          <w:tab w:val="left" w:pos="993"/>
        </w:tabs>
        <w:ind w:left="0" w:firstLine="709"/>
        <w:jc w:val="both"/>
        <w:rPr>
          <w:color w:val="222222"/>
        </w:rPr>
      </w:pPr>
      <w:r w:rsidRPr="00D65377">
        <w:rPr>
          <w:color w:val="222222"/>
        </w:rPr>
        <w:t>создание детско-взрослых объединений;</w:t>
      </w:r>
    </w:p>
    <w:p w:rsidR="00360AB6" w:rsidRPr="00D65377" w:rsidRDefault="00360AB6" w:rsidP="0016165E">
      <w:pPr>
        <w:numPr>
          <w:ilvl w:val="0"/>
          <w:numId w:val="42"/>
        </w:numPr>
        <w:tabs>
          <w:tab w:val="left" w:pos="993"/>
        </w:tabs>
        <w:ind w:left="0" w:firstLine="709"/>
        <w:jc w:val="both"/>
        <w:rPr>
          <w:color w:val="222222"/>
        </w:rPr>
      </w:pPr>
      <w:r w:rsidRPr="00D65377">
        <w:rPr>
          <w:color w:val="222222"/>
        </w:rPr>
        <w:t>проведение КТД;</w:t>
      </w:r>
    </w:p>
    <w:p w:rsidR="00360AB6" w:rsidRPr="00D65377" w:rsidRDefault="00360AB6" w:rsidP="0016165E">
      <w:pPr>
        <w:numPr>
          <w:ilvl w:val="0"/>
          <w:numId w:val="42"/>
        </w:numPr>
        <w:tabs>
          <w:tab w:val="left" w:pos="993"/>
        </w:tabs>
        <w:ind w:left="0" w:firstLine="709"/>
        <w:jc w:val="both"/>
        <w:rPr>
          <w:color w:val="222222"/>
        </w:rPr>
      </w:pPr>
      <w:r w:rsidRPr="00D65377">
        <w:rPr>
          <w:color w:val="222222"/>
        </w:rPr>
        <w:t>системность, целесообразность и оригинальность воспитательных мероприятий.</w:t>
      </w:r>
    </w:p>
    <w:p w:rsidR="00360AB6" w:rsidRPr="00D65377" w:rsidRDefault="00360AB6" w:rsidP="00360AB6">
      <w:pPr>
        <w:ind w:firstLine="709"/>
        <w:jc w:val="both"/>
        <w:rPr>
          <w:iCs/>
        </w:rPr>
      </w:pPr>
      <w:r w:rsidRPr="00D65377">
        <w:rPr>
          <w:iCs/>
        </w:rPr>
        <w:t xml:space="preserve">КОГОБУ СШ с УИОП пгт Кикнур </w:t>
      </w:r>
      <w:r w:rsidRPr="00D65377">
        <w:t xml:space="preserve">находится </w:t>
      </w:r>
      <w:r w:rsidRPr="00D65377">
        <w:rPr>
          <w:iCs/>
        </w:rPr>
        <w:t xml:space="preserve">в поселке городского типа. </w:t>
      </w:r>
      <w:r w:rsidRPr="00D65377">
        <w:t xml:space="preserve">Контингент обучающихся и их родителей </w:t>
      </w:r>
      <w:r w:rsidRPr="00D65377">
        <w:rPr>
          <w:iCs/>
        </w:rPr>
        <w:t xml:space="preserve">формировался из жителей посёлка. </w:t>
      </w:r>
      <w:r w:rsidRPr="00D65377">
        <w:t xml:space="preserve">В посёлке  имеются </w:t>
      </w:r>
      <w:r w:rsidRPr="00D65377">
        <w:rPr>
          <w:iCs/>
        </w:rPr>
        <w:t>детский сад, муниципальная детская библиотека, ЦКиД «Малахит», ДЮСШ им. А.Ф. Оленёва, ДДТ. Муниципальная детская библиотека регулярно проводит библиотечные уроки для учеников начальной и основной  школы. В ДЮСШ организованы спортивные секции легкоатлетической направленности, в ДДТ занимаются в основном обучающиеся начальной и основной  школы.</w:t>
      </w:r>
    </w:p>
    <w:p w:rsidR="00360AB6" w:rsidRPr="00D65377" w:rsidRDefault="00360AB6" w:rsidP="00360AB6">
      <w:pPr>
        <w:ind w:firstLine="709"/>
        <w:jc w:val="both"/>
      </w:pPr>
      <w:r w:rsidRPr="00D65377">
        <w:t xml:space="preserve">В нашей школе имеются свои традиции: </w:t>
      </w:r>
      <w:r w:rsidRPr="00D65377">
        <w:rPr>
          <w:iCs/>
        </w:rPr>
        <w:t>линейка, посвященная Дню знаний и Последнему звонку, день самоуправления в честь Дня учителя, новогодние представления для младших школьников и обучающихся 5-8 классов, ежегодный Фестиваль патриотической песни и Смотр строя и песни, участие в региональном марафоне добрых территорий «Добрая Вятка», мероприятия к Дню Победы.</w:t>
      </w:r>
    </w:p>
    <w:p w:rsidR="00360AB6" w:rsidRPr="00D65377" w:rsidRDefault="00360AB6" w:rsidP="00360AB6">
      <w:pPr>
        <w:ind w:firstLine="709"/>
        <w:jc w:val="both"/>
      </w:pPr>
      <w:r w:rsidRPr="00D65377">
        <w:rPr>
          <w:rFonts w:eastAsia="Calibri"/>
        </w:rPr>
        <w:t xml:space="preserve">    В школе функционируют отряд ЮИД и ВПСДК «Преображенцы». Есть школьная музейная комната с экспонатами, привезёнными с Вахты памяти нашими учениками и школьный музей.</w:t>
      </w:r>
    </w:p>
    <w:p w:rsidR="00360AB6" w:rsidRPr="00D65377" w:rsidRDefault="00360AB6" w:rsidP="00360AB6">
      <w:pPr>
        <w:ind w:firstLine="709"/>
        <w:jc w:val="center"/>
        <w:rPr>
          <w:b/>
          <w:bCs/>
          <w:color w:val="222222"/>
        </w:rPr>
      </w:pPr>
    </w:p>
    <w:p w:rsidR="00360AB6" w:rsidRPr="003E3D5B" w:rsidRDefault="00360AB6" w:rsidP="00360AB6">
      <w:pPr>
        <w:rPr>
          <w:b/>
          <w:bCs/>
          <w:sz w:val="20"/>
          <w:szCs w:val="20"/>
        </w:rPr>
      </w:pPr>
      <w:r w:rsidRPr="003E3D5B">
        <w:rPr>
          <w:b/>
          <w:bCs/>
          <w:color w:val="222222"/>
          <w:sz w:val="20"/>
          <w:szCs w:val="20"/>
        </w:rPr>
        <w:t>Раздел 2. ЦЕЛЬ И ЗАДАЧИ ВОСПИТАНИЯ</w:t>
      </w:r>
    </w:p>
    <w:p w:rsidR="00360AB6" w:rsidRPr="00D65377" w:rsidRDefault="00360AB6" w:rsidP="00360AB6">
      <w:pPr>
        <w:ind w:firstLine="709"/>
        <w:jc w:val="both"/>
        <w:rPr>
          <w:color w:val="222222"/>
        </w:rPr>
      </w:pPr>
    </w:p>
    <w:p w:rsidR="00360AB6" w:rsidRPr="00D65377" w:rsidRDefault="00360AB6" w:rsidP="00360AB6">
      <w:pPr>
        <w:ind w:firstLine="709"/>
        <w:jc w:val="both"/>
        <w:rPr>
          <w:color w:val="222222"/>
        </w:rPr>
      </w:pPr>
      <w:r w:rsidRPr="00D65377">
        <w:rPr>
          <w:color w:val="222222"/>
        </w:rPr>
        <w:t>Педагогический коллектив КОГОБУ СШ с УИОП пгт Кикнур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360AB6" w:rsidRPr="00D65377" w:rsidRDefault="00360AB6" w:rsidP="00360AB6">
      <w:pPr>
        <w:ind w:firstLine="567"/>
        <w:jc w:val="both"/>
        <w:rPr>
          <w:rStyle w:val="CharAttribute484"/>
          <w:rFonts w:eastAsia="№Е"/>
          <w:i w:val="0"/>
          <w:iCs/>
          <w:sz w:val="24"/>
        </w:rPr>
      </w:pPr>
      <w:r w:rsidRPr="00D65377">
        <w:rPr>
          <w:rStyle w:val="CharAttribute484"/>
          <w:rFonts w:eastAsia="№Е"/>
          <w:sz w:val="24"/>
        </w:rPr>
        <w:t xml:space="preserve">Исходя из этого, а также основываясь на </w:t>
      </w:r>
      <w:r w:rsidRPr="00D65377">
        <w:rPr>
          <w:rStyle w:val="CharAttribute484"/>
          <w:rFonts w:eastAsia="№Е"/>
          <w:iCs/>
          <w:sz w:val="24"/>
        </w:rPr>
        <w:t xml:space="preserve">базовых  для нашего общества ценностях (таких как семья, труд, отечество, природа, мир, знания, культура, здоровье, человек) </w:t>
      </w:r>
      <w:r w:rsidRPr="00D65377">
        <w:rPr>
          <w:rStyle w:val="CharAttribute484"/>
          <w:rFonts w:eastAsia="№Е"/>
          <w:sz w:val="24"/>
        </w:rPr>
        <w:t xml:space="preserve">общая </w:t>
      </w:r>
      <w:r w:rsidRPr="00D65377">
        <w:rPr>
          <w:rStyle w:val="CharAttribute484"/>
          <w:rFonts w:eastAsia="№Е"/>
          <w:b/>
          <w:bCs/>
          <w:iCs/>
          <w:sz w:val="24"/>
        </w:rPr>
        <w:t xml:space="preserve">цель </w:t>
      </w:r>
      <w:r w:rsidRPr="00D65377">
        <w:rPr>
          <w:rStyle w:val="CharAttribute484"/>
          <w:rFonts w:eastAsia="№Е"/>
          <w:b/>
          <w:sz w:val="24"/>
        </w:rPr>
        <w:t xml:space="preserve">воспитания </w:t>
      </w:r>
      <w:r w:rsidRPr="00D65377">
        <w:rPr>
          <w:rStyle w:val="CharAttribute484"/>
          <w:rFonts w:eastAsia="№Е"/>
          <w:sz w:val="24"/>
        </w:rPr>
        <w:t xml:space="preserve">– </w:t>
      </w:r>
      <w:r w:rsidRPr="00D65377">
        <w:rPr>
          <w:rStyle w:val="CharAttribute484"/>
          <w:rFonts w:eastAsia="№Е"/>
          <w:iCs/>
          <w:sz w:val="24"/>
        </w:rPr>
        <w:t>личностное развитие обучающихся, проявляющееся:</w:t>
      </w:r>
    </w:p>
    <w:p w:rsidR="00360AB6" w:rsidRPr="00D65377" w:rsidRDefault="00360AB6" w:rsidP="00360AB6">
      <w:pPr>
        <w:jc w:val="both"/>
        <w:rPr>
          <w:rStyle w:val="CharAttribute484"/>
          <w:rFonts w:eastAsia="№Е"/>
          <w:i w:val="0"/>
          <w:iCs/>
          <w:sz w:val="24"/>
        </w:rPr>
      </w:pPr>
      <w:r w:rsidRPr="00D65377">
        <w:rPr>
          <w:rStyle w:val="CharAttribute484"/>
          <w:rFonts w:eastAsia="№Е"/>
          <w:iCs/>
          <w:sz w:val="24"/>
        </w:rPr>
        <w:t xml:space="preserve">1) в усвоении ими знаний основных норм, которые общество выработало на основе этих ценностей; </w:t>
      </w:r>
    </w:p>
    <w:p w:rsidR="00360AB6" w:rsidRPr="00D65377" w:rsidRDefault="00360AB6" w:rsidP="00360AB6">
      <w:pPr>
        <w:jc w:val="both"/>
        <w:rPr>
          <w:rStyle w:val="CharAttribute484"/>
          <w:rFonts w:eastAsia="№Е"/>
          <w:i w:val="0"/>
          <w:iCs/>
          <w:sz w:val="24"/>
        </w:rPr>
      </w:pPr>
      <w:r w:rsidRPr="00D65377">
        <w:rPr>
          <w:rStyle w:val="CharAttribute484"/>
          <w:rFonts w:eastAsia="№Е"/>
          <w:iCs/>
          <w:sz w:val="24"/>
        </w:rPr>
        <w:t>2) в развитии их позитивных отношений к этим общественным ценностям;</w:t>
      </w:r>
    </w:p>
    <w:p w:rsidR="00360AB6" w:rsidRPr="00D65377" w:rsidRDefault="00360AB6" w:rsidP="00360AB6">
      <w:pPr>
        <w:pStyle w:val="afff"/>
        <w:spacing w:after="0" w:line="240" w:lineRule="auto"/>
        <w:ind w:left="0"/>
        <w:jc w:val="both"/>
        <w:rPr>
          <w:rStyle w:val="CharAttribute484"/>
          <w:rFonts w:eastAsia="№Е"/>
          <w:i w:val="0"/>
          <w:iCs/>
          <w:sz w:val="24"/>
          <w:szCs w:val="24"/>
        </w:rPr>
      </w:pPr>
      <w:r w:rsidRPr="00D65377">
        <w:rPr>
          <w:rStyle w:val="CharAttribute484"/>
          <w:rFonts w:eastAsia="№Е"/>
          <w:iCs/>
          <w:sz w:val="24"/>
          <w:szCs w:val="24"/>
        </w:rPr>
        <w:t>в приобретении ими соответствующего этим ценностям опыта поведения, опыта применения сформированных знаний и отношений на практике.</w:t>
      </w:r>
    </w:p>
    <w:p w:rsidR="00360AB6" w:rsidRPr="00D65377" w:rsidRDefault="00360AB6" w:rsidP="00360AB6">
      <w:pPr>
        <w:jc w:val="both"/>
        <w:rPr>
          <w:rStyle w:val="CharAttribute484"/>
          <w:rFonts w:eastAsia="№Е"/>
          <w:i w:val="0"/>
          <w:sz w:val="24"/>
        </w:rPr>
      </w:pPr>
      <w:r w:rsidRPr="00D65377">
        <w:rPr>
          <w:rStyle w:val="CharAttribute484"/>
          <w:rFonts w:eastAsia="№Е"/>
          <w:sz w:val="24"/>
        </w:rPr>
        <w:t xml:space="preserve">3) конкретизация общей цели воспитания применительно к возрастным особенностям обучающихся позволяет выделить в ней следующие целевые </w:t>
      </w:r>
      <w:r w:rsidRPr="00D65377">
        <w:rPr>
          <w:rStyle w:val="CharAttribute484"/>
          <w:rFonts w:eastAsia="№Е"/>
          <w:b/>
          <w:bCs/>
          <w:iCs/>
          <w:sz w:val="24"/>
        </w:rPr>
        <w:t>приоритеты</w:t>
      </w:r>
      <w:r w:rsidRPr="00D65377">
        <w:rPr>
          <w:rStyle w:val="CharAttribute484"/>
          <w:rFonts w:eastAsia="№Е"/>
          <w:sz w:val="24"/>
        </w:rPr>
        <w:t>, которым необходимо уделять чуть большее внимание на разных уровнях общего образования.</w:t>
      </w:r>
    </w:p>
    <w:p w:rsidR="00360AB6" w:rsidRPr="00D65377" w:rsidRDefault="00360AB6" w:rsidP="00360AB6">
      <w:pPr>
        <w:pStyle w:val="ParaAttribute10"/>
        <w:ind w:firstLine="709"/>
        <w:rPr>
          <w:color w:val="00000A"/>
          <w:sz w:val="24"/>
          <w:szCs w:val="24"/>
        </w:rPr>
      </w:pPr>
      <w:r w:rsidRPr="00D65377">
        <w:rPr>
          <w:rStyle w:val="CharAttribute484"/>
          <w:rFonts w:eastAsia="№Е"/>
          <w:b/>
          <w:bCs/>
          <w:iCs/>
          <w:sz w:val="24"/>
          <w:szCs w:val="24"/>
        </w:rPr>
        <w:t xml:space="preserve">1. </w:t>
      </w:r>
      <w:r w:rsidRPr="00D65377">
        <w:rPr>
          <w:rStyle w:val="CharAttribute484"/>
          <w:rFonts w:eastAsia="№Е"/>
          <w:bCs/>
          <w:iCs/>
          <w:sz w:val="24"/>
          <w:szCs w:val="24"/>
        </w:rPr>
        <w:t>В воспитании обучающихся младшего школьного возраста (</w:t>
      </w:r>
      <w:r w:rsidRPr="00D65377">
        <w:rPr>
          <w:rStyle w:val="CharAttribute484"/>
          <w:rFonts w:eastAsia="№Е"/>
          <w:b/>
          <w:bCs/>
          <w:iCs/>
          <w:sz w:val="24"/>
          <w:szCs w:val="24"/>
        </w:rPr>
        <w:t>уровень начального общего образования</w:t>
      </w:r>
      <w:r w:rsidRPr="00D65377">
        <w:rPr>
          <w:rStyle w:val="CharAttribute484"/>
          <w:rFonts w:eastAsia="№Е"/>
          <w:bCs/>
          <w:iCs/>
          <w:sz w:val="24"/>
          <w:szCs w:val="24"/>
        </w:rPr>
        <w:t xml:space="preserve">) таким целевым приоритетом является </w:t>
      </w:r>
      <w:r w:rsidRPr="00D65377">
        <w:rPr>
          <w:rStyle w:val="CharAttribute484"/>
          <w:rFonts w:eastAsia="Calibri"/>
          <w:sz w:val="24"/>
          <w:szCs w:val="24"/>
        </w:rPr>
        <w:t xml:space="preserve">создание благоприятных условий для усвоения обучающимися социально значимых знаний – знаний основных </w:t>
      </w:r>
      <w:r w:rsidRPr="00D65377">
        <w:rPr>
          <w:color w:val="00000A"/>
          <w:sz w:val="24"/>
          <w:szCs w:val="24"/>
        </w:rPr>
        <w:t xml:space="preserve">норм и традиций того общества, в котором они живут. </w:t>
      </w:r>
    </w:p>
    <w:p w:rsidR="00360AB6" w:rsidRPr="00D65377" w:rsidRDefault="00360AB6" w:rsidP="00360AB6">
      <w:pPr>
        <w:ind w:firstLine="709"/>
        <w:jc w:val="both"/>
        <w:rPr>
          <w:rStyle w:val="CharAttribute3"/>
          <w:rFonts w:eastAsiaTheme="minorHAnsi"/>
          <w:sz w:val="24"/>
        </w:rPr>
      </w:pPr>
      <w:r w:rsidRPr="00D65377">
        <w:rPr>
          <w:rStyle w:val="CharAttribute484"/>
          <w:rFonts w:eastAsia="Calibri"/>
          <w:sz w:val="24"/>
        </w:rPr>
        <w:t xml:space="preserve">К наиболее важным из них относятся следующие: </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sidRPr="00D65377">
        <w:rPr>
          <w:rStyle w:val="CharAttribute3"/>
          <w:rFonts w:hAnsi="Times New Roman"/>
          <w:sz w:val="24"/>
        </w:rPr>
        <w:lastRenderedPageBreak/>
        <w:t>обучающегося домашнюю работу, помогая старшим;</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 xml:space="preserve">быть трудолюбивым, следуя принципу «делу </w:t>
      </w:r>
      <w:r w:rsidRPr="00D65377">
        <w:rPr>
          <w:rFonts w:ascii="Times New Roman"/>
        </w:rPr>
        <w:t>—</w:t>
      </w:r>
      <w:r w:rsidRPr="00D65377">
        <w:rPr>
          <w:rStyle w:val="CharAttribute3"/>
          <w:rFonts w:hAnsi="Times New Roman"/>
          <w:sz w:val="24"/>
        </w:rPr>
        <w:t xml:space="preserve"> время, потехе </w:t>
      </w:r>
      <w:r w:rsidRPr="00D65377">
        <w:rPr>
          <w:rFonts w:ascii="Times New Roman"/>
        </w:rPr>
        <w:t>—</w:t>
      </w:r>
      <w:r w:rsidRPr="00D65377">
        <w:rPr>
          <w:rStyle w:val="CharAttribute3"/>
          <w:rFonts w:hAnsi="Times New Roman"/>
          <w:sz w:val="24"/>
        </w:rPr>
        <w:t xml:space="preserve"> час» как в учебных занятиях, так и в домашних делах, доводить начатое дело до конца;</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 xml:space="preserve">знать и любить свою Родину – свой родной дом, двор, улицу, город, село, свою страну; </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 xml:space="preserve">проявлять миролюбие – не затевать конфликтов и стремиться решать спорные вопросы, не прибегая к силе; </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стремиться узнавать что-то новое, проявлять любознательность, ценить знания;</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быть вежливым и опрятным, скромным и приветливым;</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 xml:space="preserve">соблюдать правила личной гигиены, режим дня, вести здоровый образ жизни; </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 xml:space="preserve">быть уверенным в себе, открытым и общительным, не стесняться быть </w:t>
      </w:r>
      <w:r w:rsidRPr="00D65377">
        <w:rPr>
          <w:rStyle w:val="CharAttribute3"/>
          <w:rFonts w:hAnsi="Times New Roman"/>
          <w:sz w:val="24"/>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360AB6" w:rsidRPr="00D65377" w:rsidRDefault="00360AB6" w:rsidP="0016165E">
      <w:pPr>
        <w:pStyle w:val="afff2"/>
        <w:numPr>
          <w:ilvl w:val="0"/>
          <w:numId w:val="43"/>
        </w:numPr>
        <w:autoSpaceDE w:val="0"/>
        <w:autoSpaceDN w:val="0"/>
        <w:ind w:left="0" w:firstLine="567"/>
        <w:jc w:val="both"/>
        <w:rPr>
          <w:rStyle w:val="CharAttribute3"/>
          <w:rFonts w:hAnsi="Times New Roman"/>
          <w:sz w:val="24"/>
        </w:rPr>
      </w:pPr>
      <w:r w:rsidRPr="00D65377">
        <w:rPr>
          <w:rStyle w:val="CharAttribute3"/>
          <w:rFonts w:hAnsi="Times New Roman"/>
          <w:sz w:val="24"/>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360AB6" w:rsidRPr="00D65377" w:rsidRDefault="00360AB6" w:rsidP="00360AB6">
      <w:pPr>
        <w:pStyle w:val="ParaAttribute10"/>
        <w:ind w:firstLine="709"/>
        <w:rPr>
          <w:rStyle w:val="CharAttribute484"/>
          <w:rFonts w:eastAsia="№Е"/>
          <w:i w:val="0"/>
          <w:sz w:val="24"/>
          <w:szCs w:val="24"/>
        </w:rPr>
      </w:pPr>
      <w:r w:rsidRPr="00D65377">
        <w:rPr>
          <w:rStyle w:val="CharAttribute484"/>
          <w:rFonts w:eastAsia="№Е"/>
          <w:b/>
          <w:bCs/>
          <w:iCs/>
          <w:sz w:val="24"/>
          <w:szCs w:val="24"/>
        </w:rPr>
        <w:t xml:space="preserve">2. </w:t>
      </w:r>
      <w:r w:rsidRPr="00D65377">
        <w:rPr>
          <w:rStyle w:val="CharAttribute484"/>
          <w:rFonts w:eastAsia="№Е"/>
          <w:bCs/>
          <w:iCs/>
          <w:sz w:val="24"/>
          <w:szCs w:val="24"/>
        </w:rPr>
        <w:t>В воспитании обучающихся подросткового возраста (</w:t>
      </w:r>
      <w:r w:rsidRPr="00D65377">
        <w:rPr>
          <w:rStyle w:val="CharAttribute484"/>
          <w:rFonts w:eastAsia="№Е"/>
          <w:b/>
          <w:bCs/>
          <w:iCs/>
          <w:sz w:val="24"/>
          <w:szCs w:val="24"/>
        </w:rPr>
        <w:t>уровень основного общего образования</w:t>
      </w:r>
      <w:r w:rsidRPr="00D65377">
        <w:rPr>
          <w:rStyle w:val="CharAttribute484"/>
          <w:rFonts w:eastAsia="№Е"/>
          <w:bCs/>
          <w:iCs/>
          <w:sz w:val="24"/>
          <w:szCs w:val="24"/>
        </w:rPr>
        <w:t xml:space="preserve">) таким приоритетом является </w:t>
      </w:r>
      <w:r w:rsidRPr="00D65377">
        <w:rPr>
          <w:rStyle w:val="CharAttribute484"/>
          <w:rFonts w:eastAsia="№Е"/>
          <w:sz w:val="24"/>
          <w:szCs w:val="24"/>
        </w:rPr>
        <w:t>создание благоприятных условий для развития социально значимых отношений обучающихся, и, прежде всего, ценностных отношений:</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к семье как главной опоре в жизни человека и источнику его счастья;</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к здоровью как залогу долгой и активной жизни человека, его хорошего настроения и оптимистичного взгляда на мир;</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 xml:space="preserve">к окружающим людям как безусловной и абсолютной ценности, </w:t>
      </w:r>
      <w:r w:rsidRPr="00D65377">
        <w:rPr>
          <w:rStyle w:val="CharAttribute484"/>
          <w:rFonts w:eastAsia="№Е"/>
          <w:sz w:val="24"/>
          <w:szCs w:val="24"/>
        </w:rPr>
        <w:b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60AB6" w:rsidRPr="00D65377" w:rsidRDefault="00360AB6" w:rsidP="0016165E">
      <w:pPr>
        <w:pStyle w:val="ParaAttribute10"/>
        <w:numPr>
          <w:ilvl w:val="0"/>
          <w:numId w:val="44"/>
        </w:numPr>
        <w:ind w:left="0" w:firstLine="284"/>
        <w:rPr>
          <w:rStyle w:val="CharAttribute484"/>
          <w:rFonts w:eastAsia="№Е"/>
          <w:i w:val="0"/>
          <w:sz w:val="24"/>
          <w:szCs w:val="24"/>
        </w:rPr>
      </w:pPr>
      <w:r w:rsidRPr="00D65377">
        <w:rPr>
          <w:rStyle w:val="CharAttribute484"/>
          <w:rFonts w:eastAsia="№Е"/>
          <w:sz w:val="24"/>
          <w:szCs w:val="24"/>
        </w:rPr>
        <w:t xml:space="preserve">к самим себе как хозяевам своей судьбы, самоопределяющимся </w:t>
      </w:r>
      <w:r w:rsidRPr="00D65377">
        <w:rPr>
          <w:rStyle w:val="CharAttribute484"/>
          <w:rFonts w:eastAsia="№Е"/>
          <w:sz w:val="24"/>
          <w:szCs w:val="24"/>
        </w:rPr>
        <w:br/>
        <w:t xml:space="preserve">и самореализующимся личностям, отвечающим за свое собственное будущее. </w:t>
      </w:r>
    </w:p>
    <w:p w:rsidR="00360AB6" w:rsidRPr="00D65377" w:rsidRDefault="00360AB6" w:rsidP="00360AB6">
      <w:pPr>
        <w:pStyle w:val="ParaAttribute10"/>
        <w:ind w:firstLine="709"/>
        <w:rPr>
          <w:rStyle w:val="CharAttribute484"/>
          <w:rFonts w:eastAsia="№Е"/>
          <w:i w:val="0"/>
          <w:sz w:val="24"/>
          <w:szCs w:val="24"/>
        </w:rPr>
      </w:pPr>
      <w:r w:rsidRPr="00D65377">
        <w:rPr>
          <w:rStyle w:val="CharAttribute484"/>
          <w:rFonts w:eastAsia="№Е"/>
          <w:b/>
          <w:bCs/>
          <w:iCs/>
          <w:sz w:val="24"/>
          <w:szCs w:val="24"/>
        </w:rPr>
        <w:t>3</w:t>
      </w:r>
      <w:r w:rsidRPr="00D65377">
        <w:rPr>
          <w:rStyle w:val="CharAttribute484"/>
          <w:rFonts w:eastAsia="№Е"/>
          <w:bCs/>
          <w:iCs/>
          <w:sz w:val="24"/>
          <w:szCs w:val="24"/>
        </w:rPr>
        <w:t>. В воспитании обучающихся юношеского возраста (</w:t>
      </w:r>
      <w:r w:rsidRPr="00D65377">
        <w:rPr>
          <w:rStyle w:val="CharAttribute484"/>
          <w:rFonts w:eastAsia="№Е"/>
          <w:b/>
          <w:bCs/>
          <w:iCs/>
          <w:sz w:val="24"/>
          <w:szCs w:val="24"/>
        </w:rPr>
        <w:t>уровень среднего общего образования</w:t>
      </w:r>
      <w:r w:rsidRPr="00D65377">
        <w:rPr>
          <w:rStyle w:val="CharAttribute484"/>
          <w:rFonts w:eastAsia="№Е"/>
          <w:bCs/>
          <w:iCs/>
          <w:sz w:val="24"/>
          <w:szCs w:val="24"/>
        </w:rPr>
        <w:t xml:space="preserve">) таким приоритетом является </w:t>
      </w:r>
      <w:r w:rsidRPr="00D65377">
        <w:rPr>
          <w:rStyle w:val="CharAttribute484"/>
          <w:rFonts w:eastAsia="№Е"/>
          <w:sz w:val="24"/>
          <w:szCs w:val="24"/>
        </w:rPr>
        <w:t>создание благоприятных условий для приобретения обучающимися опыта осуществления социально значимых дел.</w:t>
      </w:r>
    </w:p>
    <w:p w:rsidR="00360AB6" w:rsidRPr="00D65377" w:rsidRDefault="00360AB6" w:rsidP="00360AB6">
      <w:pPr>
        <w:pStyle w:val="ParaAttribute10"/>
        <w:ind w:firstLine="709"/>
        <w:rPr>
          <w:rStyle w:val="CharAttribute484"/>
          <w:rFonts w:eastAsia="№Е"/>
          <w:i w:val="0"/>
          <w:sz w:val="24"/>
          <w:szCs w:val="24"/>
        </w:rPr>
      </w:pPr>
      <w:r w:rsidRPr="00D65377">
        <w:rPr>
          <w:rStyle w:val="CharAttribute484"/>
          <w:rFonts w:eastAsia="№Е"/>
          <w:sz w:val="24"/>
          <w:szCs w:val="24"/>
        </w:rPr>
        <w:t>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lastRenderedPageBreak/>
        <w:t xml:space="preserve">опыт дел, направленных на заботу о своей семье, родных и близких; </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трудовой опыт, опыт участия в производственной практике;</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 xml:space="preserve">опыт дел, направленных на пользу своему родному поселку, стране в целом, опыт деятельного выражения собственной гражданской позиции; </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опыт природоохранных дел;</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 xml:space="preserve">опыт разрешения возникающих конфликтных ситуаций в школе, дома </w:t>
      </w:r>
      <w:r w:rsidRPr="00D65377">
        <w:rPr>
          <w:rStyle w:val="CharAttribute484"/>
          <w:rFonts w:eastAsia="№Е"/>
          <w:sz w:val="24"/>
          <w:szCs w:val="24"/>
        </w:rPr>
        <w:br/>
        <w:t>или на улице;</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опыт самостоятельного приобретения новых знаний, проведения научных исследований, опыт проектной деятельности;</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 xml:space="preserve">опыт ведения здорового образа жизни и заботы о здоровье других людей; </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опыт оказания помощи окружающим, заботы о малышах или пожилых людях, волонтерский опыт;</w:t>
      </w:r>
    </w:p>
    <w:p w:rsidR="00360AB6" w:rsidRPr="00D65377" w:rsidRDefault="00360AB6" w:rsidP="0016165E">
      <w:pPr>
        <w:pStyle w:val="ParaAttribute10"/>
        <w:numPr>
          <w:ilvl w:val="0"/>
          <w:numId w:val="45"/>
        </w:numPr>
        <w:ind w:left="0" w:firstLine="360"/>
        <w:rPr>
          <w:rStyle w:val="CharAttribute484"/>
          <w:rFonts w:eastAsia="№Е"/>
          <w:i w:val="0"/>
          <w:sz w:val="24"/>
          <w:szCs w:val="24"/>
        </w:rPr>
      </w:pPr>
      <w:r w:rsidRPr="00D65377">
        <w:rPr>
          <w:rStyle w:val="CharAttribute484"/>
          <w:rFonts w:eastAsia="№Е"/>
          <w:sz w:val="24"/>
          <w:szCs w:val="24"/>
        </w:rPr>
        <w:t>опыт самопознания и самоанализа, опыт социально приемлемого самовыражения и самореализации.</w:t>
      </w:r>
    </w:p>
    <w:p w:rsidR="00360AB6" w:rsidRPr="00D65377" w:rsidRDefault="00360AB6" w:rsidP="00360AB6">
      <w:pPr>
        <w:pStyle w:val="ParaAttribute16"/>
        <w:ind w:left="0" w:firstLine="709"/>
        <w:rPr>
          <w:rStyle w:val="CharAttribute484"/>
          <w:rFonts w:eastAsia="№Е"/>
          <w:i w:val="0"/>
          <w:sz w:val="24"/>
          <w:szCs w:val="24"/>
        </w:rPr>
      </w:pPr>
      <w:r w:rsidRPr="00D65377">
        <w:rPr>
          <w:rStyle w:val="CharAttribute484"/>
          <w:rFonts w:eastAsia="№Е"/>
          <w:sz w:val="24"/>
          <w:szCs w:val="24"/>
        </w:rPr>
        <w:t xml:space="preserve">Достижению поставленной цели воспитания обучающихся будет способствовать решение следующих основных задач: </w:t>
      </w:r>
    </w:p>
    <w:p w:rsidR="00360AB6" w:rsidRPr="00D65377" w:rsidRDefault="00360AB6" w:rsidP="0016165E">
      <w:pPr>
        <w:pStyle w:val="ParaAttribute16"/>
        <w:numPr>
          <w:ilvl w:val="0"/>
          <w:numId w:val="46"/>
        </w:numPr>
        <w:ind w:left="0" w:firstLine="284"/>
        <w:rPr>
          <w:sz w:val="24"/>
          <w:szCs w:val="24"/>
        </w:rPr>
      </w:pPr>
      <w:r w:rsidRPr="00D65377">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360AB6" w:rsidRPr="00D65377" w:rsidRDefault="00360AB6" w:rsidP="0016165E">
      <w:pPr>
        <w:pStyle w:val="ParaAttribute16"/>
        <w:numPr>
          <w:ilvl w:val="0"/>
          <w:numId w:val="46"/>
        </w:numPr>
        <w:ind w:left="0" w:firstLine="284"/>
        <w:rPr>
          <w:i/>
          <w:sz w:val="24"/>
          <w:szCs w:val="24"/>
        </w:rPr>
      </w:pPr>
      <w:r w:rsidRPr="00D65377">
        <w:rPr>
          <w:rStyle w:val="CharAttribute484"/>
          <w:rFonts w:eastAsia="№Е"/>
          <w:sz w:val="24"/>
          <w:szCs w:val="24"/>
        </w:rPr>
        <w:t xml:space="preserve">вовлекать обучающихся в </w:t>
      </w:r>
      <w:r w:rsidRPr="00D65377">
        <w:rPr>
          <w:sz w:val="24"/>
          <w:szCs w:val="24"/>
        </w:rPr>
        <w:t>кружки, секции, клубы, студии и иные объединения, работающие по школьным программам внеурочной деятельности,</w:t>
      </w:r>
      <w:r>
        <w:rPr>
          <w:sz w:val="24"/>
          <w:szCs w:val="24"/>
        </w:rPr>
        <w:t xml:space="preserve"> </w:t>
      </w:r>
      <w:r w:rsidRPr="00D65377">
        <w:rPr>
          <w:rStyle w:val="CharAttribute484"/>
          <w:rFonts w:eastAsia="№Е"/>
          <w:sz w:val="24"/>
          <w:szCs w:val="24"/>
        </w:rPr>
        <w:t>реализовывать их воспитательные возможности</w:t>
      </w:r>
      <w:r w:rsidRPr="00D65377">
        <w:rPr>
          <w:i/>
          <w:color w:val="000000"/>
          <w:w w:val="1"/>
          <w:sz w:val="24"/>
          <w:szCs w:val="24"/>
        </w:rPr>
        <w:t>;</w:t>
      </w:r>
    </w:p>
    <w:p w:rsidR="00360AB6" w:rsidRPr="00D65377" w:rsidRDefault="00360AB6" w:rsidP="0016165E">
      <w:pPr>
        <w:pStyle w:val="ParaAttribute16"/>
        <w:numPr>
          <w:ilvl w:val="0"/>
          <w:numId w:val="46"/>
        </w:numPr>
        <w:ind w:left="0" w:firstLine="284"/>
        <w:rPr>
          <w:rStyle w:val="CharAttribute484"/>
          <w:rFonts w:eastAsia="№Е"/>
          <w:sz w:val="24"/>
          <w:szCs w:val="24"/>
        </w:rPr>
      </w:pPr>
      <w:r w:rsidRPr="00D65377">
        <w:rPr>
          <w:rStyle w:val="CharAttribute484"/>
          <w:rFonts w:eastAsia="№Е"/>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360AB6" w:rsidRPr="00D65377" w:rsidRDefault="00360AB6" w:rsidP="0016165E">
      <w:pPr>
        <w:pStyle w:val="ParaAttribute16"/>
        <w:numPr>
          <w:ilvl w:val="0"/>
          <w:numId w:val="46"/>
        </w:numPr>
        <w:ind w:left="0" w:firstLine="284"/>
        <w:rPr>
          <w:sz w:val="24"/>
          <w:szCs w:val="24"/>
        </w:rPr>
      </w:pPr>
      <w:r w:rsidRPr="00D65377">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360AB6" w:rsidRPr="00D65377" w:rsidRDefault="00360AB6" w:rsidP="0016165E">
      <w:pPr>
        <w:pStyle w:val="ParaAttribute16"/>
        <w:numPr>
          <w:ilvl w:val="0"/>
          <w:numId w:val="46"/>
        </w:numPr>
        <w:ind w:left="0" w:firstLine="284"/>
        <w:rPr>
          <w:sz w:val="24"/>
          <w:szCs w:val="24"/>
        </w:rPr>
      </w:pPr>
      <w:r w:rsidRPr="00D65377">
        <w:rPr>
          <w:sz w:val="24"/>
          <w:szCs w:val="24"/>
        </w:rPr>
        <w:t>поддерживать деятельность функционирующих на базе школы детских общественных объединений и организаций;</w:t>
      </w:r>
    </w:p>
    <w:p w:rsidR="00360AB6" w:rsidRPr="00D65377" w:rsidRDefault="00360AB6" w:rsidP="0016165E">
      <w:pPr>
        <w:pStyle w:val="ParaAttribute16"/>
        <w:numPr>
          <w:ilvl w:val="0"/>
          <w:numId w:val="46"/>
        </w:numPr>
        <w:ind w:left="0" w:firstLine="284"/>
        <w:rPr>
          <w:rStyle w:val="CharAttribute484"/>
          <w:rFonts w:eastAsia="№Е"/>
          <w:i w:val="0"/>
          <w:sz w:val="24"/>
          <w:szCs w:val="24"/>
        </w:rPr>
      </w:pPr>
      <w:r w:rsidRPr="00D65377">
        <w:rPr>
          <w:rStyle w:val="CharAttribute484"/>
          <w:rFonts w:eastAsia="№Е"/>
          <w:sz w:val="24"/>
          <w:szCs w:val="24"/>
        </w:rPr>
        <w:t>организовывать профориентационную работу с обучающимися;</w:t>
      </w:r>
    </w:p>
    <w:p w:rsidR="00360AB6" w:rsidRPr="00D65377" w:rsidRDefault="00360AB6" w:rsidP="0016165E">
      <w:pPr>
        <w:pStyle w:val="ParaAttribute16"/>
        <w:numPr>
          <w:ilvl w:val="0"/>
          <w:numId w:val="46"/>
        </w:numPr>
        <w:ind w:left="0" w:firstLine="284"/>
        <w:rPr>
          <w:rStyle w:val="CharAttribute484"/>
          <w:rFonts w:eastAsia="№Е"/>
          <w:i w:val="0"/>
          <w:sz w:val="24"/>
          <w:szCs w:val="24"/>
        </w:rPr>
      </w:pPr>
      <w:r w:rsidRPr="00D65377">
        <w:rPr>
          <w:rStyle w:val="CharAttribute484"/>
          <w:rFonts w:eastAsia="№Е"/>
          <w:sz w:val="24"/>
          <w:szCs w:val="24"/>
        </w:rPr>
        <w:t xml:space="preserve">организовать работу школьных медиа, реализовывать их воспитательный потенциал; </w:t>
      </w:r>
    </w:p>
    <w:p w:rsidR="00360AB6" w:rsidRPr="00D65377" w:rsidRDefault="00360AB6" w:rsidP="0016165E">
      <w:pPr>
        <w:pStyle w:val="ParaAttribute16"/>
        <w:numPr>
          <w:ilvl w:val="0"/>
          <w:numId w:val="46"/>
        </w:numPr>
        <w:ind w:left="0" w:firstLine="284"/>
        <w:rPr>
          <w:rStyle w:val="CharAttribute484"/>
          <w:rFonts w:eastAsia="№Е"/>
          <w:i w:val="0"/>
          <w:sz w:val="24"/>
          <w:szCs w:val="24"/>
        </w:rPr>
      </w:pPr>
      <w:r w:rsidRPr="00D65377">
        <w:rPr>
          <w:rStyle w:val="CharAttribute484"/>
          <w:rFonts w:eastAsia="№Е"/>
          <w:sz w:val="24"/>
          <w:szCs w:val="24"/>
        </w:rPr>
        <w:t>развивать предметно-эстетическую среду школы и реализовывать ее воспитательные возможности;</w:t>
      </w:r>
    </w:p>
    <w:p w:rsidR="00360AB6" w:rsidRPr="00D65377" w:rsidRDefault="00360AB6" w:rsidP="0016165E">
      <w:pPr>
        <w:pStyle w:val="ParaAttribute16"/>
        <w:numPr>
          <w:ilvl w:val="0"/>
          <w:numId w:val="46"/>
        </w:numPr>
        <w:ind w:left="0" w:firstLine="284"/>
        <w:rPr>
          <w:i/>
          <w:sz w:val="24"/>
          <w:szCs w:val="24"/>
        </w:rPr>
      </w:pPr>
      <w:r w:rsidRPr="00D65377">
        <w:rPr>
          <w:rStyle w:val="CharAttribute484"/>
          <w:rFonts w:eastAsia="№Е"/>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360AB6" w:rsidRPr="00D65377" w:rsidRDefault="00360AB6" w:rsidP="00360AB6">
      <w:pPr>
        <w:pStyle w:val="ParaAttribute16"/>
        <w:ind w:left="0" w:firstLine="709"/>
        <w:rPr>
          <w:rStyle w:val="CharAttribute484"/>
          <w:rFonts w:eastAsia="№Е"/>
          <w:sz w:val="24"/>
          <w:szCs w:val="24"/>
        </w:rPr>
      </w:pPr>
      <w:r w:rsidRPr="00D65377">
        <w:rPr>
          <w:rStyle w:val="CharAttribute484"/>
          <w:rFonts w:eastAsia="№Е"/>
          <w:sz w:val="24"/>
          <w:szCs w:val="24"/>
        </w:rPr>
        <w:t>Планомерная реализация поставленных задач позволит организовать в школе интересную жизнь обучающихся и педагогических работников, что станет эффективным способом профилактики антисоциального поведения обучающихся.</w:t>
      </w:r>
    </w:p>
    <w:p w:rsidR="00360AB6" w:rsidRPr="00D65377" w:rsidRDefault="00360AB6" w:rsidP="00360AB6">
      <w:pPr>
        <w:ind w:firstLine="709"/>
        <w:jc w:val="both"/>
        <w:rPr>
          <w:color w:val="222222"/>
        </w:rPr>
      </w:pPr>
    </w:p>
    <w:p w:rsidR="00360AB6" w:rsidRPr="003E3D5B" w:rsidRDefault="00360AB6" w:rsidP="00360AB6">
      <w:pPr>
        <w:rPr>
          <w:b/>
          <w:bCs/>
          <w:sz w:val="20"/>
          <w:szCs w:val="20"/>
        </w:rPr>
      </w:pPr>
      <w:r w:rsidRPr="003E3D5B">
        <w:rPr>
          <w:b/>
          <w:bCs/>
          <w:color w:val="222222"/>
          <w:sz w:val="20"/>
          <w:szCs w:val="20"/>
        </w:rPr>
        <w:t>Раздел 3. ВИДЫ, ФОРМЫ И СОДЕРЖАНИЕ ДЕЯТЕЛЬНОСТИ</w:t>
      </w:r>
    </w:p>
    <w:p w:rsidR="00360AB6" w:rsidRPr="00D65377" w:rsidRDefault="00360AB6" w:rsidP="00360AB6">
      <w:pPr>
        <w:ind w:firstLine="709"/>
        <w:jc w:val="both"/>
        <w:rPr>
          <w:color w:val="222222"/>
        </w:rPr>
      </w:pPr>
    </w:p>
    <w:p w:rsidR="00360AB6" w:rsidRPr="00D65377" w:rsidRDefault="00360AB6" w:rsidP="00360AB6">
      <w:pPr>
        <w:ind w:firstLine="709"/>
        <w:jc w:val="both"/>
        <w:rPr>
          <w:color w:val="222222"/>
        </w:rPr>
      </w:pPr>
      <w:r w:rsidRPr="00D65377">
        <w:rPr>
          <w:color w:val="222222"/>
        </w:rPr>
        <w:t>Практическая реализация цели и задач воспитания осуществляется в рамках следующих направлений воспитательной работы школы.</w:t>
      </w:r>
    </w:p>
    <w:p w:rsidR="00360AB6" w:rsidRPr="00D65377" w:rsidRDefault="00360AB6" w:rsidP="00360AB6">
      <w:pPr>
        <w:ind w:firstLine="709"/>
        <w:jc w:val="both"/>
        <w:rPr>
          <w:b/>
          <w:bCs/>
          <w:color w:val="222222"/>
        </w:rPr>
      </w:pPr>
    </w:p>
    <w:p w:rsidR="00360AB6" w:rsidRPr="00360AB6" w:rsidRDefault="00360AB6" w:rsidP="00360AB6">
      <w:pPr>
        <w:ind w:firstLine="709"/>
        <w:jc w:val="center"/>
        <w:rPr>
          <w:b/>
          <w:bCs/>
          <w:color w:val="222222"/>
        </w:rPr>
      </w:pPr>
      <w:r w:rsidRPr="00D65377">
        <w:rPr>
          <w:b/>
          <w:bCs/>
          <w:color w:val="222222"/>
        </w:rPr>
        <w:t>3.1. Модуль «Классное руководство»</w:t>
      </w:r>
    </w:p>
    <w:p w:rsidR="00360AB6" w:rsidRPr="00D65377" w:rsidRDefault="00360AB6" w:rsidP="00360AB6">
      <w:pPr>
        <w:ind w:firstLine="709"/>
        <w:jc w:val="both"/>
        <w:rPr>
          <w:color w:val="222222"/>
        </w:rPr>
      </w:pPr>
      <w:r w:rsidRPr="00D65377">
        <w:rPr>
          <w:color w:val="222222"/>
        </w:rPr>
        <w:t>Осуществляя работу с классом, педагогический работник (классный руководитель, наставник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360AB6" w:rsidRPr="00D65377" w:rsidRDefault="00360AB6" w:rsidP="00360AB6">
      <w:pPr>
        <w:ind w:firstLine="709"/>
        <w:jc w:val="both"/>
        <w:rPr>
          <w:b/>
          <w:bCs/>
          <w:color w:val="222222"/>
        </w:rPr>
      </w:pPr>
    </w:p>
    <w:p w:rsidR="00360AB6" w:rsidRPr="00D65377" w:rsidRDefault="00360AB6" w:rsidP="00360AB6">
      <w:pPr>
        <w:ind w:firstLine="709"/>
        <w:jc w:val="both"/>
        <w:rPr>
          <w:color w:val="222222"/>
        </w:rPr>
      </w:pPr>
      <w:r w:rsidRPr="00D65377">
        <w:rPr>
          <w:b/>
          <w:bCs/>
          <w:color w:val="222222"/>
        </w:rPr>
        <w:t>Работа с классным коллективом</w:t>
      </w:r>
    </w:p>
    <w:p w:rsidR="00360AB6" w:rsidRPr="00D65377" w:rsidRDefault="00360AB6" w:rsidP="0016165E">
      <w:pPr>
        <w:numPr>
          <w:ilvl w:val="0"/>
          <w:numId w:val="47"/>
        </w:numPr>
        <w:tabs>
          <w:tab w:val="left" w:pos="993"/>
        </w:tabs>
        <w:ind w:left="0" w:firstLine="709"/>
        <w:jc w:val="both"/>
        <w:rPr>
          <w:color w:val="222222"/>
        </w:rPr>
      </w:pPr>
      <w:r w:rsidRPr="00D65377">
        <w:rPr>
          <w:color w:val="222222"/>
        </w:rPr>
        <w:t>Инициирование и поддержка участия класса в общешкольных ключевых делах, оказание необходимой помощи обучающимся в их подготовке, проведениии анализе.</w:t>
      </w:r>
    </w:p>
    <w:p w:rsidR="00360AB6" w:rsidRPr="00D65377" w:rsidRDefault="00360AB6" w:rsidP="0016165E">
      <w:pPr>
        <w:numPr>
          <w:ilvl w:val="0"/>
          <w:numId w:val="47"/>
        </w:numPr>
        <w:tabs>
          <w:tab w:val="left" w:pos="993"/>
        </w:tabs>
        <w:ind w:left="0" w:firstLine="709"/>
        <w:jc w:val="both"/>
        <w:rPr>
          <w:color w:val="222222"/>
        </w:rPr>
      </w:pPr>
      <w:r w:rsidRPr="00D65377">
        <w:rPr>
          <w:color w:val="222222"/>
        </w:rPr>
        <w:lastRenderedPageBreak/>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установить и упрочить доверительные отношения с обучающимися класса, стать для них значимым взрослым, задающим образцы поведения в обществе.</w:t>
      </w:r>
    </w:p>
    <w:p w:rsidR="00360AB6" w:rsidRPr="00D65377" w:rsidRDefault="00360AB6" w:rsidP="0016165E">
      <w:pPr>
        <w:numPr>
          <w:ilvl w:val="0"/>
          <w:numId w:val="47"/>
        </w:numPr>
        <w:tabs>
          <w:tab w:val="left" w:pos="993"/>
        </w:tabs>
        <w:ind w:left="0" w:firstLine="709"/>
        <w:jc w:val="both"/>
        <w:rPr>
          <w:color w:val="222222"/>
        </w:rPr>
      </w:pPr>
      <w:r w:rsidRPr="00D65377">
        <w:rPr>
          <w:color w:val="222222"/>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360AB6" w:rsidRPr="00D65377" w:rsidRDefault="00360AB6" w:rsidP="0016165E">
      <w:pPr>
        <w:numPr>
          <w:ilvl w:val="0"/>
          <w:numId w:val="47"/>
        </w:numPr>
        <w:tabs>
          <w:tab w:val="left" w:pos="993"/>
        </w:tabs>
        <w:ind w:left="0" w:firstLine="709"/>
        <w:jc w:val="both"/>
        <w:rPr>
          <w:color w:val="222222"/>
        </w:rPr>
      </w:pPr>
      <w:r w:rsidRPr="00D65377">
        <w:rPr>
          <w:color w:val="222222"/>
        </w:rPr>
        <w:t>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360AB6" w:rsidRPr="00D65377" w:rsidRDefault="00360AB6" w:rsidP="0016165E">
      <w:pPr>
        <w:numPr>
          <w:ilvl w:val="0"/>
          <w:numId w:val="47"/>
        </w:numPr>
        <w:tabs>
          <w:tab w:val="left" w:pos="993"/>
        </w:tabs>
        <w:ind w:left="0" w:firstLine="709"/>
        <w:jc w:val="both"/>
        <w:rPr>
          <w:color w:val="222222"/>
        </w:rPr>
      </w:pPr>
      <w:r w:rsidRPr="00D65377">
        <w:rPr>
          <w:color w:val="222222"/>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360AB6" w:rsidRPr="00D65377" w:rsidRDefault="00360AB6" w:rsidP="00360AB6">
      <w:pPr>
        <w:ind w:firstLine="709"/>
        <w:jc w:val="both"/>
        <w:rPr>
          <w:b/>
          <w:bCs/>
          <w:color w:val="222222"/>
        </w:rPr>
      </w:pPr>
    </w:p>
    <w:p w:rsidR="00360AB6" w:rsidRPr="00D65377" w:rsidRDefault="00360AB6" w:rsidP="00360AB6">
      <w:pPr>
        <w:ind w:firstLine="709"/>
        <w:jc w:val="both"/>
        <w:rPr>
          <w:color w:val="222222"/>
        </w:rPr>
      </w:pPr>
      <w:r w:rsidRPr="00D65377">
        <w:rPr>
          <w:b/>
          <w:bCs/>
          <w:color w:val="222222"/>
        </w:rPr>
        <w:t>Индивидуальная работа с обучающимися:</w:t>
      </w:r>
    </w:p>
    <w:p w:rsidR="00360AB6" w:rsidRPr="00D65377" w:rsidRDefault="00360AB6" w:rsidP="0016165E">
      <w:pPr>
        <w:numPr>
          <w:ilvl w:val="0"/>
          <w:numId w:val="48"/>
        </w:numPr>
        <w:tabs>
          <w:tab w:val="left" w:pos="993"/>
        </w:tabs>
        <w:ind w:left="0" w:firstLine="709"/>
        <w:jc w:val="both"/>
        <w:rPr>
          <w:color w:val="222222"/>
        </w:rPr>
      </w:pPr>
      <w:r w:rsidRPr="00D65377">
        <w:rPr>
          <w:color w:val="222222"/>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360AB6" w:rsidRPr="00D65377" w:rsidRDefault="00360AB6" w:rsidP="0016165E">
      <w:pPr>
        <w:numPr>
          <w:ilvl w:val="0"/>
          <w:numId w:val="48"/>
        </w:numPr>
        <w:tabs>
          <w:tab w:val="left" w:pos="993"/>
        </w:tabs>
        <w:ind w:left="0" w:firstLine="709"/>
        <w:jc w:val="both"/>
        <w:rPr>
          <w:color w:val="222222"/>
        </w:rPr>
      </w:pPr>
      <w:r w:rsidRPr="00D65377">
        <w:rPr>
          <w:color w:val="222222"/>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360AB6" w:rsidRPr="00D65377" w:rsidRDefault="00360AB6" w:rsidP="0016165E">
      <w:pPr>
        <w:numPr>
          <w:ilvl w:val="0"/>
          <w:numId w:val="48"/>
        </w:numPr>
        <w:tabs>
          <w:tab w:val="left" w:pos="993"/>
        </w:tabs>
        <w:ind w:left="0" w:firstLine="709"/>
        <w:jc w:val="both"/>
        <w:rPr>
          <w:color w:val="222222"/>
        </w:rPr>
      </w:pPr>
      <w:r w:rsidRPr="00D65377">
        <w:rPr>
          <w:color w:val="222222"/>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60AB6" w:rsidRPr="00D65377" w:rsidRDefault="00360AB6" w:rsidP="0016165E">
      <w:pPr>
        <w:numPr>
          <w:ilvl w:val="0"/>
          <w:numId w:val="48"/>
        </w:numPr>
        <w:tabs>
          <w:tab w:val="left" w:pos="993"/>
        </w:tabs>
        <w:ind w:left="0" w:firstLine="709"/>
        <w:jc w:val="both"/>
        <w:rPr>
          <w:color w:val="222222"/>
        </w:rPr>
      </w:pPr>
      <w:r w:rsidRPr="00D65377">
        <w:t xml:space="preserve">Коррекция поведения обучающегося через частные беседы с ним, </w:t>
      </w:r>
      <w:r w:rsidRPr="00D65377">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60AB6" w:rsidRPr="00D65377" w:rsidRDefault="00360AB6" w:rsidP="00360AB6">
      <w:pPr>
        <w:ind w:firstLine="709"/>
        <w:jc w:val="both"/>
        <w:rPr>
          <w:b/>
          <w:bCs/>
          <w:color w:val="222222"/>
        </w:rPr>
      </w:pPr>
    </w:p>
    <w:p w:rsidR="00360AB6" w:rsidRPr="00D65377" w:rsidRDefault="00360AB6" w:rsidP="00360AB6">
      <w:pPr>
        <w:ind w:firstLine="709"/>
        <w:jc w:val="both"/>
        <w:rPr>
          <w:color w:val="222222"/>
        </w:rPr>
      </w:pPr>
      <w:r w:rsidRPr="00D65377">
        <w:rPr>
          <w:b/>
          <w:bCs/>
          <w:color w:val="222222"/>
        </w:rPr>
        <w:t>Работа с учителями-предметниками в классе:</w:t>
      </w:r>
    </w:p>
    <w:p w:rsidR="00360AB6" w:rsidRPr="00D65377" w:rsidRDefault="00360AB6" w:rsidP="0016165E">
      <w:pPr>
        <w:numPr>
          <w:ilvl w:val="0"/>
          <w:numId w:val="49"/>
        </w:numPr>
        <w:tabs>
          <w:tab w:val="left" w:pos="993"/>
        </w:tabs>
        <w:ind w:left="0" w:firstLine="709"/>
        <w:jc w:val="both"/>
        <w:rPr>
          <w:color w:val="222222"/>
        </w:rPr>
      </w:pPr>
      <w:r w:rsidRPr="00D65377">
        <w:rPr>
          <w:color w:val="222222"/>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360AB6" w:rsidRPr="00D65377" w:rsidRDefault="00360AB6" w:rsidP="0016165E">
      <w:pPr>
        <w:numPr>
          <w:ilvl w:val="0"/>
          <w:numId w:val="49"/>
        </w:numPr>
        <w:tabs>
          <w:tab w:val="left" w:pos="993"/>
        </w:tabs>
        <w:ind w:left="0" w:firstLine="709"/>
        <w:jc w:val="both"/>
        <w:rPr>
          <w:color w:val="222222"/>
        </w:rPr>
      </w:pPr>
      <w:r w:rsidRPr="00D65377">
        <w:rPr>
          <w:color w:val="222222"/>
        </w:rPr>
        <w:t>Проведение мини-педсоветов, направленных на решение конкретных проблем класса и интеграцию воспитательных влияний на обучающихся.</w:t>
      </w:r>
    </w:p>
    <w:p w:rsidR="00360AB6" w:rsidRPr="00D65377" w:rsidRDefault="00360AB6" w:rsidP="0016165E">
      <w:pPr>
        <w:numPr>
          <w:ilvl w:val="0"/>
          <w:numId w:val="49"/>
        </w:numPr>
        <w:tabs>
          <w:tab w:val="left" w:pos="993"/>
        </w:tabs>
        <w:ind w:left="0" w:firstLine="709"/>
        <w:jc w:val="both"/>
        <w:rPr>
          <w:color w:val="222222"/>
        </w:rPr>
      </w:pPr>
      <w:r w:rsidRPr="00D65377">
        <w:rPr>
          <w:color w:val="222222"/>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360AB6" w:rsidRPr="00D65377" w:rsidRDefault="00360AB6" w:rsidP="0016165E">
      <w:pPr>
        <w:numPr>
          <w:ilvl w:val="0"/>
          <w:numId w:val="49"/>
        </w:numPr>
        <w:tabs>
          <w:tab w:val="left" w:pos="993"/>
        </w:tabs>
        <w:ind w:left="0" w:firstLine="709"/>
        <w:jc w:val="both"/>
        <w:rPr>
          <w:color w:val="222222"/>
        </w:rPr>
      </w:pPr>
      <w:r w:rsidRPr="00D65377">
        <w:rPr>
          <w:color w:val="222222"/>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360AB6" w:rsidRPr="00D65377" w:rsidRDefault="00360AB6" w:rsidP="00360AB6">
      <w:pPr>
        <w:ind w:firstLine="709"/>
        <w:jc w:val="both"/>
        <w:rPr>
          <w:b/>
          <w:bCs/>
          <w:color w:val="222222"/>
        </w:rPr>
      </w:pPr>
    </w:p>
    <w:p w:rsidR="00360AB6" w:rsidRPr="00D65377" w:rsidRDefault="00360AB6" w:rsidP="00360AB6">
      <w:pPr>
        <w:ind w:firstLine="709"/>
        <w:jc w:val="both"/>
        <w:rPr>
          <w:color w:val="222222"/>
        </w:rPr>
      </w:pPr>
      <w:r w:rsidRPr="00D65377">
        <w:rPr>
          <w:b/>
          <w:bCs/>
          <w:color w:val="222222"/>
        </w:rPr>
        <w:t>Работа с родителями обучающихся или их законными представителями:</w:t>
      </w:r>
    </w:p>
    <w:p w:rsidR="00360AB6" w:rsidRPr="00D65377" w:rsidRDefault="00360AB6" w:rsidP="0016165E">
      <w:pPr>
        <w:numPr>
          <w:ilvl w:val="0"/>
          <w:numId w:val="50"/>
        </w:numPr>
        <w:tabs>
          <w:tab w:val="left" w:pos="993"/>
        </w:tabs>
        <w:ind w:left="0" w:firstLine="709"/>
        <w:jc w:val="both"/>
        <w:rPr>
          <w:color w:val="222222"/>
        </w:rPr>
      </w:pPr>
      <w:r w:rsidRPr="00D65377">
        <w:rPr>
          <w:color w:val="222222"/>
        </w:rPr>
        <w:t>Регулярное информирование родителей о школьных успехах и проблемах их обучающихся, о жизни класса в целом.</w:t>
      </w:r>
    </w:p>
    <w:p w:rsidR="00360AB6" w:rsidRPr="00D65377" w:rsidRDefault="00360AB6" w:rsidP="0016165E">
      <w:pPr>
        <w:numPr>
          <w:ilvl w:val="0"/>
          <w:numId w:val="50"/>
        </w:numPr>
        <w:tabs>
          <w:tab w:val="left" w:pos="993"/>
        </w:tabs>
        <w:ind w:left="0" w:firstLine="709"/>
        <w:jc w:val="both"/>
        <w:rPr>
          <w:color w:val="222222"/>
        </w:rPr>
      </w:pPr>
      <w:r w:rsidRPr="00D65377">
        <w:rPr>
          <w:color w:val="222222"/>
        </w:rPr>
        <w:t>Помощь родителям обучающихся или их законным представителямврегулировании отношений между ними, администрацией школы и учителями-предметниками.</w:t>
      </w:r>
    </w:p>
    <w:p w:rsidR="00360AB6" w:rsidRPr="00D65377" w:rsidRDefault="00360AB6" w:rsidP="0016165E">
      <w:pPr>
        <w:numPr>
          <w:ilvl w:val="0"/>
          <w:numId w:val="50"/>
        </w:numPr>
        <w:tabs>
          <w:tab w:val="left" w:pos="993"/>
        </w:tabs>
        <w:ind w:left="0" w:firstLine="709"/>
        <w:jc w:val="both"/>
        <w:rPr>
          <w:color w:val="222222"/>
        </w:rPr>
      </w:pPr>
      <w:r w:rsidRPr="00D65377">
        <w:rPr>
          <w:color w:val="222222"/>
        </w:rPr>
        <w:t>Организация родительских собраний, происходящих в режиме обсуждения наиболее острых проблем обучения и воспитания обучающихся.</w:t>
      </w:r>
    </w:p>
    <w:p w:rsidR="00360AB6" w:rsidRPr="00D65377" w:rsidRDefault="00360AB6" w:rsidP="0016165E">
      <w:pPr>
        <w:numPr>
          <w:ilvl w:val="0"/>
          <w:numId w:val="50"/>
        </w:numPr>
        <w:tabs>
          <w:tab w:val="left" w:pos="993"/>
        </w:tabs>
        <w:ind w:left="0" w:firstLine="709"/>
        <w:jc w:val="both"/>
        <w:rPr>
          <w:color w:val="222222"/>
        </w:rPr>
      </w:pPr>
      <w:r w:rsidRPr="00D65377">
        <w:rPr>
          <w:color w:val="222222"/>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360AB6" w:rsidRPr="00D65377" w:rsidRDefault="00360AB6" w:rsidP="0016165E">
      <w:pPr>
        <w:numPr>
          <w:ilvl w:val="0"/>
          <w:numId w:val="50"/>
        </w:numPr>
        <w:tabs>
          <w:tab w:val="left" w:pos="993"/>
        </w:tabs>
        <w:ind w:left="0" w:firstLine="709"/>
        <w:jc w:val="both"/>
        <w:rPr>
          <w:color w:val="222222"/>
        </w:rPr>
      </w:pPr>
      <w:r w:rsidRPr="00D65377">
        <w:rPr>
          <w:color w:val="222222"/>
        </w:rPr>
        <w:t>Привлечение членов семей обучающихся к организации и проведению дел класса.</w:t>
      </w:r>
    </w:p>
    <w:p w:rsidR="00360AB6" w:rsidRPr="00D65377" w:rsidRDefault="00360AB6" w:rsidP="0016165E">
      <w:pPr>
        <w:numPr>
          <w:ilvl w:val="0"/>
          <w:numId w:val="50"/>
        </w:numPr>
        <w:tabs>
          <w:tab w:val="left" w:pos="993"/>
        </w:tabs>
        <w:ind w:left="0" w:firstLine="709"/>
        <w:jc w:val="both"/>
        <w:rPr>
          <w:color w:val="222222"/>
        </w:rPr>
      </w:pPr>
      <w:r w:rsidRPr="00D65377">
        <w:rPr>
          <w:color w:val="222222"/>
        </w:rPr>
        <w:t>Организация на базе класса семейных праздников, конкурсов, соревнований, направленных на сплочение семьи и школы.</w:t>
      </w:r>
    </w:p>
    <w:p w:rsidR="00360AB6" w:rsidRPr="00D65377" w:rsidRDefault="00360AB6" w:rsidP="00360AB6">
      <w:pPr>
        <w:tabs>
          <w:tab w:val="left" w:pos="851"/>
        </w:tabs>
        <w:ind w:firstLine="709"/>
        <w:jc w:val="center"/>
        <w:rPr>
          <w:b/>
          <w:bCs/>
          <w:color w:val="222222"/>
        </w:rPr>
      </w:pPr>
    </w:p>
    <w:p w:rsidR="00360AB6" w:rsidRPr="00D65377" w:rsidRDefault="00360AB6" w:rsidP="00360AB6">
      <w:pPr>
        <w:tabs>
          <w:tab w:val="left" w:pos="851"/>
        </w:tabs>
        <w:ind w:firstLine="709"/>
        <w:jc w:val="center"/>
        <w:rPr>
          <w:b/>
          <w:bCs/>
          <w:color w:val="222222"/>
        </w:rPr>
      </w:pPr>
    </w:p>
    <w:p w:rsidR="00360AB6" w:rsidRPr="00360AB6" w:rsidRDefault="00360AB6" w:rsidP="00360AB6">
      <w:pPr>
        <w:tabs>
          <w:tab w:val="left" w:pos="851"/>
        </w:tabs>
        <w:ind w:firstLine="709"/>
        <w:jc w:val="center"/>
        <w:rPr>
          <w:b/>
          <w:bCs/>
          <w:color w:val="222222"/>
        </w:rPr>
      </w:pPr>
      <w:r w:rsidRPr="00D65377">
        <w:rPr>
          <w:b/>
          <w:bCs/>
          <w:color w:val="222222"/>
        </w:rPr>
        <w:t>3.2. Модуль «Школьный урок»</w:t>
      </w:r>
    </w:p>
    <w:p w:rsidR="00360AB6" w:rsidRPr="00D65377" w:rsidRDefault="00360AB6" w:rsidP="00360AB6">
      <w:pPr>
        <w:tabs>
          <w:tab w:val="left" w:pos="851"/>
        </w:tabs>
        <w:ind w:firstLine="709"/>
        <w:jc w:val="both"/>
        <w:rPr>
          <w:color w:val="222222"/>
        </w:rPr>
      </w:pPr>
      <w:r w:rsidRPr="00D65377">
        <w:rPr>
          <w:color w:val="222222"/>
        </w:rPr>
        <w:t>Реализация педагогами воспитательного потенциала урока предполагает следующее:</w:t>
      </w:r>
    </w:p>
    <w:p w:rsidR="00360AB6" w:rsidRPr="00D65377" w:rsidRDefault="00360AB6" w:rsidP="0016165E">
      <w:pPr>
        <w:numPr>
          <w:ilvl w:val="0"/>
          <w:numId w:val="51"/>
        </w:numPr>
        <w:tabs>
          <w:tab w:val="left" w:pos="851"/>
        </w:tabs>
        <w:ind w:left="0" w:firstLine="709"/>
        <w:jc w:val="both"/>
        <w:rPr>
          <w:color w:val="222222"/>
        </w:rPr>
      </w:pPr>
      <w:r w:rsidRPr="00D65377">
        <w:rPr>
          <w:color w:val="222222"/>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360AB6" w:rsidRPr="00D65377" w:rsidRDefault="00360AB6" w:rsidP="0016165E">
      <w:pPr>
        <w:numPr>
          <w:ilvl w:val="0"/>
          <w:numId w:val="51"/>
        </w:numPr>
        <w:tabs>
          <w:tab w:val="left" w:pos="851"/>
        </w:tabs>
        <w:ind w:left="0" w:firstLine="709"/>
        <w:jc w:val="both"/>
        <w:rPr>
          <w:color w:val="222222"/>
        </w:rPr>
      </w:pPr>
      <w:r w:rsidRPr="00D65377">
        <w:rPr>
          <w:color w:val="222222"/>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60AB6" w:rsidRPr="00D65377" w:rsidRDefault="00360AB6" w:rsidP="0016165E">
      <w:pPr>
        <w:numPr>
          <w:ilvl w:val="0"/>
          <w:numId w:val="51"/>
        </w:numPr>
        <w:tabs>
          <w:tab w:val="left" w:pos="851"/>
        </w:tabs>
        <w:ind w:left="0" w:firstLine="709"/>
        <w:jc w:val="both"/>
        <w:rPr>
          <w:color w:val="222222"/>
        </w:rPr>
      </w:pPr>
      <w:r w:rsidRPr="00D65377">
        <w:rPr>
          <w:color w:val="222222"/>
        </w:rPr>
        <w:t>привлечение внимания обучающихся к ценностному аспекту изучаемыхна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360AB6" w:rsidRPr="00D65377" w:rsidRDefault="00360AB6" w:rsidP="0016165E">
      <w:pPr>
        <w:numPr>
          <w:ilvl w:val="0"/>
          <w:numId w:val="51"/>
        </w:numPr>
        <w:tabs>
          <w:tab w:val="left" w:pos="851"/>
        </w:tabs>
        <w:ind w:left="0" w:firstLine="709"/>
        <w:jc w:val="both"/>
        <w:rPr>
          <w:color w:val="222222"/>
        </w:rPr>
      </w:pPr>
      <w:r w:rsidRPr="00D65377">
        <w:rPr>
          <w:color w:val="222222"/>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60AB6" w:rsidRPr="00D65377" w:rsidRDefault="00360AB6" w:rsidP="0016165E">
      <w:pPr>
        <w:numPr>
          <w:ilvl w:val="0"/>
          <w:numId w:val="51"/>
        </w:numPr>
        <w:tabs>
          <w:tab w:val="left" w:pos="851"/>
        </w:tabs>
        <w:ind w:left="0" w:firstLine="709"/>
        <w:jc w:val="both"/>
        <w:rPr>
          <w:color w:val="222222"/>
        </w:rPr>
      </w:pPr>
      <w:r w:rsidRPr="00D65377">
        <w:rPr>
          <w:color w:val="222222"/>
        </w:rPr>
        <w:t>применение на уроке интерактивных форм работы с обучающимися;</w:t>
      </w:r>
    </w:p>
    <w:p w:rsidR="00360AB6" w:rsidRPr="00D65377" w:rsidRDefault="00360AB6" w:rsidP="0016165E">
      <w:pPr>
        <w:numPr>
          <w:ilvl w:val="0"/>
          <w:numId w:val="51"/>
        </w:numPr>
        <w:tabs>
          <w:tab w:val="left" w:pos="851"/>
        </w:tabs>
        <w:ind w:left="0" w:firstLine="709"/>
        <w:jc w:val="both"/>
        <w:rPr>
          <w:color w:val="222222"/>
        </w:rPr>
      </w:pPr>
      <w:r w:rsidRPr="00D65377">
        <w:rPr>
          <w:color w:val="222222"/>
        </w:rPr>
        <w:t>включение в урок игровых процедур, которые помогают поддержать мотивацию обучающихсяк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60AB6" w:rsidRPr="00D65377" w:rsidRDefault="00360AB6" w:rsidP="0016165E">
      <w:pPr>
        <w:numPr>
          <w:ilvl w:val="0"/>
          <w:numId w:val="51"/>
        </w:numPr>
        <w:tabs>
          <w:tab w:val="left" w:pos="851"/>
        </w:tabs>
        <w:ind w:left="0" w:firstLine="709"/>
        <w:jc w:val="both"/>
        <w:rPr>
          <w:color w:val="222222"/>
        </w:rPr>
      </w:pPr>
      <w:r w:rsidRPr="00D65377">
        <w:rPr>
          <w:color w:val="222222"/>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360AB6" w:rsidRPr="00D65377" w:rsidRDefault="00360AB6" w:rsidP="0016165E">
      <w:pPr>
        <w:numPr>
          <w:ilvl w:val="0"/>
          <w:numId w:val="51"/>
        </w:numPr>
        <w:tabs>
          <w:tab w:val="left" w:pos="851"/>
        </w:tabs>
        <w:ind w:left="0" w:firstLine="709"/>
        <w:jc w:val="both"/>
        <w:rPr>
          <w:color w:val="222222"/>
        </w:rPr>
      </w:pPr>
      <w:r w:rsidRPr="00D65377">
        <w:rPr>
          <w:color w:val="222222"/>
        </w:rPr>
        <w:t>инициирование и поддержка исследовательской деятельности обучающихся.</w:t>
      </w:r>
    </w:p>
    <w:p w:rsidR="00360AB6" w:rsidRPr="00D65377" w:rsidRDefault="00360AB6" w:rsidP="00360AB6">
      <w:pPr>
        <w:tabs>
          <w:tab w:val="left" w:pos="851"/>
        </w:tabs>
        <w:ind w:left="709"/>
        <w:jc w:val="both"/>
        <w:rPr>
          <w:color w:val="222222"/>
        </w:rPr>
      </w:pPr>
    </w:p>
    <w:p w:rsidR="00360AB6" w:rsidRPr="00360AB6" w:rsidRDefault="00360AB6" w:rsidP="00360AB6">
      <w:pPr>
        <w:ind w:firstLine="709"/>
        <w:jc w:val="center"/>
        <w:rPr>
          <w:b/>
          <w:bCs/>
          <w:color w:val="222222"/>
        </w:rPr>
      </w:pPr>
      <w:r w:rsidRPr="00D65377">
        <w:rPr>
          <w:b/>
          <w:bCs/>
          <w:color w:val="222222"/>
        </w:rPr>
        <w:t>3.3. Модуль «Курсы внеурочной деятельности»</w:t>
      </w:r>
    </w:p>
    <w:p w:rsidR="00360AB6" w:rsidRPr="00D65377" w:rsidRDefault="00360AB6" w:rsidP="00360AB6">
      <w:pPr>
        <w:ind w:firstLine="709"/>
        <w:jc w:val="both"/>
        <w:rPr>
          <w:color w:val="222222"/>
        </w:rPr>
      </w:pPr>
      <w:r w:rsidRPr="00D65377">
        <w:rPr>
          <w:color w:val="222222"/>
        </w:rPr>
        <w:t>Воспитание на занятиях школьных курсов внеурочной деятельности осуществляется преимущественно через:</w:t>
      </w:r>
    </w:p>
    <w:p w:rsidR="00360AB6" w:rsidRPr="00D65377" w:rsidRDefault="00360AB6" w:rsidP="0016165E">
      <w:pPr>
        <w:numPr>
          <w:ilvl w:val="0"/>
          <w:numId w:val="52"/>
        </w:numPr>
        <w:tabs>
          <w:tab w:val="left" w:pos="993"/>
        </w:tabs>
        <w:ind w:left="0" w:firstLine="709"/>
        <w:jc w:val="both"/>
        <w:rPr>
          <w:color w:val="222222"/>
        </w:rPr>
      </w:pPr>
      <w:r w:rsidRPr="00D65377">
        <w:rPr>
          <w:color w:val="222222"/>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60AB6" w:rsidRPr="00D65377" w:rsidRDefault="00360AB6" w:rsidP="0016165E">
      <w:pPr>
        <w:numPr>
          <w:ilvl w:val="0"/>
          <w:numId w:val="52"/>
        </w:numPr>
        <w:tabs>
          <w:tab w:val="left" w:pos="993"/>
        </w:tabs>
        <w:ind w:left="0" w:firstLine="709"/>
        <w:jc w:val="both"/>
        <w:rPr>
          <w:color w:val="222222"/>
        </w:rPr>
      </w:pPr>
      <w:r w:rsidRPr="00D65377">
        <w:rPr>
          <w:color w:val="222222"/>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другк другу;</w:t>
      </w:r>
    </w:p>
    <w:p w:rsidR="00360AB6" w:rsidRPr="00D65377" w:rsidRDefault="00360AB6" w:rsidP="0016165E">
      <w:pPr>
        <w:numPr>
          <w:ilvl w:val="0"/>
          <w:numId w:val="52"/>
        </w:numPr>
        <w:tabs>
          <w:tab w:val="left" w:pos="993"/>
        </w:tabs>
        <w:ind w:left="0" w:firstLine="709"/>
        <w:jc w:val="both"/>
        <w:rPr>
          <w:color w:val="222222"/>
        </w:rPr>
      </w:pPr>
      <w:r w:rsidRPr="00D65377">
        <w:rPr>
          <w:color w:val="222222"/>
        </w:rPr>
        <w:t>создание в детских объединениях традиций, задающих их членам определенные социально значимые формы поведения;</w:t>
      </w:r>
    </w:p>
    <w:p w:rsidR="00360AB6" w:rsidRPr="00D65377" w:rsidRDefault="00360AB6" w:rsidP="0016165E">
      <w:pPr>
        <w:numPr>
          <w:ilvl w:val="0"/>
          <w:numId w:val="52"/>
        </w:numPr>
        <w:tabs>
          <w:tab w:val="left" w:pos="993"/>
        </w:tabs>
        <w:ind w:left="0" w:firstLine="709"/>
        <w:jc w:val="both"/>
        <w:rPr>
          <w:color w:val="222222"/>
        </w:rPr>
      </w:pPr>
      <w:r w:rsidRPr="00D65377">
        <w:rPr>
          <w:color w:val="222222"/>
        </w:rPr>
        <w:lastRenderedPageBreak/>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360AB6" w:rsidRPr="00D65377" w:rsidRDefault="00360AB6" w:rsidP="0016165E">
      <w:pPr>
        <w:numPr>
          <w:ilvl w:val="0"/>
          <w:numId w:val="52"/>
        </w:numPr>
        <w:tabs>
          <w:tab w:val="left" w:pos="993"/>
        </w:tabs>
        <w:ind w:left="0" w:firstLine="709"/>
        <w:jc w:val="both"/>
        <w:rPr>
          <w:color w:val="222222"/>
        </w:rPr>
      </w:pPr>
      <w:r w:rsidRPr="00D65377">
        <w:rPr>
          <w:color w:val="222222"/>
        </w:rPr>
        <w:t>поощрение педагогическими работниками детских инициатив и детского самоуправления.</w:t>
      </w:r>
    </w:p>
    <w:p w:rsidR="00360AB6" w:rsidRPr="00D65377" w:rsidRDefault="00360AB6" w:rsidP="00360AB6">
      <w:pPr>
        <w:ind w:firstLine="709"/>
        <w:jc w:val="both"/>
        <w:rPr>
          <w:color w:val="222222"/>
        </w:rPr>
      </w:pPr>
      <w:r w:rsidRPr="00D65377">
        <w:rPr>
          <w:color w:val="222222"/>
        </w:rPr>
        <w:t>Реализация воспитательного потенциала курсов внеурочной деятельности происходит в рамках выбранных обучающимися направлений.</w:t>
      </w:r>
    </w:p>
    <w:p w:rsidR="00360AB6" w:rsidRPr="00D65377" w:rsidRDefault="00360AB6" w:rsidP="00360AB6">
      <w:pPr>
        <w:ind w:firstLine="709"/>
        <w:jc w:val="both"/>
        <w:rPr>
          <w:color w:val="222222"/>
        </w:rPr>
      </w:pPr>
    </w:p>
    <w:p w:rsidR="00360AB6" w:rsidRPr="00D65377" w:rsidRDefault="00360AB6" w:rsidP="00360AB6">
      <w:pPr>
        <w:ind w:firstLine="709"/>
        <w:jc w:val="center"/>
        <w:rPr>
          <w:b/>
          <w:bCs/>
          <w:color w:val="222222"/>
        </w:rPr>
      </w:pPr>
      <w:r w:rsidRPr="00D65377">
        <w:rPr>
          <w:b/>
          <w:bCs/>
          <w:color w:val="222222"/>
        </w:rPr>
        <w:t>3.4. Модуль «Работа с родителями»</w:t>
      </w:r>
    </w:p>
    <w:p w:rsidR="00360AB6" w:rsidRPr="00D65377" w:rsidRDefault="00360AB6" w:rsidP="00360AB6">
      <w:pPr>
        <w:tabs>
          <w:tab w:val="left" w:pos="851"/>
        </w:tabs>
        <w:ind w:firstLine="709"/>
        <w:rPr>
          <w:rStyle w:val="CharAttribute502"/>
          <w:rFonts w:eastAsiaTheme="minorHAnsi"/>
          <w:i w:val="0"/>
          <w:sz w:val="24"/>
        </w:rPr>
      </w:pPr>
      <w:r w:rsidRPr="00D65377">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360AB6" w:rsidRPr="00D65377" w:rsidRDefault="00360AB6" w:rsidP="00360AB6">
      <w:pPr>
        <w:pStyle w:val="ParaAttribute38"/>
        <w:ind w:right="0" w:firstLine="709"/>
        <w:rPr>
          <w:rStyle w:val="CharAttribute502"/>
          <w:rFonts w:eastAsia="№Е"/>
          <w:b/>
          <w:sz w:val="24"/>
          <w:szCs w:val="24"/>
        </w:rPr>
      </w:pPr>
      <w:r w:rsidRPr="00D65377">
        <w:rPr>
          <w:rStyle w:val="CharAttribute502"/>
          <w:rFonts w:eastAsia="№Е"/>
          <w:sz w:val="24"/>
          <w:szCs w:val="24"/>
        </w:rPr>
        <w:t xml:space="preserve">На групповом уровне: </w:t>
      </w:r>
    </w:p>
    <w:p w:rsidR="00360AB6" w:rsidRPr="00D65377" w:rsidRDefault="00360AB6" w:rsidP="0016165E">
      <w:pPr>
        <w:pStyle w:val="ParaAttribute38"/>
        <w:numPr>
          <w:ilvl w:val="0"/>
          <w:numId w:val="53"/>
        </w:numPr>
        <w:ind w:left="284" w:right="0" w:hanging="284"/>
        <w:rPr>
          <w:sz w:val="24"/>
          <w:szCs w:val="24"/>
        </w:rPr>
      </w:pPr>
      <w:r w:rsidRPr="00D65377">
        <w:rPr>
          <w:sz w:val="24"/>
          <w:szCs w:val="24"/>
        </w:rPr>
        <w:t>Общешкольный родительский комитет;</w:t>
      </w:r>
    </w:p>
    <w:p w:rsidR="00360AB6" w:rsidRPr="00D65377" w:rsidRDefault="00360AB6" w:rsidP="0016165E">
      <w:pPr>
        <w:pStyle w:val="ParaAttribute38"/>
        <w:numPr>
          <w:ilvl w:val="0"/>
          <w:numId w:val="53"/>
        </w:numPr>
        <w:ind w:left="284" w:right="0" w:hanging="284"/>
        <w:rPr>
          <w:sz w:val="24"/>
          <w:szCs w:val="24"/>
        </w:rPr>
      </w:pPr>
      <w:r w:rsidRPr="00D65377">
        <w:rPr>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360AB6" w:rsidRPr="00D65377" w:rsidRDefault="00360AB6" w:rsidP="0016165E">
      <w:pPr>
        <w:pStyle w:val="ParaAttribute38"/>
        <w:numPr>
          <w:ilvl w:val="0"/>
          <w:numId w:val="53"/>
        </w:numPr>
        <w:ind w:left="284" w:right="0" w:hanging="284"/>
        <w:rPr>
          <w:sz w:val="24"/>
          <w:szCs w:val="24"/>
        </w:rPr>
      </w:pPr>
      <w:r w:rsidRPr="00D65377">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360AB6" w:rsidRPr="00D65377" w:rsidRDefault="00360AB6" w:rsidP="0016165E">
      <w:pPr>
        <w:pStyle w:val="ParaAttribute38"/>
        <w:numPr>
          <w:ilvl w:val="0"/>
          <w:numId w:val="53"/>
        </w:numPr>
        <w:ind w:left="284" w:right="0" w:hanging="284"/>
        <w:rPr>
          <w:sz w:val="24"/>
          <w:szCs w:val="24"/>
        </w:rPr>
      </w:pPr>
      <w:r w:rsidRPr="00D65377">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360AB6" w:rsidRPr="00D65377" w:rsidRDefault="00360AB6" w:rsidP="00360AB6">
      <w:pPr>
        <w:pStyle w:val="afff"/>
        <w:shd w:val="clear" w:color="auto" w:fill="FFFFFF"/>
        <w:tabs>
          <w:tab w:val="left" w:pos="993"/>
          <w:tab w:val="left" w:pos="1310"/>
        </w:tabs>
        <w:spacing w:after="0" w:line="240" w:lineRule="auto"/>
        <w:ind w:left="0" w:right="-1" w:firstLine="709"/>
        <w:rPr>
          <w:rFonts w:ascii="Times New Roman" w:hAnsi="Times New Roman"/>
          <w:b/>
          <w:i/>
          <w:sz w:val="24"/>
          <w:szCs w:val="24"/>
        </w:rPr>
      </w:pPr>
      <w:r w:rsidRPr="00D65377">
        <w:rPr>
          <w:rFonts w:ascii="Times New Roman" w:hAnsi="Times New Roman"/>
          <w:b/>
          <w:i/>
          <w:sz w:val="24"/>
          <w:szCs w:val="24"/>
        </w:rPr>
        <w:t>На индивидуальном уровне:</w:t>
      </w:r>
    </w:p>
    <w:p w:rsidR="00360AB6" w:rsidRPr="00D65377" w:rsidRDefault="00360AB6" w:rsidP="0016165E">
      <w:pPr>
        <w:pStyle w:val="afff"/>
        <w:numPr>
          <w:ilvl w:val="0"/>
          <w:numId w:val="54"/>
        </w:numPr>
        <w:tabs>
          <w:tab w:val="left" w:pos="284"/>
        </w:tabs>
        <w:spacing w:after="0" w:line="240" w:lineRule="auto"/>
        <w:ind w:left="284" w:hanging="284"/>
        <w:jc w:val="both"/>
        <w:rPr>
          <w:rFonts w:ascii="Times New Roman" w:hAnsi="Times New Roman"/>
          <w:sz w:val="24"/>
          <w:szCs w:val="24"/>
        </w:rPr>
      </w:pPr>
      <w:r w:rsidRPr="00D65377">
        <w:rPr>
          <w:rFonts w:ascii="Times New Roman" w:hAnsi="Times New Roman"/>
          <w:sz w:val="24"/>
          <w:szCs w:val="24"/>
        </w:rPr>
        <w:t>работа специалистов по запросу родителей для решения острых конфликтных ситуаций;</w:t>
      </w:r>
    </w:p>
    <w:p w:rsidR="00360AB6" w:rsidRPr="00D65377" w:rsidRDefault="00360AB6" w:rsidP="0016165E">
      <w:pPr>
        <w:pStyle w:val="afff"/>
        <w:numPr>
          <w:ilvl w:val="0"/>
          <w:numId w:val="54"/>
        </w:numPr>
        <w:tabs>
          <w:tab w:val="left" w:pos="284"/>
        </w:tabs>
        <w:spacing w:after="0" w:line="240" w:lineRule="auto"/>
        <w:ind w:left="284" w:hanging="284"/>
        <w:jc w:val="both"/>
        <w:rPr>
          <w:rFonts w:ascii="Times New Roman" w:hAnsi="Times New Roman"/>
          <w:sz w:val="24"/>
          <w:szCs w:val="24"/>
        </w:rPr>
      </w:pPr>
      <w:r w:rsidRPr="00D65377">
        <w:rPr>
          <w:rFonts w:ascii="Times New Roman" w:hAnsi="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360AB6" w:rsidRPr="00D65377" w:rsidRDefault="00360AB6" w:rsidP="0016165E">
      <w:pPr>
        <w:pStyle w:val="afff"/>
        <w:numPr>
          <w:ilvl w:val="0"/>
          <w:numId w:val="54"/>
        </w:numPr>
        <w:tabs>
          <w:tab w:val="left" w:pos="284"/>
        </w:tabs>
        <w:spacing w:after="0" w:line="240" w:lineRule="auto"/>
        <w:ind w:left="284" w:hanging="284"/>
        <w:jc w:val="both"/>
        <w:rPr>
          <w:rFonts w:ascii="Times New Roman" w:hAnsi="Times New Roman"/>
          <w:sz w:val="24"/>
          <w:szCs w:val="24"/>
        </w:rPr>
      </w:pPr>
      <w:r w:rsidRPr="00D65377">
        <w:rPr>
          <w:rFonts w:ascii="Times New Roman" w:hAnsi="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360AB6" w:rsidRPr="00D65377" w:rsidRDefault="00360AB6" w:rsidP="0016165E">
      <w:pPr>
        <w:pStyle w:val="afff"/>
        <w:numPr>
          <w:ilvl w:val="0"/>
          <w:numId w:val="54"/>
        </w:numPr>
        <w:tabs>
          <w:tab w:val="left" w:pos="284"/>
        </w:tabs>
        <w:spacing w:after="0" w:line="240" w:lineRule="auto"/>
        <w:ind w:left="284" w:hanging="284"/>
        <w:jc w:val="both"/>
        <w:rPr>
          <w:rFonts w:ascii="Times New Roman" w:hAnsi="Times New Roman"/>
          <w:sz w:val="24"/>
          <w:szCs w:val="24"/>
        </w:rPr>
      </w:pPr>
      <w:r w:rsidRPr="00D65377">
        <w:rPr>
          <w:rFonts w:ascii="Times New Roman" w:hAnsi="Times New Roman"/>
          <w:sz w:val="24"/>
          <w:szCs w:val="24"/>
        </w:rPr>
        <w:t>индивидуальное консультирование c целью координации воспитательных усилий педагогических работников и родителей.</w:t>
      </w:r>
    </w:p>
    <w:p w:rsidR="00360AB6" w:rsidRPr="00D65377" w:rsidRDefault="00360AB6" w:rsidP="00360AB6">
      <w:pPr>
        <w:ind w:firstLine="709"/>
        <w:jc w:val="center"/>
        <w:rPr>
          <w:color w:val="222222"/>
        </w:rPr>
      </w:pPr>
    </w:p>
    <w:p w:rsidR="00360AB6" w:rsidRPr="00D65377" w:rsidRDefault="00360AB6" w:rsidP="00360AB6">
      <w:pPr>
        <w:tabs>
          <w:tab w:val="left" w:pos="851"/>
        </w:tabs>
        <w:ind w:firstLine="709"/>
        <w:jc w:val="center"/>
        <w:rPr>
          <w:color w:val="222222"/>
        </w:rPr>
      </w:pPr>
      <w:r w:rsidRPr="00D65377">
        <w:rPr>
          <w:b/>
          <w:bCs/>
          <w:color w:val="222222"/>
        </w:rPr>
        <w:t>3.5. Модуль «Самоуправление</w:t>
      </w:r>
      <w:r w:rsidRPr="00D65377">
        <w:rPr>
          <w:color w:val="222222"/>
        </w:rPr>
        <w:t>»</w:t>
      </w:r>
    </w:p>
    <w:p w:rsidR="00360AB6" w:rsidRPr="00D65377" w:rsidRDefault="00360AB6" w:rsidP="00360AB6">
      <w:pPr>
        <w:tabs>
          <w:tab w:val="left" w:pos="851"/>
        </w:tabs>
        <w:ind w:firstLine="709"/>
        <w:jc w:val="both"/>
        <w:rPr>
          <w:color w:val="222222"/>
        </w:rPr>
      </w:pPr>
      <w:r w:rsidRPr="00D65377">
        <w:rPr>
          <w:color w:val="222222"/>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Детское самоуправление в школе осуществляется следующим образом:</w:t>
      </w:r>
    </w:p>
    <w:p w:rsidR="00360AB6" w:rsidRPr="00D65377" w:rsidRDefault="00360AB6" w:rsidP="00360AB6">
      <w:pPr>
        <w:tabs>
          <w:tab w:val="left" w:pos="851"/>
        </w:tabs>
        <w:ind w:firstLine="709"/>
        <w:jc w:val="both"/>
        <w:rPr>
          <w:color w:val="222222"/>
        </w:rPr>
      </w:pPr>
      <w:r w:rsidRPr="00D65377">
        <w:rPr>
          <w:b/>
          <w:bCs/>
          <w:color w:val="222222"/>
        </w:rPr>
        <w:t>На уровне школы:</w:t>
      </w:r>
    </w:p>
    <w:p w:rsidR="00360AB6" w:rsidRPr="00D65377" w:rsidRDefault="00360AB6" w:rsidP="0016165E">
      <w:pPr>
        <w:numPr>
          <w:ilvl w:val="0"/>
          <w:numId w:val="55"/>
        </w:numPr>
        <w:tabs>
          <w:tab w:val="left" w:pos="851"/>
        </w:tabs>
        <w:ind w:left="0" w:firstLine="709"/>
        <w:jc w:val="both"/>
        <w:rPr>
          <w:color w:val="222222"/>
        </w:rPr>
      </w:pPr>
      <w:r w:rsidRPr="00D65377">
        <w:rPr>
          <w:color w:val="222222"/>
        </w:rPr>
        <w:t>через деятельность выборного Совета учащихся;</w:t>
      </w:r>
    </w:p>
    <w:p w:rsidR="00360AB6" w:rsidRPr="00D65377" w:rsidRDefault="00360AB6" w:rsidP="0016165E">
      <w:pPr>
        <w:numPr>
          <w:ilvl w:val="0"/>
          <w:numId w:val="55"/>
        </w:numPr>
        <w:tabs>
          <w:tab w:val="left" w:pos="851"/>
        </w:tabs>
        <w:ind w:left="0" w:firstLine="709"/>
        <w:jc w:val="both"/>
        <w:rPr>
          <w:color w:val="222222"/>
        </w:rPr>
      </w:pPr>
      <w:r w:rsidRPr="00D65377">
        <w:rPr>
          <w:color w:val="222222"/>
        </w:rPr>
        <w:t>через деятельность Совета старост;</w:t>
      </w:r>
    </w:p>
    <w:p w:rsidR="00360AB6" w:rsidRPr="00D65377" w:rsidRDefault="00360AB6" w:rsidP="0016165E">
      <w:pPr>
        <w:numPr>
          <w:ilvl w:val="0"/>
          <w:numId w:val="55"/>
        </w:numPr>
        <w:tabs>
          <w:tab w:val="left" w:pos="851"/>
        </w:tabs>
        <w:ind w:left="0" w:firstLine="709"/>
        <w:jc w:val="both"/>
        <w:rPr>
          <w:color w:val="222222"/>
        </w:rPr>
      </w:pPr>
      <w:r w:rsidRPr="00D65377">
        <w:rPr>
          <w:color w:val="222222"/>
        </w:rPr>
        <w:t>через деятельность творческих советов дела, отвечающих за проведение тех или иных конкретных мероприятий, праздников, вечеров, акций;</w:t>
      </w:r>
    </w:p>
    <w:p w:rsidR="00360AB6" w:rsidRPr="00D65377" w:rsidRDefault="00360AB6" w:rsidP="00360AB6">
      <w:pPr>
        <w:tabs>
          <w:tab w:val="left" w:pos="851"/>
        </w:tabs>
        <w:ind w:firstLine="709"/>
        <w:rPr>
          <w:rFonts w:eastAsiaTheme="minorEastAsia"/>
          <w:iCs/>
        </w:rPr>
      </w:pPr>
      <w:r w:rsidRPr="00D65377">
        <w:rPr>
          <w:b/>
          <w:bCs/>
          <w:color w:val="222222"/>
        </w:rPr>
        <w:t>На уровне классов</w:t>
      </w:r>
      <w:r w:rsidRPr="00D65377">
        <w:rPr>
          <w:color w:val="222222"/>
        </w:rPr>
        <w:t>:</w:t>
      </w:r>
    </w:p>
    <w:p w:rsidR="00360AB6" w:rsidRPr="00D65377" w:rsidRDefault="00360AB6" w:rsidP="0016165E">
      <w:pPr>
        <w:numPr>
          <w:ilvl w:val="0"/>
          <w:numId w:val="56"/>
        </w:numPr>
        <w:tabs>
          <w:tab w:val="left" w:pos="567"/>
        </w:tabs>
        <w:ind w:left="0" w:firstLine="284"/>
        <w:jc w:val="both"/>
        <w:rPr>
          <w:color w:val="222222"/>
        </w:rPr>
      </w:pPr>
      <w:r w:rsidRPr="00D65377">
        <w:rPr>
          <w:color w:val="222222"/>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60AB6" w:rsidRPr="00D65377" w:rsidRDefault="00360AB6" w:rsidP="0016165E">
      <w:pPr>
        <w:pStyle w:val="afff"/>
        <w:numPr>
          <w:ilvl w:val="0"/>
          <w:numId w:val="56"/>
        </w:numPr>
        <w:tabs>
          <w:tab w:val="clear" w:pos="720"/>
          <w:tab w:val="num" w:pos="567"/>
          <w:tab w:val="left" w:pos="851"/>
        </w:tabs>
        <w:spacing w:after="0" w:line="240" w:lineRule="auto"/>
        <w:ind w:left="0" w:firstLine="284"/>
        <w:rPr>
          <w:rFonts w:ascii="Times New Roman" w:hAnsi="Times New Roman"/>
          <w:bCs/>
          <w:i/>
          <w:sz w:val="24"/>
          <w:szCs w:val="24"/>
        </w:rPr>
      </w:pPr>
      <w:r w:rsidRPr="00D65377">
        <w:rPr>
          <w:rFonts w:ascii="Times New Roman" w:hAnsi="Times New Roman"/>
          <w:iCs/>
          <w:sz w:val="24"/>
          <w:szCs w:val="24"/>
        </w:rPr>
        <w:t xml:space="preserve">через деятельность выборных органов самоуправления, отвечающих </w:t>
      </w:r>
      <w:r w:rsidRPr="00D65377">
        <w:rPr>
          <w:rFonts w:ascii="Times New Roman" w:hAnsi="Times New Roman"/>
          <w:iCs/>
          <w:sz w:val="24"/>
          <w:szCs w:val="24"/>
        </w:rPr>
        <w:br/>
        <w:t>за различные направления работы класса;</w:t>
      </w:r>
    </w:p>
    <w:p w:rsidR="00360AB6" w:rsidRPr="00D65377" w:rsidRDefault="00360AB6" w:rsidP="00360AB6">
      <w:pPr>
        <w:ind w:firstLine="709"/>
        <w:jc w:val="both"/>
        <w:rPr>
          <w:color w:val="222222"/>
        </w:rPr>
      </w:pPr>
      <w:r w:rsidRPr="00D65377">
        <w:rPr>
          <w:b/>
          <w:bCs/>
          <w:color w:val="222222"/>
        </w:rPr>
        <w:t>На индивидуальном уровне:</w:t>
      </w:r>
    </w:p>
    <w:p w:rsidR="00360AB6" w:rsidRPr="00D65377" w:rsidRDefault="00360AB6" w:rsidP="0016165E">
      <w:pPr>
        <w:numPr>
          <w:ilvl w:val="0"/>
          <w:numId w:val="57"/>
        </w:numPr>
        <w:tabs>
          <w:tab w:val="left" w:pos="993"/>
        </w:tabs>
        <w:ind w:left="0" w:firstLine="284"/>
        <w:jc w:val="both"/>
        <w:rPr>
          <w:color w:val="222222"/>
        </w:rPr>
      </w:pPr>
      <w:r w:rsidRPr="00D65377">
        <w:rPr>
          <w:color w:val="222222"/>
        </w:rPr>
        <w:t>через вовлечение обучающихся в планирование, организацию, проведение и анализ общешкольных и внутриклассных дел;</w:t>
      </w:r>
    </w:p>
    <w:p w:rsidR="00360AB6" w:rsidRPr="00D65377" w:rsidRDefault="00360AB6" w:rsidP="00360AB6">
      <w:pPr>
        <w:pStyle w:val="afff"/>
        <w:spacing w:after="0" w:line="240" w:lineRule="auto"/>
        <w:jc w:val="center"/>
        <w:rPr>
          <w:rFonts w:ascii="Times New Roman" w:eastAsia="№Е" w:hAnsi="Times New Roman"/>
          <w:b/>
          <w:sz w:val="24"/>
          <w:szCs w:val="24"/>
        </w:rPr>
      </w:pPr>
    </w:p>
    <w:p w:rsidR="003E3D5B" w:rsidRDefault="003E3D5B">
      <w:pPr>
        <w:spacing w:after="200" w:line="276" w:lineRule="auto"/>
        <w:rPr>
          <w:rFonts w:eastAsia="№Е"/>
          <w:b/>
          <w:lang w:eastAsia="en-US"/>
        </w:rPr>
      </w:pPr>
      <w:r>
        <w:rPr>
          <w:rFonts w:eastAsia="№Е"/>
          <w:b/>
        </w:rPr>
        <w:br w:type="page"/>
      </w:r>
    </w:p>
    <w:p w:rsidR="00360AB6" w:rsidRPr="00D65377" w:rsidRDefault="00360AB6" w:rsidP="00360AB6">
      <w:pPr>
        <w:pStyle w:val="afff"/>
        <w:spacing w:after="0" w:line="240" w:lineRule="auto"/>
        <w:jc w:val="center"/>
        <w:rPr>
          <w:rFonts w:ascii="Times New Roman" w:eastAsia="№Е" w:hAnsi="Times New Roman"/>
          <w:b/>
          <w:sz w:val="24"/>
          <w:szCs w:val="24"/>
        </w:rPr>
      </w:pPr>
      <w:r w:rsidRPr="00D65377">
        <w:rPr>
          <w:rFonts w:ascii="Times New Roman" w:eastAsia="№Е" w:hAnsi="Times New Roman"/>
          <w:b/>
          <w:sz w:val="24"/>
          <w:szCs w:val="24"/>
        </w:rPr>
        <w:lastRenderedPageBreak/>
        <w:t>3.6. Модуль «Профориентация»</w:t>
      </w:r>
    </w:p>
    <w:p w:rsidR="00360AB6" w:rsidRPr="00D65377" w:rsidRDefault="00360AB6" w:rsidP="00360AB6">
      <w:pPr>
        <w:pStyle w:val="afff"/>
        <w:spacing w:after="0" w:line="240" w:lineRule="auto"/>
        <w:ind w:left="0" w:firstLine="709"/>
        <w:jc w:val="both"/>
        <w:rPr>
          <w:rFonts w:ascii="Times New Roman" w:hAnsi="Times New Roman"/>
          <w:sz w:val="24"/>
          <w:szCs w:val="24"/>
        </w:rPr>
      </w:pPr>
      <w:r w:rsidRPr="00D65377">
        <w:rPr>
          <w:rFonts w:ascii="Times New Roman" w:hAnsi="Times New Roman"/>
          <w:sz w:val="24"/>
          <w:szCs w:val="24"/>
        </w:rPr>
        <w:t xml:space="preserve">Совместная деятельность педагогических работников и обучающихся </w:t>
      </w:r>
      <w:r w:rsidRPr="00D65377">
        <w:rPr>
          <w:rFonts w:ascii="Times New Roman" w:hAnsi="Times New Roman"/>
          <w:sz w:val="24"/>
          <w:szCs w:val="24"/>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w:t>
      </w:r>
    </w:p>
    <w:p w:rsidR="00360AB6" w:rsidRPr="00D65377" w:rsidRDefault="00360AB6" w:rsidP="0016165E">
      <w:pPr>
        <w:pStyle w:val="afff"/>
        <w:numPr>
          <w:ilvl w:val="0"/>
          <w:numId w:val="58"/>
        </w:numPr>
        <w:spacing w:after="0" w:line="240" w:lineRule="auto"/>
        <w:ind w:left="0" w:firstLine="284"/>
        <w:jc w:val="both"/>
        <w:rPr>
          <w:rFonts w:ascii="Times New Roman" w:hAnsi="Times New Roman"/>
          <w:sz w:val="24"/>
          <w:szCs w:val="24"/>
        </w:rPr>
      </w:pPr>
      <w:r w:rsidRPr="00D65377">
        <w:rPr>
          <w:rFonts w:ascii="Times New Roman" w:hAnsi="Times New Roman"/>
          <w:sz w:val="24"/>
          <w:szCs w:val="24"/>
        </w:rPr>
        <w:t>циклы профориентационных часов общения;</w:t>
      </w:r>
    </w:p>
    <w:p w:rsidR="00360AB6" w:rsidRPr="00D65377" w:rsidRDefault="00360AB6" w:rsidP="0016165E">
      <w:pPr>
        <w:pStyle w:val="afff"/>
        <w:numPr>
          <w:ilvl w:val="0"/>
          <w:numId w:val="59"/>
        </w:numPr>
        <w:spacing w:after="0" w:line="240" w:lineRule="auto"/>
        <w:ind w:left="0" w:firstLine="284"/>
        <w:jc w:val="both"/>
        <w:rPr>
          <w:rFonts w:ascii="Times New Roman" w:eastAsia="№Е" w:hAnsi="Times New Roman"/>
          <w:sz w:val="24"/>
          <w:szCs w:val="24"/>
        </w:rPr>
      </w:pPr>
      <w:r w:rsidRPr="00D65377">
        <w:rPr>
          <w:rFonts w:ascii="Times New Roman" w:hAnsi="Times New Roman"/>
          <w:sz w:val="24"/>
          <w:szCs w:val="24"/>
        </w:rPr>
        <w:t>профориентационные игры;</w:t>
      </w:r>
    </w:p>
    <w:p w:rsidR="00360AB6" w:rsidRPr="00D65377" w:rsidRDefault="00360AB6" w:rsidP="0016165E">
      <w:pPr>
        <w:pStyle w:val="afff"/>
        <w:numPr>
          <w:ilvl w:val="0"/>
          <w:numId w:val="59"/>
        </w:numPr>
        <w:spacing w:after="0" w:line="240" w:lineRule="auto"/>
        <w:ind w:left="0" w:firstLine="284"/>
        <w:jc w:val="both"/>
        <w:rPr>
          <w:rFonts w:ascii="Times New Roman" w:eastAsia="№Е" w:hAnsi="Times New Roman"/>
          <w:sz w:val="24"/>
          <w:szCs w:val="24"/>
        </w:rPr>
      </w:pPr>
      <w:r w:rsidRPr="00D65377">
        <w:rPr>
          <w:rFonts w:ascii="Times New Roman" w:hAnsi="Times New Roman"/>
          <w:sz w:val="24"/>
          <w:szCs w:val="24"/>
        </w:rPr>
        <w:t>экскурсии на предприятия города;</w:t>
      </w:r>
    </w:p>
    <w:p w:rsidR="00360AB6" w:rsidRPr="00D65377" w:rsidRDefault="00360AB6" w:rsidP="0016165E">
      <w:pPr>
        <w:pStyle w:val="afff"/>
        <w:numPr>
          <w:ilvl w:val="0"/>
          <w:numId w:val="59"/>
        </w:numPr>
        <w:spacing w:after="0" w:line="240" w:lineRule="auto"/>
        <w:ind w:left="0" w:firstLine="284"/>
        <w:jc w:val="both"/>
        <w:rPr>
          <w:rFonts w:ascii="Times New Roman" w:eastAsia="№Е" w:hAnsi="Times New Roman"/>
          <w:sz w:val="24"/>
          <w:szCs w:val="24"/>
        </w:rPr>
      </w:pPr>
      <w:r w:rsidRPr="00D65377">
        <w:rPr>
          <w:rFonts w:ascii="Times New Roman" w:hAnsi="Times New Roman"/>
          <w:sz w:val="24"/>
          <w:szCs w:val="24"/>
        </w:rPr>
        <w:t>посещение профориентационных выставок, ярмарок профессий, тематических профориентационных парков, дней открытых дверей в профессиональных образовательных организациях и организациях высшего образования;</w:t>
      </w:r>
    </w:p>
    <w:p w:rsidR="00360AB6" w:rsidRPr="00D65377" w:rsidRDefault="00360AB6" w:rsidP="0016165E">
      <w:pPr>
        <w:pStyle w:val="afff"/>
        <w:numPr>
          <w:ilvl w:val="0"/>
          <w:numId w:val="59"/>
        </w:numPr>
        <w:spacing w:after="0" w:line="240" w:lineRule="auto"/>
        <w:ind w:left="0" w:firstLine="284"/>
        <w:jc w:val="both"/>
        <w:rPr>
          <w:rFonts w:ascii="Times New Roman" w:eastAsia="№Е" w:hAnsi="Times New Roman"/>
          <w:sz w:val="24"/>
          <w:szCs w:val="24"/>
        </w:rPr>
      </w:pPr>
      <w:r w:rsidRPr="00D65377">
        <w:rPr>
          <w:rFonts w:ascii="Times New Roman" w:hAnsi="Times New Roman"/>
          <w:sz w:val="24"/>
          <w:szCs w:val="24"/>
        </w:rPr>
        <w:t>прохождение профориентационного онлайн-тестирования;</w:t>
      </w:r>
    </w:p>
    <w:p w:rsidR="00360AB6" w:rsidRPr="00D65377" w:rsidRDefault="00360AB6" w:rsidP="0016165E">
      <w:pPr>
        <w:pStyle w:val="afff"/>
        <w:numPr>
          <w:ilvl w:val="0"/>
          <w:numId w:val="59"/>
        </w:numPr>
        <w:spacing w:after="0" w:line="240" w:lineRule="auto"/>
        <w:ind w:left="0" w:firstLine="284"/>
        <w:jc w:val="both"/>
        <w:rPr>
          <w:rFonts w:ascii="Times New Roman" w:eastAsia="№Е" w:hAnsi="Times New Roman"/>
          <w:sz w:val="24"/>
          <w:szCs w:val="24"/>
        </w:rPr>
      </w:pPr>
      <w:r w:rsidRPr="00D65377">
        <w:rPr>
          <w:rFonts w:ascii="Times New Roman" w:hAnsi="Times New Roman"/>
          <w:sz w:val="24"/>
          <w:szCs w:val="24"/>
        </w:rPr>
        <w:t>участие в работе всероссийских профориентационных проектов;</w:t>
      </w:r>
    </w:p>
    <w:p w:rsidR="00360AB6" w:rsidRPr="00D65377" w:rsidRDefault="00360AB6" w:rsidP="0016165E">
      <w:pPr>
        <w:pStyle w:val="afff"/>
        <w:numPr>
          <w:ilvl w:val="0"/>
          <w:numId w:val="59"/>
        </w:numPr>
        <w:spacing w:after="0" w:line="240" w:lineRule="auto"/>
        <w:ind w:left="0" w:firstLine="284"/>
        <w:jc w:val="both"/>
        <w:rPr>
          <w:rFonts w:ascii="Times New Roman" w:eastAsia="№Е" w:hAnsi="Times New Roman"/>
          <w:sz w:val="24"/>
          <w:szCs w:val="24"/>
        </w:rPr>
      </w:pPr>
      <w:r w:rsidRPr="00D65377">
        <w:rPr>
          <w:rFonts w:ascii="Times New Roman" w:hAnsi="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360AB6" w:rsidRPr="00D65377" w:rsidRDefault="00360AB6" w:rsidP="0016165E">
      <w:pPr>
        <w:pStyle w:val="afff"/>
        <w:numPr>
          <w:ilvl w:val="0"/>
          <w:numId w:val="59"/>
        </w:numPr>
        <w:spacing w:after="0" w:line="240" w:lineRule="auto"/>
        <w:ind w:left="0" w:firstLine="284"/>
        <w:jc w:val="both"/>
        <w:rPr>
          <w:rFonts w:ascii="Times New Roman" w:eastAsia="Times New Roman" w:hAnsi="Times New Roman"/>
          <w:sz w:val="24"/>
          <w:szCs w:val="24"/>
        </w:rPr>
      </w:pPr>
      <w:r w:rsidRPr="00D65377">
        <w:rPr>
          <w:rFonts w:ascii="Times New Roman" w:hAnsi="Times New Roman"/>
          <w:sz w:val="24"/>
          <w:szCs w:val="24"/>
        </w:rPr>
        <w:t xml:space="preserve">освоение обучающимисяоснов профессии в рамках различных курсов </w:t>
      </w:r>
      <w:r w:rsidRPr="00D65377">
        <w:rPr>
          <w:rFonts w:ascii="Times New Roman" w:hAnsi="Times New Roman"/>
          <w:sz w:val="24"/>
          <w:szCs w:val="24"/>
        </w:rPr>
        <w:br/>
        <w:t xml:space="preserve">по выбору, включенных в основную образовательную программу школы, или </w:t>
      </w:r>
      <w:r w:rsidRPr="00D65377">
        <w:rPr>
          <w:rFonts w:ascii="Times New Roman" w:hAnsi="Times New Roman"/>
          <w:sz w:val="24"/>
          <w:szCs w:val="24"/>
        </w:rPr>
        <w:br/>
        <w:t xml:space="preserve">в рамках курсов дополнительного образования.  </w:t>
      </w:r>
    </w:p>
    <w:p w:rsidR="00360AB6" w:rsidRPr="00D65377" w:rsidRDefault="00360AB6" w:rsidP="00360AB6">
      <w:pPr>
        <w:ind w:firstLine="709"/>
        <w:jc w:val="center"/>
        <w:rPr>
          <w:color w:val="222222"/>
        </w:rPr>
      </w:pPr>
      <w:r w:rsidRPr="00D65377">
        <w:rPr>
          <w:b/>
          <w:bCs/>
          <w:color w:val="222222"/>
        </w:rPr>
        <w:t>3.7. Модуль «Ключевые общешкольные дела»</w:t>
      </w:r>
    </w:p>
    <w:p w:rsidR="00360AB6" w:rsidRPr="00D65377" w:rsidRDefault="00360AB6" w:rsidP="00360AB6">
      <w:pPr>
        <w:ind w:firstLine="709"/>
        <w:jc w:val="both"/>
        <w:rPr>
          <w:color w:val="222222"/>
        </w:rPr>
      </w:pPr>
      <w:r w:rsidRPr="00D65377">
        <w:rPr>
          <w:color w:val="222222"/>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360AB6" w:rsidRPr="00D65377" w:rsidRDefault="00360AB6" w:rsidP="00360AB6">
      <w:pPr>
        <w:ind w:firstLine="709"/>
        <w:jc w:val="both"/>
        <w:rPr>
          <w:color w:val="222222"/>
        </w:rPr>
      </w:pPr>
      <w:r w:rsidRPr="00D65377">
        <w:rPr>
          <w:b/>
          <w:bCs/>
          <w:color w:val="222222"/>
        </w:rPr>
        <w:t>Вне образовательной организации:</w:t>
      </w:r>
    </w:p>
    <w:p w:rsidR="00360AB6" w:rsidRPr="00D65377" w:rsidRDefault="00360AB6" w:rsidP="0016165E">
      <w:pPr>
        <w:numPr>
          <w:ilvl w:val="0"/>
          <w:numId w:val="60"/>
        </w:numPr>
        <w:tabs>
          <w:tab w:val="left" w:pos="993"/>
        </w:tabs>
        <w:ind w:left="0" w:firstLine="709"/>
        <w:jc w:val="both"/>
        <w:rPr>
          <w:color w:val="222222"/>
        </w:rPr>
      </w:pPr>
      <w:r w:rsidRPr="00D65377">
        <w:rPr>
          <w:color w:val="222222"/>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360AB6" w:rsidRPr="00D65377" w:rsidRDefault="00360AB6" w:rsidP="0016165E">
      <w:pPr>
        <w:numPr>
          <w:ilvl w:val="0"/>
          <w:numId w:val="60"/>
        </w:numPr>
        <w:tabs>
          <w:tab w:val="left" w:pos="993"/>
        </w:tabs>
        <w:ind w:left="0" w:firstLine="709"/>
        <w:jc w:val="both"/>
        <w:rPr>
          <w:rStyle w:val="CharAttribute501"/>
          <w:rFonts w:eastAsiaTheme="minorHAnsi"/>
          <w:i w:val="0"/>
          <w:sz w:val="24"/>
        </w:rPr>
      </w:pPr>
      <w:r w:rsidRPr="00D65377">
        <w:rPr>
          <w:rStyle w:val="CharAttribute501"/>
          <w:rFonts w:eastAsia="№Е"/>
          <w:sz w:val="24"/>
        </w:rPr>
        <w:t>Участие во всероссийских акциях, посвященных значимым отечественным  и международным событиям.</w:t>
      </w:r>
    </w:p>
    <w:p w:rsidR="00360AB6" w:rsidRPr="00D65377" w:rsidRDefault="00360AB6" w:rsidP="00360AB6">
      <w:pPr>
        <w:ind w:firstLine="709"/>
        <w:jc w:val="both"/>
      </w:pPr>
      <w:r w:rsidRPr="00D65377">
        <w:rPr>
          <w:b/>
          <w:bCs/>
          <w:color w:val="222222"/>
        </w:rPr>
        <w:t>На уровне образовательной организации:</w:t>
      </w:r>
    </w:p>
    <w:p w:rsidR="00360AB6" w:rsidRPr="00D65377" w:rsidRDefault="00360AB6" w:rsidP="0016165E">
      <w:pPr>
        <w:numPr>
          <w:ilvl w:val="0"/>
          <w:numId w:val="61"/>
        </w:numPr>
        <w:tabs>
          <w:tab w:val="left" w:pos="993"/>
        </w:tabs>
        <w:ind w:left="0" w:firstLine="709"/>
        <w:jc w:val="both"/>
        <w:rPr>
          <w:color w:val="222222"/>
        </w:rPr>
      </w:pPr>
      <w:r w:rsidRPr="00D65377">
        <w:rPr>
          <w:color w:val="222222"/>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360AB6" w:rsidRPr="00D65377" w:rsidRDefault="00360AB6" w:rsidP="00360AB6">
      <w:pPr>
        <w:tabs>
          <w:tab w:val="left" w:pos="993"/>
        </w:tabs>
        <w:ind w:left="709"/>
        <w:jc w:val="both"/>
        <w:rPr>
          <w:color w:val="222222"/>
        </w:rPr>
      </w:pPr>
      <w:r w:rsidRPr="00D65377">
        <w:rPr>
          <w:color w:val="222222"/>
        </w:rPr>
        <w:t>- Торжественная линейка 1 сентября</w:t>
      </w:r>
    </w:p>
    <w:p w:rsidR="00360AB6" w:rsidRPr="00D65377" w:rsidRDefault="00360AB6" w:rsidP="0016165E">
      <w:pPr>
        <w:pStyle w:val="afff"/>
        <w:numPr>
          <w:ilvl w:val="0"/>
          <w:numId w:val="62"/>
        </w:numPr>
        <w:spacing w:after="0" w:line="240" w:lineRule="auto"/>
        <w:ind w:left="851" w:hanging="142"/>
        <w:jc w:val="both"/>
        <w:rPr>
          <w:rFonts w:ascii="Times New Roman" w:eastAsia="Times New Roman" w:hAnsi="Times New Roman"/>
          <w:sz w:val="24"/>
          <w:szCs w:val="24"/>
        </w:rPr>
      </w:pPr>
      <w:r w:rsidRPr="00D65377">
        <w:rPr>
          <w:rFonts w:ascii="Times New Roman" w:eastAsia="Times New Roman" w:hAnsi="Times New Roman"/>
          <w:bCs/>
          <w:iCs/>
          <w:sz w:val="24"/>
          <w:szCs w:val="24"/>
        </w:rPr>
        <w:t>День учителя/День самоуправления</w:t>
      </w:r>
    </w:p>
    <w:p w:rsidR="00360AB6" w:rsidRPr="00D65377" w:rsidRDefault="00360AB6" w:rsidP="0016165E">
      <w:pPr>
        <w:pStyle w:val="afff"/>
        <w:numPr>
          <w:ilvl w:val="0"/>
          <w:numId w:val="62"/>
        </w:numPr>
        <w:spacing w:after="0" w:line="240" w:lineRule="auto"/>
        <w:ind w:left="851" w:hanging="142"/>
        <w:jc w:val="both"/>
        <w:rPr>
          <w:rFonts w:ascii="Times New Roman" w:eastAsia="Times New Roman" w:hAnsi="Times New Roman"/>
          <w:sz w:val="24"/>
          <w:szCs w:val="24"/>
        </w:rPr>
      </w:pPr>
      <w:r w:rsidRPr="00D65377">
        <w:rPr>
          <w:rFonts w:ascii="Times New Roman" w:eastAsia="Times New Roman" w:hAnsi="Times New Roman"/>
          <w:bCs/>
          <w:iCs/>
          <w:sz w:val="24"/>
          <w:szCs w:val="24"/>
        </w:rPr>
        <w:t>Новогодний праздник.</w:t>
      </w:r>
    </w:p>
    <w:p w:rsidR="00360AB6" w:rsidRPr="00D65377" w:rsidRDefault="00360AB6" w:rsidP="0016165E">
      <w:pPr>
        <w:pStyle w:val="afff"/>
        <w:numPr>
          <w:ilvl w:val="0"/>
          <w:numId w:val="62"/>
        </w:numPr>
        <w:spacing w:after="0" w:line="240" w:lineRule="auto"/>
        <w:ind w:left="851" w:hanging="142"/>
        <w:jc w:val="both"/>
        <w:rPr>
          <w:rFonts w:ascii="Times New Roman" w:eastAsia="Times New Roman" w:hAnsi="Times New Roman"/>
          <w:sz w:val="24"/>
          <w:szCs w:val="24"/>
        </w:rPr>
      </w:pPr>
      <w:r w:rsidRPr="00D65377">
        <w:rPr>
          <w:rFonts w:ascii="Times New Roman" w:eastAsia="Times New Roman" w:hAnsi="Times New Roman"/>
          <w:bCs/>
          <w:iCs/>
          <w:sz w:val="24"/>
          <w:szCs w:val="24"/>
        </w:rPr>
        <w:t>Смотр строя и песни</w:t>
      </w:r>
    </w:p>
    <w:p w:rsidR="00360AB6" w:rsidRPr="00D65377" w:rsidRDefault="00360AB6" w:rsidP="0016165E">
      <w:pPr>
        <w:pStyle w:val="afff"/>
        <w:numPr>
          <w:ilvl w:val="0"/>
          <w:numId w:val="62"/>
        </w:numPr>
        <w:spacing w:after="0" w:line="240" w:lineRule="auto"/>
        <w:ind w:left="851" w:hanging="142"/>
        <w:jc w:val="both"/>
        <w:rPr>
          <w:rFonts w:ascii="Times New Roman" w:eastAsia="Times New Roman" w:hAnsi="Times New Roman"/>
          <w:sz w:val="24"/>
          <w:szCs w:val="24"/>
        </w:rPr>
      </w:pPr>
      <w:r w:rsidRPr="00D65377">
        <w:rPr>
          <w:rFonts w:ascii="Times New Roman" w:eastAsia="Times New Roman" w:hAnsi="Times New Roman"/>
          <w:bCs/>
          <w:iCs/>
          <w:sz w:val="24"/>
          <w:szCs w:val="24"/>
        </w:rPr>
        <w:t>Фестиваль патриотической песни</w:t>
      </w:r>
    </w:p>
    <w:p w:rsidR="00360AB6" w:rsidRPr="00D65377" w:rsidRDefault="00360AB6" w:rsidP="0016165E">
      <w:pPr>
        <w:pStyle w:val="afff"/>
        <w:numPr>
          <w:ilvl w:val="0"/>
          <w:numId w:val="62"/>
        </w:numPr>
        <w:spacing w:after="0" w:line="240" w:lineRule="auto"/>
        <w:ind w:left="851" w:hanging="142"/>
        <w:jc w:val="both"/>
        <w:rPr>
          <w:rFonts w:ascii="Times New Roman" w:eastAsia="Times New Roman" w:hAnsi="Times New Roman"/>
          <w:sz w:val="24"/>
          <w:szCs w:val="24"/>
        </w:rPr>
      </w:pPr>
      <w:r w:rsidRPr="00D65377">
        <w:rPr>
          <w:rFonts w:ascii="Times New Roman" w:eastAsia="Times New Roman" w:hAnsi="Times New Roman"/>
          <w:sz w:val="24"/>
          <w:szCs w:val="24"/>
        </w:rPr>
        <w:t>Митинг 9 мая</w:t>
      </w:r>
    </w:p>
    <w:p w:rsidR="00360AB6" w:rsidRPr="00D65377" w:rsidRDefault="00360AB6" w:rsidP="0016165E">
      <w:pPr>
        <w:pStyle w:val="afff"/>
        <w:numPr>
          <w:ilvl w:val="0"/>
          <w:numId w:val="62"/>
        </w:numPr>
        <w:spacing w:after="0" w:line="240" w:lineRule="auto"/>
        <w:ind w:left="851" w:hanging="142"/>
        <w:jc w:val="both"/>
        <w:rPr>
          <w:rFonts w:ascii="Times New Roman" w:eastAsia="Times New Roman" w:hAnsi="Times New Roman"/>
          <w:sz w:val="24"/>
          <w:szCs w:val="24"/>
        </w:rPr>
      </w:pPr>
      <w:r w:rsidRPr="00D65377">
        <w:rPr>
          <w:rFonts w:ascii="Times New Roman" w:eastAsia="Times New Roman" w:hAnsi="Times New Roman"/>
          <w:sz w:val="24"/>
          <w:szCs w:val="24"/>
        </w:rPr>
        <w:t>Последний звонок</w:t>
      </w:r>
    </w:p>
    <w:p w:rsidR="00360AB6" w:rsidRPr="00D65377" w:rsidRDefault="00360AB6" w:rsidP="00360AB6">
      <w:pPr>
        <w:ind w:firstLine="709"/>
        <w:jc w:val="both"/>
        <w:rPr>
          <w:color w:val="222222"/>
        </w:rPr>
      </w:pPr>
      <w:r w:rsidRPr="00D65377">
        <w:rPr>
          <w:b/>
          <w:bCs/>
          <w:color w:val="222222"/>
        </w:rPr>
        <w:t>На уровне классов:</w:t>
      </w:r>
    </w:p>
    <w:p w:rsidR="00360AB6" w:rsidRPr="00D65377" w:rsidRDefault="00360AB6" w:rsidP="00360AB6">
      <w:pPr>
        <w:ind w:firstLine="709"/>
        <w:jc w:val="both"/>
        <w:rPr>
          <w:color w:val="222222"/>
        </w:rPr>
      </w:pPr>
      <w:r w:rsidRPr="00D65377">
        <w:rPr>
          <w:color w:val="222222"/>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360AB6" w:rsidRPr="00D65377" w:rsidRDefault="00360AB6" w:rsidP="00360AB6">
      <w:pPr>
        <w:ind w:firstLine="709"/>
        <w:jc w:val="both"/>
        <w:rPr>
          <w:color w:val="222222"/>
        </w:rPr>
      </w:pPr>
      <w:r w:rsidRPr="00D65377">
        <w:rPr>
          <w:b/>
          <w:bCs/>
          <w:color w:val="222222"/>
        </w:rPr>
        <w:t>На уровне обучающихся:</w:t>
      </w:r>
    </w:p>
    <w:p w:rsidR="00360AB6" w:rsidRPr="00D65377" w:rsidRDefault="00360AB6" w:rsidP="0016165E">
      <w:pPr>
        <w:numPr>
          <w:ilvl w:val="0"/>
          <w:numId w:val="63"/>
        </w:numPr>
        <w:tabs>
          <w:tab w:val="left" w:pos="993"/>
        </w:tabs>
        <w:ind w:left="0" w:firstLine="709"/>
        <w:jc w:val="both"/>
        <w:rPr>
          <w:color w:val="222222"/>
        </w:rPr>
      </w:pPr>
      <w:r w:rsidRPr="00D65377">
        <w:rPr>
          <w:color w:val="222222"/>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360AB6" w:rsidRPr="00D65377" w:rsidRDefault="00360AB6" w:rsidP="0016165E">
      <w:pPr>
        <w:numPr>
          <w:ilvl w:val="0"/>
          <w:numId w:val="63"/>
        </w:numPr>
        <w:tabs>
          <w:tab w:val="left" w:pos="993"/>
        </w:tabs>
        <w:ind w:left="0" w:firstLine="709"/>
        <w:jc w:val="both"/>
        <w:rPr>
          <w:color w:val="222222"/>
        </w:rPr>
      </w:pPr>
      <w:r w:rsidRPr="00D65377">
        <w:rPr>
          <w:color w:val="222222"/>
        </w:rPr>
        <w:t>индивидуальная помощь обучающемуся (при необходимости) в освоении навыков подготовки, проведения и анализа ключевых дел;</w:t>
      </w:r>
    </w:p>
    <w:p w:rsidR="00360AB6" w:rsidRPr="00D65377" w:rsidRDefault="00360AB6" w:rsidP="0016165E">
      <w:pPr>
        <w:numPr>
          <w:ilvl w:val="0"/>
          <w:numId w:val="63"/>
        </w:numPr>
        <w:tabs>
          <w:tab w:val="left" w:pos="993"/>
        </w:tabs>
        <w:ind w:left="0" w:firstLine="709"/>
        <w:jc w:val="both"/>
        <w:rPr>
          <w:color w:val="222222"/>
        </w:rPr>
      </w:pPr>
      <w:r w:rsidRPr="00D65377">
        <w:rPr>
          <w:color w:val="222222"/>
        </w:rPr>
        <w:lastRenderedPageBreak/>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360AB6" w:rsidRPr="00D65377" w:rsidRDefault="00360AB6" w:rsidP="0016165E">
      <w:pPr>
        <w:numPr>
          <w:ilvl w:val="0"/>
          <w:numId w:val="63"/>
        </w:numPr>
        <w:tabs>
          <w:tab w:val="left" w:pos="993"/>
        </w:tabs>
        <w:ind w:left="0" w:firstLine="709"/>
        <w:jc w:val="both"/>
        <w:rPr>
          <w:b/>
          <w:bCs/>
          <w:color w:val="222222"/>
        </w:rPr>
      </w:pPr>
      <w:r w:rsidRPr="00D65377">
        <w:rPr>
          <w:color w:val="222222"/>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w:t>
      </w:r>
    </w:p>
    <w:p w:rsidR="00360AB6" w:rsidRPr="00D65377" w:rsidRDefault="00360AB6" w:rsidP="00360AB6">
      <w:pPr>
        <w:ind w:firstLine="709"/>
        <w:jc w:val="center"/>
        <w:rPr>
          <w:b/>
          <w:bCs/>
          <w:color w:val="222222"/>
        </w:rPr>
      </w:pPr>
    </w:p>
    <w:p w:rsidR="00360AB6" w:rsidRPr="00D65377" w:rsidRDefault="00360AB6" w:rsidP="00360AB6">
      <w:pPr>
        <w:ind w:firstLine="709"/>
        <w:jc w:val="center"/>
        <w:rPr>
          <w:b/>
          <w:bCs/>
          <w:color w:val="222222"/>
        </w:rPr>
      </w:pPr>
      <w:r w:rsidRPr="00D65377">
        <w:rPr>
          <w:b/>
          <w:bCs/>
          <w:color w:val="222222"/>
        </w:rPr>
        <w:t>3.8. Модуль «Детские общественные объединения»</w:t>
      </w:r>
    </w:p>
    <w:p w:rsidR="00360AB6" w:rsidRPr="00D65377" w:rsidRDefault="00360AB6" w:rsidP="00360AB6">
      <w:pPr>
        <w:ind w:firstLine="709"/>
        <w:jc w:val="both"/>
        <w:rPr>
          <w:color w:val="222222"/>
        </w:rPr>
      </w:pPr>
      <w:r w:rsidRPr="00D65377">
        <w:rPr>
          <w:color w:val="222222"/>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360AB6" w:rsidRPr="00D65377" w:rsidRDefault="00360AB6" w:rsidP="0016165E">
      <w:pPr>
        <w:numPr>
          <w:ilvl w:val="0"/>
          <w:numId w:val="64"/>
        </w:numPr>
        <w:tabs>
          <w:tab w:val="left" w:pos="993"/>
        </w:tabs>
        <w:ind w:left="0" w:firstLine="709"/>
        <w:jc w:val="both"/>
        <w:rPr>
          <w:color w:val="222222"/>
        </w:rPr>
      </w:pPr>
      <w:r w:rsidRPr="00D65377">
        <w:rPr>
          <w:color w:val="222222"/>
        </w:rPr>
        <w:t>утверждение и последовательную реализацию в детском общественном объединении демократических процедур, дающих обучающемуся возможность получить социально значимый опыт гражданского поведения;</w:t>
      </w:r>
    </w:p>
    <w:p w:rsidR="00360AB6" w:rsidRPr="00D65377" w:rsidRDefault="00360AB6" w:rsidP="0016165E">
      <w:pPr>
        <w:numPr>
          <w:ilvl w:val="0"/>
          <w:numId w:val="64"/>
        </w:numPr>
        <w:tabs>
          <w:tab w:val="left" w:pos="993"/>
        </w:tabs>
        <w:ind w:left="0" w:firstLine="709"/>
        <w:jc w:val="both"/>
        <w:rPr>
          <w:color w:val="222222"/>
        </w:rPr>
      </w:pPr>
      <w:r w:rsidRPr="00D65377">
        <w:rPr>
          <w:color w:val="222222"/>
        </w:rPr>
        <w:t>организацию общественно полезных дел;</w:t>
      </w:r>
    </w:p>
    <w:p w:rsidR="00360AB6" w:rsidRPr="00D65377" w:rsidRDefault="00360AB6" w:rsidP="0016165E">
      <w:pPr>
        <w:numPr>
          <w:ilvl w:val="0"/>
          <w:numId w:val="64"/>
        </w:numPr>
        <w:tabs>
          <w:tab w:val="left" w:pos="993"/>
        </w:tabs>
        <w:ind w:left="0" w:firstLine="709"/>
        <w:jc w:val="both"/>
        <w:rPr>
          <w:color w:val="222222"/>
        </w:rPr>
      </w:pPr>
      <w:r w:rsidRPr="00D65377">
        <w:rPr>
          <w:color w:val="222222"/>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360AB6" w:rsidRPr="00D65377" w:rsidRDefault="00360AB6" w:rsidP="0016165E">
      <w:pPr>
        <w:numPr>
          <w:ilvl w:val="0"/>
          <w:numId w:val="64"/>
        </w:numPr>
        <w:tabs>
          <w:tab w:val="left" w:pos="993"/>
        </w:tabs>
        <w:ind w:left="0" w:firstLine="709"/>
        <w:jc w:val="both"/>
        <w:rPr>
          <w:color w:val="222222"/>
        </w:rPr>
      </w:pPr>
      <w:r w:rsidRPr="00D65377">
        <w:rPr>
          <w:color w:val="222222"/>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60AB6" w:rsidRPr="00D65377" w:rsidRDefault="00360AB6" w:rsidP="0016165E">
      <w:pPr>
        <w:numPr>
          <w:ilvl w:val="0"/>
          <w:numId w:val="64"/>
        </w:numPr>
        <w:tabs>
          <w:tab w:val="left" w:pos="993"/>
        </w:tabs>
        <w:ind w:left="0" w:firstLine="709"/>
        <w:jc w:val="both"/>
        <w:rPr>
          <w:color w:val="222222"/>
        </w:rPr>
      </w:pPr>
      <w:r w:rsidRPr="00D65377">
        <w:rPr>
          <w:color w:val="222222"/>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w:t>
      </w:r>
    </w:p>
    <w:p w:rsidR="00360AB6" w:rsidRPr="00D65377" w:rsidRDefault="00360AB6" w:rsidP="0016165E">
      <w:pPr>
        <w:numPr>
          <w:ilvl w:val="0"/>
          <w:numId w:val="64"/>
        </w:numPr>
        <w:tabs>
          <w:tab w:val="left" w:pos="993"/>
        </w:tabs>
        <w:ind w:left="0" w:firstLine="709"/>
        <w:jc w:val="both"/>
        <w:rPr>
          <w:color w:val="222222"/>
        </w:rPr>
      </w:pPr>
      <w:r w:rsidRPr="00D65377">
        <w:rPr>
          <w:color w:val="222222"/>
        </w:rPr>
        <w:t>поддержку и развитие в детском объединении его традиций и ритуалов;</w:t>
      </w:r>
    </w:p>
    <w:p w:rsidR="00360AB6" w:rsidRPr="00D65377" w:rsidRDefault="00360AB6" w:rsidP="0016165E">
      <w:pPr>
        <w:numPr>
          <w:ilvl w:val="0"/>
          <w:numId w:val="64"/>
        </w:numPr>
        <w:tabs>
          <w:tab w:val="left" w:pos="993"/>
        </w:tabs>
        <w:ind w:left="0" w:firstLine="709"/>
        <w:jc w:val="both"/>
        <w:rPr>
          <w:color w:val="222222"/>
        </w:rPr>
      </w:pPr>
      <w:r w:rsidRPr="00D65377">
        <w:rPr>
          <w:color w:val="222222"/>
        </w:rPr>
        <w:t>участие членов детского общественного объединения в волонтерских акциях.</w:t>
      </w:r>
    </w:p>
    <w:p w:rsidR="00360AB6" w:rsidRDefault="00360AB6" w:rsidP="00360AB6">
      <w:pPr>
        <w:jc w:val="center"/>
        <w:rPr>
          <w:b/>
        </w:rPr>
      </w:pPr>
    </w:p>
    <w:p w:rsidR="00360AB6" w:rsidRPr="00D65377" w:rsidRDefault="00360AB6" w:rsidP="00360AB6">
      <w:pPr>
        <w:jc w:val="center"/>
        <w:rPr>
          <w:rFonts w:eastAsiaTheme="minorEastAsia"/>
          <w:b/>
        </w:rPr>
      </w:pPr>
      <w:r w:rsidRPr="00D65377">
        <w:rPr>
          <w:b/>
        </w:rPr>
        <w:t>3.9. Модуль «Здоровое и безопасное детство»</w:t>
      </w:r>
    </w:p>
    <w:p w:rsidR="00360AB6" w:rsidRPr="00D65377" w:rsidRDefault="00360AB6" w:rsidP="00360AB6">
      <w:pPr>
        <w:ind w:firstLine="567"/>
        <w:jc w:val="both"/>
      </w:pPr>
      <w:r w:rsidRPr="00D65377">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Систематичекая работа при этом будет направлена на:</w:t>
      </w:r>
    </w:p>
    <w:p w:rsidR="00360AB6" w:rsidRPr="00D65377" w:rsidRDefault="00360AB6" w:rsidP="00360AB6">
      <w:pPr>
        <w:jc w:val="both"/>
      </w:pPr>
      <w:r w:rsidRPr="00D65377">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360AB6" w:rsidRPr="00D65377" w:rsidRDefault="00360AB6" w:rsidP="00360AB6">
      <w:pPr>
        <w:jc w:val="both"/>
      </w:pPr>
      <w:r w:rsidRPr="00D65377">
        <w:t xml:space="preserve">- профилактику правонарушений и злоупотребления психоактивными веществами среди несовершеннолетних в образовательной среде; </w:t>
      </w:r>
    </w:p>
    <w:p w:rsidR="00360AB6" w:rsidRPr="00D65377" w:rsidRDefault="00360AB6" w:rsidP="00360AB6">
      <w:pPr>
        <w:jc w:val="both"/>
      </w:pPr>
      <w:r w:rsidRPr="00D65377">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360AB6" w:rsidRPr="00D65377" w:rsidRDefault="00360AB6" w:rsidP="00360AB6">
      <w:pPr>
        <w:jc w:val="both"/>
      </w:pPr>
      <w:r w:rsidRPr="00D65377">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360AB6" w:rsidRPr="00D65377" w:rsidRDefault="00360AB6" w:rsidP="00360AB6">
      <w:pPr>
        <w:jc w:val="both"/>
      </w:pPr>
      <w:r w:rsidRPr="00D65377">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360AB6" w:rsidRPr="00D65377" w:rsidRDefault="00360AB6" w:rsidP="00360AB6">
      <w:pPr>
        <w:ind w:firstLine="567"/>
        <w:jc w:val="both"/>
      </w:pPr>
      <w:r w:rsidRPr="00D65377">
        <w:t xml:space="preserve">Работа в данном направлении воспитательной деятельности осуществляется: </w:t>
      </w:r>
    </w:p>
    <w:p w:rsidR="00360AB6" w:rsidRPr="00D65377" w:rsidRDefault="00360AB6" w:rsidP="00360AB6">
      <w:pPr>
        <w:jc w:val="both"/>
      </w:pPr>
      <w:r w:rsidRPr="00D65377">
        <w:t xml:space="preserve">- программы и проекты, направленные на обеспечение безопасности учащихся; </w:t>
      </w:r>
    </w:p>
    <w:p w:rsidR="00360AB6" w:rsidRPr="00D65377" w:rsidRDefault="00360AB6" w:rsidP="00360AB6">
      <w:pPr>
        <w:jc w:val="both"/>
      </w:pPr>
      <w:r w:rsidRPr="00D65377">
        <w:t>-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360AB6" w:rsidRPr="00D65377" w:rsidRDefault="00360AB6" w:rsidP="00360AB6">
      <w:pPr>
        <w:jc w:val="both"/>
      </w:pPr>
      <w:r w:rsidRPr="00D65377">
        <w:t xml:space="preserve">- мероприятия, направленные на обеспечение условий для занятий физической культурой и спортом; </w:t>
      </w:r>
    </w:p>
    <w:p w:rsidR="00360AB6" w:rsidRPr="00D65377" w:rsidRDefault="00360AB6" w:rsidP="00360AB6">
      <w:pPr>
        <w:jc w:val="both"/>
      </w:pPr>
      <w:r w:rsidRPr="00D65377">
        <w:t>- мероприятия, направленные на формирование здорового образа жизни и культуры здоровья;</w:t>
      </w:r>
    </w:p>
    <w:p w:rsidR="00360AB6" w:rsidRPr="00D65377" w:rsidRDefault="00360AB6" w:rsidP="00360AB6">
      <w:pPr>
        <w:jc w:val="both"/>
      </w:pPr>
      <w:r w:rsidRPr="00D65377">
        <w:lastRenderedPageBreak/>
        <w:t xml:space="preserve"> - организация горячего питания;  </w:t>
      </w:r>
    </w:p>
    <w:p w:rsidR="00360AB6" w:rsidRPr="00D65377" w:rsidRDefault="00360AB6" w:rsidP="00360AB6">
      <w:pPr>
        <w:jc w:val="both"/>
      </w:pPr>
      <w:r w:rsidRPr="00D65377">
        <w:t>- реализацию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количестве 3 часов в неделю в 1-11.</w:t>
      </w:r>
    </w:p>
    <w:p w:rsidR="00360AB6" w:rsidRDefault="00360AB6" w:rsidP="00360AB6">
      <w:pPr>
        <w:ind w:firstLine="709"/>
        <w:jc w:val="center"/>
        <w:rPr>
          <w:b/>
          <w:bCs/>
          <w:color w:val="222222"/>
        </w:rPr>
      </w:pPr>
    </w:p>
    <w:p w:rsidR="00360AB6" w:rsidRPr="00360AB6" w:rsidRDefault="00360AB6" w:rsidP="00360AB6">
      <w:pPr>
        <w:ind w:firstLine="709"/>
        <w:jc w:val="center"/>
        <w:rPr>
          <w:b/>
          <w:bCs/>
          <w:color w:val="222222"/>
        </w:rPr>
      </w:pPr>
      <w:r w:rsidRPr="00D65377">
        <w:rPr>
          <w:b/>
          <w:bCs/>
          <w:color w:val="222222"/>
        </w:rPr>
        <w:t>3.10. Модуль «Школьные медиа»</w:t>
      </w:r>
    </w:p>
    <w:p w:rsidR="00360AB6" w:rsidRPr="00D65377" w:rsidRDefault="00360AB6" w:rsidP="00360AB6">
      <w:pPr>
        <w:ind w:firstLine="709"/>
        <w:jc w:val="both"/>
        <w:rPr>
          <w:color w:val="222222"/>
        </w:rPr>
      </w:pPr>
      <w:r w:rsidRPr="00D65377">
        <w:rPr>
          <w:color w:val="222222"/>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360AB6" w:rsidRPr="00D65377" w:rsidRDefault="00360AB6" w:rsidP="00360AB6">
      <w:pPr>
        <w:ind w:firstLine="709"/>
        <w:jc w:val="both"/>
      </w:pPr>
      <w:r w:rsidRPr="00D65377">
        <w:rPr>
          <w:b/>
          <w:bCs/>
          <w:iCs/>
        </w:rPr>
        <w:t xml:space="preserve">Школьное коммуникационное агентство (ШКА) </w:t>
      </w:r>
      <w:r w:rsidRPr="00D65377">
        <w:rPr>
          <w:iCs/>
        </w:rPr>
        <w:t>– разновозрастная группа школьного актива, состоящая из учеников 5–11-х классов, включающая в себя пресс-центр,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360AB6" w:rsidRPr="00D65377" w:rsidRDefault="00360AB6" w:rsidP="00360AB6">
      <w:pPr>
        <w:ind w:firstLine="709"/>
        <w:jc w:val="both"/>
        <w:rPr>
          <w:color w:val="222222"/>
        </w:rPr>
      </w:pPr>
      <w:r w:rsidRPr="00D65377">
        <w:rPr>
          <w:color w:val="222222"/>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360AB6" w:rsidRPr="00D65377" w:rsidRDefault="00360AB6" w:rsidP="00360AB6">
      <w:pPr>
        <w:ind w:firstLine="709"/>
        <w:jc w:val="both"/>
      </w:pPr>
      <w:r w:rsidRPr="00D65377">
        <w:rPr>
          <w:b/>
          <w:bCs/>
          <w:iCs/>
        </w:rPr>
        <w:t xml:space="preserve">Пресс-центр – </w:t>
      </w:r>
      <w:r w:rsidRPr="00D65377">
        <w:rPr>
          <w:iCs/>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сайте.Формируютсякоммуникационные навыки, в том числе навыки письменной коммуникации.</w:t>
      </w:r>
    </w:p>
    <w:p w:rsidR="00360AB6" w:rsidRPr="00D65377" w:rsidRDefault="00360AB6" w:rsidP="00360AB6">
      <w:pPr>
        <w:ind w:firstLine="709"/>
        <w:jc w:val="both"/>
        <w:rPr>
          <w:b/>
          <w:bCs/>
          <w:color w:val="222222"/>
        </w:rPr>
      </w:pPr>
    </w:p>
    <w:p w:rsidR="00360AB6" w:rsidRPr="00D65377" w:rsidRDefault="00360AB6" w:rsidP="00360AB6">
      <w:pPr>
        <w:ind w:firstLine="709"/>
        <w:jc w:val="center"/>
        <w:rPr>
          <w:b/>
          <w:bCs/>
          <w:color w:val="222222"/>
        </w:rPr>
      </w:pPr>
      <w:r w:rsidRPr="00D65377">
        <w:rPr>
          <w:b/>
          <w:bCs/>
          <w:color w:val="222222"/>
        </w:rPr>
        <w:t>3.11. Модуль «Организация предметно-эстетической среды»</w:t>
      </w:r>
    </w:p>
    <w:p w:rsidR="00360AB6" w:rsidRPr="00D65377" w:rsidRDefault="00360AB6" w:rsidP="00360AB6">
      <w:pPr>
        <w:ind w:firstLine="709"/>
        <w:jc w:val="both"/>
        <w:rPr>
          <w:color w:val="222222"/>
        </w:rPr>
      </w:pPr>
      <w:r w:rsidRPr="00D65377">
        <w:rPr>
          <w:color w:val="222222"/>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360AB6" w:rsidRPr="00D65377" w:rsidRDefault="00360AB6" w:rsidP="0016165E">
      <w:pPr>
        <w:pStyle w:val="ParaAttribute38"/>
        <w:numPr>
          <w:ilvl w:val="0"/>
          <w:numId w:val="65"/>
        </w:numPr>
        <w:ind w:left="0" w:right="0" w:firstLine="284"/>
        <w:rPr>
          <w:sz w:val="24"/>
          <w:szCs w:val="24"/>
        </w:rPr>
      </w:pPr>
      <w:r w:rsidRPr="00D65377">
        <w:rPr>
          <w:sz w:val="24"/>
          <w:szCs w:val="24"/>
        </w:rPr>
        <w:t>оформление интерьера школьных помещений (вестибюля, коридоров, рекреаций, залов, лестничных пролетов и т.п.);</w:t>
      </w:r>
    </w:p>
    <w:p w:rsidR="00360AB6" w:rsidRPr="00D65377" w:rsidRDefault="00360AB6" w:rsidP="0016165E">
      <w:pPr>
        <w:pStyle w:val="ParaAttribute38"/>
        <w:numPr>
          <w:ilvl w:val="0"/>
          <w:numId w:val="65"/>
        </w:numPr>
        <w:ind w:left="0" w:right="0" w:firstLine="284"/>
        <w:rPr>
          <w:sz w:val="24"/>
          <w:szCs w:val="24"/>
        </w:rPr>
      </w:pPr>
      <w:r w:rsidRPr="00D65377">
        <w:rPr>
          <w:sz w:val="24"/>
          <w:szCs w:val="24"/>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360AB6" w:rsidRPr="00D65377" w:rsidRDefault="00360AB6" w:rsidP="0016165E">
      <w:pPr>
        <w:pStyle w:val="ParaAttribute38"/>
        <w:numPr>
          <w:ilvl w:val="0"/>
          <w:numId w:val="65"/>
        </w:numPr>
        <w:ind w:left="0" w:right="0" w:firstLine="284"/>
        <w:rPr>
          <w:sz w:val="24"/>
          <w:szCs w:val="24"/>
        </w:rPr>
      </w:pPr>
      <w:r w:rsidRPr="00D65377">
        <w:rPr>
          <w:sz w:val="24"/>
          <w:szCs w:val="24"/>
        </w:rPr>
        <w:t>озеленение</w:t>
      </w:r>
      <w:r w:rsidRPr="00D65377">
        <w:rPr>
          <w:rStyle w:val="CharAttribute526"/>
          <w:rFonts w:eastAsia="№Е"/>
          <w:sz w:val="24"/>
          <w:szCs w:val="24"/>
        </w:rPr>
        <w:t xml:space="preserve"> пришкольной территории, разбивка клумб;</w:t>
      </w:r>
    </w:p>
    <w:p w:rsidR="00360AB6" w:rsidRPr="00D65377" w:rsidRDefault="00360AB6" w:rsidP="0016165E">
      <w:pPr>
        <w:pStyle w:val="ParaAttribute38"/>
        <w:numPr>
          <w:ilvl w:val="0"/>
          <w:numId w:val="65"/>
        </w:numPr>
        <w:ind w:left="0" w:right="0" w:firstLine="284"/>
        <w:rPr>
          <w:rStyle w:val="CharAttribute526"/>
          <w:rFonts w:eastAsia="№Е"/>
          <w:sz w:val="24"/>
          <w:szCs w:val="24"/>
        </w:rPr>
      </w:pPr>
      <w:r w:rsidRPr="00D65377">
        <w:rPr>
          <w:rStyle w:val="CharAttribute526"/>
          <w:rFonts w:eastAsia="№Е"/>
          <w:sz w:val="24"/>
          <w:szCs w:val="24"/>
        </w:rPr>
        <w:t>создание и поддержание в рабочем состоянии в вестибюле школы стеллажей свободного книгообмена;</w:t>
      </w:r>
    </w:p>
    <w:p w:rsidR="00360AB6" w:rsidRPr="00D65377" w:rsidRDefault="00360AB6" w:rsidP="0016165E">
      <w:pPr>
        <w:pStyle w:val="ParaAttribute38"/>
        <w:numPr>
          <w:ilvl w:val="0"/>
          <w:numId w:val="65"/>
        </w:numPr>
        <w:ind w:left="0" w:right="0" w:firstLine="284"/>
        <w:rPr>
          <w:sz w:val="24"/>
          <w:szCs w:val="24"/>
        </w:rPr>
      </w:pPr>
      <w:r w:rsidRPr="00D65377">
        <w:rPr>
          <w:sz w:val="24"/>
          <w:szCs w:val="24"/>
        </w:rPr>
        <w:t>благоустройство классных кабинетов, осуществляемое классными руководителями вместе с обучающимся и своих классов;</w:t>
      </w:r>
    </w:p>
    <w:p w:rsidR="00360AB6" w:rsidRPr="00D65377" w:rsidRDefault="00360AB6" w:rsidP="0016165E">
      <w:pPr>
        <w:pStyle w:val="ParaAttribute38"/>
        <w:numPr>
          <w:ilvl w:val="0"/>
          <w:numId w:val="65"/>
        </w:numPr>
        <w:ind w:left="0" w:right="0" w:firstLine="284"/>
        <w:rPr>
          <w:sz w:val="24"/>
          <w:szCs w:val="24"/>
        </w:rPr>
      </w:pPr>
      <w:r w:rsidRPr="00D65377">
        <w:rPr>
          <w:sz w:val="24"/>
          <w:szCs w:val="24"/>
        </w:rPr>
        <w:lastRenderedPageBreak/>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60AB6" w:rsidRPr="00D65377" w:rsidRDefault="00360AB6" w:rsidP="0016165E">
      <w:pPr>
        <w:pStyle w:val="ParaAttribute38"/>
        <w:numPr>
          <w:ilvl w:val="0"/>
          <w:numId w:val="65"/>
        </w:numPr>
        <w:ind w:left="0" w:right="0" w:firstLine="284"/>
        <w:rPr>
          <w:rStyle w:val="CharAttribute526"/>
          <w:rFonts w:eastAsia="№Е"/>
          <w:sz w:val="24"/>
          <w:szCs w:val="24"/>
        </w:rPr>
      </w:pPr>
      <w:r w:rsidRPr="00D65377">
        <w:rPr>
          <w:rStyle w:val="CharAttribute526"/>
          <w:rFonts w:eastAsia="№Е"/>
          <w:sz w:val="24"/>
          <w:szCs w:val="24"/>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w:t>
      </w:r>
    </w:p>
    <w:p w:rsidR="00360AB6" w:rsidRPr="00D65377" w:rsidRDefault="00360AB6" w:rsidP="0016165E">
      <w:pPr>
        <w:pStyle w:val="ParaAttribute38"/>
        <w:numPr>
          <w:ilvl w:val="0"/>
          <w:numId w:val="65"/>
        </w:numPr>
        <w:ind w:left="0" w:right="0" w:firstLine="284"/>
        <w:rPr>
          <w:sz w:val="24"/>
          <w:szCs w:val="24"/>
        </w:rPr>
      </w:pPr>
      <w:r w:rsidRPr="00D65377">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360AB6" w:rsidRPr="00D65377" w:rsidRDefault="00360AB6" w:rsidP="00360AB6">
      <w:pPr>
        <w:ind w:firstLine="709"/>
        <w:jc w:val="both"/>
        <w:rPr>
          <w:color w:val="222222"/>
        </w:rPr>
      </w:pPr>
    </w:p>
    <w:p w:rsidR="00360AB6" w:rsidRDefault="00360AB6" w:rsidP="00360AB6">
      <w:pPr>
        <w:ind w:firstLine="709"/>
        <w:jc w:val="center"/>
        <w:rPr>
          <w:b/>
          <w:bCs/>
          <w:color w:val="222222"/>
        </w:rPr>
      </w:pPr>
    </w:p>
    <w:p w:rsidR="00360AB6" w:rsidRDefault="00360AB6" w:rsidP="00360AB6">
      <w:pPr>
        <w:ind w:firstLine="709"/>
        <w:jc w:val="center"/>
        <w:rPr>
          <w:b/>
          <w:bCs/>
          <w:color w:val="222222"/>
        </w:rPr>
      </w:pPr>
    </w:p>
    <w:p w:rsidR="00360AB6" w:rsidRPr="00D65377" w:rsidRDefault="00360AB6" w:rsidP="00360AB6">
      <w:pPr>
        <w:ind w:firstLine="709"/>
        <w:jc w:val="center"/>
        <w:rPr>
          <w:b/>
          <w:bCs/>
          <w:color w:val="222222"/>
        </w:rPr>
      </w:pPr>
      <w:r w:rsidRPr="00D65377">
        <w:rPr>
          <w:b/>
          <w:bCs/>
          <w:color w:val="222222"/>
        </w:rPr>
        <w:t>ОСНОВНЫЕ НАПРАВЛЕНИЯ САМОАНАЛИЗА ВОСПИТАТЕЛЬНОЙ РАБОТЫ</w:t>
      </w:r>
    </w:p>
    <w:p w:rsidR="00360AB6" w:rsidRPr="00D65377" w:rsidRDefault="00360AB6" w:rsidP="00360AB6">
      <w:pPr>
        <w:ind w:firstLine="709"/>
        <w:jc w:val="center"/>
        <w:rPr>
          <w:b/>
          <w:bCs/>
        </w:rPr>
      </w:pPr>
    </w:p>
    <w:p w:rsidR="00360AB6" w:rsidRPr="00D65377" w:rsidRDefault="00360AB6" w:rsidP="00360AB6">
      <w:pPr>
        <w:ind w:firstLine="709"/>
        <w:jc w:val="both"/>
      </w:pPr>
      <w:r w:rsidRPr="00D65377">
        <w:rPr>
          <w:color w:val="222222"/>
        </w:rPr>
        <w:t xml:space="preserve">Самоанализ воспитательной работы </w:t>
      </w:r>
      <w:r w:rsidRPr="00D65377">
        <w:rPr>
          <w:iCs/>
        </w:rPr>
        <w:t>КОГОБУ СШ с УИОП пгт Кикнур</w:t>
      </w:r>
      <w:r w:rsidRPr="00D65377">
        <w:rPr>
          <w:color w:val="222222"/>
        </w:rPr>
        <w:t>проводится ежегодно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360AB6" w:rsidRPr="00D65377" w:rsidRDefault="00360AB6" w:rsidP="0016165E">
      <w:pPr>
        <w:numPr>
          <w:ilvl w:val="0"/>
          <w:numId w:val="66"/>
        </w:numPr>
        <w:tabs>
          <w:tab w:val="left" w:pos="993"/>
        </w:tabs>
        <w:ind w:left="0" w:firstLine="709"/>
        <w:jc w:val="both"/>
        <w:rPr>
          <w:color w:val="222222"/>
        </w:rPr>
      </w:pPr>
      <w:r w:rsidRPr="00D65377">
        <w:rPr>
          <w:color w:val="222222"/>
        </w:rPr>
        <w:t>принцип гуманистической направленности осуществляемого анализа;</w:t>
      </w:r>
    </w:p>
    <w:p w:rsidR="00360AB6" w:rsidRPr="00D65377" w:rsidRDefault="00360AB6" w:rsidP="0016165E">
      <w:pPr>
        <w:numPr>
          <w:ilvl w:val="0"/>
          <w:numId w:val="66"/>
        </w:numPr>
        <w:tabs>
          <w:tab w:val="left" w:pos="993"/>
        </w:tabs>
        <w:ind w:left="0" w:firstLine="709"/>
        <w:jc w:val="both"/>
        <w:rPr>
          <w:color w:val="222222"/>
        </w:rPr>
      </w:pPr>
      <w:r w:rsidRPr="00D65377">
        <w:rPr>
          <w:color w:val="222222"/>
        </w:rPr>
        <w:t>принцип приоритета анализа сущностных сторон воспитания;</w:t>
      </w:r>
    </w:p>
    <w:p w:rsidR="00360AB6" w:rsidRPr="00D65377" w:rsidRDefault="00360AB6" w:rsidP="0016165E">
      <w:pPr>
        <w:numPr>
          <w:ilvl w:val="0"/>
          <w:numId w:val="66"/>
        </w:numPr>
        <w:tabs>
          <w:tab w:val="left" w:pos="993"/>
        </w:tabs>
        <w:ind w:left="0" w:firstLine="709"/>
        <w:jc w:val="both"/>
        <w:rPr>
          <w:color w:val="222222"/>
        </w:rPr>
      </w:pPr>
      <w:r w:rsidRPr="00D65377">
        <w:rPr>
          <w:color w:val="222222"/>
        </w:rPr>
        <w:t>принцип развивающего характера осуществляемого анализа;</w:t>
      </w:r>
    </w:p>
    <w:p w:rsidR="00360AB6" w:rsidRPr="00D65377" w:rsidRDefault="00360AB6" w:rsidP="0016165E">
      <w:pPr>
        <w:numPr>
          <w:ilvl w:val="0"/>
          <w:numId w:val="66"/>
        </w:numPr>
        <w:tabs>
          <w:tab w:val="left" w:pos="993"/>
        </w:tabs>
        <w:ind w:left="0" w:firstLine="709"/>
        <w:jc w:val="both"/>
        <w:rPr>
          <w:color w:val="222222"/>
        </w:rPr>
      </w:pPr>
      <w:r w:rsidRPr="00D65377">
        <w:rPr>
          <w:color w:val="222222"/>
        </w:rPr>
        <w:t>принцип разделенной ответственности за результаты личностного развития обучающихся.</w:t>
      </w:r>
    </w:p>
    <w:p w:rsidR="00360AB6" w:rsidRPr="00D65377" w:rsidRDefault="00360AB6" w:rsidP="00360AB6">
      <w:pPr>
        <w:ind w:firstLine="709"/>
        <w:jc w:val="both"/>
        <w:rPr>
          <w:color w:val="222222"/>
        </w:rPr>
      </w:pPr>
      <w:r w:rsidRPr="00D65377">
        <w:rPr>
          <w:color w:val="222222"/>
        </w:rPr>
        <w:t xml:space="preserve">Самоанализ воспитательной работы </w:t>
      </w:r>
      <w:r w:rsidRPr="00D65377">
        <w:rPr>
          <w:iCs/>
        </w:rPr>
        <w:t>КОГОБУ СШ с УИОП пгт Кикнур</w:t>
      </w:r>
      <w:r w:rsidRPr="00D65377">
        <w:rPr>
          <w:color w:val="222222"/>
        </w:rPr>
        <w:t>осуществляется по следующим направлениям:</w:t>
      </w:r>
    </w:p>
    <w:p w:rsidR="00360AB6" w:rsidRPr="00D65377" w:rsidRDefault="00360AB6" w:rsidP="0016165E">
      <w:pPr>
        <w:numPr>
          <w:ilvl w:val="0"/>
          <w:numId w:val="67"/>
        </w:numPr>
        <w:tabs>
          <w:tab w:val="left" w:pos="993"/>
        </w:tabs>
        <w:ind w:left="0" w:firstLine="709"/>
        <w:jc w:val="both"/>
        <w:rPr>
          <w:color w:val="222222"/>
        </w:rPr>
      </w:pPr>
      <w:r w:rsidRPr="00D65377">
        <w:rPr>
          <w:color w:val="222222"/>
        </w:rPr>
        <w:t>Результаты воспитания, социализации и саморазвития обучающихся.</w:t>
      </w:r>
    </w:p>
    <w:p w:rsidR="00360AB6" w:rsidRPr="00D65377" w:rsidRDefault="00360AB6" w:rsidP="0016165E">
      <w:pPr>
        <w:numPr>
          <w:ilvl w:val="0"/>
          <w:numId w:val="67"/>
        </w:numPr>
        <w:tabs>
          <w:tab w:val="left" w:pos="993"/>
        </w:tabs>
        <w:ind w:left="0" w:firstLine="709"/>
        <w:jc w:val="both"/>
        <w:rPr>
          <w:color w:val="222222"/>
        </w:rPr>
      </w:pPr>
      <w:r w:rsidRPr="00D65377">
        <w:rPr>
          <w:color w:val="222222"/>
        </w:rPr>
        <w:t>Состояние организуемой в школе совместной деятельности обучающихся и взрослых.</w:t>
      </w:r>
    </w:p>
    <w:p w:rsidR="00360AB6" w:rsidRPr="00D65377" w:rsidRDefault="00360AB6" w:rsidP="00360AB6">
      <w:pPr>
        <w:ind w:firstLine="709"/>
        <w:jc w:val="both"/>
        <w:rPr>
          <w:b/>
          <w:bCs/>
          <w:color w:val="222222"/>
        </w:rPr>
      </w:pPr>
    </w:p>
    <w:p w:rsidR="00360AB6" w:rsidRPr="00D65377" w:rsidRDefault="00360AB6" w:rsidP="00360AB6">
      <w:pPr>
        <w:ind w:firstLine="709"/>
        <w:jc w:val="both"/>
        <w:rPr>
          <w:b/>
          <w:bCs/>
          <w:color w:val="222222"/>
        </w:rPr>
      </w:pPr>
      <w:r w:rsidRPr="00D65377">
        <w:rPr>
          <w:b/>
          <w:bCs/>
          <w:color w:val="222222"/>
        </w:rPr>
        <w:t>Результаты воспитания, социализации и саморазвития обучающихся</w:t>
      </w:r>
    </w:p>
    <w:p w:rsidR="00360AB6" w:rsidRPr="00D65377" w:rsidRDefault="00360AB6" w:rsidP="00360AB6">
      <w:pPr>
        <w:ind w:firstLine="709"/>
        <w:jc w:val="both"/>
        <w:rPr>
          <w:color w:val="222222"/>
        </w:rPr>
      </w:pPr>
    </w:p>
    <w:p w:rsidR="00360AB6" w:rsidRPr="00D65377" w:rsidRDefault="00360AB6" w:rsidP="00360AB6">
      <w:pPr>
        <w:ind w:firstLine="709"/>
        <w:jc w:val="both"/>
        <w:rPr>
          <w:color w:val="222222"/>
        </w:rPr>
      </w:pPr>
      <w:r w:rsidRPr="00D65377">
        <w:rPr>
          <w:b/>
          <w:bCs/>
          <w:color w:val="222222"/>
        </w:rPr>
        <w:t xml:space="preserve">Критерий: </w:t>
      </w:r>
      <w:r w:rsidRPr="00D65377">
        <w:rPr>
          <w:color w:val="222222"/>
        </w:rPr>
        <w:t xml:space="preserve">динамика личностного развития обучающихся каждого класса. </w:t>
      </w:r>
    </w:p>
    <w:p w:rsidR="00360AB6" w:rsidRPr="00D65377" w:rsidRDefault="00360AB6" w:rsidP="00360AB6">
      <w:pPr>
        <w:ind w:firstLine="709"/>
        <w:jc w:val="both"/>
        <w:rPr>
          <w:color w:val="222222"/>
        </w:rPr>
      </w:pPr>
      <w:r w:rsidRPr="00D65377">
        <w:rPr>
          <w:b/>
          <w:bCs/>
          <w:color w:val="222222"/>
        </w:rPr>
        <w:t xml:space="preserve">Способ получения информации: </w:t>
      </w:r>
      <w:r w:rsidRPr="00D65377">
        <w:rPr>
          <w:color w:val="222222"/>
        </w:rPr>
        <w:t>педагогическое наблюдение.</w:t>
      </w:r>
    </w:p>
    <w:p w:rsidR="00360AB6" w:rsidRPr="00D65377" w:rsidRDefault="00360AB6" w:rsidP="00360AB6">
      <w:pPr>
        <w:ind w:firstLine="709"/>
        <w:jc w:val="both"/>
        <w:rPr>
          <w:color w:val="222222"/>
        </w:rPr>
      </w:pPr>
      <w:r w:rsidRPr="00D65377">
        <w:rPr>
          <w:color w:val="222222"/>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360AB6" w:rsidRPr="00D65377" w:rsidRDefault="00360AB6" w:rsidP="0016165E">
      <w:pPr>
        <w:numPr>
          <w:ilvl w:val="0"/>
          <w:numId w:val="68"/>
        </w:numPr>
        <w:tabs>
          <w:tab w:val="left" w:pos="993"/>
        </w:tabs>
        <w:ind w:left="0" w:firstLine="709"/>
        <w:jc w:val="both"/>
        <w:rPr>
          <w:color w:val="222222"/>
        </w:rPr>
      </w:pPr>
      <w:r w:rsidRPr="00D65377">
        <w:rPr>
          <w:color w:val="222222"/>
        </w:rPr>
        <w:t xml:space="preserve">какие прежде существовавшие проблемы личностного развития обучающихся удалось решить за минувший учебный год? </w:t>
      </w:r>
    </w:p>
    <w:p w:rsidR="00360AB6" w:rsidRPr="00D65377" w:rsidRDefault="00360AB6" w:rsidP="0016165E">
      <w:pPr>
        <w:numPr>
          <w:ilvl w:val="0"/>
          <w:numId w:val="68"/>
        </w:numPr>
        <w:tabs>
          <w:tab w:val="left" w:pos="993"/>
        </w:tabs>
        <w:ind w:left="0" w:firstLine="709"/>
        <w:jc w:val="both"/>
        <w:rPr>
          <w:color w:val="222222"/>
        </w:rPr>
      </w:pPr>
      <w:r w:rsidRPr="00D65377">
        <w:rPr>
          <w:color w:val="222222"/>
        </w:rPr>
        <w:t xml:space="preserve">какие проблемы решить не удалось и почему? </w:t>
      </w:r>
    </w:p>
    <w:p w:rsidR="00360AB6" w:rsidRPr="00D65377" w:rsidRDefault="00360AB6" w:rsidP="0016165E">
      <w:pPr>
        <w:numPr>
          <w:ilvl w:val="0"/>
          <w:numId w:val="68"/>
        </w:numPr>
        <w:tabs>
          <w:tab w:val="left" w:pos="993"/>
        </w:tabs>
        <w:ind w:left="0" w:firstLine="709"/>
        <w:jc w:val="both"/>
        <w:rPr>
          <w:color w:val="222222"/>
        </w:rPr>
      </w:pPr>
      <w:r w:rsidRPr="00D65377">
        <w:rPr>
          <w:color w:val="222222"/>
        </w:rPr>
        <w:t>какие новые проблемы появились, над чем далее предстоит работать педагогическому коллективу?</w:t>
      </w:r>
    </w:p>
    <w:p w:rsidR="00360AB6" w:rsidRPr="00D65377" w:rsidRDefault="00360AB6" w:rsidP="00360AB6">
      <w:pPr>
        <w:ind w:firstLine="709"/>
        <w:jc w:val="both"/>
        <w:rPr>
          <w:color w:val="222222"/>
        </w:rPr>
      </w:pPr>
      <w:r w:rsidRPr="00D65377">
        <w:rPr>
          <w:b/>
          <w:bCs/>
          <w:color w:val="222222"/>
        </w:rPr>
        <w:t>Состояние организуемой в школе совместной деятельности обучающихся и взрослых.</w:t>
      </w:r>
    </w:p>
    <w:p w:rsidR="00360AB6" w:rsidRPr="00D65377" w:rsidRDefault="00360AB6" w:rsidP="00360AB6">
      <w:pPr>
        <w:ind w:firstLine="709"/>
        <w:jc w:val="both"/>
        <w:rPr>
          <w:color w:val="222222"/>
        </w:rPr>
      </w:pPr>
      <w:r w:rsidRPr="00D65377">
        <w:rPr>
          <w:b/>
          <w:bCs/>
          <w:color w:val="222222"/>
        </w:rPr>
        <w:t xml:space="preserve">Критерий: </w:t>
      </w:r>
      <w:r w:rsidRPr="00D65377">
        <w:rPr>
          <w:color w:val="222222"/>
        </w:rPr>
        <w:t>наличие в школе интересной, насыщенной событиями и личностно-развивающей совместной деятельности обучающихся и взрослых.</w:t>
      </w:r>
    </w:p>
    <w:p w:rsidR="00360AB6" w:rsidRPr="00D65377" w:rsidRDefault="00360AB6" w:rsidP="00360AB6">
      <w:pPr>
        <w:ind w:firstLine="709"/>
        <w:jc w:val="both"/>
        <w:rPr>
          <w:color w:val="222222"/>
        </w:rPr>
      </w:pPr>
      <w:r w:rsidRPr="00D65377">
        <w:rPr>
          <w:b/>
          <w:bCs/>
          <w:color w:val="222222"/>
        </w:rPr>
        <w:t>Способы получения информации:</w:t>
      </w:r>
    </w:p>
    <w:p w:rsidR="00360AB6" w:rsidRPr="00D65377" w:rsidRDefault="00360AB6" w:rsidP="0016165E">
      <w:pPr>
        <w:numPr>
          <w:ilvl w:val="0"/>
          <w:numId w:val="69"/>
        </w:numPr>
        <w:tabs>
          <w:tab w:val="left" w:pos="993"/>
        </w:tabs>
        <w:ind w:left="0" w:firstLine="709"/>
        <w:jc w:val="both"/>
        <w:rPr>
          <w:color w:val="222222"/>
        </w:rPr>
      </w:pPr>
      <w:r w:rsidRPr="00D65377">
        <w:rPr>
          <w:color w:val="222222"/>
        </w:rPr>
        <w:t>беседы с обучающимися и их родителями, педагогическими работниками, лидерами ученического самоуправления,</w:t>
      </w:r>
    </w:p>
    <w:p w:rsidR="00360AB6" w:rsidRPr="00D65377" w:rsidRDefault="00360AB6" w:rsidP="0016165E">
      <w:pPr>
        <w:numPr>
          <w:ilvl w:val="0"/>
          <w:numId w:val="69"/>
        </w:numPr>
        <w:tabs>
          <w:tab w:val="left" w:pos="993"/>
        </w:tabs>
        <w:ind w:left="0" w:firstLine="709"/>
        <w:jc w:val="both"/>
        <w:rPr>
          <w:color w:val="222222"/>
        </w:rPr>
      </w:pPr>
      <w:r w:rsidRPr="00D65377">
        <w:rPr>
          <w:color w:val="222222"/>
        </w:rPr>
        <w:t>анкетирование обучающихся и их родителей, педагогов, лидеров ученического самоуправления.</w:t>
      </w:r>
    </w:p>
    <w:p w:rsidR="00360AB6" w:rsidRPr="00D65377" w:rsidRDefault="00360AB6" w:rsidP="00360AB6">
      <w:pPr>
        <w:ind w:firstLine="709"/>
        <w:jc w:val="both"/>
        <w:rPr>
          <w:color w:val="222222"/>
        </w:rPr>
      </w:pPr>
      <w:r w:rsidRPr="00D65377">
        <w:rPr>
          <w:color w:val="222222"/>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360AB6" w:rsidRPr="00D65377" w:rsidRDefault="00360AB6" w:rsidP="00360AB6">
      <w:pPr>
        <w:ind w:firstLine="709"/>
        <w:jc w:val="both"/>
        <w:rPr>
          <w:color w:val="222222"/>
        </w:rPr>
      </w:pPr>
      <w:r w:rsidRPr="00D65377">
        <w:rPr>
          <w:color w:val="222222"/>
        </w:rPr>
        <w:t>Вопросы самоанализа:</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проводимых общешкольных ключевых дел;</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lastRenderedPageBreak/>
        <w:t>качество совместной деятельности классных руководителей и их классов;</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организуемой в школе внеурочной деятельности;</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реализации личностно-развивающего потенциала школьных уроков;</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существующего в школе ученического самоуправления;</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функционирующих на базе школы детских общественных объединений;</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проводимых в школе экскурсий, экспедиций, походов;</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профориентационной работы школы;</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работы школьных медиа;</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организации предметно-эстетической среды школы;</w:t>
      </w:r>
    </w:p>
    <w:p w:rsidR="00360AB6" w:rsidRPr="00D65377" w:rsidRDefault="00360AB6" w:rsidP="0016165E">
      <w:pPr>
        <w:numPr>
          <w:ilvl w:val="0"/>
          <w:numId w:val="70"/>
        </w:numPr>
        <w:tabs>
          <w:tab w:val="left" w:pos="993"/>
        </w:tabs>
        <w:ind w:left="0" w:firstLine="709"/>
        <w:jc w:val="both"/>
        <w:rPr>
          <w:color w:val="222222"/>
        </w:rPr>
      </w:pPr>
      <w:r w:rsidRPr="00D65377">
        <w:rPr>
          <w:color w:val="222222"/>
        </w:rPr>
        <w:t>качество взаимодействия школы и семей обучающихся.</w:t>
      </w:r>
    </w:p>
    <w:p w:rsidR="00360AB6" w:rsidRPr="00D65377" w:rsidRDefault="00360AB6" w:rsidP="00360AB6">
      <w:pPr>
        <w:ind w:firstLine="709"/>
        <w:jc w:val="both"/>
        <w:rPr>
          <w:color w:val="222222"/>
        </w:rPr>
      </w:pPr>
      <w:r w:rsidRPr="00D65377">
        <w:rPr>
          <w:color w:val="222222"/>
        </w:rPr>
        <w:t xml:space="preserve">Результатом самоанализа воспитательной работы будет ряд выявленных проблем, над которыми предстоит работать педагогическому коллективу. </w:t>
      </w:r>
    </w:p>
    <w:p w:rsidR="00684242" w:rsidRPr="00F233BB" w:rsidRDefault="006C11E1" w:rsidP="0016165E">
      <w:pPr>
        <w:pStyle w:val="afff"/>
        <w:numPr>
          <w:ilvl w:val="1"/>
          <w:numId w:val="36"/>
        </w:numPr>
      </w:pPr>
      <w:r w:rsidRPr="00F233BB">
        <w:br w:type="page"/>
      </w:r>
    </w:p>
    <w:bookmarkEnd w:id="103"/>
    <w:p w:rsidR="00332FA9" w:rsidRPr="00F233BB" w:rsidRDefault="00332FA9" w:rsidP="00332FA9">
      <w:pPr>
        <w:spacing w:line="276" w:lineRule="auto"/>
        <w:ind w:right="-2" w:firstLine="426"/>
        <w:jc w:val="both"/>
        <w:rPr>
          <w:b/>
        </w:rPr>
      </w:pPr>
      <w:r w:rsidRPr="00F233BB">
        <w:rPr>
          <w:b/>
        </w:rPr>
        <w:lastRenderedPageBreak/>
        <w:t>2.4. Программа формирования экологической культуры, здорового и безопасного образа жизни.</w:t>
      </w:r>
    </w:p>
    <w:p w:rsidR="00332FA9" w:rsidRPr="00F233BB" w:rsidRDefault="00332FA9" w:rsidP="00332FA9">
      <w:pPr>
        <w:spacing w:line="276" w:lineRule="auto"/>
        <w:ind w:right="-2" w:firstLine="426"/>
        <w:jc w:val="both"/>
      </w:pPr>
      <w:r w:rsidRPr="00F233BB">
        <w:t xml:space="preserve">Программа формирования экологической культуры, здорового и безопасного образа жизни </w:t>
      </w:r>
      <w:r w:rsidRPr="00F233BB">
        <w:rPr>
          <w:b/>
        </w:rPr>
        <w:t>должна обеспечивать</w:t>
      </w:r>
      <w:r w:rsidRPr="00F233BB">
        <w:t>:</w:t>
      </w:r>
    </w:p>
    <w:p w:rsidR="00332FA9" w:rsidRPr="00F233BB" w:rsidRDefault="00332FA9" w:rsidP="00332FA9">
      <w:pPr>
        <w:spacing w:line="276" w:lineRule="auto"/>
        <w:ind w:right="-2" w:firstLine="426"/>
        <w:jc w:val="both"/>
      </w:pPr>
      <w:r w:rsidRPr="00F233BB">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32FA9" w:rsidRPr="00F233BB" w:rsidRDefault="00332FA9" w:rsidP="00332FA9">
      <w:pPr>
        <w:spacing w:line="276" w:lineRule="auto"/>
        <w:ind w:right="-2" w:firstLine="426"/>
        <w:jc w:val="both"/>
      </w:pPr>
      <w:r w:rsidRPr="00F233BB">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32FA9" w:rsidRPr="00F233BB" w:rsidRDefault="00332FA9" w:rsidP="00332FA9">
      <w:pPr>
        <w:spacing w:line="276" w:lineRule="auto"/>
        <w:ind w:right="-2" w:firstLine="426"/>
        <w:jc w:val="both"/>
      </w:pPr>
      <w:r w:rsidRPr="00F233BB">
        <w:t>- формирование познавательного интереса и бережного отношения к природе;</w:t>
      </w:r>
    </w:p>
    <w:p w:rsidR="00332FA9" w:rsidRPr="00F233BB" w:rsidRDefault="00332FA9" w:rsidP="00332FA9">
      <w:pPr>
        <w:spacing w:line="276" w:lineRule="auto"/>
        <w:ind w:right="-2" w:firstLine="426"/>
        <w:jc w:val="both"/>
      </w:pPr>
      <w:r w:rsidRPr="00F233BB">
        <w:t>- формирование установок на использование здорового питания;</w:t>
      </w:r>
    </w:p>
    <w:p w:rsidR="00332FA9" w:rsidRPr="00F233BB" w:rsidRDefault="00332FA9" w:rsidP="00332FA9">
      <w:pPr>
        <w:spacing w:line="276" w:lineRule="auto"/>
        <w:ind w:right="-2" w:firstLine="426"/>
        <w:jc w:val="both"/>
      </w:pPr>
      <w:r w:rsidRPr="00F233BB">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32FA9" w:rsidRPr="00F233BB" w:rsidRDefault="00332FA9" w:rsidP="00332FA9">
      <w:pPr>
        <w:spacing w:line="276" w:lineRule="auto"/>
        <w:ind w:right="-2" w:firstLine="426"/>
        <w:jc w:val="both"/>
      </w:pPr>
      <w:r w:rsidRPr="00F233BB">
        <w:t>- соблюдение здоровьесозидающих режимов дня;</w:t>
      </w:r>
    </w:p>
    <w:p w:rsidR="00332FA9" w:rsidRPr="00F233BB" w:rsidRDefault="00332FA9" w:rsidP="00332FA9">
      <w:pPr>
        <w:spacing w:line="276" w:lineRule="auto"/>
        <w:ind w:right="-2" w:firstLine="426"/>
        <w:jc w:val="both"/>
      </w:pPr>
      <w:r w:rsidRPr="00F233BB">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32FA9" w:rsidRPr="00F233BB" w:rsidRDefault="00332FA9" w:rsidP="00332FA9">
      <w:pPr>
        <w:spacing w:line="276" w:lineRule="auto"/>
        <w:ind w:right="-2" w:firstLine="426"/>
        <w:jc w:val="both"/>
      </w:pPr>
      <w:r w:rsidRPr="00F233BB">
        <w:t>- становление умений противостояния вовлечению в табакокурение, употребление алкоголя, наркотических и сильнодействующих веществ;</w:t>
      </w:r>
    </w:p>
    <w:p w:rsidR="00332FA9" w:rsidRPr="00F233BB" w:rsidRDefault="00332FA9" w:rsidP="00332FA9">
      <w:pPr>
        <w:spacing w:line="276" w:lineRule="auto"/>
        <w:ind w:right="-2" w:firstLine="426"/>
        <w:jc w:val="both"/>
      </w:pPr>
      <w:r w:rsidRPr="00F233BB">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32FA9" w:rsidRPr="00F233BB" w:rsidRDefault="00332FA9" w:rsidP="00332FA9">
      <w:pPr>
        <w:spacing w:line="276" w:lineRule="auto"/>
        <w:ind w:right="-2" w:firstLine="426"/>
        <w:jc w:val="both"/>
      </w:pPr>
      <w:r w:rsidRPr="00F233BB">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32FA9" w:rsidRPr="00F233BB" w:rsidRDefault="00332FA9" w:rsidP="00332FA9">
      <w:pPr>
        <w:spacing w:line="276" w:lineRule="auto"/>
        <w:ind w:right="-2" w:firstLine="426"/>
        <w:jc w:val="both"/>
        <w:rPr>
          <w:b/>
        </w:rPr>
      </w:pPr>
      <w:r w:rsidRPr="00F233BB">
        <w:t>- формирование умений безопасного поведения в окружающей среде и простейших умений поведения в экстремальных (чрезвычайных) ситуациях.</w:t>
      </w:r>
    </w:p>
    <w:p w:rsidR="00332FA9" w:rsidRPr="00F233BB" w:rsidRDefault="00332FA9" w:rsidP="00332FA9">
      <w:pPr>
        <w:spacing w:line="276" w:lineRule="auto"/>
        <w:ind w:right="-2" w:firstLine="426"/>
        <w:jc w:val="both"/>
        <w:rPr>
          <w:b/>
        </w:rPr>
      </w:pPr>
    </w:p>
    <w:p w:rsidR="00332FA9" w:rsidRPr="00F233BB" w:rsidRDefault="00332FA9" w:rsidP="00332FA9">
      <w:pPr>
        <w:spacing w:line="276" w:lineRule="auto"/>
        <w:ind w:right="-2" w:firstLine="426"/>
        <w:jc w:val="both"/>
      </w:pPr>
      <w:r w:rsidRPr="00F233BB">
        <w:rPr>
          <w:b/>
        </w:rPr>
        <w:t>Цель программы</w:t>
      </w:r>
      <w:r w:rsidRPr="00F233BB">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p>
    <w:p w:rsidR="00332FA9" w:rsidRPr="00F233BB" w:rsidRDefault="00332FA9" w:rsidP="00332FA9">
      <w:pPr>
        <w:pStyle w:val="a7"/>
        <w:spacing w:line="276" w:lineRule="auto"/>
        <w:ind w:right="-2" w:firstLine="426"/>
        <w:rPr>
          <w:rFonts w:ascii="Times New Roman" w:hAnsi="Times New Roman"/>
          <w:b/>
          <w:bCs/>
          <w:color w:val="auto"/>
          <w:sz w:val="24"/>
          <w:szCs w:val="24"/>
        </w:rPr>
      </w:pPr>
      <w:r w:rsidRPr="00F233BB">
        <w:rPr>
          <w:rStyle w:val="Zag11"/>
          <w:rFonts w:ascii="Times New Roman" w:eastAsia="MS Gothic" w:hAnsi="Times New Roman"/>
          <w:color w:val="auto"/>
          <w:sz w:val="24"/>
          <w:szCs w:val="24"/>
        </w:rPr>
        <w:t>Задачи программы:</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pacing w:val="2"/>
          <w:sz w:val="24"/>
        </w:rPr>
        <w:t xml:space="preserve">сформировать представления об основах экологической культуры на примере экологически сообразного поведения </w:t>
      </w:r>
      <w:r w:rsidRPr="00F233BB">
        <w:rPr>
          <w:rStyle w:val="Zag11"/>
          <w:rFonts w:eastAsia="MS Gothic"/>
          <w:sz w:val="24"/>
        </w:rPr>
        <w:t>в быту и природе, безопасного для человека и окружающей среды;</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rPr>
        <w:t xml:space="preserve">сформировать представление о позитивных и негативных </w:t>
      </w:r>
      <w:r w:rsidRPr="00F233BB">
        <w:rPr>
          <w:rStyle w:val="Zag11"/>
          <w:rFonts w:eastAsia="MS Gothic"/>
          <w:spacing w:val="2"/>
          <w:sz w:val="24"/>
        </w:rPr>
        <w:t xml:space="preserve">факторах, влияющих на здоровье, в том числе о влиянии </w:t>
      </w:r>
      <w:r w:rsidRPr="00F233BB">
        <w:rPr>
          <w:rStyle w:val="Zag11"/>
          <w:rFonts w:eastAsia="MS Gothic"/>
          <w:sz w:val="24"/>
        </w:rPr>
        <w:t>на здоровье позитивных и негативных эмоций, получаемых от общения с компьютером, просмотра телепередач, участия в азартных играх;</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pacing w:val="2"/>
          <w:sz w:val="24"/>
        </w:rPr>
        <w:t>дать представление с учётом принципа информацион</w:t>
      </w:r>
      <w:r w:rsidRPr="00F233BB">
        <w:rPr>
          <w:rStyle w:val="Zag11"/>
          <w:rFonts w:eastAsia="MS Gothic"/>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 возникновения зависимостей от табака, алкоголя, наркотиков и других психоактивных веществ, об их пагубном влиянии на здоровье;</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rPr>
        <w:t>сформировать познавательный интерес и бережное отношение к природе;</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rPr>
        <w:t>научить школьников выполнять правила личной гигиены и развить готовность на их основе самостоятельно поддерживать своё здоровье;</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pacing w:val="2"/>
          <w:sz w:val="24"/>
        </w:rPr>
        <w:lastRenderedPageBreak/>
        <w:t xml:space="preserve">сформировать представление о правильном (здоровом) </w:t>
      </w:r>
      <w:r w:rsidRPr="00F233BB">
        <w:rPr>
          <w:rStyle w:val="Zag11"/>
          <w:rFonts w:eastAsia="MS Gothic"/>
          <w:sz w:val="24"/>
        </w:rPr>
        <w:t>питании, его режиме, структуре, полезных продуктах;</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32FA9" w:rsidRPr="00F233BB" w:rsidRDefault="00332FA9" w:rsidP="00332FA9">
      <w:pPr>
        <w:pStyle w:val="21"/>
        <w:spacing w:line="276" w:lineRule="auto"/>
        <w:ind w:right="-2" w:firstLine="426"/>
        <w:rPr>
          <w:rStyle w:val="Zag11"/>
          <w:rFonts w:eastAsia="MS Gothic"/>
          <w:spacing w:val="-2"/>
          <w:sz w:val="24"/>
        </w:rPr>
      </w:pPr>
      <w:r w:rsidRPr="00F233BB">
        <w:rPr>
          <w:rStyle w:val="Zag11"/>
          <w:rFonts w:eastAsia="MS Gothic"/>
          <w:spacing w:val="-5"/>
          <w:sz w:val="24"/>
        </w:rPr>
        <w:t>обучить безопасному поведению в окружающей среде и эле</w:t>
      </w:r>
      <w:r w:rsidRPr="00F233BB">
        <w:rPr>
          <w:rStyle w:val="Zag11"/>
          <w:rFonts w:eastAsia="MS Gothic"/>
          <w:spacing w:val="-2"/>
          <w:sz w:val="24"/>
        </w:rPr>
        <w:t>ментарным навыкам поведения в экстремальных ситуациях;</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pacing w:val="2"/>
          <w:sz w:val="24"/>
        </w:rPr>
        <w:t xml:space="preserve">сформировать навыки позитивного </w:t>
      </w:r>
      <w:r w:rsidRPr="00F233BB">
        <w:rPr>
          <w:rStyle w:val="Zag11"/>
          <w:rFonts w:eastAsia="MS Gothic"/>
          <w:sz w:val="24"/>
        </w:rPr>
        <w:t>общения;</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pacing w:val="2"/>
          <w:sz w:val="24"/>
        </w:rPr>
        <w:t>научить осознанному выбору поступков, стиля поведе</w:t>
      </w:r>
      <w:r w:rsidRPr="00F233BB">
        <w:rPr>
          <w:rStyle w:val="Zag11"/>
          <w:rFonts w:eastAsia="MS Gothic"/>
          <w:sz w:val="24"/>
        </w:rPr>
        <w:t>ния, позволяющих сохранять и укреплять здоровье;</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rPr>
        <w:t>сформировать потребность ребёнка безбоязненно обра</w:t>
      </w:r>
      <w:r w:rsidRPr="00F233BB">
        <w:rPr>
          <w:rStyle w:val="Zag11"/>
          <w:rFonts w:eastAsia="MS Gothic"/>
          <w:spacing w:val="2"/>
          <w:sz w:val="24"/>
        </w:rPr>
        <w:t xml:space="preserve">щаться к врачу по любым вопросам состояния здоровья, </w:t>
      </w:r>
      <w:r w:rsidRPr="00F233BB">
        <w:rPr>
          <w:rStyle w:val="Zag11"/>
          <w:rFonts w:eastAsia="MS Gothic"/>
          <w:sz w:val="24"/>
        </w:rPr>
        <w:t>в том числе связанным с особенностями роста и развития.</w:t>
      </w:r>
    </w:p>
    <w:p w:rsidR="00332FA9" w:rsidRPr="00F233BB" w:rsidRDefault="00332FA9" w:rsidP="00332FA9">
      <w:pPr>
        <w:spacing w:line="276" w:lineRule="auto"/>
        <w:ind w:right="-80" w:firstLine="550"/>
        <w:jc w:val="both"/>
      </w:pPr>
      <w:r w:rsidRPr="00F233BB">
        <w:rPr>
          <w:b/>
        </w:rPr>
        <w:t>Планируемые образовательные результаты</w:t>
      </w:r>
      <w:r w:rsidRPr="00F233BB">
        <w:t xml:space="preserve"> в рамках данной программы следует рассматривать в нескольких аспектах:</w:t>
      </w:r>
    </w:p>
    <w:p w:rsidR="00332FA9" w:rsidRPr="00F233BB" w:rsidRDefault="00332FA9" w:rsidP="00332FA9">
      <w:pPr>
        <w:spacing w:line="276" w:lineRule="auto"/>
        <w:ind w:firstLine="550"/>
        <w:jc w:val="both"/>
        <w:rPr>
          <w:bCs/>
          <w:iCs/>
        </w:rPr>
      </w:pPr>
      <w:r w:rsidRPr="00F233BB">
        <w:rPr>
          <w:bCs/>
          <w:iCs/>
        </w:rPr>
        <w:t xml:space="preserve">В сфере </w:t>
      </w:r>
      <w:r w:rsidRPr="00F233BB">
        <w:rPr>
          <w:bCs/>
          <w:i/>
          <w:iCs/>
        </w:rPr>
        <w:t>личностных</w:t>
      </w:r>
      <w:r w:rsidRPr="00F233BB">
        <w:rPr>
          <w:bCs/>
          <w:iCs/>
        </w:rPr>
        <w:t xml:space="preserve"> универсальных учебных действий у выпускника начальной школы должна быть сформирована установка на экологически грамотное поведение, здоровый образ жизни и предоставлена возможность реализации этой установки в реальном поведении и поступках.</w:t>
      </w:r>
    </w:p>
    <w:p w:rsidR="00332FA9" w:rsidRPr="00F233BB" w:rsidRDefault="00332FA9" w:rsidP="00332FA9">
      <w:pPr>
        <w:spacing w:line="276" w:lineRule="auto"/>
        <w:ind w:firstLine="550"/>
        <w:jc w:val="both"/>
        <w:rPr>
          <w:bCs/>
          <w:iCs/>
        </w:rPr>
      </w:pPr>
      <w:r w:rsidRPr="00F233BB">
        <w:rPr>
          <w:bCs/>
          <w:iCs/>
        </w:rPr>
        <w:t xml:space="preserve">В сфере </w:t>
      </w:r>
      <w:r w:rsidRPr="00F233BB">
        <w:rPr>
          <w:bCs/>
          <w:i/>
          <w:iCs/>
        </w:rPr>
        <w:t xml:space="preserve">регулятивных </w:t>
      </w:r>
      <w:r w:rsidRPr="00F233BB">
        <w:rPr>
          <w:bCs/>
          <w:iCs/>
        </w:rPr>
        <w:t>универсальных учебных действий выпускники овладеют всеми типами действий, направленных на организацию природоохранной деятельности, работы по здоровьесбережению и получат возможность самостоятельно адекватно оценивать правильность выполнения этих действий, вносить необходимые коррективы.</w:t>
      </w:r>
    </w:p>
    <w:p w:rsidR="00332FA9" w:rsidRPr="00F233BB" w:rsidRDefault="00332FA9" w:rsidP="00332FA9">
      <w:pPr>
        <w:spacing w:line="276" w:lineRule="auto"/>
        <w:ind w:firstLine="550"/>
        <w:jc w:val="both"/>
        <w:rPr>
          <w:bCs/>
          <w:iCs/>
        </w:rPr>
      </w:pPr>
      <w:r w:rsidRPr="00F233BB">
        <w:rPr>
          <w:bCs/>
          <w:iCs/>
        </w:rPr>
        <w:t xml:space="preserve">В сфере </w:t>
      </w:r>
      <w:r w:rsidRPr="00F233BB">
        <w:rPr>
          <w:bCs/>
          <w:i/>
          <w:iCs/>
        </w:rPr>
        <w:t>познавательных</w:t>
      </w:r>
      <w:r w:rsidRPr="00F233BB">
        <w:rPr>
          <w:bCs/>
          <w:iCs/>
        </w:rPr>
        <w:t xml:space="preserve"> универсальных учебных действий выпускники научатся воспринимать и анализировать информацию по проблемам экологии, организации здорового образа жизни и получат возможность находить информацию с использованием ресурсов библиотек и сети Интернет.</w:t>
      </w:r>
    </w:p>
    <w:p w:rsidR="00332FA9" w:rsidRPr="00F233BB" w:rsidRDefault="00332FA9" w:rsidP="00332FA9">
      <w:pPr>
        <w:spacing w:line="276" w:lineRule="auto"/>
        <w:ind w:firstLine="550"/>
        <w:jc w:val="both"/>
        <w:rPr>
          <w:bCs/>
          <w:iCs/>
        </w:rPr>
      </w:pPr>
      <w:r w:rsidRPr="00F233BB">
        <w:rPr>
          <w:bCs/>
          <w:iCs/>
        </w:rPr>
        <w:t xml:space="preserve">В сфере </w:t>
      </w:r>
      <w:r w:rsidRPr="00F233BB">
        <w:rPr>
          <w:bCs/>
          <w:i/>
          <w:iCs/>
        </w:rPr>
        <w:t>коммуникативных</w:t>
      </w:r>
      <w:r w:rsidRPr="00F233BB">
        <w:rPr>
          <w:bCs/>
          <w:iCs/>
        </w:rPr>
        <w:t xml:space="preserve">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сверстниками, родителями. </w:t>
      </w:r>
    </w:p>
    <w:p w:rsidR="00332FA9" w:rsidRPr="00F233BB" w:rsidRDefault="00332FA9" w:rsidP="00332FA9">
      <w:pPr>
        <w:spacing w:line="276" w:lineRule="auto"/>
        <w:ind w:firstLine="550"/>
        <w:jc w:val="both"/>
        <w:rPr>
          <w:bCs/>
          <w:iCs/>
        </w:rPr>
      </w:pPr>
      <w:r w:rsidRPr="00F233BB">
        <w:rPr>
          <w:bCs/>
          <w:iCs/>
        </w:rPr>
        <w:t>В результате реализации программы формирования экологической культуры, здорового и безопасного образа жизни при получении начального общего образования должно обеспечиваться достижение обучающимися воспитательных результатов и эффектов.</w:t>
      </w:r>
    </w:p>
    <w:p w:rsidR="00332FA9" w:rsidRPr="00F233BB" w:rsidRDefault="00332FA9" w:rsidP="00332FA9">
      <w:pPr>
        <w:pStyle w:val="a7"/>
        <w:spacing w:line="240" w:lineRule="auto"/>
        <w:ind w:firstLine="454"/>
        <w:rPr>
          <w:rStyle w:val="Zag11"/>
          <w:rFonts w:ascii="Times New Roman" w:hAnsi="Times New Roman"/>
          <w:b/>
          <w:bCs/>
          <w:iCs/>
          <w:color w:val="auto"/>
          <w:sz w:val="24"/>
          <w:szCs w:val="24"/>
        </w:rPr>
      </w:pPr>
      <w:r w:rsidRPr="00F233BB">
        <w:rPr>
          <w:rStyle w:val="Zag11"/>
          <w:rFonts w:ascii="Times New Roman" w:hAnsi="Times New Roman"/>
          <w:b/>
          <w:bCs/>
          <w:iCs/>
          <w:color w:val="auto"/>
          <w:sz w:val="24"/>
          <w:szCs w:val="24"/>
        </w:rPr>
        <w:t>Основные направления программы</w:t>
      </w:r>
    </w:p>
    <w:p w:rsidR="00332FA9" w:rsidRPr="00F233BB" w:rsidRDefault="00332FA9" w:rsidP="00332FA9">
      <w:pPr>
        <w:pStyle w:val="a7"/>
        <w:spacing w:line="240" w:lineRule="auto"/>
        <w:ind w:firstLine="454"/>
        <w:rPr>
          <w:rStyle w:val="Zag11"/>
          <w:rFonts w:ascii="Times New Roman" w:hAnsi="Times New Roman"/>
          <w:color w:val="auto"/>
          <w:spacing w:val="-2"/>
          <w:sz w:val="24"/>
          <w:szCs w:val="24"/>
        </w:rPr>
      </w:pPr>
      <w:r w:rsidRPr="00F233BB">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233BB">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32FA9" w:rsidRPr="00F233BB" w:rsidRDefault="00332FA9" w:rsidP="00332FA9">
      <w:pPr>
        <w:pStyle w:val="a7"/>
        <w:spacing w:line="240" w:lineRule="auto"/>
        <w:ind w:firstLine="454"/>
        <w:rPr>
          <w:rStyle w:val="Zag11"/>
          <w:rFonts w:ascii="Times New Roman" w:hAnsi="Times New Roman"/>
          <w:color w:val="auto"/>
          <w:sz w:val="24"/>
          <w:szCs w:val="24"/>
        </w:rPr>
      </w:pPr>
      <w:r w:rsidRPr="00F233BB">
        <w:rPr>
          <w:rStyle w:val="Zag11"/>
          <w:rFonts w:ascii="Times New Roman" w:hAnsi="Times New Roman"/>
          <w:color w:val="auto"/>
          <w:spacing w:val="-4"/>
          <w:sz w:val="24"/>
          <w:szCs w:val="24"/>
        </w:rPr>
        <w:t>Основными источниками содержания выступают экологиче</w:t>
      </w:r>
      <w:r w:rsidRPr="00F233BB">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F233BB">
        <w:rPr>
          <w:rStyle w:val="Zag11"/>
          <w:rFonts w:ascii="Times New Roman" w:hAnsi="Times New Roman"/>
          <w:color w:val="auto"/>
          <w:sz w:val="24"/>
          <w:szCs w:val="24"/>
        </w:rPr>
        <w:t>ного знания.</w:t>
      </w:r>
    </w:p>
    <w:p w:rsidR="00332FA9" w:rsidRPr="00F233BB" w:rsidRDefault="00332FA9" w:rsidP="00332FA9">
      <w:pPr>
        <w:pStyle w:val="a7"/>
        <w:spacing w:line="240" w:lineRule="auto"/>
        <w:ind w:firstLine="454"/>
        <w:rPr>
          <w:rStyle w:val="Zag11"/>
          <w:rFonts w:ascii="Times New Roman" w:hAnsi="Times New Roman"/>
          <w:color w:val="auto"/>
          <w:spacing w:val="-6"/>
          <w:sz w:val="24"/>
          <w:szCs w:val="24"/>
        </w:rPr>
      </w:pPr>
      <w:r w:rsidRPr="00F233BB">
        <w:rPr>
          <w:rStyle w:val="Zag11"/>
          <w:rFonts w:ascii="Times New Roman" w:hAnsi="Times New Roman"/>
          <w:b/>
          <w:color w:val="auto"/>
          <w:spacing w:val="-5"/>
          <w:sz w:val="24"/>
          <w:szCs w:val="24"/>
        </w:rPr>
        <w:t>Основные виды деятельности</w:t>
      </w:r>
      <w:r w:rsidRPr="00F233BB">
        <w:rPr>
          <w:rStyle w:val="Zag11"/>
          <w:rFonts w:ascii="Times New Roman" w:hAnsi="Times New Roman"/>
          <w:color w:val="auto"/>
          <w:spacing w:val="-5"/>
          <w:sz w:val="24"/>
          <w:szCs w:val="24"/>
        </w:rPr>
        <w:t xml:space="preserve"> обучающихся: учебная, учебно­исследовательская, образно­познавательная, игровая, рефлексив</w:t>
      </w:r>
      <w:r w:rsidRPr="00F233BB">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332FA9" w:rsidRPr="00F233BB" w:rsidRDefault="00332FA9" w:rsidP="00332FA9">
      <w:pPr>
        <w:pStyle w:val="a7"/>
        <w:spacing w:line="240" w:lineRule="auto"/>
        <w:ind w:firstLine="454"/>
        <w:rPr>
          <w:rStyle w:val="Zag11"/>
          <w:rFonts w:ascii="Times New Roman" w:hAnsi="Times New Roman"/>
          <w:color w:val="auto"/>
          <w:sz w:val="24"/>
          <w:szCs w:val="24"/>
        </w:rPr>
      </w:pPr>
      <w:r w:rsidRPr="00F233BB">
        <w:rPr>
          <w:rStyle w:val="Zag11"/>
          <w:rFonts w:ascii="Times New Roman" w:hAnsi="Times New Roman"/>
          <w:b/>
          <w:color w:val="auto"/>
          <w:sz w:val="24"/>
          <w:szCs w:val="24"/>
        </w:rPr>
        <w:t>Формируемые ценности</w:t>
      </w:r>
      <w:r w:rsidRPr="00F233BB">
        <w:rPr>
          <w:rStyle w:val="Zag11"/>
          <w:rFonts w:ascii="Times New Roman" w:hAnsi="Times New Roman"/>
          <w:color w:val="auto"/>
          <w:sz w:val="24"/>
          <w:szCs w:val="24"/>
        </w:rPr>
        <w:t xml:space="preserve">: природа, здоровье, экологическая культура, экологически безопасное поведение. </w:t>
      </w:r>
    </w:p>
    <w:p w:rsidR="00332FA9" w:rsidRPr="00F233BB" w:rsidRDefault="00332FA9" w:rsidP="00332FA9">
      <w:pPr>
        <w:pStyle w:val="a7"/>
        <w:spacing w:line="240" w:lineRule="auto"/>
        <w:ind w:firstLine="454"/>
        <w:rPr>
          <w:rStyle w:val="Zag11"/>
          <w:rFonts w:ascii="Times New Roman" w:hAnsi="Times New Roman"/>
          <w:color w:val="auto"/>
          <w:sz w:val="24"/>
          <w:szCs w:val="24"/>
        </w:rPr>
      </w:pPr>
      <w:r w:rsidRPr="00F233BB">
        <w:rPr>
          <w:rStyle w:val="Zag11"/>
          <w:rFonts w:ascii="Times New Roman" w:hAnsi="Times New Roman"/>
          <w:b/>
          <w:color w:val="auto"/>
          <w:sz w:val="24"/>
          <w:szCs w:val="24"/>
        </w:rPr>
        <w:t>Основные формы организации</w:t>
      </w:r>
      <w:r w:rsidRPr="00F233BB">
        <w:rPr>
          <w:rStyle w:val="Zag11"/>
          <w:rFonts w:ascii="Times New Roman" w:hAnsi="Times New Roman"/>
          <w:color w:val="auto"/>
          <w:sz w:val="24"/>
          <w:szCs w:val="24"/>
        </w:rPr>
        <w:t xml:space="preserve"> внеурочной деятельности: развивающие ситуации игрового и учебного типа. </w:t>
      </w:r>
    </w:p>
    <w:p w:rsidR="00E23616" w:rsidRDefault="00E23616" w:rsidP="00332FA9">
      <w:pPr>
        <w:pStyle w:val="a7"/>
        <w:spacing w:line="240" w:lineRule="auto"/>
        <w:ind w:firstLine="454"/>
        <w:rPr>
          <w:rFonts w:ascii="Times New Roman" w:hAnsi="Times New Roman"/>
          <w:color w:val="auto"/>
          <w:sz w:val="24"/>
          <w:szCs w:val="24"/>
        </w:rPr>
      </w:pPr>
    </w:p>
    <w:p w:rsidR="00F233BB" w:rsidRPr="00F233BB" w:rsidRDefault="00F233BB" w:rsidP="00332FA9">
      <w:pPr>
        <w:pStyle w:val="a7"/>
        <w:spacing w:line="240" w:lineRule="auto"/>
        <w:ind w:firstLine="454"/>
        <w:rPr>
          <w:rFonts w:ascii="Times New Roman" w:hAnsi="Times New Roman"/>
          <w:color w:val="auto"/>
          <w:sz w:val="24"/>
          <w:szCs w:val="24"/>
        </w:rPr>
      </w:pPr>
    </w:p>
    <w:p w:rsidR="00E23616" w:rsidRPr="00F233BB" w:rsidRDefault="00E23616" w:rsidP="00E23616">
      <w:pPr>
        <w:pStyle w:val="21"/>
        <w:numPr>
          <w:ilvl w:val="0"/>
          <w:numId w:val="0"/>
        </w:numPr>
        <w:spacing w:line="240" w:lineRule="auto"/>
        <w:ind w:left="680"/>
        <w:rPr>
          <w:b/>
          <w:sz w:val="24"/>
        </w:rPr>
      </w:pPr>
      <w:r w:rsidRPr="00F233BB">
        <w:rPr>
          <w:b/>
          <w:sz w:val="24"/>
        </w:rPr>
        <w:t>Использование возможностей УМК «Школа России» в образовательном процессе.</w:t>
      </w:r>
    </w:p>
    <w:p w:rsidR="00E23616" w:rsidRPr="00F233BB" w:rsidRDefault="00E23616" w:rsidP="00E23616">
      <w:pPr>
        <w:pStyle w:val="21"/>
        <w:numPr>
          <w:ilvl w:val="0"/>
          <w:numId w:val="0"/>
        </w:numPr>
        <w:spacing w:line="240" w:lineRule="auto"/>
        <w:ind w:left="142" w:firstLine="425"/>
        <w:rPr>
          <w:sz w:val="24"/>
        </w:rPr>
      </w:pPr>
      <w:r w:rsidRPr="00F233BB">
        <w:rPr>
          <w:sz w:val="24"/>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w:t>
      </w:r>
    </w:p>
    <w:p w:rsidR="00E23616" w:rsidRPr="00F233BB" w:rsidRDefault="00E23616" w:rsidP="00E23616">
      <w:pPr>
        <w:pStyle w:val="21"/>
        <w:numPr>
          <w:ilvl w:val="0"/>
          <w:numId w:val="0"/>
        </w:numPr>
        <w:spacing w:line="240" w:lineRule="auto"/>
        <w:ind w:firstLine="567"/>
        <w:rPr>
          <w:sz w:val="24"/>
        </w:rPr>
      </w:pPr>
      <w:r w:rsidRPr="00F233BB">
        <w:rPr>
          <w:sz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E23616" w:rsidRPr="00F233BB" w:rsidRDefault="00E23616" w:rsidP="00E23616">
      <w:pPr>
        <w:pStyle w:val="21"/>
        <w:numPr>
          <w:ilvl w:val="0"/>
          <w:numId w:val="0"/>
        </w:numPr>
        <w:spacing w:line="240" w:lineRule="auto"/>
        <w:ind w:firstLine="567"/>
        <w:rPr>
          <w:sz w:val="24"/>
        </w:rPr>
      </w:pPr>
      <w:r w:rsidRPr="00F233BB">
        <w:rPr>
          <w:b/>
          <w:sz w:val="24"/>
        </w:rPr>
        <w:t xml:space="preserve">В курсе «Окружающий мир» — </w:t>
      </w:r>
      <w:r w:rsidRPr="00F233BB">
        <w:rPr>
          <w:sz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E23616" w:rsidRPr="00F233BB" w:rsidRDefault="00E23616" w:rsidP="00E23616">
      <w:pPr>
        <w:pStyle w:val="21"/>
        <w:numPr>
          <w:ilvl w:val="0"/>
          <w:numId w:val="0"/>
        </w:numPr>
        <w:spacing w:line="240" w:lineRule="auto"/>
        <w:ind w:firstLine="567"/>
        <w:rPr>
          <w:sz w:val="24"/>
        </w:rPr>
      </w:pPr>
      <w:r w:rsidRPr="00F233BB">
        <w:rPr>
          <w:sz w:val="24"/>
        </w:rPr>
        <w:t xml:space="preserve">При выполнении упражнений на уроках </w:t>
      </w:r>
      <w:r w:rsidRPr="00F233BB">
        <w:rPr>
          <w:b/>
          <w:sz w:val="24"/>
        </w:rPr>
        <w:t>русского языка</w:t>
      </w:r>
      <w:r w:rsidRPr="00F233BB">
        <w:rPr>
          <w:sz w:val="24"/>
        </w:rPr>
        <w:t xml:space="preserve">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E23616" w:rsidRPr="00F233BB" w:rsidRDefault="00E23616" w:rsidP="00E23616">
      <w:pPr>
        <w:pStyle w:val="21"/>
        <w:numPr>
          <w:ilvl w:val="0"/>
          <w:numId w:val="0"/>
        </w:numPr>
        <w:spacing w:line="240" w:lineRule="auto"/>
        <w:ind w:firstLine="567"/>
        <w:rPr>
          <w:sz w:val="24"/>
        </w:rPr>
      </w:pPr>
      <w:r w:rsidRPr="00F233BB">
        <w:rPr>
          <w:b/>
          <w:sz w:val="24"/>
        </w:rPr>
        <w:t>В курсе «Технология»</w:t>
      </w:r>
      <w:r w:rsidRPr="00F233BB">
        <w:rPr>
          <w:sz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E23616" w:rsidRPr="00F233BB" w:rsidRDefault="00E23616" w:rsidP="00E23616">
      <w:pPr>
        <w:pStyle w:val="21"/>
        <w:numPr>
          <w:ilvl w:val="0"/>
          <w:numId w:val="0"/>
        </w:numPr>
        <w:spacing w:line="240" w:lineRule="auto"/>
        <w:ind w:firstLine="567"/>
        <w:rPr>
          <w:sz w:val="24"/>
        </w:rPr>
      </w:pPr>
      <w:r w:rsidRPr="00F233BB">
        <w:rPr>
          <w:b/>
          <w:sz w:val="24"/>
        </w:rPr>
        <w:t>В курсе «Английский язык»</w:t>
      </w:r>
      <w:r w:rsidRPr="00F233BB">
        <w:rPr>
          <w:sz w:val="24"/>
        </w:rPr>
        <w:t xml:space="preserve"> в учебниках “</w:t>
      </w:r>
      <w:r w:rsidRPr="00F233BB">
        <w:rPr>
          <w:sz w:val="24"/>
          <w:lang w:val="en-US"/>
        </w:rPr>
        <w:t>English</w:t>
      </w:r>
      <w:r w:rsidRPr="00F233BB">
        <w:rPr>
          <w:sz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233BB">
        <w:rPr>
          <w:i/>
          <w:sz w:val="24"/>
        </w:rPr>
        <w:t>(</w:t>
      </w:r>
      <w:r w:rsidRPr="00F233BB">
        <w:rPr>
          <w:i/>
          <w:sz w:val="24"/>
          <w:lang w:val="en-US"/>
        </w:rPr>
        <w:t>Have</w:t>
      </w:r>
      <w:r w:rsidRPr="00F233BB">
        <w:rPr>
          <w:i/>
          <w:sz w:val="24"/>
        </w:rPr>
        <w:t xml:space="preserve"> </w:t>
      </w:r>
      <w:r w:rsidRPr="00F233BB">
        <w:rPr>
          <w:i/>
          <w:sz w:val="24"/>
          <w:lang w:val="en-US"/>
        </w:rPr>
        <w:t>you</w:t>
      </w:r>
      <w:r w:rsidRPr="00F233BB">
        <w:rPr>
          <w:i/>
          <w:sz w:val="24"/>
        </w:rPr>
        <w:t xml:space="preserve"> </w:t>
      </w:r>
      <w:r w:rsidRPr="00F233BB">
        <w:rPr>
          <w:i/>
          <w:sz w:val="24"/>
          <w:lang w:val="en-US"/>
        </w:rPr>
        <w:t>ever</w:t>
      </w:r>
      <w:r w:rsidRPr="00F233BB">
        <w:rPr>
          <w:i/>
          <w:sz w:val="24"/>
        </w:rPr>
        <w:t xml:space="preserve"> </w:t>
      </w:r>
      <w:r w:rsidRPr="00F233BB">
        <w:rPr>
          <w:i/>
          <w:sz w:val="24"/>
          <w:lang w:val="en-US"/>
        </w:rPr>
        <w:t>been</w:t>
      </w:r>
      <w:r w:rsidRPr="00F233BB">
        <w:rPr>
          <w:i/>
          <w:sz w:val="24"/>
        </w:rPr>
        <w:t xml:space="preserve"> </w:t>
      </w:r>
      <w:r w:rsidRPr="00F233BB">
        <w:rPr>
          <w:i/>
          <w:sz w:val="24"/>
          <w:lang w:val="en-US"/>
        </w:rPr>
        <w:t>on</w:t>
      </w:r>
      <w:r w:rsidRPr="00F233BB">
        <w:rPr>
          <w:i/>
          <w:sz w:val="24"/>
        </w:rPr>
        <w:t xml:space="preserve"> </w:t>
      </w:r>
      <w:r w:rsidRPr="00F233BB">
        <w:rPr>
          <w:i/>
          <w:sz w:val="24"/>
          <w:lang w:val="en-US"/>
        </w:rPr>
        <w:t>a</w:t>
      </w:r>
      <w:r w:rsidRPr="00F233BB">
        <w:rPr>
          <w:i/>
          <w:sz w:val="24"/>
        </w:rPr>
        <w:t xml:space="preserve"> </w:t>
      </w:r>
      <w:r w:rsidRPr="00F233BB">
        <w:rPr>
          <w:i/>
          <w:sz w:val="24"/>
          <w:lang w:val="en-US"/>
        </w:rPr>
        <w:t>picnic</w:t>
      </w:r>
      <w:r w:rsidRPr="00F233BB">
        <w:rPr>
          <w:i/>
          <w:sz w:val="24"/>
        </w:rPr>
        <w:t xml:space="preserve">? </w:t>
      </w:r>
      <w:r w:rsidRPr="00F233BB">
        <w:rPr>
          <w:sz w:val="24"/>
        </w:rPr>
        <w:t>(3 кл.), подвижным играм (</w:t>
      </w:r>
      <w:r w:rsidRPr="00F233BB">
        <w:rPr>
          <w:i/>
          <w:sz w:val="24"/>
          <w:lang w:val="en-US"/>
        </w:rPr>
        <w:t>We</w:t>
      </w:r>
      <w:r w:rsidRPr="00F233BB">
        <w:rPr>
          <w:i/>
          <w:sz w:val="24"/>
        </w:rPr>
        <w:t xml:space="preserve"> </w:t>
      </w:r>
      <w:r w:rsidRPr="00F233BB">
        <w:rPr>
          <w:i/>
          <w:sz w:val="24"/>
          <w:lang w:val="en-US"/>
        </w:rPr>
        <w:t>like</w:t>
      </w:r>
      <w:r w:rsidRPr="00F233BB">
        <w:rPr>
          <w:i/>
          <w:sz w:val="24"/>
        </w:rPr>
        <w:t xml:space="preserve"> </w:t>
      </w:r>
      <w:r w:rsidRPr="00F233BB">
        <w:rPr>
          <w:i/>
          <w:sz w:val="24"/>
          <w:lang w:val="en-US"/>
        </w:rPr>
        <w:t>playing</w:t>
      </w:r>
      <w:r w:rsidRPr="00F233BB">
        <w:rPr>
          <w:i/>
          <w:sz w:val="24"/>
        </w:rPr>
        <w:t xml:space="preserve"> </w:t>
      </w:r>
      <w:r w:rsidRPr="00F233BB">
        <w:rPr>
          <w:i/>
          <w:sz w:val="24"/>
          <w:lang w:val="en-US"/>
        </w:rPr>
        <w:t>games</w:t>
      </w:r>
      <w:r w:rsidRPr="00F233BB">
        <w:rPr>
          <w:i/>
          <w:sz w:val="24"/>
        </w:rPr>
        <w:t>)</w:t>
      </w:r>
      <w:r w:rsidRPr="00F233BB">
        <w:rPr>
          <w:sz w:val="24"/>
        </w:rPr>
        <w:t xml:space="preserve">, участию в спортивных соревнованиях </w:t>
      </w:r>
      <w:r w:rsidRPr="00F233BB">
        <w:rPr>
          <w:i/>
          <w:sz w:val="24"/>
        </w:rPr>
        <w:t xml:space="preserve">(Расспросите друг друга о том, какие виды спорта или игры удаются вам лучше других. </w:t>
      </w:r>
      <w:r w:rsidRPr="00F233BB">
        <w:rPr>
          <w:sz w:val="24"/>
        </w:rPr>
        <w:t>(2 кл.).</w:t>
      </w:r>
    </w:p>
    <w:p w:rsidR="00E23616" w:rsidRPr="00F233BB" w:rsidRDefault="00E23616" w:rsidP="00E23616">
      <w:pPr>
        <w:pStyle w:val="21"/>
        <w:numPr>
          <w:ilvl w:val="0"/>
          <w:numId w:val="0"/>
        </w:numPr>
        <w:spacing w:line="240" w:lineRule="auto"/>
        <w:rPr>
          <w:sz w:val="24"/>
        </w:rPr>
      </w:pPr>
      <w:r w:rsidRPr="00F233BB">
        <w:rPr>
          <w:sz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F233BB">
        <w:rPr>
          <w:i/>
          <w:sz w:val="24"/>
          <w:lang w:val="en-US"/>
        </w:rPr>
        <w:t>My</w:t>
      </w:r>
      <w:r w:rsidRPr="00F233BB">
        <w:rPr>
          <w:i/>
          <w:sz w:val="24"/>
        </w:rPr>
        <w:t xml:space="preserve"> </w:t>
      </w:r>
      <w:r w:rsidRPr="00F233BB">
        <w:rPr>
          <w:i/>
          <w:sz w:val="24"/>
          <w:lang w:val="en-US"/>
        </w:rPr>
        <w:t>favourite</w:t>
      </w:r>
      <w:r w:rsidRPr="00F233BB">
        <w:rPr>
          <w:i/>
          <w:sz w:val="24"/>
        </w:rPr>
        <w:t xml:space="preserve"> </w:t>
      </w:r>
      <w:r w:rsidRPr="00F233BB">
        <w:rPr>
          <w:i/>
          <w:sz w:val="24"/>
          <w:lang w:val="en-US"/>
        </w:rPr>
        <w:t>mascot</w:t>
      </w:r>
      <w:r w:rsidRPr="00F233BB">
        <w:rPr>
          <w:i/>
          <w:sz w:val="24"/>
        </w:rPr>
        <w:t>.</w:t>
      </w:r>
      <w:r w:rsidRPr="00F233BB">
        <w:rPr>
          <w:sz w:val="24"/>
        </w:rPr>
        <w:t xml:space="preserve"> </w:t>
      </w:r>
      <w:r w:rsidRPr="00F233BB">
        <w:rPr>
          <w:i/>
          <w:sz w:val="24"/>
        </w:rPr>
        <w:t xml:space="preserve">Кого бы вы хотели видеть в роли талисмана Олимпийских игр, которые будут проходить в России, в городе Сочи? </w:t>
      </w:r>
      <w:r w:rsidRPr="00F233BB">
        <w:rPr>
          <w:sz w:val="24"/>
        </w:rPr>
        <w:t>(2 кл.)</w:t>
      </w:r>
      <w:r w:rsidRPr="00F233BB">
        <w:rPr>
          <w:i/>
          <w:sz w:val="24"/>
        </w:rPr>
        <w:t xml:space="preserve">. Олимпийские игры бывают летними и зимними. Какие из представленных ниже видов спорта летние, а какие зимние? </w:t>
      </w:r>
      <w:r w:rsidRPr="00F233BB">
        <w:rPr>
          <w:sz w:val="24"/>
        </w:rPr>
        <w:t>(2 кл.).</w:t>
      </w:r>
    </w:p>
    <w:p w:rsidR="00E23616" w:rsidRPr="00F233BB" w:rsidRDefault="00E23616" w:rsidP="00E23616">
      <w:pPr>
        <w:pStyle w:val="21"/>
        <w:numPr>
          <w:ilvl w:val="0"/>
          <w:numId w:val="0"/>
        </w:numPr>
        <w:spacing w:line="240" w:lineRule="auto"/>
        <w:ind w:firstLine="567"/>
        <w:rPr>
          <w:sz w:val="24"/>
        </w:rPr>
      </w:pPr>
      <w:r w:rsidRPr="00F233BB">
        <w:rPr>
          <w:b/>
          <w:sz w:val="24"/>
        </w:rPr>
        <w:t>В курсе «Основы религиозных культур и светской этики»</w:t>
      </w:r>
      <w:r w:rsidRPr="00F233BB">
        <w:rPr>
          <w:sz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«Христианин в труде», «Отношение христиан к природе» (№26, 29 «Основы православной культуры») и др.</w:t>
      </w:r>
    </w:p>
    <w:p w:rsidR="00E23616" w:rsidRPr="00F233BB" w:rsidRDefault="00E23616" w:rsidP="00E23616">
      <w:pPr>
        <w:pStyle w:val="21"/>
        <w:numPr>
          <w:ilvl w:val="0"/>
          <w:numId w:val="0"/>
        </w:numPr>
        <w:spacing w:line="240" w:lineRule="auto"/>
        <w:ind w:firstLine="567"/>
        <w:rPr>
          <w:sz w:val="24"/>
        </w:rPr>
      </w:pPr>
      <w:r w:rsidRPr="00F233BB">
        <w:rPr>
          <w:b/>
          <w:sz w:val="24"/>
        </w:rPr>
        <w:t>В курсе «Физическая культура»</w:t>
      </w:r>
      <w:r w:rsidRPr="00F233BB">
        <w:rPr>
          <w:sz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E23616" w:rsidRPr="00F233BB" w:rsidRDefault="00E23616" w:rsidP="00E23616">
      <w:pPr>
        <w:pStyle w:val="21"/>
        <w:numPr>
          <w:ilvl w:val="0"/>
          <w:numId w:val="0"/>
        </w:numPr>
        <w:spacing w:line="240" w:lineRule="auto"/>
        <w:rPr>
          <w:sz w:val="24"/>
        </w:rPr>
      </w:pPr>
      <w:r w:rsidRPr="00F233BB">
        <w:rPr>
          <w:sz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F233BB">
        <w:rPr>
          <w:b/>
          <w:sz w:val="24"/>
        </w:rPr>
        <w:t>по математике, русскому языку, литературному чтению, окружающему миру</w:t>
      </w:r>
      <w:r w:rsidRPr="00F233BB">
        <w:rPr>
          <w:sz w:val="24"/>
        </w:rPr>
        <w:t xml:space="preserve">, а также материал для организации проектной деятельности в учебниках </w:t>
      </w:r>
      <w:r w:rsidRPr="00F233BB">
        <w:rPr>
          <w:b/>
          <w:sz w:val="24"/>
        </w:rPr>
        <w:t>технологии, иностранных языков, информатики.</w:t>
      </w:r>
    </w:p>
    <w:p w:rsidR="00E23616" w:rsidRPr="00F233BB" w:rsidRDefault="00E23616" w:rsidP="00E23616">
      <w:pPr>
        <w:pStyle w:val="21"/>
        <w:numPr>
          <w:ilvl w:val="0"/>
          <w:numId w:val="0"/>
        </w:numPr>
        <w:spacing w:line="240" w:lineRule="auto"/>
        <w:ind w:firstLine="567"/>
        <w:rPr>
          <w:b/>
          <w:sz w:val="24"/>
        </w:rPr>
      </w:pPr>
      <w:r w:rsidRPr="00F233BB">
        <w:rPr>
          <w:sz w:val="24"/>
        </w:rPr>
        <w:t xml:space="preserve">Содержание материала рубрики «Наши проекты» выстроено так, что способствует организации проектной деятельности, как </w:t>
      </w:r>
      <w:r w:rsidRPr="00F233BB">
        <w:rPr>
          <w:b/>
          <w:sz w:val="24"/>
        </w:rPr>
        <w:t>на уроке, так и во внеурочной работе.</w:t>
      </w:r>
    </w:p>
    <w:p w:rsidR="00E23616" w:rsidRPr="00F233BB" w:rsidRDefault="00E23616" w:rsidP="00E23616">
      <w:pPr>
        <w:pStyle w:val="21"/>
        <w:numPr>
          <w:ilvl w:val="0"/>
          <w:numId w:val="0"/>
        </w:numPr>
        <w:spacing w:line="240" w:lineRule="auto"/>
        <w:rPr>
          <w:sz w:val="24"/>
        </w:rPr>
      </w:pPr>
      <w:r w:rsidRPr="00F233BB">
        <w:rPr>
          <w:sz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32FA9" w:rsidRPr="00F233BB" w:rsidRDefault="00332FA9" w:rsidP="00332FA9">
      <w:pPr>
        <w:spacing w:line="276" w:lineRule="auto"/>
        <w:ind w:firstLine="550"/>
        <w:jc w:val="both"/>
        <w:rPr>
          <w:bCs/>
          <w:iCs/>
        </w:rPr>
      </w:pPr>
    </w:p>
    <w:p w:rsidR="00332FA9" w:rsidRPr="00F233BB" w:rsidRDefault="00332FA9" w:rsidP="00332FA9">
      <w:pPr>
        <w:pStyle w:val="a7"/>
        <w:spacing w:line="240" w:lineRule="auto"/>
        <w:ind w:right="-2" w:firstLine="426"/>
        <w:rPr>
          <w:rStyle w:val="Zag11"/>
          <w:rFonts w:ascii="Times New Roman" w:eastAsia="MS Gothic" w:hAnsi="Times New Roman"/>
          <w:color w:val="auto"/>
          <w:sz w:val="24"/>
          <w:szCs w:val="24"/>
        </w:rPr>
      </w:pPr>
      <w:r w:rsidRPr="00F233BB">
        <w:rPr>
          <w:rStyle w:val="Zag11"/>
          <w:rFonts w:ascii="Times New Roman" w:eastAsia="MS Gothic" w:hAnsi="Times New Roman"/>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332FA9" w:rsidRPr="00F233BB" w:rsidRDefault="00332FA9" w:rsidP="0016165E">
      <w:pPr>
        <w:pStyle w:val="a7"/>
        <w:numPr>
          <w:ilvl w:val="0"/>
          <w:numId w:val="40"/>
        </w:numPr>
        <w:spacing w:line="240" w:lineRule="auto"/>
        <w:ind w:right="-2"/>
        <w:textAlignment w:val="auto"/>
        <w:rPr>
          <w:rStyle w:val="Zag11"/>
          <w:rFonts w:ascii="Times New Roman" w:eastAsia="MS Gothic" w:hAnsi="Times New Roman"/>
          <w:iCs/>
          <w:color w:val="auto"/>
          <w:sz w:val="24"/>
          <w:szCs w:val="24"/>
        </w:rPr>
      </w:pPr>
      <w:r w:rsidRPr="00F233BB">
        <w:rPr>
          <w:rStyle w:val="Zag11"/>
          <w:rFonts w:ascii="Times New Roman" w:eastAsia="MS Gothic" w:hAnsi="Times New Roman"/>
          <w:color w:val="auto"/>
          <w:sz w:val="24"/>
          <w:szCs w:val="24"/>
        </w:rPr>
        <w:t>создание экологически безопасной, здоровьесберегающей инфраструктуры образовательной организации;</w:t>
      </w:r>
    </w:p>
    <w:p w:rsidR="00332FA9" w:rsidRPr="00F233BB" w:rsidRDefault="00332FA9" w:rsidP="0016165E">
      <w:pPr>
        <w:pStyle w:val="a7"/>
        <w:numPr>
          <w:ilvl w:val="0"/>
          <w:numId w:val="40"/>
        </w:numPr>
        <w:spacing w:line="240" w:lineRule="auto"/>
        <w:ind w:right="-2"/>
        <w:textAlignment w:val="auto"/>
        <w:rPr>
          <w:rStyle w:val="Zag11"/>
          <w:rFonts w:ascii="Times New Roman" w:eastAsia="MS Gothic" w:hAnsi="Times New Roman"/>
          <w:sz w:val="24"/>
          <w:szCs w:val="24"/>
        </w:rPr>
      </w:pPr>
      <w:r w:rsidRPr="00F233BB">
        <w:rPr>
          <w:rStyle w:val="Zag11"/>
          <w:rFonts w:ascii="Times New Roman" w:eastAsia="MS Gothic" w:hAnsi="Times New Roman"/>
          <w:sz w:val="24"/>
          <w:szCs w:val="24"/>
        </w:rPr>
        <w:t>организация внеурочной деятельности обучающихся;</w:t>
      </w:r>
    </w:p>
    <w:p w:rsidR="00332FA9" w:rsidRPr="00F233BB" w:rsidRDefault="00332FA9" w:rsidP="0016165E">
      <w:pPr>
        <w:pStyle w:val="a7"/>
        <w:numPr>
          <w:ilvl w:val="0"/>
          <w:numId w:val="40"/>
        </w:numPr>
        <w:spacing w:line="240" w:lineRule="auto"/>
        <w:ind w:right="-2"/>
        <w:textAlignment w:val="auto"/>
        <w:rPr>
          <w:rStyle w:val="Zag11"/>
          <w:rFonts w:ascii="Times New Roman" w:eastAsia="MS Gothic" w:hAnsi="Times New Roman"/>
          <w:iCs/>
          <w:color w:val="auto"/>
          <w:sz w:val="24"/>
          <w:szCs w:val="24"/>
        </w:rPr>
      </w:pPr>
      <w:r w:rsidRPr="00F233BB">
        <w:rPr>
          <w:rStyle w:val="Zag11"/>
          <w:rFonts w:ascii="Times New Roman" w:eastAsia="MS Gothic" w:hAnsi="Times New Roman"/>
          <w:sz w:val="24"/>
          <w:szCs w:val="24"/>
        </w:rPr>
        <w:t>организация физкультурно-</w:t>
      </w:r>
      <w:r w:rsidRPr="00F233BB">
        <w:rPr>
          <w:rStyle w:val="Zag11"/>
          <w:rFonts w:ascii="Times New Roman" w:eastAsia="MS Gothic" w:hAnsi="Times New Roman"/>
          <w:sz w:val="24"/>
          <w:szCs w:val="24"/>
        </w:rPr>
        <w:softHyphen/>
        <w:t>оздоровительной работы</w:t>
      </w:r>
    </w:p>
    <w:p w:rsidR="00332FA9" w:rsidRPr="00F233BB" w:rsidRDefault="00332FA9" w:rsidP="0016165E">
      <w:pPr>
        <w:pStyle w:val="a7"/>
        <w:numPr>
          <w:ilvl w:val="0"/>
          <w:numId w:val="40"/>
        </w:numPr>
        <w:spacing w:line="240" w:lineRule="auto"/>
        <w:ind w:right="-2"/>
        <w:textAlignment w:val="auto"/>
        <w:rPr>
          <w:rStyle w:val="Zag11"/>
          <w:rFonts w:ascii="Times New Roman" w:eastAsia="MS Gothic" w:hAnsi="Times New Roman"/>
          <w:sz w:val="24"/>
          <w:szCs w:val="24"/>
        </w:rPr>
      </w:pPr>
      <w:r w:rsidRPr="00F233BB">
        <w:rPr>
          <w:rStyle w:val="Zag11"/>
          <w:rFonts w:ascii="Times New Roman" w:eastAsia="MS Gothic" w:hAnsi="Times New Roman"/>
          <w:color w:val="auto"/>
          <w:sz w:val="24"/>
          <w:szCs w:val="24"/>
        </w:rPr>
        <w:t>о</w:t>
      </w:r>
      <w:r w:rsidRPr="00F233BB">
        <w:rPr>
          <w:rStyle w:val="Zag11"/>
          <w:rFonts w:ascii="Times New Roman" w:eastAsia="MS Gothic" w:hAnsi="Times New Roman"/>
          <w:sz w:val="24"/>
          <w:szCs w:val="24"/>
        </w:rPr>
        <w:t>рганизация работы с родителями (законными представителями).</w:t>
      </w:r>
    </w:p>
    <w:p w:rsidR="00332FA9" w:rsidRPr="00F233BB" w:rsidRDefault="00332FA9" w:rsidP="00332FA9">
      <w:pPr>
        <w:pStyle w:val="a7"/>
        <w:spacing w:line="240" w:lineRule="auto"/>
        <w:ind w:right="-2" w:firstLine="0"/>
        <w:rPr>
          <w:rStyle w:val="Zag11"/>
          <w:rFonts w:ascii="Times New Roman" w:eastAsia="MS Gothic" w:hAnsi="Times New Roman"/>
          <w:b/>
          <w:bCs/>
          <w:iCs/>
          <w:color w:val="auto"/>
          <w:sz w:val="24"/>
          <w:szCs w:val="24"/>
        </w:rPr>
      </w:pPr>
    </w:p>
    <w:p w:rsidR="00332FA9" w:rsidRPr="00F233BB" w:rsidRDefault="00332FA9" w:rsidP="00332FA9">
      <w:pPr>
        <w:pStyle w:val="a7"/>
        <w:spacing w:line="240" w:lineRule="auto"/>
        <w:ind w:right="-2" w:firstLine="0"/>
        <w:jc w:val="center"/>
        <w:rPr>
          <w:rStyle w:val="Zag11"/>
          <w:rFonts w:ascii="Times New Roman" w:eastAsia="MS Gothic" w:hAnsi="Times New Roman"/>
          <w:b/>
          <w:bCs/>
          <w:iCs/>
          <w:color w:val="auto"/>
          <w:sz w:val="24"/>
          <w:szCs w:val="24"/>
        </w:rPr>
      </w:pPr>
      <w:r w:rsidRPr="00F233BB">
        <w:rPr>
          <w:rStyle w:val="Zag11"/>
          <w:rFonts w:ascii="Times New Roman" w:eastAsia="MS Gothic" w:hAnsi="Times New Roman"/>
          <w:color w:val="auto"/>
          <w:sz w:val="24"/>
          <w:szCs w:val="24"/>
        </w:rPr>
        <w:t xml:space="preserve">Модель организации работы образовательной организации </w:t>
      </w:r>
      <w:r w:rsidRPr="00F233BB">
        <w:rPr>
          <w:rStyle w:val="Zag11"/>
          <w:rFonts w:ascii="Times New Roman" w:eastAsia="MS Gothic" w:hAnsi="Times New Roman"/>
          <w:color w:val="auto"/>
          <w:sz w:val="24"/>
          <w:szCs w:val="24"/>
        </w:rPr>
        <w:br/>
        <w:t>по реализации программы</w:t>
      </w:r>
    </w:p>
    <w:p w:rsidR="00332FA9" w:rsidRPr="00F233BB" w:rsidRDefault="00332FA9" w:rsidP="00332FA9">
      <w:pPr>
        <w:pStyle w:val="a7"/>
        <w:spacing w:line="240" w:lineRule="auto"/>
        <w:ind w:right="-2" w:firstLine="426"/>
        <w:rPr>
          <w:rStyle w:val="Zag11"/>
          <w:rFonts w:ascii="Times New Roman" w:eastAsia="MS Gothic" w:hAnsi="Times New Roman"/>
          <w:color w:val="auto"/>
          <w:spacing w:val="-3"/>
          <w:sz w:val="24"/>
          <w:szCs w:val="24"/>
        </w:rPr>
      </w:pPr>
      <w:r w:rsidRPr="00F233BB">
        <w:rPr>
          <w:rStyle w:val="Zag11"/>
          <w:rFonts w:ascii="Times New Roman" w:eastAsia="MS Gothic" w:hAnsi="Times New Roman"/>
          <w:color w:val="auto"/>
          <w:spacing w:val="-3"/>
          <w:sz w:val="24"/>
          <w:szCs w:val="24"/>
        </w:rPr>
        <w:t>Работа по реализации про</w:t>
      </w:r>
      <w:r w:rsidRPr="00F233BB">
        <w:rPr>
          <w:rStyle w:val="Zag11"/>
          <w:rFonts w:ascii="Times New Roman" w:eastAsia="MS Gothic" w:hAnsi="Times New Roman"/>
          <w:color w:val="auto"/>
          <w:sz w:val="24"/>
          <w:szCs w:val="24"/>
        </w:rPr>
        <w:t xml:space="preserve">граммы формирования экологической культуры, здорового и </w:t>
      </w:r>
      <w:r w:rsidRPr="00F233BB">
        <w:rPr>
          <w:rStyle w:val="Zag11"/>
          <w:rFonts w:ascii="Times New Roman" w:eastAsia="MS Gothic" w:hAnsi="Times New Roman"/>
          <w:color w:val="auto"/>
          <w:spacing w:val="-3"/>
          <w:sz w:val="24"/>
          <w:szCs w:val="24"/>
        </w:rPr>
        <w:t xml:space="preserve">безопасного образа жизни реализуется в два этапа. </w:t>
      </w:r>
    </w:p>
    <w:tbl>
      <w:tblPr>
        <w:tblStyle w:val="afff1"/>
        <w:tblW w:w="0" w:type="auto"/>
        <w:tblLook w:val="04A0"/>
      </w:tblPr>
      <w:tblGrid>
        <w:gridCol w:w="3075"/>
        <w:gridCol w:w="7345"/>
      </w:tblGrid>
      <w:tr w:rsidR="00332FA9" w:rsidRPr="00F233BB" w:rsidTr="00332FA9">
        <w:tc>
          <w:tcPr>
            <w:tcW w:w="3794"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40" w:lineRule="auto"/>
              <w:ind w:firstLine="0"/>
              <w:jc w:val="center"/>
              <w:rPr>
                <w:rStyle w:val="Zag11"/>
                <w:rFonts w:ascii="Times New Roman" w:eastAsia="MS Gothic" w:hAnsi="Times New Roman"/>
                <w:b/>
                <w:color w:val="auto"/>
                <w:spacing w:val="-3"/>
                <w:sz w:val="24"/>
                <w:szCs w:val="24"/>
              </w:rPr>
            </w:pPr>
            <w:r w:rsidRPr="00F233BB">
              <w:rPr>
                <w:rStyle w:val="Zag11"/>
                <w:rFonts w:ascii="Times New Roman" w:eastAsia="MS Gothic" w:hAnsi="Times New Roman"/>
                <w:color w:val="auto"/>
                <w:spacing w:val="-3"/>
                <w:sz w:val="24"/>
                <w:szCs w:val="24"/>
                <w:lang w:eastAsia="en-US"/>
              </w:rPr>
              <w:t>Этапы</w:t>
            </w:r>
          </w:p>
        </w:tc>
        <w:tc>
          <w:tcPr>
            <w:tcW w:w="10915"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40" w:lineRule="auto"/>
              <w:ind w:right="-2" w:firstLine="0"/>
              <w:jc w:val="center"/>
              <w:rPr>
                <w:rStyle w:val="Zag11"/>
                <w:rFonts w:ascii="Times New Roman" w:eastAsia="MS Gothic" w:hAnsi="Times New Roman"/>
                <w:b/>
                <w:color w:val="auto"/>
                <w:spacing w:val="-3"/>
                <w:sz w:val="24"/>
                <w:szCs w:val="24"/>
              </w:rPr>
            </w:pPr>
            <w:r w:rsidRPr="00F233BB">
              <w:rPr>
                <w:rStyle w:val="Zag11"/>
                <w:rFonts w:ascii="Times New Roman" w:eastAsia="MS Gothic" w:hAnsi="Times New Roman"/>
                <w:color w:val="auto"/>
                <w:spacing w:val="-3"/>
                <w:sz w:val="24"/>
                <w:szCs w:val="24"/>
                <w:lang w:eastAsia="en-US"/>
              </w:rPr>
              <w:t>Содержание</w:t>
            </w:r>
          </w:p>
        </w:tc>
      </w:tr>
      <w:tr w:rsidR="00332FA9" w:rsidRPr="00F233BB" w:rsidTr="00332FA9">
        <w:tc>
          <w:tcPr>
            <w:tcW w:w="3794"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76" w:lineRule="auto"/>
              <w:ind w:firstLine="0"/>
              <w:rPr>
                <w:rStyle w:val="Zag11"/>
                <w:rFonts w:ascii="Times New Roman" w:eastAsia="MS Gothic" w:hAnsi="Times New Roman"/>
                <w:color w:val="auto"/>
                <w:spacing w:val="-3"/>
                <w:sz w:val="24"/>
                <w:szCs w:val="24"/>
              </w:rPr>
            </w:pPr>
            <w:r w:rsidRPr="00F233BB">
              <w:rPr>
                <w:rStyle w:val="Zag11"/>
                <w:rFonts w:ascii="Times New Roman" w:eastAsia="MS Gothic" w:hAnsi="Times New Roman"/>
                <w:color w:val="auto"/>
                <w:spacing w:val="-3"/>
                <w:sz w:val="24"/>
                <w:szCs w:val="24"/>
                <w:lang w:eastAsia="en-US"/>
              </w:rPr>
              <w:t xml:space="preserve">1 этап - </w:t>
            </w:r>
            <w:r w:rsidRPr="00F233BB">
              <w:rPr>
                <w:rStyle w:val="Zag11"/>
                <w:rFonts w:ascii="Times New Roman" w:eastAsia="MS Gothic" w:hAnsi="Times New Roman"/>
                <w:color w:val="auto"/>
                <w:sz w:val="24"/>
                <w:szCs w:val="24"/>
                <w:lang w:eastAsia="en-US"/>
              </w:rPr>
              <w:t>анализ состояния и планирование работы образовательной организации.</w:t>
            </w:r>
          </w:p>
        </w:tc>
        <w:tc>
          <w:tcPr>
            <w:tcW w:w="10915"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lang w:eastAsia="en-US"/>
              </w:rPr>
              <w:t xml:space="preserve">Организация режима дня детей, их нагрузки, питания, </w:t>
            </w:r>
            <w:r w:rsidRPr="00F233BB">
              <w:rPr>
                <w:rStyle w:val="Zag11"/>
                <w:rFonts w:eastAsia="MS Gothic"/>
                <w:spacing w:val="-4"/>
                <w:sz w:val="24"/>
                <w:lang w:eastAsia="en-US"/>
              </w:rPr>
              <w:t>физкультурно-</w:t>
            </w:r>
            <w:r w:rsidRPr="00F233BB">
              <w:rPr>
                <w:rStyle w:val="Zag11"/>
                <w:rFonts w:eastAsia="MS Gothic"/>
                <w:spacing w:val="-4"/>
                <w:sz w:val="24"/>
                <w:lang w:eastAsia="en-US"/>
              </w:rPr>
              <w:softHyphen/>
              <w:t>оздоровительной работы, сформированности эле</w:t>
            </w:r>
            <w:r w:rsidRPr="00F233BB">
              <w:rPr>
                <w:rStyle w:val="Zag11"/>
                <w:rFonts w:eastAsia="MS Gothic"/>
                <w:sz w:val="24"/>
                <w:lang w:eastAsia="en-US"/>
              </w:rPr>
              <w:t>ментарных навыков гигиены, рационального питания и профилактике вредных привычек;</w:t>
            </w:r>
          </w:p>
          <w:p w:rsidR="00332FA9" w:rsidRPr="00F233BB" w:rsidRDefault="00332FA9" w:rsidP="00332FA9">
            <w:pPr>
              <w:pStyle w:val="21"/>
              <w:spacing w:line="276" w:lineRule="auto"/>
              <w:ind w:right="-2" w:firstLine="426"/>
              <w:rPr>
                <w:rStyle w:val="Zag11"/>
                <w:rFonts w:eastAsia="MS Gothic"/>
                <w:sz w:val="24"/>
                <w:lang w:eastAsia="en-US"/>
              </w:rPr>
            </w:pPr>
            <w:r w:rsidRPr="00F233BB">
              <w:rPr>
                <w:rStyle w:val="Zag11"/>
                <w:rFonts w:eastAsia="MS Gothic"/>
                <w:spacing w:val="2"/>
                <w:sz w:val="24"/>
                <w:lang w:eastAsia="en-US"/>
              </w:rPr>
              <w:t>организация проводимой и необходимой для реализации программы просветительской работы образовательно</w:t>
            </w:r>
            <w:r w:rsidRPr="00F233BB">
              <w:rPr>
                <w:rStyle w:val="Zag11"/>
                <w:rFonts w:eastAsia="MS Gothic"/>
                <w:spacing w:val="-2"/>
                <w:sz w:val="24"/>
                <w:lang w:eastAsia="en-US"/>
              </w:rPr>
              <w:t>й организации с обучающимися и родителями (законными пред</w:t>
            </w:r>
            <w:r w:rsidRPr="00F233BB">
              <w:rPr>
                <w:rStyle w:val="Zag11"/>
                <w:rFonts w:eastAsia="MS Gothic"/>
                <w:sz w:val="24"/>
                <w:lang w:eastAsia="en-US"/>
              </w:rPr>
              <w:t>ставителями);</w:t>
            </w:r>
          </w:p>
          <w:p w:rsidR="00332FA9" w:rsidRPr="00F233BB" w:rsidRDefault="00332FA9" w:rsidP="00332FA9">
            <w:pPr>
              <w:pStyle w:val="21"/>
              <w:numPr>
                <w:ilvl w:val="0"/>
                <w:numId w:val="0"/>
              </w:numPr>
              <w:spacing w:line="276" w:lineRule="auto"/>
              <w:ind w:right="-2" w:firstLine="426"/>
              <w:rPr>
                <w:rStyle w:val="Zag11"/>
                <w:rFonts w:eastAsia="MS Gothic"/>
                <w:b/>
                <w:sz w:val="24"/>
                <w:lang w:eastAsia="en-US"/>
              </w:rPr>
            </w:pPr>
            <w:r w:rsidRPr="00F233BB">
              <w:rPr>
                <w:rStyle w:val="Zag11"/>
                <w:rFonts w:eastAsia="MS Gothic"/>
                <w:spacing w:val="-3"/>
                <w:sz w:val="24"/>
                <w:lang w:eastAsia="en-US"/>
              </w:rPr>
              <w:t xml:space="preserve">- выделение приоритетов в работе </w:t>
            </w:r>
            <w:r w:rsidRPr="00F233BB">
              <w:rPr>
                <w:rStyle w:val="Zag11"/>
                <w:rFonts w:eastAsia="MS Gothic"/>
                <w:spacing w:val="2"/>
                <w:sz w:val="24"/>
                <w:lang w:eastAsia="en-US"/>
              </w:rPr>
              <w:t>с учётом результатов проведённого анализа, а также возрастных особенностей обучающихся при получении  началь</w:t>
            </w:r>
            <w:r w:rsidRPr="00F233BB">
              <w:rPr>
                <w:rStyle w:val="Zag11"/>
                <w:rFonts w:eastAsia="MS Gothic"/>
                <w:sz w:val="24"/>
                <w:lang w:eastAsia="en-US"/>
              </w:rPr>
              <w:t>ного общего образования.</w:t>
            </w:r>
          </w:p>
        </w:tc>
      </w:tr>
      <w:tr w:rsidR="00332FA9" w:rsidRPr="00F233BB" w:rsidTr="00332FA9">
        <w:tc>
          <w:tcPr>
            <w:tcW w:w="3794" w:type="dxa"/>
            <w:vMerge w:val="restart"/>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76" w:lineRule="auto"/>
              <w:ind w:firstLine="0"/>
              <w:rPr>
                <w:rStyle w:val="Zag11"/>
                <w:rFonts w:ascii="Times New Roman" w:eastAsia="MS Gothic" w:hAnsi="Times New Roman"/>
                <w:color w:val="auto"/>
                <w:spacing w:val="-3"/>
                <w:sz w:val="24"/>
                <w:szCs w:val="24"/>
              </w:rPr>
            </w:pPr>
            <w:r w:rsidRPr="00F233BB">
              <w:rPr>
                <w:rStyle w:val="Zag11"/>
                <w:rFonts w:ascii="Times New Roman" w:eastAsia="MS Gothic" w:hAnsi="Times New Roman"/>
                <w:color w:val="auto"/>
                <w:spacing w:val="-3"/>
                <w:sz w:val="24"/>
                <w:szCs w:val="24"/>
                <w:lang w:eastAsia="en-US"/>
              </w:rPr>
              <w:t>2 этап -</w:t>
            </w:r>
            <w:r w:rsidRPr="00F233BB">
              <w:rPr>
                <w:rStyle w:val="Zag11"/>
                <w:rFonts w:ascii="Times New Roman" w:eastAsia="MS Gothic" w:hAnsi="Times New Roman"/>
                <w:color w:val="auto"/>
                <w:spacing w:val="-4"/>
                <w:sz w:val="24"/>
                <w:szCs w:val="24"/>
                <w:lang w:eastAsia="en-US"/>
              </w:rPr>
              <w:t xml:space="preserve"> организация просветительской, учебно</w:t>
            </w:r>
            <w:r w:rsidRPr="00F233BB">
              <w:rPr>
                <w:rStyle w:val="Zag11"/>
                <w:rFonts w:ascii="Times New Roman" w:eastAsia="MS Gothic" w:hAnsi="Times New Roman"/>
                <w:color w:val="auto"/>
                <w:spacing w:val="-4"/>
                <w:sz w:val="24"/>
                <w:szCs w:val="24"/>
                <w:lang w:eastAsia="en-US"/>
              </w:rPr>
              <w:softHyphen/>
            </w:r>
            <w:r w:rsidR="00693BAF" w:rsidRPr="00F233BB">
              <w:rPr>
                <w:rStyle w:val="Zag11"/>
                <w:rFonts w:ascii="Times New Roman" w:eastAsia="MS Gothic" w:hAnsi="Times New Roman"/>
                <w:color w:val="auto"/>
                <w:spacing w:val="-4"/>
                <w:sz w:val="24"/>
                <w:szCs w:val="24"/>
                <w:lang w:eastAsia="en-US"/>
              </w:rPr>
              <w:t>-</w:t>
            </w:r>
            <w:r w:rsidRPr="00F233BB">
              <w:rPr>
                <w:rStyle w:val="Zag11"/>
                <w:rFonts w:ascii="Times New Roman" w:eastAsia="MS Gothic" w:hAnsi="Times New Roman"/>
                <w:color w:val="auto"/>
                <w:spacing w:val="-4"/>
                <w:sz w:val="24"/>
                <w:szCs w:val="24"/>
                <w:lang w:eastAsia="en-US"/>
              </w:rPr>
              <w:t>вос</w:t>
            </w:r>
            <w:r w:rsidRPr="00F233BB">
              <w:rPr>
                <w:rStyle w:val="Zag11"/>
                <w:rFonts w:ascii="Times New Roman" w:eastAsia="MS Gothic" w:hAnsi="Times New Roman"/>
                <w:color w:val="auto"/>
                <w:spacing w:val="-3"/>
                <w:sz w:val="24"/>
                <w:szCs w:val="24"/>
                <w:lang w:eastAsia="en-US"/>
              </w:rPr>
              <w:t>питательной и методической работы.</w:t>
            </w:r>
          </w:p>
        </w:tc>
        <w:tc>
          <w:tcPr>
            <w:tcW w:w="10915"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76" w:lineRule="auto"/>
              <w:ind w:right="-2" w:firstLine="0"/>
              <w:rPr>
                <w:rStyle w:val="Zag11"/>
                <w:rFonts w:ascii="Times New Roman" w:eastAsia="MS Gothic" w:hAnsi="Times New Roman"/>
                <w:color w:val="auto"/>
                <w:sz w:val="24"/>
                <w:szCs w:val="24"/>
              </w:rPr>
            </w:pPr>
            <w:r w:rsidRPr="00F233BB">
              <w:rPr>
                <w:rStyle w:val="Zag11"/>
                <w:rFonts w:ascii="Times New Roman" w:eastAsia="MS Gothic" w:hAnsi="Times New Roman"/>
                <w:color w:val="auto"/>
                <w:sz w:val="24"/>
                <w:szCs w:val="24"/>
                <w:lang w:eastAsia="en-US"/>
              </w:rPr>
              <w:t>1. Просветительская, учебно</w:t>
            </w:r>
            <w:r w:rsidRPr="00F233BB">
              <w:rPr>
                <w:rStyle w:val="Zag11"/>
                <w:rFonts w:ascii="Times New Roman" w:eastAsia="MS Gothic" w:hAnsi="Times New Roman"/>
                <w:color w:val="auto"/>
                <w:sz w:val="24"/>
                <w:szCs w:val="24"/>
                <w:lang w:eastAsia="en-US"/>
              </w:rPr>
              <w:softHyphen/>
              <w:t>-воспитательная работа с обучающимися, направленная на формирование экологической культуры, здорового и безопасного образа жизни:</w:t>
            </w:r>
          </w:p>
          <w:p w:rsidR="00332FA9" w:rsidRPr="00F233BB" w:rsidRDefault="00332FA9" w:rsidP="00332FA9">
            <w:pPr>
              <w:pStyle w:val="21"/>
              <w:spacing w:line="276" w:lineRule="auto"/>
              <w:ind w:right="-2" w:firstLine="426"/>
              <w:rPr>
                <w:rStyle w:val="Zag11"/>
                <w:rFonts w:eastAsia="MS Gothic"/>
                <w:sz w:val="24"/>
                <w:lang w:eastAsia="en-US"/>
              </w:rPr>
            </w:pPr>
            <w:r w:rsidRPr="00F233BB">
              <w:rPr>
                <w:rStyle w:val="Zag11"/>
                <w:rFonts w:eastAsia="MS Gothic"/>
                <w:sz w:val="24"/>
                <w:lang w:eastAsia="en-US"/>
              </w:rPr>
              <w:t xml:space="preserve">организация </w:t>
            </w:r>
            <w:r w:rsidRPr="00F233BB">
              <w:rPr>
                <w:rStyle w:val="Zag11"/>
                <w:rFonts w:eastAsia="MS Gothic"/>
                <w:spacing w:val="2"/>
                <w:sz w:val="24"/>
                <w:lang w:eastAsia="en-US"/>
              </w:rPr>
              <w:t>дополнительных образовательных курсов, которые на</w:t>
            </w:r>
            <w:r w:rsidRPr="00F233BB">
              <w:rPr>
                <w:rStyle w:val="Zag11"/>
                <w:rFonts w:eastAsia="MS Gothic"/>
                <w:sz w:val="24"/>
                <w:lang w:eastAsia="en-US"/>
              </w:rPr>
              <w:t>правлены на формирование экологической культуры обучающихся;</w:t>
            </w:r>
          </w:p>
          <w:p w:rsidR="00332FA9" w:rsidRPr="00F233BB" w:rsidRDefault="00332FA9" w:rsidP="00332FA9">
            <w:pPr>
              <w:pStyle w:val="21"/>
              <w:spacing w:line="276" w:lineRule="auto"/>
              <w:ind w:right="-2" w:firstLine="426"/>
              <w:rPr>
                <w:rStyle w:val="Zag11"/>
                <w:rFonts w:eastAsia="MS Gothic"/>
                <w:sz w:val="24"/>
                <w:lang w:eastAsia="en-US"/>
              </w:rPr>
            </w:pPr>
            <w:r w:rsidRPr="00F233BB">
              <w:rPr>
                <w:rStyle w:val="Zag11"/>
                <w:rFonts w:eastAsia="MS Gothic"/>
                <w:sz w:val="24"/>
                <w:lang w:eastAsia="en-US"/>
              </w:rPr>
              <w:t>организация лекций, бесед по проблемам экологического просвещения, сохранения и укрепления здоровья обучающихся, профилактике вредных привычек;</w:t>
            </w:r>
          </w:p>
          <w:p w:rsidR="00332FA9" w:rsidRPr="00F233BB" w:rsidRDefault="00332FA9" w:rsidP="00332FA9">
            <w:pPr>
              <w:pStyle w:val="21"/>
              <w:spacing w:line="276" w:lineRule="auto"/>
              <w:ind w:right="-2" w:firstLine="426"/>
              <w:rPr>
                <w:rStyle w:val="Zag11"/>
                <w:rFonts w:eastAsia="MS Gothic"/>
                <w:sz w:val="24"/>
                <w:lang w:eastAsia="en-US"/>
              </w:rPr>
            </w:pPr>
            <w:r w:rsidRPr="00F233BB">
              <w:rPr>
                <w:rStyle w:val="Zag11"/>
                <w:rFonts w:eastAsia="MS Gothic"/>
                <w:spacing w:val="2"/>
                <w:sz w:val="24"/>
                <w:lang w:eastAsia="en-US"/>
              </w:rPr>
              <w:t xml:space="preserve">проведение дней здоровья, конкурсов, экологических </w:t>
            </w:r>
            <w:r w:rsidRPr="00F233BB">
              <w:rPr>
                <w:rStyle w:val="Zag11"/>
                <w:rFonts w:eastAsia="MS Gothic"/>
                <w:sz w:val="24"/>
                <w:lang w:eastAsia="en-US"/>
              </w:rPr>
              <w:t>троп, праздников и других активных мероприятий.</w:t>
            </w:r>
          </w:p>
        </w:tc>
      </w:tr>
      <w:tr w:rsidR="00332FA9" w:rsidRPr="00F233BB" w:rsidTr="00332F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2FA9" w:rsidRPr="00F233BB" w:rsidRDefault="00332FA9" w:rsidP="00332FA9">
            <w:pPr>
              <w:spacing w:line="276" w:lineRule="auto"/>
              <w:rPr>
                <w:rStyle w:val="Zag11"/>
                <w:rFonts w:eastAsia="MS Gothic"/>
                <w:spacing w:val="-3"/>
              </w:rPr>
            </w:pPr>
          </w:p>
        </w:tc>
        <w:tc>
          <w:tcPr>
            <w:tcW w:w="10915"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21"/>
              <w:numPr>
                <w:ilvl w:val="0"/>
                <w:numId w:val="0"/>
              </w:numPr>
              <w:spacing w:line="276" w:lineRule="auto"/>
              <w:ind w:right="-2"/>
              <w:rPr>
                <w:rStyle w:val="Zag11"/>
                <w:rFonts w:eastAsia="MS Gothic"/>
                <w:spacing w:val="-3"/>
                <w:sz w:val="24"/>
              </w:rPr>
            </w:pPr>
            <w:r w:rsidRPr="00F233BB">
              <w:rPr>
                <w:rStyle w:val="Zag11"/>
                <w:rFonts w:eastAsia="MS Gothic"/>
                <w:sz w:val="24"/>
                <w:lang w:eastAsia="en-US"/>
              </w:rPr>
              <w:t>2.Просветительская и методическая работа с педагогами, специалистами и родителями (законными представителями):</w:t>
            </w:r>
          </w:p>
          <w:p w:rsidR="00332FA9" w:rsidRPr="00F233BB" w:rsidRDefault="00332FA9" w:rsidP="00332FA9">
            <w:pPr>
              <w:pStyle w:val="21"/>
              <w:numPr>
                <w:ilvl w:val="0"/>
                <w:numId w:val="0"/>
              </w:numPr>
              <w:spacing w:line="276" w:lineRule="auto"/>
              <w:ind w:right="-2"/>
              <w:rPr>
                <w:rStyle w:val="Zag11"/>
                <w:rFonts w:eastAsia="MS Gothic"/>
                <w:sz w:val="24"/>
                <w:lang w:eastAsia="en-US"/>
              </w:rPr>
            </w:pPr>
            <w:r w:rsidRPr="00F233BB">
              <w:rPr>
                <w:rStyle w:val="Zag11"/>
                <w:rFonts w:eastAsia="MS Gothic"/>
                <w:spacing w:val="-3"/>
                <w:sz w:val="24"/>
                <w:lang w:eastAsia="en-US"/>
              </w:rPr>
              <w:t>- проведение соответствующих лекций, консультаций, семи</w:t>
            </w:r>
            <w:r w:rsidRPr="00F233BB">
              <w:rPr>
                <w:rStyle w:val="Zag11"/>
                <w:rFonts w:eastAsia="MS Gothic"/>
                <w:sz w:val="24"/>
                <w:lang w:eastAsia="en-US"/>
              </w:rPr>
              <w:t>наров, круглых столов, родительских собраний, педагогических советов по данной проблеме;</w:t>
            </w:r>
          </w:p>
          <w:p w:rsidR="00332FA9" w:rsidRPr="00F233BB" w:rsidRDefault="00332FA9" w:rsidP="00332FA9">
            <w:pPr>
              <w:pStyle w:val="21"/>
              <w:spacing w:line="276" w:lineRule="auto"/>
              <w:ind w:right="-2" w:firstLine="426"/>
              <w:rPr>
                <w:rStyle w:val="Zag11"/>
                <w:rFonts w:eastAsia="MS Gothic"/>
                <w:sz w:val="24"/>
                <w:lang w:eastAsia="en-US"/>
              </w:rPr>
            </w:pPr>
            <w:r w:rsidRPr="00F233BB">
              <w:rPr>
                <w:rStyle w:val="Zag11"/>
                <w:rFonts w:eastAsia="MS Gothic"/>
                <w:sz w:val="24"/>
                <w:lang w:eastAsia="en-US"/>
              </w:rPr>
              <w:t xml:space="preserve">привлечение педагогов, медицинских работников, психологов и родителей (законных представителей) к совместной </w:t>
            </w:r>
            <w:r w:rsidRPr="00F233BB">
              <w:rPr>
                <w:rStyle w:val="Zag11"/>
                <w:rFonts w:eastAsia="MS Gothic"/>
                <w:spacing w:val="2"/>
                <w:sz w:val="24"/>
                <w:lang w:eastAsia="en-US"/>
              </w:rPr>
              <w:t xml:space="preserve">работе по проведению природоохранных, оздоровительных </w:t>
            </w:r>
            <w:r w:rsidRPr="00F233BB">
              <w:rPr>
                <w:rStyle w:val="Zag11"/>
                <w:rFonts w:eastAsia="MS Gothic"/>
                <w:sz w:val="24"/>
                <w:lang w:eastAsia="en-US"/>
              </w:rPr>
              <w:t>мероприятий и спортивных соревнований.</w:t>
            </w:r>
          </w:p>
        </w:tc>
      </w:tr>
    </w:tbl>
    <w:p w:rsidR="00332FA9" w:rsidRPr="00F233BB" w:rsidRDefault="00332FA9" w:rsidP="00332FA9">
      <w:pPr>
        <w:pStyle w:val="a7"/>
        <w:spacing w:line="276" w:lineRule="auto"/>
        <w:ind w:right="-2" w:firstLine="0"/>
        <w:rPr>
          <w:rStyle w:val="Zag11"/>
          <w:rFonts w:ascii="Times New Roman" w:eastAsia="MS Gothic" w:hAnsi="Times New Roman"/>
          <w:b/>
          <w:iCs/>
          <w:color w:val="auto"/>
          <w:sz w:val="24"/>
          <w:szCs w:val="24"/>
        </w:rPr>
      </w:pPr>
    </w:p>
    <w:p w:rsidR="00332FA9" w:rsidRPr="00F233BB" w:rsidRDefault="00332FA9" w:rsidP="00332FA9">
      <w:pPr>
        <w:spacing w:line="276" w:lineRule="auto"/>
        <w:ind w:right="-2" w:firstLine="426"/>
        <w:jc w:val="both"/>
        <w:rPr>
          <w:rStyle w:val="Zag11"/>
          <w:rFonts w:eastAsia="MS Gothic"/>
        </w:rPr>
      </w:pPr>
      <w:r w:rsidRPr="00F233BB">
        <w:t xml:space="preserve">В приложении к программе представлен </w:t>
      </w:r>
      <w:r w:rsidRPr="00F233BB">
        <w:rPr>
          <w:u w:val="single"/>
        </w:rPr>
        <w:t>вариант оформления</w:t>
      </w:r>
      <w:r w:rsidRPr="00F233BB">
        <w:t xml:space="preserve"> плана работы по формированию экологической культуры здорового и безопасного образа жизни</w:t>
      </w:r>
    </w:p>
    <w:p w:rsidR="00332FA9" w:rsidRPr="00F233BB" w:rsidRDefault="00332FA9" w:rsidP="00332FA9">
      <w:pPr>
        <w:pStyle w:val="a7"/>
        <w:spacing w:line="276" w:lineRule="auto"/>
        <w:ind w:right="-2" w:firstLine="426"/>
        <w:jc w:val="left"/>
        <w:rPr>
          <w:rStyle w:val="Zag11"/>
          <w:rFonts w:ascii="Times New Roman" w:eastAsia="MS Gothic" w:hAnsi="Times New Roman"/>
          <w:b/>
          <w:bCs/>
          <w:iCs/>
          <w:color w:val="auto"/>
          <w:sz w:val="24"/>
          <w:szCs w:val="24"/>
        </w:rPr>
      </w:pPr>
      <w:r w:rsidRPr="00F233BB">
        <w:rPr>
          <w:rStyle w:val="Zag11"/>
          <w:rFonts w:ascii="Times New Roman" w:eastAsia="MS Gothic" w:hAnsi="Times New Roman"/>
          <w:color w:val="auto"/>
          <w:sz w:val="24"/>
          <w:szCs w:val="24"/>
        </w:rPr>
        <w:t>Модель организации работы образовательной организации по реализации программы физкультурно-спортивной и оздоровительной работы</w:t>
      </w:r>
    </w:p>
    <w:tbl>
      <w:tblPr>
        <w:tblStyle w:val="afff1"/>
        <w:tblW w:w="0" w:type="auto"/>
        <w:tblLook w:val="04A0"/>
      </w:tblPr>
      <w:tblGrid>
        <w:gridCol w:w="3034"/>
        <w:gridCol w:w="7386"/>
      </w:tblGrid>
      <w:tr w:rsidR="00332FA9" w:rsidRPr="00F233BB" w:rsidTr="00332FA9">
        <w:tc>
          <w:tcPr>
            <w:tcW w:w="3164"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76" w:lineRule="auto"/>
              <w:ind w:firstLine="0"/>
              <w:jc w:val="center"/>
              <w:rPr>
                <w:rStyle w:val="Zag11"/>
                <w:rFonts w:ascii="Times New Roman" w:eastAsia="MS Gothic" w:hAnsi="Times New Roman"/>
                <w:b/>
                <w:color w:val="auto"/>
                <w:spacing w:val="-3"/>
                <w:sz w:val="24"/>
                <w:szCs w:val="24"/>
              </w:rPr>
            </w:pPr>
            <w:r w:rsidRPr="00F233BB">
              <w:rPr>
                <w:rStyle w:val="Zag11"/>
                <w:rFonts w:ascii="Times New Roman" w:eastAsia="MS Gothic" w:hAnsi="Times New Roman"/>
                <w:color w:val="auto"/>
                <w:spacing w:val="-3"/>
                <w:sz w:val="24"/>
                <w:szCs w:val="24"/>
                <w:lang w:eastAsia="en-US"/>
              </w:rPr>
              <w:lastRenderedPageBreak/>
              <w:t>Этапы</w:t>
            </w:r>
          </w:p>
        </w:tc>
        <w:tc>
          <w:tcPr>
            <w:tcW w:w="7518"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76" w:lineRule="auto"/>
              <w:ind w:right="-2" w:firstLine="0"/>
              <w:jc w:val="center"/>
              <w:rPr>
                <w:rStyle w:val="Zag11"/>
                <w:rFonts w:ascii="Times New Roman" w:eastAsia="MS Gothic" w:hAnsi="Times New Roman"/>
                <w:b/>
                <w:color w:val="auto"/>
                <w:spacing w:val="-3"/>
                <w:sz w:val="24"/>
                <w:szCs w:val="24"/>
              </w:rPr>
            </w:pPr>
            <w:r w:rsidRPr="00F233BB">
              <w:rPr>
                <w:rStyle w:val="Zag11"/>
                <w:rFonts w:ascii="Times New Roman" w:eastAsia="MS Gothic" w:hAnsi="Times New Roman"/>
                <w:color w:val="auto"/>
                <w:spacing w:val="-3"/>
                <w:sz w:val="24"/>
                <w:szCs w:val="24"/>
                <w:lang w:eastAsia="en-US"/>
              </w:rPr>
              <w:t>Содержание</w:t>
            </w:r>
          </w:p>
        </w:tc>
      </w:tr>
      <w:tr w:rsidR="00332FA9" w:rsidRPr="00F233BB" w:rsidTr="00332FA9">
        <w:tc>
          <w:tcPr>
            <w:tcW w:w="3794"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76" w:lineRule="auto"/>
              <w:ind w:firstLine="0"/>
              <w:rPr>
                <w:rStyle w:val="Zag11"/>
                <w:rFonts w:ascii="Times New Roman" w:eastAsia="MS Gothic" w:hAnsi="Times New Roman"/>
                <w:color w:val="auto"/>
                <w:spacing w:val="-3"/>
                <w:sz w:val="24"/>
                <w:szCs w:val="24"/>
              </w:rPr>
            </w:pPr>
            <w:r w:rsidRPr="00F233BB">
              <w:rPr>
                <w:rStyle w:val="Zag11"/>
                <w:rFonts w:ascii="Times New Roman" w:eastAsia="MS Gothic" w:hAnsi="Times New Roman"/>
                <w:color w:val="auto"/>
                <w:spacing w:val="-3"/>
                <w:sz w:val="24"/>
                <w:szCs w:val="24"/>
                <w:lang w:eastAsia="en-US"/>
              </w:rPr>
              <w:t xml:space="preserve">1 этап - </w:t>
            </w:r>
            <w:r w:rsidRPr="00F233BB">
              <w:rPr>
                <w:rStyle w:val="Zag11"/>
                <w:rFonts w:ascii="Times New Roman" w:eastAsia="MS Gothic" w:hAnsi="Times New Roman"/>
                <w:color w:val="auto"/>
                <w:sz w:val="24"/>
                <w:szCs w:val="24"/>
                <w:lang w:eastAsia="en-US"/>
              </w:rPr>
              <w:t>анализ состояния и планирование работы образовательной организации.</w:t>
            </w:r>
          </w:p>
        </w:tc>
        <w:tc>
          <w:tcPr>
            <w:tcW w:w="10915"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lang w:eastAsia="en-US"/>
              </w:rPr>
              <w:t xml:space="preserve">Организация режима дня детей, их нагрузки, питания, </w:t>
            </w:r>
            <w:r w:rsidRPr="00F233BB">
              <w:rPr>
                <w:rStyle w:val="Zag11"/>
                <w:rFonts w:eastAsia="MS Gothic"/>
                <w:spacing w:val="-4"/>
                <w:sz w:val="24"/>
                <w:lang w:eastAsia="en-US"/>
              </w:rPr>
              <w:t>физкультурно</w:t>
            </w:r>
            <w:r w:rsidRPr="00F233BB">
              <w:rPr>
                <w:rStyle w:val="Zag11"/>
                <w:rFonts w:eastAsia="MS Gothic"/>
                <w:spacing w:val="-4"/>
                <w:sz w:val="24"/>
                <w:lang w:eastAsia="en-US"/>
              </w:rPr>
              <w:softHyphen/>
              <w:t>-оздоровительной работы, сформированности эле</w:t>
            </w:r>
            <w:r w:rsidRPr="00F233BB">
              <w:rPr>
                <w:rStyle w:val="Zag11"/>
                <w:rFonts w:eastAsia="MS Gothic"/>
                <w:sz w:val="24"/>
                <w:lang w:eastAsia="en-US"/>
              </w:rPr>
              <w:t>ментарных навыков гигиены, рационального питания и профилактике вредных привычек;</w:t>
            </w:r>
          </w:p>
          <w:p w:rsidR="00332FA9" w:rsidRPr="00F233BB" w:rsidRDefault="00332FA9" w:rsidP="00332FA9">
            <w:pPr>
              <w:pStyle w:val="21"/>
              <w:spacing w:line="276" w:lineRule="auto"/>
              <w:ind w:right="-2" w:firstLine="426"/>
              <w:rPr>
                <w:rStyle w:val="Zag11"/>
                <w:rFonts w:eastAsia="MS Gothic"/>
                <w:sz w:val="24"/>
                <w:lang w:eastAsia="en-US"/>
              </w:rPr>
            </w:pPr>
            <w:r w:rsidRPr="00F233BB">
              <w:rPr>
                <w:rStyle w:val="Zag11"/>
                <w:rFonts w:eastAsia="MS Gothic"/>
                <w:spacing w:val="2"/>
                <w:sz w:val="24"/>
                <w:lang w:eastAsia="en-US"/>
              </w:rPr>
              <w:t>организация проводимой и необходимой для реализации программы просветительской работы образовательно</w:t>
            </w:r>
            <w:r w:rsidRPr="00F233BB">
              <w:rPr>
                <w:rStyle w:val="Zag11"/>
                <w:rFonts w:eastAsia="MS Gothic"/>
                <w:spacing w:val="-2"/>
                <w:sz w:val="24"/>
                <w:lang w:eastAsia="en-US"/>
              </w:rPr>
              <w:t>й организации с обучающимися и родителями (законными пред</w:t>
            </w:r>
            <w:r w:rsidRPr="00F233BB">
              <w:rPr>
                <w:rStyle w:val="Zag11"/>
                <w:rFonts w:eastAsia="MS Gothic"/>
                <w:sz w:val="24"/>
                <w:lang w:eastAsia="en-US"/>
              </w:rPr>
              <w:t>ставителями);</w:t>
            </w:r>
          </w:p>
          <w:p w:rsidR="00332FA9" w:rsidRPr="00F233BB" w:rsidRDefault="00332FA9" w:rsidP="00332FA9">
            <w:pPr>
              <w:pStyle w:val="21"/>
              <w:numPr>
                <w:ilvl w:val="0"/>
                <w:numId w:val="0"/>
              </w:numPr>
              <w:spacing w:line="276" w:lineRule="auto"/>
              <w:ind w:right="-2" w:firstLine="426"/>
              <w:rPr>
                <w:rStyle w:val="Zag11"/>
                <w:rFonts w:eastAsia="MS Gothic"/>
                <w:b/>
                <w:sz w:val="24"/>
                <w:lang w:eastAsia="en-US"/>
              </w:rPr>
            </w:pPr>
            <w:r w:rsidRPr="00F233BB">
              <w:rPr>
                <w:rStyle w:val="Zag11"/>
                <w:rFonts w:eastAsia="MS Gothic"/>
                <w:spacing w:val="-3"/>
                <w:sz w:val="24"/>
                <w:lang w:eastAsia="en-US"/>
              </w:rPr>
              <w:t xml:space="preserve">- выделение приоритетов в работе </w:t>
            </w:r>
            <w:r w:rsidRPr="00F233BB">
              <w:rPr>
                <w:rStyle w:val="Zag11"/>
                <w:rFonts w:eastAsia="MS Gothic"/>
                <w:spacing w:val="2"/>
                <w:sz w:val="24"/>
                <w:lang w:eastAsia="en-US"/>
              </w:rPr>
              <w:t>с учётом результатов проведённого анализа, а также возрастных особенностей обучающихся при получении  началь</w:t>
            </w:r>
            <w:r w:rsidRPr="00F233BB">
              <w:rPr>
                <w:rStyle w:val="Zag11"/>
                <w:rFonts w:eastAsia="MS Gothic"/>
                <w:sz w:val="24"/>
                <w:lang w:eastAsia="en-US"/>
              </w:rPr>
              <w:t>ного общего образования.</w:t>
            </w:r>
          </w:p>
        </w:tc>
      </w:tr>
      <w:tr w:rsidR="00332FA9" w:rsidRPr="00F233BB" w:rsidTr="00332FA9">
        <w:trPr>
          <w:trHeight w:val="416"/>
        </w:trPr>
        <w:tc>
          <w:tcPr>
            <w:tcW w:w="3794" w:type="dxa"/>
            <w:tcBorders>
              <w:top w:val="single" w:sz="4" w:space="0" w:color="000000"/>
              <w:left w:val="single" w:sz="4" w:space="0" w:color="000000"/>
              <w:bottom w:val="single" w:sz="4" w:space="0" w:color="000000"/>
              <w:right w:val="single" w:sz="4" w:space="0" w:color="000000"/>
            </w:tcBorders>
            <w:hideMark/>
          </w:tcPr>
          <w:p w:rsidR="00332FA9" w:rsidRPr="00F233BB" w:rsidRDefault="00332FA9" w:rsidP="00332FA9">
            <w:pPr>
              <w:pStyle w:val="a7"/>
              <w:spacing w:line="276" w:lineRule="auto"/>
              <w:ind w:firstLine="0"/>
              <w:rPr>
                <w:rStyle w:val="Zag11"/>
                <w:rFonts w:ascii="Times New Roman" w:eastAsia="MS Gothic" w:hAnsi="Times New Roman"/>
                <w:color w:val="auto"/>
                <w:spacing w:val="-3"/>
                <w:sz w:val="24"/>
                <w:szCs w:val="24"/>
              </w:rPr>
            </w:pPr>
            <w:r w:rsidRPr="00F233BB">
              <w:rPr>
                <w:rStyle w:val="Zag11"/>
                <w:rFonts w:ascii="Times New Roman" w:eastAsia="MS Gothic" w:hAnsi="Times New Roman"/>
                <w:color w:val="auto"/>
                <w:spacing w:val="-3"/>
                <w:sz w:val="24"/>
                <w:szCs w:val="24"/>
                <w:lang w:eastAsia="en-US"/>
              </w:rPr>
              <w:t>2 этап -</w:t>
            </w:r>
            <w:r w:rsidRPr="00F233BB">
              <w:rPr>
                <w:rStyle w:val="Zag11"/>
                <w:rFonts w:ascii="Times New Roman" w:eastAsia="MS Gothic" w:hAnsi="Times New Roman"/>
                <w:color w:val="auto"/>
                <w:spacing w:val="-4"/>
                <w:sz w:val="24"/>
                <w:szCs w:val="24"/>
                <w:lang w:eastAsia="en-US"/>
              </w:rPr>
              <w:t xml:space="preserve"> организация просветительской, учебно-</w:t>
            </w:r>
            <w:r w:rsidRPr="00F233BB">
              <w:rPr>
                <w:rStyle w:val="Zag11"/>
                <w:rFonts w:ascii="Times New Roman" w:eastAsia="MS Gothic" w:hAnsi="Times New Roman"/>
                <w:color w:val="auto"/>
                <w:spacing w:val="-4"/>
                <w:sz w:val="24"/>
                <w:szCs w:val="24"/>
                <w:lang w:eastAsia="en-US"/>
              </w:rPr>
              <w:softHyphen/>
              <w:t>вос</w:t>
            </w:r>
            <w:r w:rsidRPr="00F233BB">
              <w:rPr>
                <w:rStyle w:val="Zag11"/>
                <w:rFonts w:ascii="Times New Roman" w:eastAsia="MS Gothic" w:hAnsi="Times New Roman"/>
                <w:color w:val="auto"/>
                <w:spacing w:val="-3"/>
                <w:sz w:val="24"/>
                <w:szCs w:val="24"/>
                <w:lang w:eastAsia="en-US"/>
              </w:rPr>
              <w:t>питательной и методической работы.</w:t>
            </w:r>
          </w:p>
        </w:tc>
        <w:tc>
          <w:tcPr>
            <w:tcW w:w="10915" w:type="dxa"/>
            <w:tcBorders>
              <w:top w:val="single" w:sz="4" w:space="0" w:color="000000"/>
              <w:left w:val="single" w:sz="4" w:space="0" w:color="000000"/>
              <w:right w:val="single" w:sz="4" w:space="0" w:color="000000"/>
            </w:tcBorders>
            <w:hideMark/>
          </w:tcPr>
          <w:p w:rsidR="00332FA9" w:rsidRPr="00F233BB" w:rsidRDefault="00332FA9" w:rsidP="0016165E">
            <w:pPr>
              <w:pStyle w:val="afff"/>
              <w:numPr>
                <w:ilvl w:val="0"/>
                <w:numId w:val="41"/>
              </w:numPr>
              <w:spacing w:after="0"/>
              <w:ind w:left="44" w:firstLine="0"/>
              <w:jc w:val="both"/>
              <w:rPr>
                <w:rFonts w:ascii="Times New Roman" w:hAnsi="Times New Roman"/>
                <w:sz w:val="24"/>
                <w:szCs w:val="24"/>
              </w:rPr>
            </w:pPr>
            <w:r w:rsidRPr="00F233BB">
              <w:rPr>
                <w:rFonts w:ascii="Times New Roman" w:hAnsi="Times New Roman"/>
                <w:sz w:val="24"/>
                <w:szCs w:val="24"/>
              </w:rPr>
              <w:t>Просветительско-воспитательная работа с учащимися, направленная на формирование ценности здоровья и здорового образа жизни, включает</w:t>
            </w:r>
          </w:p>
          <w:p w:rsidR="00332FA9" w:rsidRPr="00F233BB" w:rsidRDefault="00332FA9" w:rsidP="00332FA9">
            <w:pPr>
              <w:spacing w:line="276" w:lineRule="auto"/>
              <w:jc w:val="both"/>
            </w:pPr>
            <w:r w:rsidRPr="00F233BB">
              <w:t xml:space="preserve">- формирование групп школьников на основе их интересов в сфере физической культуры и спорта, </w:t>
            </w:r>
          </w:p>
          <w:p w:rsidR="00332FA9" w:rsidRPr="00F233BB" w:rsidRDefault="00332FA9" w:rsidP="00332FA9">
            <w:pPr>
              <w:spacing w:line="276" w:lineRule="auto"/>
              <w:jc w:val="both"/>
            </w:pPr>
            <w:r w:rsidRPr="00F233BB">
              <w:t xml:space="preserve">- организацию тренировок в клубах и секциях, проведение регулярных оздоровительных процедур и периодических акций, </w:t>
            </w:r>
          </w:p>
          <w:p w:rsidR="00332FA9" w:rsidRPr="00F233BB" w:rsidRDefault="00332FA9" w:rsidP="00332FA9">
            <w:pPr>
              <w:spacing w:line="276" w:lineRule="auto"/>
              <w:jc w:val="both"/>
            </w:pPr>
            <w:r w:rsidRPr="00F233BB">
              <w:t xml:space="preserve">- подготовку и проведение спортивных соревнований. </w:t>
            </w:r>
          </w:p>
          <w:p w:rsidR="00332FA9" w:rsidRPr="00F233BB" w:rsidRDefault="00332FA9" w:rsidP="00332FA9">
            <w:pPr>
              <w:pStyle w:val="afff"/>
              <w:ind w:left="44"/>
              <w:rPr>
                <w:rFonts w:ascii="Times New Roman" w:hAnsi="Times New Roman"/>
                <w:sz w:val="24"/>
                <w:szCs w:val="24"/>
              </w:rPr>
            </w:pPr>
            <w:r w:rsidRPr="00F233BB">
              <w:rPr>
                <w:rFonts w:ascii="Times New Roman" w:hAnsi="Times New Roman"/>
                <w:sz w:val="24"/>
                <w:szCs w:val="24"/>
              </w:rPr>
              <w:t xml:space="preserve">2.Просветительская и методическая работа с педагогами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  </w:t>
            </w:r>
          </w:p>
          <w:p w:rsidR="00332FA9" w:rsidRPr="00F233BB" w:rsidRDefault="00332FA9" w:rsidP="00332FA9">
            <w:pPr>
              <w:pStyle w:val="afff"/>
              <w:ind w:left="44"/>
              <w:rPr>
                <w:rFonts w:ascii="Times New Roman" w:hAnsi="Times New Roman"/>
                <w:color w:val="000000"/>
                <w:sz w:val="24"/>
                <w:szCs w:val="24"/>
              </w:rPr>
            </w:pPr>
            <w:r w:rsidRPr="00F233BB">
              <w:rPr>
                <w:rFonts w:ascii="Times New Roman" w:hAnsi="Times New Roman"/>
                <w:color w:val="000000"/>
                <w:sz w:val="24"/>
                <w:szCs w:val="24"/>
              </w:rPr>
              <w:t>- проведение соответствующих лекций, семинаров, круглых столов и т. п.;</w:t>
            </w:r>
          </w:p>
          <w:p w:rsidR="00332FA9" w:rsidRPr="00F233BB" w:rsidRDefault="00332FA9" w:rsidP="00332FA9">
            <w:pPr>
              <w:pStyle w:val="aff3"/>
              <w:shd w:val="clear" w:color="auto" w:fill="FFFFFF"/>
              <w:spacing w:after="0"/>
              <w:rPr>
                <w:color w:val="000000"/>
              </w:rPr>
            </w:pPr>
            <w:r w:rsidRPr="00F233BB">
              <w:rPr>
                <w:color w:val="000000"/>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332FA9" w:rsidRPr="00F233BB" w:rsidRDefault="00332FA9" w:rsidP="00332FA9">
            <w:pPr>
              <w:pStyle w:val="aff3"/>
              <w:shd w:val="clear" w:color="auto" w:fill="FFFFFF"/>
              <w:spacing w:after="0"/>
              <w:rPr>
                <w:rStyle w:val="Zag11"/>
                <w:rFonts w:eastAsia="MS Gothic"/>
              </w:rPr>
            </w:pPr>
            <w:r w:rsidRPr="00F233BB">
              <w:rPr>
                <w:color w:val="000000"/>
              </w:rPr>
              <w:t>- создание библиотечки детского здоровья, доступной для родителей и т.п</w:t>
            </w:r>
          </w:p>
        </w:tc>
      </w:tr>
    </w:tbl>
    <w:p w:rsidR="00332FA9" w:rsidRPr="00F233BB" w:rsidRDefault="00332FA9" w:rsidP="00332FA9">
      <w:pPr>
        <w:spacing w:line="276" w:lineRule="auto"/>
        <w:ind w:firstLine="709"/>
        <w:jc w:val="both"/>
      </w:pPr>
      <w:r w:rsidRPr="00F233BB">
        <w:rPr>
          <w:b/>
        </w:rPr>
        <w:t>Модель профилактической работы</w:t>
      </w:r>
      <w:r w:rsidRPr="00F233BB">
        <w:t xml:space="preserve"> предусматривает определение «зон риска».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32FA9" w:rsidRPr="00F233BB" w:rsidRDefault="00332FA9" w:rsidP="00332FA9">
      <w:pPr>
        <w:spacing w:line="276" w:lineRule="auto"/>
        <w:ind w:firstLine="709"/>
        <w:jc w:val="both"/>
      </w:pPr>
    </w:p>
    <w:tbl>
      <w:tblPr>
        <w:tblStyle w:val="afff1"/>
        <w:tblW w:w="0" w:type="auto"/>
        <w:tblLook w:val="04A0"/>
      </w:tblPr>
      <w:tblGrid>
        <w:gridCol w:w="3210"/>
        <w:gridCol w:w="7210"/>
      </w:tblGrid>
      <w:tr w:rsidR="00332FA9" w:rsidRPr="00F233BB" w:rsidTr="00332FA9">
        <w:tc>
          <w:tcPr>
            <w:tcW w:w="3217" w:type="dxa"/>
            <w:tcBorders>
              <w:top w:val="single" w:sz="4" w:space="0" w:color="auto"/>
              <w:left w:val="single" w:sz="4" w:space="0" w:color="auto"/>
              <w:bottom w:val="single" w:sz="4" w:space="0" w:color="auto"/>
              <w:right w:val="single" w:sz="4" w:space="0" w:color="auto"/>
            </w:tcBorders>
            <w:hideMark/>
          </w:tcPr>
          <w:p w:rsidR="00332FA9" w:rsidRPr="00F233BB" w:rsidRDefault="00332FA9" w:rsidP="00332FA9">
            <w:pPr>
              <w:spacing w:line="276" w:lineRule="auto"/>
              <w:jc w:val="center"/>
              <w:rPr>
                <w:rFonts w:eastAsia="Calibri"/>
                <w:b/>
                <w:lang w:eastAsia="en-US"/>
              </w:rPr>
            </w:pPr>
            <w:r w:rsidRPr="00F233BB">
              <w:rPr>
                <w:b/>
              </w:rPr>
              <w:t>Этапы</w:t>
            </w:r>
          </w:p>
        </w:tc>
        <w:tc>
          <w:tcPr>
            <w:tcW w:w="7239" w:type="dxa"/>
            <w:tcBorders>
              <w:top w:val="single" w:sz="4" w:space="0" w:color="auto"/>
              <w:left w:val="single" w:sz="4" w:space="0" w:color="auto"/>
              <w:bottom w:val="single" w:sz="4" w:space="0" w:color="auto"/>
              <w:right w:val="single" w:sz="4" w:space="0" w:color="auto"/>
            </w:tcBorders>
            <w:hideMark/>
          </w:tcPr>
          <w:p w:rsidR="00332FA9" w:rsidRPr="00F233BB" w:rsidRDefault="00332FA9" w:rsidP="00332FA9">
            <w:pPr>
              <w:pStyle w:val="afff2"/>
              <w:spacing w:line="276" w:lineRule="auto"/>
              <w:jc w:val="center"/>
              <w:rPr>
                <w:rFonts w:ascii="Times New Roman" w:hAnsi="Times New Roman" w:cs="Times New Roman"/>
                <w:b/>
              </w:rPr>
            </w:pPr>
            <w:r w:rsidRPr="00F233BB">
              <w:rPr>
                <w:rFonts w:ascii="Times New Roman" w:hAnsi="Times New Roman" w:cs="Times New Roman"/>
                <w:b/>
              </w:rPr>
              <w:t>Содержание</w:t>
            </w:r>
          </w:p>
        </w:tc>
      </w:tr>
      <w:tr w:rsidR="00332FA9" w:rsidRPr="00F233BB" w:rsidTr="00332FA9">
        <w:tc>
          <w:tcPr>
            <w:tcW w:w="3217" w:type="dxa"/>
            <w:tcBorders>
              <w:top w:val="single" w:sz="4" w:space="0" w:color="auto"/>
              <w:left w:val="single" w:sz="4" w:space="0" w:color="auto"/>
              <w:bottom w:val="single" w:sz="4" w:space="0" w:color="auto"/>
              <w:right w:val="single" w:sz="4" w:space="0" w:color="auto"/>
            </w:tcBorders>
            <w:hideMark/>
          </w:tcPr>
          <w:p w:rsidR="00332FA9" w:rsidRPr="00F233BB" w:rsidRDefault="00332FA9" w:rsidP="00332FA9">
            <w:pPr>
              <w:spacing w:line="276" w:lineRule="auto"/>
              <w:rPr>
                <w:rFonts w:eastAsia="Calibri"/>
                <w:lang w:eastAsia="en-US"/>
              </w:rPr>
            </w:pPr>
            <w:r w:rsidRPr="00F233BB">
              <w:t>1 этап - анализ состояния и планирование работы образовательной организации.</w:t>
            </w:r>
          </w:p>
        </w:tc>
        <w:tc>
          <w:tcPr>
            <w:tcW w:w="7239" w:type="dxa"/>
            <w:tcBorders>
              <w:top w:val="single" w:sz="4" w:space="0" w:color="auto"/>
              <w:left w:val="single" w:sz="4" w:space="0" w:color="auto"/>
              <w:bottom w:val="single" w:sz="4" w:space="0" w:color="auto"/>
              <w:right w:val="single" w:sz="4" w:space="0" w:color="auto"/>
            </w:tcBorders>
            <w:hideMark/>
          </w:tcPr>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lang w:eastAsia="en-US"/>
              </w:rPr>
              <w:t xml:space="preserve">Организация режима дня детей, их нагрузки, питания, </w:t>
            </w:r>
            <w:r w:rsidRPr="00F233BB">
              <w:rPr>
                <w:rStyle w:val="Zag11"/>
                <w:rFonts w:eastAsia="MS Gothic"/>
                <w:spacing w:val="-4"/>
                <w:sz w:val="24"/>
                <w:lang w:eastAsia="en-US"/>
              </w:rPr>
              <w:t>физкультурно</w:t>
            </w:r>
            <w:r w:rsidRPr="00F233BB">
              <w:rPr>
                <w:rStyle w:val="Zag11"/>
                <w:rFonts w:eastAsia="MS Gothic"/>
                <w:spacing w:val="-4"/>
                <w:sz w:val="24"/>
                <w:lang w:eastAsia="en-US"/>
              </w:rPr>
              <w:softHyphen/>
              <w:t>оздоровительной работы, сформированности эле</w:t>
            </w:r>
            <w:r w:rsidRPr="00F233BB">
              <w:rPr>
                <w:rStyle w:val="Zag11"/>
                <w:rFonts w:eastAsia="MS Gothic"/>
                <w:sz w:val="24"/>
                <w:lang w:eastAsia="en-US"/>
              </w:rPr>
              <w:t>ментарных навыков гигиены, рационального питания и профилактике вредных привычек;</w:t>
            </w:r>
          </w:p>
          <w:p w:rsidR="00332FA9" w:rsidRPr="00F233BB" w:rsidRDefault="00332FA9" w:rsidP="00332FA9">
            <w:pPr>
              <w:pStyle w:val="21"/>
              <w:spacing w:line="276" w:lineRule="auto"/>
              <w:ind w:right="-2" w:firstLine="426"/>
              <w:rPr>
                <w:rStyle w:val="Zag11"/>
                <w:rFonts w:eastAsia="MS Gothic"/>
                <w:sz w:val="24"/>
                <w:lang w:eastAsia="en-US"/>
              </w:rPr>
            </w:pPr>
            <w:r w:rsidRPr="00F233BB">
              <w:rPr>
                <w:rStyle w:val="Zag11"/>
                <w:rFonts w:eastAsia="MS Gothic"/>
                <w:spacing w:val="2"/>
                <w:sz w:val="24"/>
                <w:lang w:eastAsia="en-US"/>
              </w:rPr>
              <w:t>организация проводимой и необходимой для реализации программы просветительской работы образовательно</w:t>
            </w:r>
            <w:r w:rsidRPr="00F233BB">
              <w:rPr>
                <w:rStyle w:val="Zag11"/>
                <w:rFonts w:eastAsia="MS Gothic"/>
                <w:spacing w:val="-2"/>
                <w:sz w:val="24"/>
                <w:lang w:eastAsia="en-US"/>
              </w:rPr>
              <w:t>й организации с обучающимися и родителями (законными пред</w:t>
            </w:r>
            <w:r w:rsidRPr="00F233BB">
              <w:rPr>
                <w:rStyle w:val="Zag11"/>
                <w:rFonts w:eastAsia="MS Gothic"/>
                <w:sz w:val="24"/>
                <w:lang w:eastAsia="en-US"/>
              </w:rPr>
              <w:t>ставителями);</w:t>
            </w:r>
          </w:p>
          <w:p w:rsidR="00332FA9" w:rsidRPr="00F233BB" w:rsidRDefault="00332FA9" w:rsidP="00332FA9">
            <w:pPr>
              <w:spacing w:line="276" w:lineRule="auto"/>
              <w:rPr>
                <w:rFonts w:eastAsia="Calibri"/>
                <w:lang w:eastAsia="en-US"/>
              </w:rPr>
            </w:pPr>
            <w:r w:rsidRPr="00F233BB">
              <w:rPr>
                <w:rStyle w:val="Zag11"/>
                <w:rFonts w:eastAsia="MS Gothic"/>
                <w:spacing w:val="-3"/>
                <w:lang w:eastAsia="en-US"/>
              </w:rPr>
              <w:t xml:space="preserve">- выделение приоритетов в работе </w:t>
            </w:r>
            <w:r w:rsidRPr="00F233BB">
              <w:rPr>
                <w:rStyle w:val="Zag11"/>
                <w:rFonts w:eastAsia="MS Gothic"/>
                <w:spacing w:val="2"/>
                <w:lang w:eastAsia="en-US"/>
              </w:rPr>
              <w:t xml:space="preserve">с учётом результатов проведённого анализа, а также возрастных особенностей </w:t>
            </w:r>
            <w:r w:rsidRPr="00F233BB">
              <w:rPr>
                <w:rStyle w:val="Zag11"/>
                <w:rFonts w:eastAsia="MS Gothic"/>
                <w:spacing w:val="2"/>
                <w:lang w:eastAsia="en-US"/>
              </w:rPr>
              <w:lastRenderedPageBreak/>
              <w:t>обучающихся при получении  началь</w:t>
            </w:r>
            <w:r w:rsidRPr="00F233BB">
              <w:rPr>
                <w:rStyle w:val="Zag11"/>
                <w:rFonts w:eastAsia="MS Gothic"/>
                <w:lang w:eastAsia="en-US"/>
              </w:rPr>
              <w:t>ного общего образования.</w:t>
            </w:r>
          </w:p>
        </w:tc>
      </w:tr>
      <w:tr w:rsidR="00332FA9" w:rsidRPr="00F233BB" w:rsidTr="00332FA9">
        <w:trPr>
          <w:trHeight w:val="412"/>
        </w:trPr>
        <w:tc>
          <w:tcPr>
            <w:tcW w:w="3217" w:type="dxa"/>
            <w:tcBorders>
              <w:top w:val="single" w:sz="4" w:space="0" w:color="auto"/>
              <w:left w:val="single" w:sz="4" w:space="0" w:color="auto"/>
              <w:bottom w:val="single" w:sz="4" w:space="0" w:color="auto"/>
              <w:right w:val="single" w:sz="4" w:space="0" w:color="auto"/>
            </w:tcBorders>
            <w:hideMark/>
          </w:tcPr>
          <w:p w:rsidR="00332FA9" w:rsidRPr="00F233BB" w:rsidRDefault="00332FA9" w:rsidP="00332FA9">
            <w:pPr>
              <w:pStyle w:val="afff2"/>
              <w:spacing w:line="276" w:lineRule="auto"/>
              <w:rPr>
                <w:rFonts w:ascii="Times New Roman" w:hAnsi="Times New Roman" w:cs="Times New Roman"/>
              </w:rPr>
            </w:pPr>
            <w:r w:rsidRPr="00F233BB">
              <w:rPr>
                <w:rFonts w:ascii="Times New Roman" w:hAnsi="Times New Roman" w:cs="Times New Roman"/>
                <w:b/>
              </w:rPr>
              <w:lastRenderedPageBreak/>
              <w:t>2 этап</w:t>
            </w:r>
            <w:r w:rsidRPr="00F233BB">
              <w:rPr>
                <w:rFonts w:ascii="Times New Roman" w:hAnsi="Times New Roman" w:cs="Times New Roman"/>
              </w:rPr>
              <w:t xml:space="preserve"> - организация учебно-</w:t>
            </w:r>
            <w:r w:rsidRPr="00F233BB">
              <w:rPr>
                <w:rFonts w:ascii="Times New Roman" w:hAnsi="Times New Roman" w:cs="Times New Roman"/>
              </w:rPr>
              <w:softHyphen/>
              <w:t>воспитательной,</w:t>
            </w:r>
          </w:p>
          <w:p w:rsidR="00332FA9" w:rsidRPr="00F233BB" w:rsidRDefault="00332FA9" w:rsidP="00332FA9">
            <w:pPr>
              <w:pStyle w:val="afff2"/>
              <w:spacing w:line="276" w:lineRule="auto"/>
              <w:rPr>
                <w:rFonts w:ascii="Times New Roman" w:hAnsi="Times New Roman" w:cs="Times New Roman"/>
              </w:rPr>
            </w:pPr>
            <w:r w:rsidRPr="00F233BB">
              <w:rPr>
                <w:rFonts w:ascii="Times New Roman" w:hAnsi="Times New Roman" w:cs="Times New Roman"/>
              </w:rPr>
              <w:t>просветительской и методической работы.</w:t>
            </w:r>
          </w:p>
        </w:tc>
        <w:tc>
          <w:tcPr>
            <w:tcW w:w="7239" w:type="dxa"/>
            <w:tcBorders>
              <w:top w:val="single" w:sz="4" w:space="0" w:color="auto"/>
              <w:left w:val="single" w:sz="4" w:space="0" w:color="auto"/>
              <w:bottom w:val="single" w:sz="4" w:space="0" w:color="auto"/>
              <w:right w:val="single" w:sz="4" w:space="0" w:color="auto"/>
            </w:tcBorders>
            <w:hideMark/>
          </w:tcPr>
          <w:p w:rsidR="00332FA9" w:rsidRPr="00F233BB" w:rsidRDefault="00332FA9" w:rsidP="00332FA9">
            <w:pPr>
              <w:spacing w:line="276" w:lineRule="auto"/>
              <w:jc w:val="both"/>
            </w:pPr>
            <w:r w:rsidRPr="00F233BB">
              <w:t>1. Учебно</w:t>
            </w:r>
            <w:r w:rsidRPr="00F233BB">
              <w:softHyphen/>
              <w:t>-воспитательная, просветительская, работа с обучающимися, направленная на обеспечение рациональной организации учебно-воспитательного процесса и образовательной среды. Работа организуется по следующим направлениям;</w:t>
            </w:r>
          </w:p>
          <w:p w:rsidR="00332FA9" w:rsidRPr="00F233BB" w:rsidRDefault="00332FA9" w:rsidP="00332FA9">
            <w:pPr>
              <w:spacing w:line="276" w:lineRule="auto"/>
              <w:jc w:val="both"/>
              <w:rPr>
                <w:lang w:eastAsia="en-US"/>
              </w:rPr>
            </w:pPr>
            <w:r w:rsidRPr="00F233BB">
              <w:t>- профилактика употребления психоактивных веществ обучающимися;</w:t>
            </w:r>
          </w:p>
          <w:p w:rsidR="00332FA9" w:rsidRPr="00F233BB" w:rsidRDefault="00332FA9" w:rsidP="00332FA9">
            <w:pPr>
              <w:pStyle w:val="afff2"/>
              <w:spacing w:line="276" w:lineRule="auto"/>
              <w:rPr>
                <w:rFonts w:ascii="Times New Roman" w:hAnsi="Times New Roman" w:cs="Times New Roman"/>
              </w:rPr>
            </w:pPr>
            <w:r w:rsidRPr="00F233BB">
              <w:rPr>
                <w:rFonts w:ascii="Times New Roman" w:hAnsi="Times New Roman" w:cs="Times New Roman"/>
              </w:rPr>
              <w:t>-профилактика детского дорожно-транспортного травматизма,</w:t>
            </w:r>
          </w:p>
          <w:p w:rsidR="00332FA9" w:rsidRPr="00F233BB" w:rsidRDefault="00332FA9" w:rsidP="00332FA9">
            <w:pPr>
              <w:pStyle w:val="afff2"/>
              <w:spacing w:line="276" w:lineRule="auto"/>
              <w:rPr>
                <w:rFonts w:ascii="Times New Roman" w:hAnsi="Times New Roman" w:cs="Times New Roman"/>
              </w:rPr>
            </w:pPr>
            <w:r w:rsidRPr="00F233BB">
              <w:rPr>
                <w:rFonts w:ascii="Times New Roman" w:hAnsi="Times New Roman" w:cs="Times New Roman"/>
              </w:rPr>
              <w:t>- организация классных часов, бесед по вопросам профилактики</w:t>
            </w:r>
          </w:p>
          <w:p w:rsidR="00332FA9" w:rsidRPr="00F233BB" w:rsidRDefault="00332FA9" w:rsidP="00332FA9">
            <w:pPr>
              <w:pStyle w:val="afff2"/>
              <w:spacing w:line="276" w:lineRule="auto"/>
              <w:rPr>
                <w:rFonts w:ascii="Times New Roman" w:hAnsi="Times New Roman" w:cs="Times New Roman"/>
              </w:rPr>
            </w:pPr>
            <w:r w:rsidRPr="00F233BB">
              <w:rPr>
                <w:rFonts w:ascii="Times New Roman" w:hAnsi="Times New Roman" w:cs="Times New Roman"/>
              </w:rPr>
              <w:t>- организация консультаций специалистов (психолога, социального педагога, медицинского работника)</w:t>
            </w:r>
          </w:p>
          <w:p w:rsidR="00332FA9" w:rsidRPr="00F233BB" w:rsidRDefault="00332FA9" w:rsidP="00332FA9">
            <w:pPr>
              <w:pStyle w:val="afff2"/>
              <w:spacing w:line="276" w:lineRule="auto"/>
              <w:rPr>
                <w:rFonts w:ascii="Times New Roman" w:hAnsi="Times New Roman" w:cs="Times New Roman"/>
              </w:rPr>
            </w:pPr>
            <w:r w:rsidRPr="00F233BB">
              <w:rPr>
                <w:rFonts w:ascii="Times New Roman" w:hAnsi="Times New Roman" w:cs="Times New Roman"/>
              </w:rPr>
              <w:t>- организация встреч и бесед с представителями правоохранительных органов.</w:t>
            </w:r>
          </w:p>
          <w:p w:rsidR="00332FA9" w:rsidRPr="00F233BB" w:rsidRDefault="00332FA9" w:rsidP="00332FA9">
            <w:pPr>
              <w:spacing w:line="276" w:lineRule="auto"/>
              <w:jc w:val="both"/>
            </w:pPr>
            <w:r w:rsidRPr="00F233BB">
              <w:t>2. Просветительская и методическая работа с педагогами, специалистами и родителями (законными представителями):</w:t>
            </w:r>
          </w:p>
          <w:p w:rsidR="00332FA9" w:rsidRPr="00F233BB" w:rsidRDefault="00332FA9" w:rsidP="00332FA9">
            <w:pPr>
              <w:spacing w:line="276" w:lineRule="auto"/>
              <w:jc w:val="both"/>
            </w:pPr>
            <w:r w:rsidRPr="00F233BB">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332FA9" w:rsidRPr="00F233BB" w:rsidRDefault="00332FA9" w:rsidP="00332FA9">
            <w:pPr>
              <w:spacing w:line="276" w:lineRule="auto"/>
              <w:jc w:val="both"/>
            </w:pPr>
            <w:r w:rsidRPr="00F233BB">
              <w:t>- привлечение педагогов, медицинских работников, психологов и родителей (законных представителей) к совместной работе по профилактической работе.</w:t>
            </w:r>
          </w:p>
          <w:p w:rsidR="00332FA9" w:rsidRPr="00F233BB" w:rsidRDefault="00332FA9" w:rsidP="00332FA9">
            <w:pPr>
              <w:spacing w:line="276" w:lineRule="auto"/>
              <w:jc w:val="both"/>
            </w:pPr>
            <w:r w:rsidRPr="00F233BB">
              <w:t xml:space="preserve">- использование здоровьесберегающих технологий в организации учебной и внеурочной деятельности. </w:t>
            </w:r>
          </w:p>
          <w:p w:rsidR="00332FA9" w:rsidRPr="00F233BB" w:rsidRDefault="00332FA9" w:rsidP="00332FA9">
            <w:pPr>
              <w:spacing w:line="276" w:lineRule="auto"/>
              <w:jc w:val="both"/>
              <w:rPr>
                <w:rFonts w:eastAsia="Calibri"/>
                <w:lang w:eastAsia="en-US"/>
              </w:rPr>
            </w:pPr>
          </w:p>
        </w:tc>
      </w:tr>
    </w:tbl>
    <w:p w:rsidR="00332FA9" w:rsidRPr="00F233BB" w:rsidRDefault="00332FA9" w:rsidP="00332FA9">
      <w:pPr>
        <w:pStyle w:val="a7"/>
        <w:spacing w:line="276" w:lineRule="auto"/>
        <w:ind w:right="-2" w:firstLine="426"/>
        <w:rPr>
          <w:rStyle w:val="Zag11"/>
          <w:rFonts w:ascii="Times New Roman" w:eastAsia="MS Gothic" w:hAnsi="Times New Roman"/>
          <w:b/>
          <w:iCs/>
          <w:color w:val="auto"/>
          <w:sz w:val="24"/>
          <w:szCs w:val="24"/>
        </w:rPr>
      </w:pPr>
    </w:p>
    <w:p w:rsidR="00332FA9" w:rsidRPr="00F233BB" w:rsidRDefault="00332FA9" w:rsidP="00332FA9">
      <w:pPr>
        <w:pStyle w:val="a7"/>
        <w:spacing w:line="276" w:lineRule="auto"/>
        <w:ind w:right="-2" w:firstLine="426"/>
        <w:rPr>
          <w:rStyle w:val="Zag11"/>
          <w:rFonts w:ascii="Times New Roman" w:eastAsia="MS Gothic" w:hAnsi="Times New Roman"/>
          <w:b/>
          <w:color w:val="auto"/>
          <w:spacing w:val="-3"/>
          <w:sz w:val="24"/>
          <w:szCs w:val="24"/>
        </w:rPr>
      </w:pPr>
      <w:r w:rsidRPr="00F233BB">
        <w:rPr>
          <w:rStyle w:val="Zag11"/>
          <w:rFonts w:ascii="Times New Roman" w:eastAsia="MS Gothic" w:hAnsi="Times New Roman"/>
          <w:color w:val="auto"/>
          <w:spacing w:val="2"/>
          <w:sz w:val="24"/>
          <w:szCs w:val="24"/>
        </w:rPr>
        <w:t xml:space="preserve">Критерии и показатели эффективности деятельности </w:t>
      </w:r>
      <w:r w:rsidRPr="00F233BB">
        <w:rPr>
          <w:rStyle w:val="Zag11"/>
          <w:rFonts w:ascii="Times New Roman" w:eastAsia="MS Gothic" w:hAnsi="Times New Roman"/>
          <w:color w:val="auto"/>
          <w:spacing w:val="-3"/>
          <w:sz w:val="24"/>
          <w:szCs w:val="24"/>
        </w:rPr>
        <w:t>образовательной организации.</w:t>
      </w:r>
    </w:p>
    <w:p w:rsidR="00332FA9" w:rsidRPr="00F233BB" w:rsidRDefault="00332FA9" w:rsidP="00332FA9">
      <w:pPr>
        <w:pStyle w:val="a7"/>
        <w:spacing w:line="276" w:lineRule="auto"/>
        <w:ind w:right="-2" w:firstLine="426"/>
        <w:rPr>
          <w:rStyle w:val="Zag11"/>
          <w:rFonts w:ascii="Times New Roman" w:eastAsia="MS Gothic" w:hAnsi="Times New Roman"/>
          <w:color w:val="auto"/>
          <w:sz w:val="24"/>
          <w:szCs w:val="24"/>
        </w:rPr>
      </w:pPr>
      <w:r w:rsidRPr="00F233BB">
        <w:rPr>
          <w:rStyle w:val="Zag11"/>
          <w:rFonts w:ascii="Times New Roman" w:eastAsia="MS Gothic" w:hAnsi="Times New Roman"/>
          <w:color w:val="auto"/>
          <w:spacing w:val="2"/>
          <w:sz w:val="24"/>
          <w:szCs w:val="24"/>
        </w:rPr>
        <w:t>В целях получения объективных данных о результатах</w:t>
      </w:r>
      <w:r w:rsidRPr="00F233BB">
        <w:rPr>
          <w:rStyle w:val="Zag11"/>
          <w:rFonts w:ascii="Times New Roman" w:eastAsia="MS Gothic" w:hAnsi="Times New Roman"/>
          <w:color w:val="auto"/>
          <w:spacing w:val="2"/>
          <w:sz w:val="24"/>
          <w:szCs w:val="24"/>
        </w:rPr>
        <w:br/>
      </w:r>
      <w:r w:rsidRPr="00F233BB">
        <w:rPr>
          <w:rStyle w:val="Zag11"/>
          <w:rFonts w:ascii="Times New Roman" w:eastAsia="MS Gothic" w:hAnsi="Times New Roman"/>
          <w:color w:val="auto"/>
          <w:sz w:val="24"/>
          <w:szCs w:val="24"/>
        </w:rPr>
        <w:t>реализации программы и необходимости её коррекции проводится систематический мониторинг, который включает:</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F233BB">
        <w:rPr>
          <w:rStyle w:val="Zag11"/>
          <w:rFonts w:eastAsia="MS Gothic"/>
          <w:spacing w:val="2"/>
          <w:sz w:val="24"/>
        </w:rPr>
        <w:t xml:space="preserve">на здоровье человека, правилах поведения в школе и вне </w:t>
      </w:r>
      <w:r w:rsidRPr="00F233BB">
        <w:rPr>
          <w:rStyle w:val="Zag11"/>
          <w:rFonts w:eastAsia="MS Gothic"/>
          <w:sz w:val="24"/>
        </w:rPr>
        <w:t>школы, в том числе на транспорте;</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pacing w:val="2"/>
          <w:sz w:val="24"/>
        </w:rPr>
        <w:t>отслеживание динамики показателей здоровья обучаю</w:t>
      </w:r>
      <w:r w:rsidRPr="00F233BB">
        <w:rPr>
          <w:rStyle w:val="Zag11"/>
          <w:rFonts w:eastAsia="MS Gothic"/>
          <w:sz w:val="24"/>
        </w:rPr>
        <w:t>щихся: общего показателя здоровья, показателей заболеваемости органов зрения и опорно</w:t>
      </w:r>
      <w:r w:rsidRPr="00F233BB">
        <w:rPr>
          <w:rStyle w:val="Zag11"/>
          <w:rFonts w:eastAsia="MS Gothic"/>
          <w:sz w:val="24"/>
        </w:rPr>
        <w:softHyphen/>
        <w:t>двигательного аппарата;</w:t>
      </w:r>
    </w:p>
    <w:p w:rsidR="00332FA9" w:rsidRPr="00F233BB" w:rsidRDefault="00332FA9" w:rsidP="00332FA9">
      <w:pPr>
        <w:pStyle w:val="21"/>
        <w:spacing w:line="276" w:lineRule="auto"/>
        <w:ind w:right="-2" w:firstLine="426"/>
        <w:rPr>
          <w:rStyle w:val="Zag11"/>
          <w:rFonts w:eastAsia="MS Gothic"/>
          <w:spacing w:val="-2"/>
          <w:sz w:val="24"/>
        </w:rPr>
      </w:pPr>
      <w:r w:rsidRPr="00F233BB">
        <w:rPr>
          <w:rStyle w:val="Zag11"/>
          <w:rFonts w:eastAsia="MS Gothic"/>
          <w:sz w:val="24"/>
        </w:rPr>
        <w:t xml:space="preserve">отслеживание динамики травматизма в образовательной </w:t>
      </w:r>
      <w:r w:rsidRPr="00F233BB">
        <w:rPr>
          <w:rStyle w:val="Zag11"/>
          <w:rFonts w:eastAsia="MS Gothic"/>
          <w:spacing w:val="-2"/>
          <w:sz w:val="24"/>
        </w:rPr>
        <w:t>организации, в том числе дорожно</w:t>
      </w:r>
      <w:r w:rsidRPr="00F233BB">
        <w:rPr>
          <w:rStyle w:val="Zag11"/>
          <w:rFonts w:eastAsia="MS Gothic"/>
          <w:spacing w:val="-2"/>
          <w:sz w:val="24"/>
        </w:rPr>
        <w:softHyphen/>
        <w:t>-транспортного травматизма;</w:t>
      </w:r>
    </w:p>
    <w:p w:rsidR="00332FA9" w:rsidRPr="00F233BB" w:rsidRDefault="00332FA9" w:rsidP="00332FA9">
      <w:pPr>
        <w:pStyle w:val="21"/>
        <w:spacing w:line="276" w:lineRule="auto"/>
        <w:ind w:right="-2" w:firstLine="426"/>
        <w:rPr>
          <w:rStyle w:val="Zag11"/>
          <w:rFonts w:eastAsia="MS Gothic"/>
          <w:sz w:val="24"/>
        </w:rPr>
      </w:pPr>
      <w:r w:rsidRPr="00F233BB">
        <w:rPr>
          <w:rStyle w:val="Zag11"/>
          <w:rFonts w:eastAsia="MS Gothic"/>
          <w:sz w:val="24"/>
        </w:rPr>
        <w:t>отслеживание динамики показателей количества пропусков занятий по болезни;</w:t>
      </w:r>
    </w:p>
    <w:p w:rsidR="00332FA9" w:rsidRPr="00F233BB" w:rsidRDefault="00332FA9" w:rsidP="00332FA9">
      <w:pPr>
        <w:pStyle w:val="21"/>
        <w:spacing w:line="276" w:lineRule="auto"/>
        <w:ind w:right="-2" w:firstLine="426"/>
        <w:rPr>
          <w:rFonts w:eastAsia="MS Gothic"/>
          <w:color w:val="000000"/>
          <w:spacing w:val="2"/>
          <w:sz w:val="24"/>
        </w:rPr>
      </w:pPr>
      <w:r w:rsidRPr="00F233BB">
        <w:rPr>
          <w:rStyle w:val="Zag11"/>
          <w:rFonts w:eastAsia="MS Gothic"/>
          <w:spacing w:val="2"/>
          <w:sz w:val="24"/>
        </w:rPr>
        <w:t xml:space="preserve">включение в доступный широкой общественности ежегодный отчёт </w:t>
      </w:r>
      <w:r w:rsidRPr="00F233BB">
        <w:rPr>
          <w:rStyle w:val="Zag11"/>
          <w:rFonts w:eastAsia="MS Gothic"/>
          <w:spacing w:val="-3"/>
          <w:sz w:val="24"/>
        </w:rPr>
        <w:t xml:space="preserve">образовательной организации </w:t>
      </w:r>
      <w:r w:rsidRPr="00F233BB">
        <w:rPr>
          <w:rStyle w:val="Zag11"/>
          <w:rFonts w:eastAsia="MS Gothic"/>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332FA9" w:rsidRPr="00F233BB" w:rsidRDefault="00332FA9" w:rsidP="00332FA9">
      <w:pPr>
        <w:spacing w:line="276" w:lineRule="auto"/>
        <w:ind w:right="-2"/>
        <w:jc w:val="both"/>
        <w:rPr>
          <w:b/>
        </w:rPr>
      </w:pPr>
      <w:r w:rsidRPr="00F233BB">
        <w:rPr>
          <w:b/>
        </w:rPr>
        <w:t>Инструментарий мониторинга</w:t>
      </w:r>
    </w:p>
    <w:p w:rsidR="00332FA9" w:rsidRPr="00F233BB" w:rsidRDefault="00332FA9" w:rsidP="00332FA9">
      <w:pPr>
        <w:shd w:val="clear" w:color="auto" w:fill="FFFFFF"/>
        <w:spacing w:line="276" w:lineRule="auto"/>
        <w:rPr>
          <w:color w:val="000000"/>
        </w:rPr>
      </w:pPr>
      <w:r w:rsidRPr="00F233BB">
        <w:t xml:space="preserve">- </w:t>
      </w:r>
      <w:r w:rsidRPr="00F233BB">
        <w:rPr>
          <w:b/>
        </w:rPr>
        <w:t>анкеты; тестирование; опросы; наблюдения; диагностические методики (проводит классный руководитель);</w:t>
      </w:r>
      <w:r w:rsidRPr="00F233BB">
        <w:rPr>
          <w:color w:val="000000"/>
        </w:rPr>
        <w:t xml:space="preserve"> </w:t>
      </w:r>
    </w:p>
    <w:p w:rsidR="00332FA9" w:rsidRPr="00F233BB" w:rsidRDefault="00332FA9" w:rsidP="00332FA9">
      <w:pPr>
        <w:shd w:val="clear" w:color="auto" w:fill="FFFFFF"/>
        <w:spacing w:line="276" w:lineRule="auto"/>
        <w:rPr>
          <w:color w:val="000000"/>
        </w:rPr>
      </w:pPr>
      <w:r w:rsidRPr="00F233BB">
        <w:rPr>
          <w:color w:val="000000"/>
        </w:rPr>
        <w:t>Педагогические наблюдения</w:t>
      </w:r>
    </w:p>
    <w:p w:rsidR="00332FA9" w:rsidRPr="00F233BB" w:rsidRDefault="00332FA9" w:rsidP="00332FA9">
      <w:pPr>
        <w:shd w:val="clear" w:color="auto" w:fill="FFFFFF"/>
        <w:spacing w:line="276" w:lineRule="auto"/>
        <w:rPr>
          <w:color w:val="000000"/>
        </w:rPr>
      </w:pPr>
      <w:r w:rsidRPr="00F233BB">
        <w:rPr>
          <w:color w:val="000000"/>
        </w:rPr>
        <w:t>Карта учета достижений</w:t>
      </w:r>
    </w:p>
    <w:p w:rsidR="00332FA9" w:rsidRPr="00F233BB" w:rsidRDefault="00332FA9" w:rsidP="00332FA9">
      <w:pPr>
        <w:shd w:val="clear" w:color="auto" w:fill="FFFFFF"/>
        <w:spacing w:line="276" w:lineRule="auto"/>
        <w:rPr>
          <w:color w:val="000000"/>
        </w:rPr>
      </w:pPr>
      <w:r w:rsidRPr="00F233BB">
        <w:rPr>
          <w:color w:val="000000"/>
        </w:rPr>
        <w:t>Социометрия</w:t>
      </w:r>
    </w:p>
    <w:p w:rsidR="00332FA9" w:rsidRPr="00F233BB" w:rsidRDefault="00332FA9" w:rsidP="00332FA9">
      <w:pPr>
        <w:shd w:val="clear" w:color="auto" w:fill="FFFFFF"/>
        <w:spacing w:line="276" w:lineRule="auto"/>
        <w:rPr>
          <w:color w:val="000000"/>
        </w:rPr>
      </w:pPr>
      <w:r w:rsidRPr="00F233BB">
        <w:rPr>
          <w:color w:val="000000"/>
        </w:rPr>
        <w:t>Анкета «Изучение направленности личности»</w:t>
      </w:r>
    </w:p>
    <w:p w:rsidR="00332FA9" w:rsidRPr="00F233BB" w:rsidRDefault="00332FA9" w:rsidP="00332FA9">
      <w:pPr>
        <w:shd w:val="clear" w:color="auto" w:fill="FFFFFF"/>
        <w:spacing w:line="276" w:lineRule="auto"/>
        <w:rPr>
          <w:color w:val="000000"/>
        </w:rPr>
      </w:pPr>
      <w:r w:rsidRPr="00F233BB">
        <w:rPr>
          <w:color w:val="000000"/>
        </w:rPr>
        <w:t>Методика «Ценностные ориентации» (Рокич)</w:t>
      </w:r>
    </w:p>
    <w:p w:rsidR="00332FA9" w:rsidRPr="00F233BB" w:rsidRDefault="00332FA9" w:rsidP="00332FA9">
      <w:pPr>
        <w:shd w:val="clear" w:color="auto" w:fill="FFFFFF"/>
        <w:spacing w:line="276" w:lineRule="auto"/>
        <w:rPr>
          <w:color w:val="000000"/>
        </w:rPr>
      </w:pPr>
      <w:r w:rsidRPr="00F233BB">
        <w:rPr>
          <w:color w:val="000000"/>
        </w:rPr>
        <w:lastRenderedPageBreak/>
        <w:t>Тест «Размышляем о жизненном опыте»</w:t>
      </w:r>
    </w:p>
    <w:p w:rsidR="00332FA9" w:rsidRPr="00F233BB" w:rsidRDefault="00332FA9" w:rsidP="00332FA9">
      <w:pPr>
        <w:shd w:val="clear" w:color="auto" w:fill="FFFFFF"/>
        <w:spacing w:line="276" w:lineRule="auto"/>
        <w:rPr>
          <w:color w:val="000000"/>
        </w:rPr>
      </w:pPr>
      <w:r w:rsidRPr="00F233BB">
        <w:rPr>
          <w:color w:val="000000"/>
        </w:rPr>
        <w:t>Тест «Цветик – семицветик»</w:t>
      </w:r>
    </w:p>
    <w:p w:rsidR="00332FA9" w:rsidRPr="00F233BB" w:rsidRDefault="00332FA9" w:rsidP="00332FA9">
      <w:pPr>
        <w:shd w:val="clear" w:color="auto" w:fill="FFFFFF"/>
        <w:spacing w:line="276" w:lineRule="auto"/>
        <w:rPr>
          <w:color w:val="000000"/>
        </w:rPr>
      </w:pPr>
      <w:r w:rsidRPr="00F233BB">
        <w:rPr>
          <w:color w:val="000000"/>
          <w:shd w:val="clear" w:color="auto" w:fill="FFFFFF"/>
        </w:rPr>
        <w:t>Диагностика уровня воспитанности (Н.П. Капустина)</w:t>
      </w:r>
    </w:p>
    <w:p w:rsidR="00332FA9" w:rsidRPr="00F233BB" w:rsidRDefault="00332FA9" w:rsidP="00332FA9">
      <w:pPr>
        <w:spacing w:line="276" w:lineRule="auto"/>
        <w:ind w:right="-2" w:firstLine="426"/>
        <w:jc w:val="both"/>
        <w:rPr>
          <w:b/>
        </w:rPr>
      </w:pPr>
    </w:p>
    <w:p w:rsidR="00332FA9" w:rsidRPr="00F233BB" w:rsidRDefault="00332FA9" w:rsidP="00332FA9">
      <w:pPr>
        <w:spacing w:line="276" w:lineRule="auto"/>
        <w:ind w:right="-2" w:firstLine="426"/>
        <w:jc w:val="both"/>
        <w:rPr>
          <w:b/>
        </w:rPr>
      </w:pPr>
      <w:r w:rsidRPr="00F233BB">
        <w:rPr>
          <w:b/>
        </w:rPr>
        <w:t xml:space="preserve">- комплексная оценка состояния здоровья, ведение паспорта здоровья; анализ данных медицинских осмотров; анализ  данных по  сезонной заболеваемости, по </w:t>
      </w:r>
      <w:r w:rsidRPr="00F233BB">
        <w:rPr>
          <w:b/>
          <w:bCs/>
        </w:rPr>
        <w:t xml:space="preserve">распространённости астенических состояний и вегетативных нарушений, по группам здоровья </w:t>
      </w:r>
      <w:r w:rsidRPr="00F233BB">
        <w:rPr>
          <w:b/>
        </w:rPr>
        <w:t>(проводит медработник);</w:t>
      </w:r>
    </w:p>
    <w:p w:rsidR="00332FA9" w:rsidRPr="00F233BB" w:rsidRDefault="00332FA9" w:rsidP="00332FA9">
      <w:pPr>
        <w:spacing w:line="276" w:lineRule="auto"/>
        <w:ind w:left="426" w:right="-2" w:hanging="426"/>
        <w:jc w:val="both"/>
      </w:pPr>
      <w:r w:rsidRPr="00F233BB">
        <w:t xml:space="preserve">Для проведения мониторинга здоровья обучающихся отбираются следующие показатели: </w:t>
      </w:r>
    </w:p>
    <w:p w:rsidR="00332FA9" w:rsidRPr="00F233BB" w:rsidRDefault="00332FA9" w:rsidP="00332FA9">
      <w:pPr>
        <w:spacing w:line="276" w:lineRule="auto"/>
        <w:ind w:left="426" w:right="-2" w:hanging="426"/>
        <w:jc w:val="both"/>
      </w:pPr>
      <w:r w:rsidRPr="00F233BB">
        <w:t xml:space="preserve">1. Количество обучающихся в разных группах здоровья. </w:t>
      </w:r>
    </w:p>
    <w:p w:rsidR="00332FA9" w:rsidRPr="00F233BB" w:rsidRDefault="00332FA9" w:rsidP="00332FA9">
      <w:pPr>
        <w:spacing w:line="276" w:lineRule="auto"/>
        <w:ind w:left="426" w:right="-2" w:hanging="426"/>
        <w:jc w:val="both"/>
      </w:pPr>
      <w:r w:rsidRPr="00F233BB">
        <w:t>2. Количество обучающихся с так называемыми основными видами «школьной патологии»:</w:t>
      </w:r>
    </w:p>
    <w:p w:rsidR="00332FA9" w:rsidRPr="00F233BB" w:rsidRDefault="00332FA9" w:rsidP="00332FA9">
      <w:pPr>
        <w:spacing w:line="276" w:lineRule="auto"/>
        <w:ind w:left="426" w:right="-2" w:hanging="426"/>
        <w:jc w:val="both"/>
      </w:pPr>
      <w:r w:rsidRPr="00F233BB">
        <w:t xml:space="preserve"> - нарушениями зрения; </w:t>
      </w:r>
    </w:p>
    <w:p w:rsidR="00332FA9" w:rsidRPr="00F233BB" w:rsidRDefault="00332FA9" w:rsidP="00332FA9">
      <w:pPr>
        <w:spacing w:line="276" w:lineRule="auto"/>
        <w:ind w:left="426" w:right="-2" w:hanging="426"/>
        <w:jc w:val="both"/>
      </w:pPr>
      <w:r w:rsidRPr="00F233BB">
        <w:t xml:space="preserve">- расстройствами опорно-двигательного аппарата; </w:t>
      </w:r>
    </w:p>
    <w:p w:rsidR="00332FA9" w:rsidRPr="00F233BB" w:rsidRDefault="00332FA9" w:rsidP="00332FA9">
      <w:pPr>
        <w:spacing w:line="276" w:lineRule="auto"/>
        <w:ind w:left="426" w:right="-2" w:hanging="426"/>
        <w:jc w:val="both"/>
      </w:pPr>
      <w:r w:rsidRPr="00F233BB">
        <w:t xml:space="preserve">- нервно-психическими нарушениями; </w:t>
      </w:r>
    </w:p>
    <w:p w:rsidR="00332FA9" w:rsidRPr="00F233BB" w:rsidRDefault="00332FA9" w:rsidP="00332FA9">
      <w:pPr>
        <w:spacing w:line="276" w:lineRule="auto"/>
        <w:ind w:left="426" w:right="-2" w:hanging="426"/>
        <w:jc w:val="both"/>
      </w:pPr>
      <w:r w:rsidRPr="00F233BB">
        <w:t xml:space="preserve">- вегетативными расстройствами; </w:t>
      </w:r>
    </w:p>
    <w:p w:rsidR="00332FA9" w:rsidRPr="00F233BB" w:rsidRDefault="00332FA9" w:rsidP="00332FA9">
      <w:pPr>
        <w:spacing w:line="276" w:lineRule="auto"/>
        <w:ind w:left="426" w:right="-2" w:hanging="426"/>
        <w:jc w:val="both"/>
      </w:pPr>
      <w:r w:rsidRPr="00F233BB">
        <w:t xml:space="preserve">- эндокринными расстройствами; </w:t>
      </w:r>
    </w:p>
    <w:p w:rsidR="00332FA9" w:rsidRPr="00F233BB" w:rsidRDefault="00332FA9" w:rsidP="00332FA9">
      <w:pPr>
        <w:spacing w:line="276" w:lineRule="auto"/>
        <w:ind w:left="426" w:right="-2" w:hanging="426"/>
        <w:jc w:val="both"/>
      </w:pPr>
      <w:r w:rsidRPr="00F233BB">
        <w:t>- патологией органов пищеварения.</w:t>
      </w:r>
    </w:p>
    <w:p w:rsidR="00332FA9" w:rsidRPr="00F233BB" w:rsidRDefault="00332FA9" w:rsidP="00332FA9">
      <w:pPr>
        <w:spacing w:line="276" w:lineRule="auto"/>
        <w:ind w:left="426" w:right="-2" w:hanging="426"/>
        <w:jc w:val="both"/>
      </w:pPr>
      <w:r w:rsidRPr="00F233BB">
        <w:t xml:space="preserve"> 3. Количество дней, пропущенных по болезни.</w:t>
      </w:r>
    </w:p>
    <w:p w:rsidR="00332FA9" w:rsidRPr="00F233BB" w:rsidRDefault="00332FA9" w:rsidP="00332FA9">
      <w:pPr>
        <w:spacing w:line="276" w:lineRule="auto"/>
        <w:ind w:left="426" w:right="-2" w:hanging="426"/>
        <w:jc w:val="both"/>
      </w:pPr>
      <w:r w:rsidRPr="00F233BB">
        <w:t>- анкетный тест на активное выявление у детей жалоб со стороны основных органов и систем (25 вопросов - родители).</w:t>
      </w:r>
    </w:p>
    <w:p w:rsidR="00332FA9" w:rsidRPr="00F233BB" w:rsidRDefault="00332FA9" w:rsidP="00332FA9">
      <w:pPr>
        <w:spacing w:line="276" w:lineRule="auto"/>
        <w:ind w:left="426" w:right="-2" w:hanging="426"/>
        <w:jc w:val="both"/>
      </w:pPr>
      <w:r w:rsidRPr="00F233BB">
        <w:t xml:space="preserve"> - оценка физического развития: измерение длины и массы тела в соответствии с региональными стандартами; </w:t>
      </w:r>
    </w:p>
    <w:p w:rsidR="00332FA9" w:rsidRPr="00F233BB" w:rsidRDefault="00332FA9" w:rsidP="00332FA9">
      <w:pPr>
        <w:spacing w:line="276" w:lineRule="auto"/>
        <w:ind w:left="426" w:right="-2" w:hanging="426"/>
        <w:jc w:val="both"/>
      </w:pPr>
      <w:r w:rsidRPr="00F233BB">
        <w:t xml:space="preserve">- измерение артериального давления; </w:t>
      </w:r>
    </w:p>
    <w:p w:rsidR="00332FA9" w:rsidRPr="00F233BB" w:rsidRDefault="00332FA9" w:rsidP="00332FA9">
      <w:pPr>
        <w:spacing w:line="276" w:lineRule="auto"/>
        <w:ind w:left="426" w:right="-2" w:hanging="426"/>
        <w:jc w:val="both"/>
      </w:pPr>
      <w:r w:rsidRPr="00F233BB">
        <w:t>- тест для выявления нарушений осанки (1кл.)</w:t>
      </w:r>
    </w:p>
    <w:p w:rsidR="00332FA9" w:rsidRPr="00F233BB" w:rsidRDefault="00332FA9" w:rsidP="00332FA9">
      <w:pPr>
        <w:spacing w:line="276" w:lineRule="auto"/>
        <w:ind w:left="426" w:right="-2" w:hanging="426"/>
        <w:jc w:val="both"/>
      </w:pPr>
      <w:r w:rsidRPr="00F233BB">
        <w:t xml:space="preserve"> - тест для выявления плоскостопия (1, 3, классы); </w:t>
      </w:r>
    </w:p>
    <w:p w:rsidR="00332FA9" w:rsidRPr="00F233BB" w:rsidRDefault="00332FA9" w:rsidP="00332FA9">
      <w:pPr>
        <w:spacing w:line="276" w:lineRule="auto"/>
        <w:ind w:left="426" w:right="-2" w:hanging="426"/>
        <w:jc w:val="both"/>
      </w:pPr>
      <w:r w:rsidRPr="00F233BB">
        <w:t xml:space="preserve">- исследование остроты зрения(1, 3, классы); </w:t>
      </w:r>
    </w:p>
    <w:p w:rsidR="00332FA9" w:rsidRPr="00F233BB" w:rsidRDefault="00332FA9" w:rsidP="00332FA9">
      <w:pPr>
        <w:spacing w:line="276" w:lineRule="auto"/>
        <w:ind w:left="426" w:right="-2" w:hanging="426"/>
        <w:jc w:val="both"/>
      </w:pPr>
      <w:r w:rsidRPr="00F233BB">
        <w:t xml:space="preserve">- исследование остроты слуха шепотной речью (1, классы); </w:t>
      </w:r>
    </w:p>
    <w:p w:rsidR="00332FA9" w:rsidRPr="00F233BB" w:rsidRDefault="00332FA9" w:rsidP="00332FA9">
      <w:pPr>
        <w:spacing w:line="276" w:lineRule="auto"/>
        <w:ind w:left="426" w:right="-2" w:hanging="426"/>
        <w:jc w:val="both"/>
      </w:pPr>
      <w:r w:rsidRPr="00F233BB">
        <w:t>- лабораторные тесты для выявления белка и глюкозы в моче (2, 3,);</w:t>
      </w:r>
    </w:p>
    <w:p w:rsidR="00332FA9" w:rsidRPr="00F233BB" w:rsidRDefault="00332FA9" w:rsidP="00332FA9">
      <w:pPr>
        <w:spacing w:line="276" w:lineRule="auto"/>
        <w:ind w:left="426" w:right="-2" w:hanging="426"/>
        <w:jc w:val="both"/>
        <w:rPr>
          <w:b/>
        </w:rPr>
      </w:pPr>
      <w:r w:rsidRPr="00F233BB">
        <w:t>- подсчет числа заболеваний в год</w:t>
      </w:r>
    </w:p>
    <w:p w:rsidR="00332FA9" w:rsidRPr="00F233BB" w:rsidRDefault="00332FA9" w:rsidP="00332FA9">
      <w:pPr>
        <w:shd w:val="clear" w:color="auto" w:fill="FFFFFF"/>
        <w:spacing w:line="276" w:lineRule="auto"/>
        <w:rPr>
          <w:b/>
        </w:rPr>
      </w:pPr>
      <w:r w:rsidRPr="00F233BB">
        <w:rPr>
          <w:b/>
        </w:rPr>
        <w:t xml:space="preserve">  -оценка функционального состояния и уровня физической подготовленности (проводит учитель физической культуры);</w:t>
      </w:r>
    </w:p>
    <w:p w:rsidR="00332FA9" w:rsidRPr="00F233BB" w:rsidRDefault="00332FA9" w:rsidP="00332FA9">
      <w:pPr>
        <w:pStyle w:val="western"/>
        <w:shd w:val="clear" w:color="auto" w:fill="FFFFFF"/>
        <w:spacing w:before="0" w:beforeAutospacing="0" w:after="0" w:afterAutospacing="0" w:line="276" w:lineRule="auto"/>
        <w:rPr>
          <w:color w:val="000000"/>
        </w:rPr>
      </w:pPr>
      <w:r w:rsidRPr="00F233BB">
        <w:rPr>
          <w:color w:val="000000"/>
        </w:rPr>
        <w:t>тесты, отражающие уровень развития шести жизненно необходимых физических качеств:</w:t>
      </w:r>
    </w:p>
    <w:p w:rsidR="00332FA9" w:rsidRPr="00F233BB" w:rsidRDefault="00332FA9" w:rsidP="00332FA9">
      <w:pPr>
        <w:pStyle w:val="western"/>
        <w:shd w:val="clear" w:color="auto" w:fill="FFFFFF"/>
        <w:spacing w:before="0" w:beforeAutospacing="0" w:after="0" w:afterAutospacing="0" w:line="276" w:lineRule="auto"/>
        <w:rPr>
          <w:color w:val="000000"/>
        </w:rPr>
      </w:pPr>
      <w:r w:rsidRPr="00F233BB">
        <w:rPr>
          <w:color w:val="000000"/>
        </w:rPr>
        <w:t>1) скоростных (бег на 30 м или 100 м);</w:t>
      </w:r>
    </w:p>
    <w:p w:rsidR="00332FA9" w:rsidRPr="00F233BB" w:rsidRDefault="00332FA9" w:rsidP="00332FA9">
      <w:pPr>
        <w:pStyle w:val="western"/>
        <w:shd w:val="clear" w:color="auto" w:fill="FFFFFF"/>
        <w:spacing w:before="0" w:beforeAutospacing="0" w:after="0" w:afterAutospacing="0" w:line="276" w:lineRule="auto"/>
        <w:rPr>
          <w:color w:val="000000"/>
        </w:rPr>
      </w:pPr>
      <w:r w:rsidRPr="00F233BB">
        <w:rPr>
          <w:color w:val="000000"/>
        </w:rPr>
        <w:t>2) координационных (бег 3x10 м, прыжки через скакалку);</w:t>
      </w:r>
    </w:p>
    <w:p w:rsidR="00332FA9" w:rsidRPr="00F233BB" w:rsidRDefault="00332FA9" w:rsidP="00332FA9">
      <w:pPr>
        <w:pStyle w:val="western"/>
        <w:shd w:val="clear" w:color="auto" w:fill="FFFFFF"/>
        <w:spacing w:before="0" w:beforeAutospacing="0" w:after="0" w:afterAutospacing="0" w:line="276" w:lineRule="auto"/>
        <w:rPr>
          <w:color w:val="000000"/>
        </w:rPr>
      </w:pPr>
      <w:r w:rsidRPr="00F233BB">
        <w:rPr>
          <w:color w:val="000000"/>
        </w:rPr>
        <w:t>3) скоростно-силовых (прыжок в длину с места, подъем туловища за 30 сек.);</w:t>
      </w:r>
    </w:p>
    <w:p w:rsidR="00332FA9" w:rsidRPr="00F233BB" w:rsidRDefault="00332FA9" w:rsidP="00332FA9">
      <w:pPr>
        <w:pStyle w:val="western"/>
        <w:shd w:val="clear" w:color="auto" w:fill="FFFFFF"/>
        <w:spacing w:before="0" w:beforeAutospacing="0" w:after="0" w:afterAutospacing="0" w:line="276" w:lineRule="auto"/>
        <w:rPr>
          <w:color w:val="000000"/>
        </w:rPr>
      </w:pPr>
      <w:r w:rsidRPr="00F233BB">
        <w:rPr>
          <w:color w:val="000000"/>
        </w:rPr>
        <w:t>4) силовых (подтягивание, отжимание, вис на перекладине);</w:t>
      </w:r>
    </w:p>
    <w:p w:rsidR="00332FA9" w:rsidRPr="00F233BB" w:rsidRDefault="00332FA9" w:rsidP="00332FA9">
      <w:pPr>
        <w:pStyle w:val="western"/>
        <w:shd w:val="clear" w:color="auto" w:fill="FFFFFF"/>
        <w:spacing w:before="0" w:beforeAutospacing="0" w:after="0" w:afterAutospacing="0" w:line="276" w:lineRule="auto"/>
        <w:rPr>
          <w:color w:val="000000"/>
        </w:rPr>
      </w:pPr>
      <w:r w:rsidRPr="00F233BB">
        <w:rPr>
          <w:color w:val="000000"/>
        </w:rPr>
        <w:t>5) выносливости (бег на 1000 м, 2000 м, 3000 м);</w:t>
      </w:r>
    </w:p>
    <w:p w:rsidR="00332FA9" w:rsidRPr="00F233BB" w:rsidRDefault="00332FA9" w:rsidP="00332FA9">
      <w:pPr>
        <w:pStyle w:val="western"/>
        <w:shd w:val="clear" w:color="auto" w:fill="FFFFFF"/>
        <w:spacing w:before="0" w:beforeAutospacing="0" w:after="0" w:afterAutospacing="0" w:line="276" w:lineRule="auto"/>
        <w:rPr>
          <w:color w:val="000000"/>
        </w:rPr>
      </w:pPr>
      <w:r w:rsidRPr="00F233BB">
        <w:rPr>
          <w:color w:val="000000"/>
        </w:rPr>
        <w:t>6) гибкости (наклон туловища вперед характеризует способность гибкости в позвоночном столбе)</w:t>
      </w:r>
    </w:p>
    <w:p w:rsidR="00332FA9" w:rsidRPr="00F233BB" w:rsidRDefault="00332FA9" w:rsidP="00332FA9">
      <w:pPr>
        <w:spacing w:line="276" w:lineRule="auto"/>
        <w:ind w:right="-2" w:firstLine="426"/>
        <w:jc w:val="both"/>
        <w:rPr>
          <w:b/>
        </w:rPr>
      </w:pPr>
      <w:r w:rsidRPr="00F233BB">
        <w:rPr>
          <w:b/>
        </w:rPr>
        <w:t xml:space="preserve">- оценка уровня социально-психологической адаптации к школе, оценка уровня тревожности (проводит педагог-психолог); </w:t>
      </w:r>
    </w:p>
    <w:p w:rsidR="00332FA9" w:rsidRPr="00F233BB" w:rsidRDefault="00332FA9" w:rsidP="00332FA9">
      <w:pPr>
        <w:shd w:val="clear" w:color="auto" w:fill="FFFFFF"/>
        <w:spacing w:line="276" w:lineRule="auto"/>
        <w:rPr>
          <w:color w:val="000000"/>
        </w:rPr>
      </w:pPr>
      <w:r w:rsidRPr="00F233BB">
        <w:rPr>
          <w:color w:val="000000"/>
        </w:rPr>
        <w:t>Тест «Эмпатия»</w:t>
      </w:r>
    </w:p>
    <w:p w:rsidR="00332FA9" w:rsidRPr="00F233BB" w:rsidRDefault="00332FA9" w:rsidP="00332FA9">
      <w:pPr>
        <w:shd w:val="clear" w:color="auto" w:fill="FFFFFF"/>
        <w:spacing w:line="276" w:lineRule="auto"/>
        <w:rPr>
          <w:color w:val="000000"/>
        </w:rPr>
      </w:pPr>
      <w:r w:rsidRPr="00F233BB">
        <w:rPr>
          <w:color w:val="000000"/>
        </w:rPr>
        <w:t>Методика выявления коммуникативных склонностей уч-ся (Р.В. Овчарова)</w:t>
      </w:r>
    </w:p>
    <w:p w:rsidR="00332FA9" w:rsidRPr="00F233BB" w:rsidRDefault="00332FA9" w:rsidP="00332FA9">
      <w:pPr>
        <w:shd w:val="clear" w:color="auto" w:fill="FFFFFF"/>
        <w:spacing w:line="276" w:lineRule="auto"/>
        <w:rPr>
          <w:color w:val="000000"/>
        </w:rPr>
      </w:pPr>
      <w:r w:rsidRPr="00F233BB">
        <w:rPr>
          <w:color w:val="000000"/>
        </w:rPr>
        <w:t>Анкета «Коммуникативны ли вы»</w:t>
      </w:r>
    </w:p>
    <w:p w:rsidR="00332FA9" w:rsidRPr="00F233BB" w:rsidRDefault="00332FA9" w:rsidP="00332FA9">
      <w:pPr>
        <w:shd w:val="clear" w:color="auto" w:fill="FFFFFF"/>
        <w:spacing w:line="276" w:lineRule="auto"/>
        <w:rPr>
          <w:color w:val="000000"/>
        </w:rPr>
      </w:pPr>
      <w:r w:rsidRPr="00F233BB">
        <w:rPr>
          <w:color w:val="000000"/>
        </w:rPr>
        <w:t>Игра «Магазин»</w:t>
      </w:r>
    </w:p>
    <w:p w:rsidR="00332FA9" w:rsidRPr="00F233BB" w:rsidRDefault="00332FA9" w:rsidP="00332FA9">
      <w:pPr>
        <w:shd w:val="clear" w:color="auto" w:fill="FFFFFF"/>
        <w:spacing w:line="276" w:lineRule="auto"/>
        <w:rPr>
          <w:color w:val="000000"/>
        </w:rPr>
      </w:pPr>
      <w:r w:rsidRPr="00F233BB">
        <w:rPr>
          <w:color w:val="000000"/>
        </w:rPr>
        <w:t>Методика Н.Г.Лускановой «Что мне нравится в школе»;</w:t>
      </w:r>
    </w:p>
    <w:p w:rsidR="00332FA9" w:rsidRPr="00F233BB" w:rsidRDefault="00332FA9" w:rsidP="00332FA9">
      <w:pPr>
        <w:shd w:val="clear" w:color="auto" w:fill="FFFFFF"/>
        <w:spacing w:line="276" w:lineRule="auto"/>
        <w:rPr>
          <w:color w:val="000000"/>
        </w:rPr>
      </w:pPr>
      <w:r w:rsidRPr="00F233BB">
        <w:rPr>
          <w:color w:val="000000"/>
        </w:rPr>
        <w:t>Схема экспертной оценки адаптации ребёнка к школе (для учителей и родителей) О.Л.Соколова, О.В.Сорокина, В.И.Чиркова;</w:t>
      </w:r>
    </w:p>
    <w:p w:rsidR="00332FA9" w:rsidRPr="00F233BB" w:rsidRDefault="00332FA9" w:rsidP="00332FA9">
      <w:pPr>
        <w:shd w:val="clear" w:color="auto" w:fill="FFFFFF"/>
        <w:spacing w:line="276" w:lineRule="auto"/>
        <w:rPr>
          <w:color w:val="000000"/>
        </w:rPr>
      </w:pPr>
      <w:r w:rsidRPr="00F233BB">
        <w:rPr>
          <w:color w:val="000000"/>
        </w:rPr>
        <w:t>Психолого-педагогическая оценка готовности Семаго.</w:t>
      </w:r>
    </w:p>
    <w:p w:rsidR="00332FA9" w:rsidRPr="00F233BB" w:rsidRDefault="00332FA9" w:rsidP="00332FA9">
      <w:pPr>
        <w:spacing w:line="276" w:lineRule="auto"/>
        <w:ind w:right="-2" w:firstLine="426"/>
        <w:jc w:val="both"/>
        <w:rPr>
          <w:b/>
          <w:bCs/>
        </w:rPr>
      </w:pPr>
      <w:r w:rsidRPr="00F233BB">
        <w:rPr>
          <w:b/>
        </w:rPr>
        <w:lastRenderedPageBreak/>
        <w:t xml:space="preserve">- </w:t>
      </w:r>
      <w:r w:rsidRPr="00F233BB">
        <w:rPr>
          <w:b/>
          <w:bCs/>
        </w:rPr>
        <w:t xml:space="preserve">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образовательной деятельности контроль соблюдения санитарно-гигиенических требований (администрация школы). </w:t>
      </w:r>
    </w:p>
    <w:p w:rsidR="00332FA9" w:rsidRPr="00F233BB" w:rsidRDefault="00332FA9" w:rsidP="00332FA9">
      <w:pPr>
        <w:shd w:val="clear" w:color="auto" w:fill="FFFFFF"/>
        <w:spacing w:line="276" w:lineRule="auto"/>
        <w:jc w:val="both"/>
        <w:rPr>
          <w:color w:val="222222"/>
        </w:rPr>
      </w:pPr>
      <w:r w:rsidRPr="00F233BB">
        <w:rPr>
          <w:color w:val="222222"/>
        </w:rPr>
        <w:t>1. Эффективность и действенность внутришкольного управления системой профилактики детского травматизма.</w:t>
      </w:r>
    </w:p>
    <w:p w:rsidR="00332FA9" w:rsidRPr="00F233BB" w:rsidRDefault="00332FA9" w:rsidP="00332FA9">
      <w:pPr>
        <w:shd w:val="clear" w:color="auto" w:fill="FFFFFF"/>
        <w:spacing w:line="276" w:lineRule="auto"/>
        <w:jc w:val="both"/>
        <w:rPr>
          <w:color w:val="222222"/>
        </w:rPr>
      </w:pPr>
      <w:r w:rsidRPr="00F233BB">
        <w:rPr>
          <w:color w:val="222222"/>
        </w:rPr>
        <w:t>2. Эффективность и действенность инновационной работы в профилактике детского травматизма.</w:t>
      </w:r>
    </w:p>
    <w:p w:rsidR="00332FA9" w:rsidRPr="00F233BB" w:rsidRDefault="00332FA9" w:rsidP="00332FA9">
      <w:pPr>
        <w:shd w:val="clear" w:color="auto" w:fill="FFFFFF"/>
        <w:spacing w:line="276" w:lineRule="auto"/>
        <w:jc w:val="both"/>
        <w:rPr>
          <w:color w:val="222222"/>
        </w:rPr>
      </w:pPr>
      <w:r w:rsidRPr="00F233BB">
        <w:rPr>
          <w:color w:val="222222"/>
        </w:rPr>
        <w:t>3. Состояние и продуктивность мероприятий, направленных на профилактику детского травматизма.</w:t>
      </w:r>
    </w:p>
    <w:p w:rsidR="00332FA9" w:rsidRPr="00F233BB" w:rsidRDefault="00332FA9" w:rsidP="00332FA9">
      <w:pPr>
        <w:shd w:val="clear" w:color="auto" w:fill="FFFFFF"/>
        <w:spacing w:line="276" w:lineRule="auto"/>
        <w:jc w:val="both"/>
        <w:rPr>
          <w:color w:val="222222"/>
        </w:rPr>
      </w:pPr>
      <w:r w:rsidRPr="00F233BB">
        <w:rPr>
          <w:color w:val="222222"/>
        </w:rPr>
        <w:t>4. Состояние и действенность качества обучения учащихся различным мерам безопасного поведения.</w:t>
      </w:r>
    </w:p>
    <w:p w:rsidR="00332FA9" w:rsidRPr="00F233BB" w:rsidRDefault="00332FA9" w:rsidP="00332FA9">
      <w:pPr>
        <w:shd w:val="clear" w:color="auto" w:fill="FFFFFF"/>
        <w:spacing w:line="276" w:lineRule="auto"/>
        <w:jc w:val="both"/>
        <w:rPr>
          <w:color w:val="222222"/>
        </w:rPr>
      </w:pPr>
      <w:r w:rsidRPr="00F233BB">
        <w:rPr>
          <w:color w:val="222222"/>
        </w:rPr>
        <w:t>5. Состояние работы с родительской общественностью.</w:t>
      </w:r>
    </w:p>
    <w:p w:rsidR="00332FA9" w:rsidRPr="00F233BB" w:rsidRDefault="00332FA9" w:rsidP="00332FA9">
      <w:pPr>
        <w:shd w:val="clear" w:color="auto" w:fill="FFFFFF"/>
        <w:spacing w:line="276" w:lineRule="auto"/>
        <w:jc w:val="both"/>
        <w:rPr>
          <w:color w:val="222222"/>
        </w:rPr>
      </w:pPr>
      <w:r w:rsidRPr="00F233BB">
        <w:rPr>
          <w:color w:val="222222"/>
        </w:rPr>
        <w:t>6. Состояние информационной среды по профилактике детского травматизма.</w:t>
      </w:r>
    </w:p>
    <w:p w:rsidR="00332FA9" w:rsidRPr="00F233BB" w:rsidRDefault="00332FA9" w:rsidP="00332FA9">
      <w:pPr>
        <w:shd w:val="clear" w:color="auto" w:fill="FFFFFF"/>
        <w:spacing w:line="276" w:lineRule="auto"/>
        <w:jc w:val="both"/>
        <w:rPr>
          <w:color w:val="222222"/>
        </w:rPr>
      </w:pPr>
      <w:r w:rsidRPr="00F233BB">
        <w:rPr>
          <w:color w:val="222222"/>
        </w:rPr>
        <w:t>7. Состояние межведомственного взаимодействия по профилактике детского травматизма.</w:t>
      </w:r>
    </w:p>
    <w:p w:rsidR="008D0B71" w:rsidRPr="00F233BB" w:rsidRDefault="00332FA9" w:rsidP="004B56BF">
      <w:pPr>
        <w:shd w:val="clear" w:color="auto" w:fill="FFFFFF"/>
        <w:spacing w:line="276" w:lineRule="auto"/>
        <w:jc w:val="both"/>
        <w:rPr>
          <w:color w:val="222222"/>
        </w:rPr>
      </w:pPr>
      <w:r w:rsidRPr="00F233BB">
        <w:rPr>
          <w:color w:val="222222"/>
        </w:rPr>
        <w:t>8. Уровень профессиональной компетентности педагогических работников в вопросах профилактике детского травматизма.</w:t>
      </w:r>
    </w:p>
    <w:p w:rsidR="008D0B71" w:rsidRPr="00F233BB" w:rsidRDefault="008D0B71" w:rsidP="008D0B71">
      <w:pPr>
        <w:shd w:val="clear" w:color="auto" w:fill="FFFFFF"/>
        <w:ind w:left="150" w:right="14"/>
        <w:jc w:val="both"/>
        <w:rPr>
          <w:b/>
          <w:i/>
        </w:rPr>
      </w:pPr>
      <w:r w:rsidRPr="00F233BB">
        <w:rPr>
          <w:b/>
          <w:i/>
        </w:rPr>
        <w:t xml:space="preserve"> </w:t>
      </w:r>
    </w:p>
    <w:p w:rsidR="008D0B71" w:rsidRPr="00F233BB" w:rsidRDefault="008D0B71" w:rsidP="008D0B71">
      <w:pPr>
        <w:shd w:val="clear" w:color="auto" w:fill="FFFFFF"/>
        <w:ind w:right="14"/>
        <w:jc w:val="both"/>
        <w:rPr>
          <w:b/>
        </w:rPr>
      </w:pPr>
      <w:r w:rsidRPr="00F233BB">
        <w:rPr>
          <w:b/>
        </w:rPr>
        <w:t xml:space="preserve">Условия реализации программы  </w:t>
      </w:r>
    </w:p>
    <w:p w:rsidR="008D0B71" w:rsidRPr="00F233BB" w:rsidRDefault="008D0B71" w:rsidP="008D0B71">
      <w:pPr>
        <w:shd w:val="clear" w:color="auto" w:fill="FFFFFF"/>
        <w:ind w:right="14"/>
        <w:jc w:val="both"/>
        <w:rPr>
          <w:b/>
        </w:rPr>
      </w:pPr>
      <w:r w:rsidRPr="00F233BB">
        <w:rPr>
          <w:b/>
        </w:rPr>
        <w:t>Кадровые</w:t>
      </w:r>
    </w:p>
    <w:p w:rsidR="008D0B71" w:rsidRPr="00F233BB" w:rsidRDefault="008D0B71" w:rsidP="008D0B71">
      <w:pPr>
        <w:shd w:val="clear" w:color="auto" w:fill="FFFFFF"/>
        <w:ind w:right="14" w:firstLine="540"/>
        <w:jc w:val="both"/>
      </w:pPr>
      <w:r w:rsidRPr="00F233BB">
        <w:t>в 1-4 классах 11 учителей, педагог-библиотекарь, в тесном сотрудничестве с учителями работают педагог-психолог, социальный педагог; учитель-логопед и учитель-дефектолог – совместители (0,3 ставки)</w:t>
      </w:r>
    </w:p>
    <w:p w:rsidR="008D0B71" w:rsidRPr="00F233BB" w:rsidRDefault="008D0B71" w:rsidP="008D0B71">
      <w:pPr>
        <w:shd w:val="clear" w:color="auto" w:fill="FFFFFF"/>
        <w:ind w:right="14" w:firstLine="540"/>
        <w:jc w:val="both"/>
      </w:pPr>
      <w:r w:rsidRPr="00F233BB">
        <w:t xml:space="preserve">Все учителя начальных классов, работающие по ФГОС, прошли курсовую подготовку. 5 учителей имеют высшую квалификационную категорию, 3 – первую,  3 соответствуют занимаемой должности. </w:t>
      </w:r>
    </w:p>
    <w:p w:rsidR="008D0B71" w:rsidRPr="00F233BB" w:rsidRDefault="008D0B71" w:rsidP="008D0B71">
      <w:pPr>
        <w:shd w:val="clear" w:color="auto" w:fill="FFFFFF"/>
        <w:ind w:right="14"/>
        <w:jc w:val="both"/>
        <w:rPr>
          <w:b/>
        </w:rPr>
      </w:pPr>
      <w:r w:rsidRPr="00F233BB">
        <w:rPr>
          <w:b/>
        </w:rPr>
        <w:t>Материально-технические</w:t>
      </w:r>
    </w:p>
    <w:p w:rsidR="008D0B71" w:rsidRPr="00F233BB" w:rsidRDefault="008D0B71" w:rsidP="008D0B71">
      <w:pPr>
        <w:shd w:val="clear" w:color="auto" w:fill="FFFFFF"/>
        <w:ind w:right="14" w:firstLine="540"/>
        <w:jc w:val="both"/>
      </w:pPr>
      <w:r w:rsidRPr="00F233BB">
        <w:t>Начальная школа расположена в отдельном здании, в котором в 2012 году проведён капитальный ремонт. Кроме учебных кабинетов, есть спортивный и актовый залы, столовая, библиотека, кабинет логопеда и медицинский кабинет.</w:t>
      </w:r>
    </w:p>
    <w:p w:rsidR="008D0B71" w:rsidRPr="00F233BB" w:rsidRDefault="008D0B71" w:rsidP="008D0B71">
      <w:pPr>
        <w:shd w:val="clear" w:color="auto" w:fill="FFFFFF"/>
        <w:ind w:right="14" w:firstLine="540"/>
        <w:jc w:val="both"/>
      </w:pPr>
      <w:r w:rsidRPr="00F233BB">
        <w:t xml:space="preserve">Здание соответствует действующим санитарным и противопожарным нормам. </w:t>
      </w:r>
    </w:p>
    <w:p w:rsidR="008D0B71" w:rsidRPr="00F233BB" w:rsidRDefault="008D0B71" w:rsidP="008D0B71">
      <w:pPr>
        <w:shd w:val="clear" w:color="auto" w:fill="FFFFFF"/>
        <w:ind w:right="14" w:firstLine="540"/>
        <w:jc w:val="both"/>
      </w:pPr>
      <w:r w:rsidRPr="00F233BB">
        <w:t>Все учебных кабинеты оснащены компьютерами, имеющими доступ в сети Интернет, и проекторами; в 5 установлены интерактивные доски.</w:t>
      </w:r>
    </w:p>
    <w:p w:rsidR="008D0B71" w:rsidRPr="00F233BB" w:rsidRDefault="008D0B71" w:rsidP="008D0B71">
      <w:pPr>
        <w:shd w:val="clear" w:color="auto" w:fill="FFFFFF"/>
        <w:ind w:right="14" w:firstLine="540"/>
        <w:jc w:val="both"/>
      </w:pPr>
      <w:r w:rsidRPr="00F233BB">
        <w:t xml:space="preserve">Создаётся информационно-образовательная среда ОУ:  </w:t>
      </w:r>
    </w:p>
    <w:p w:rsidR="008D0B71" w:rsidRPr="00F233BB" w:rsidRDefault="008D0B71" w:rsidP="008D0B71">
      <w:pPr>
        <w:shd w:val="clear" w:color="auto" w:fill="FFFFFF"/>
        <w:ind w:firstLine="181"/>
        <w:jc w:val="both"/>
      </w:pPr>
      <w:r w:rsidRPr="00F233BB">
        <w:t xml:space="preserve"> все компьютеры объединены в локальную сеть, имеют доступ в Интернет, в школе внедрена </w:t>
      </w:r>
      <w:r w:rsidRPr="00F233BB">
        <w:rPr>
          <w:spacing w:val="-1"/>
        </w:rPr>
        <w:t xml:space="preserve">фиксация хода образовательного процесса и результатов освоения основной образовательной программы («Электронный журнал»), </w:t>
      </w:r>
      <w:r w:rsidRPr="00F233BB">
        <w:t xml:space="preserve">взаимодействие между участниками образовательного процесса, в том числе - дистанционное посредством сети Интернет. </w:t>
      </w:r>
    </w:p>
    <w:p w:rsidR="008D0B71" w:rsidRPr="00F233BB" w:rsidRDefault="008D0B71" w:rsidP="008D0B71">
      <w:pPr>
        <w:shd w:val="clear" w:color="auto" w:fill="FFFFFF"/>
        <w:ind w:right="14" w:firstLine="540"/>
        <w:jc w:val="both"/>
      </w:pPr>
      <w:r w:rsidRPr="00F233BB">
        <w:t>Учебно-методическое обеспечение образовательного процесса:</w:t>
      </w:r>
    </w:p>
    <w:p w:rsidR="008D0B71" w:rsidRPr="00F233BB" w:rsidRDefault="008D0B71" w:rsidP="008D0B71">
      <w:pPr>
        <w:shd w:val="clear" w:color="auto" w:fill="FFFFFF"/>
        <w:ind w:firstLine="181"/>
        <w:jc w:val="both"/>
      </w:pPr>
      <w:r w:rsidRPr="00F233BB">
        <w:rPr>
          <w:spacing w:val="-2"/>
        </w:rPr>
        <w:t xml:space="preserve">полная обеспеченность учебниками (в том числе </w:t>
      </w:r>
      <w:r w:rsidRPr="00F233BB">
        <w:t>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8D0B71" w:rsidRPr="00F233BB" w:rsidRDefault="008D0B71" w:rsidP="008D0B71">
      <w:pPr>
        <w:shd w:val="clear" w:color="auto" w:fill="FFFFFF"/>
        <w:ind w:firstLine="181"/>
        <w:jc w:val="both"/>
      </w:pPr>
      <w:r w:rsidRPr="00F233BB">
        <w:t xml:space="preserve">  доступ к </w:t>
      </w:r>
      <w:r w:rsidRPr="00F233BB">
        <w:rPr>
          <w:spacing w:val="-1"/>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F233BB">
        <w:t>региональных базах данных ЭОР;</w:t>
      </w:r>
    </w:p>
    <w:p w:rsidR="008D0B71" w:rsidRPr="00F233BB" w:rsidRDefault="008D0B71" w:rsidP="00704692">
      <w:pPr>
        <w:shd w:val="clear" w:color="auto" w:fill="FFFFFF"/>
        <w:ind w:firstLine="181"/>
        <w:jc w:val="both"/>
      </w:pPr>
      <w:r w:rsidRPr="00F233BB">
        <w:t xml:space="preserve">библиотека имеет фонд дополнительной </w:t>
      </w:r>
      <w:r w:rsidRPr="00F233BB">
        <w:rPr>
          <w:spacing w:val="-2"/>
        </w:rPr>
        <w:t xml:space="preserve">литературы, включающий детскую </w:t>
      </w:r>
      <w:r w:rsidRPr="00F233BB">
        <w:t xml:space="preserve">художественную и научно-популярную литературу, справочно-библиографические и периодические издания, сопровождающие </w:t>
      </w:r>
      <w:r w:rsidRPr="00F233BB">
        <w:rPr>
          <w:spacing w:val="-1"/>
        </w:rPr>
        <w:t xml:space="preserve">реализацию основной образовательной программы начального общего </w:t>
      </w:r>
      <w:r w:rsidRPr="00F233BB">
        <w:t>образования.</w:t>
      </w:r>
    </w:p>
    <w:p w:rsidR="008D0B71" w:rsidRPr="00F233BB" w:rsidRDefault="008D0B71" w:rsidP="008D0B71">
      <w:pPr>
        <w:shd w:val="clear" w:color="auto" w:fill="FFFFFF"/>
        <w:ind w:firstLine="709"/>
        <w:jc w:val="both"/>
      </w:pPr>
      <w:r w:rsidRPr="00F233BB">
        <w:rPr>
          <w:b/>
          <w:bCs/>
          <w:spacing w:val="-1"/>
        </w:rPr>
        <w:t xml:space="preserve">Финансовые </w:t>
      </w:r>
    </w:p>
    <w:p w:rsidR="008D0B71" w:rsidRPr="00F233BB" w:rsidRDefault="008D0B71" w:rsidP="00704692">
      <w:pPr>
        <w:shd w:val="clear" w:color="auto" w:fill="FFFFFF"/>
        <w:ind w:firstLine="360"/>
        <w:jc w:val="both"/>
        <w:rPr>
          <w:rStyle w:val="200"/>
          <w:rFonts w:ascii="Times New Roman" w:eastAsia="Times New Roman" w:hAnsi="Times New Roman" w:cs="Times New Roman"/>
          <w:b w:val="0"/>
          <w:bCs w:val="0"/>
          <w:color w:val="auto"/>
          <w:lang w:bidi="ar-SA"/>
        </w:rPr>
      </w:pPr>
      <w:r w:rsidRPr="00F233BB">
        <w:rPr>
          <w:spacing w:val="-1"/>
        </w:rPr>
        <w:t xml:space="preserve">Финансирование реализации основной образовательной программы </w:t>
      </w:r>
      <w:r w:rsidRPr="00F233BB">
        <w:rPr>
          <w:spacing w:val="-2"/>
        </w:rPr>
        <w:t xml:space="preserve">начального общего образования осуществляется в объеме не ниже </w:t>
      </w:r>
      <w:r w:rsidRPr="00F233BB">
        <w:t>установленных нормативов финансирования государственного образовательного учреждения.</w:t>
      </w:r>
    </w:p>
    <w:p w:rsidR="008D0B71" w:rsidRPr="00F233BB" w:rsidRDefault="008D0B71" w:rsidP="00423387">
      <w:pPr>
        <w:spacing w:line="276" w:lineRule="auto"/>
        <w:ind w:right="-2" w:firstLine="426"/>
        <w:jc w:val="both"/>
        <w:rPr>
          <w:rStyle w:val="200"/>
          <w:rFonts w:ascii="Times New Roman" w:hAnsi="Times New Roman" w:cs="Times New Roman"/>
          <w:color w:val="auto"/>
        </w:rPr>
      </w:pPr>
    </w:p>
    <w:p w:rsidR="00ED000B" w:rsidRPr="00F233BB" w:rsidRDefault="00ED000B" w:rsidP="003E3D5B">
      <w:pPr>
        <w:spacing w:after="200" w:line="276" w:lineRule="auto"/>
      </w:pPr>
      <w:r w:rsidRPr="00F233BB">
        <w:rPr>
          <w:rStyle w:val="200"/>
          <w:rFonts w:ascii="Times New Roman" w:hAnsi="Times New Roman" w:cs="Times New Roman"/>
          <w:color w:val="auto"/>
        </w:rPr>
        <w:lastRenderedPageBreak/>
        <w:t>3. ОРГАНИЗАЦИОННЫЙ РАЗДЕЛ</w:t>
      </w:r>
      <w:r w:rsidR="00C237E1" w:rsidRPr="00F233BB">
        <w:rPr>
          <w:rStyle w:val="200"/>
          <w:rFonts w:ascii="Times New Roman" w:hAnsi="Times New Roman" w:cs="Times New Roman"/>
          <w:color w:val="auto"/>
        </w:rPr>
        <w:t>.</w:t>
      </w:r>
    </w:p>
    <w:p w:rsidR="00ED000B" w:rsidRPr="00F233BB" w:rsidRDefault="00ED000B" w:rsidP="00423387">
      <w:pPr>
        <w:pStyle w:val="36"/>
        <w:widowControl/>
        <w:shd w:val="clear" w:color="auto" w:fill="auto"/>
        <w:spacing w:line="276" w:lineRule="auto"/>
        <w:ind w:right="-2" w:firstLine="426"/>
        <w:jc w:val="both"/>
        <w:rPr>
          <w:rFonts w:ascii="Times New Roman" w:hAnsi="Times New Roman" w:cs="Times New Roman"/>
          <w:sz w:val="24"/>
          <w:szCs w:val="24"/>
        </w:rPr>
      </w:pPr>
      <w:r w:rsidRPr="00F233BB">
        <w:rPr>
          <w:rStyle w:val="24"/>
          <w:rFonts w:ascii="Times New Roman" w:hAnsi="Times New Roman" w:cs="Times New Roman"/>
          <w:color w:val="auto"/>
          <w:sz w:val="24"/>
          <w:szCs w:val="24"/>
        </w:rPr>
        <w:t>В соответствии с ФГОС организационный раздел опре</w:t>
      </w:r>
      <w:r w:rsidRPr="00F233BB">
        <w:rPr>
          <w:rStyle w:val="24"/>
          <w:rFonts w:ascii="Times New Roman" w:hAnsi="Times New Roman" w:cs="Times New Roman"/>
          <w:color w:val="auto"/>
          <w:sz w:val="24"/>
          <w:szCs w:val="24"/>
        </w:rPr>
        <w:softHyphen/>
        <w:t>деляет общие рамки организации образовательной деятельности, а также механизмы реализации Программы.</w:t>
      </w:r>
    </w:p>
    <w:p w:rsidR="00E563F0" w:rsidRPr="00F233BB" w:rsidRDefault="00ED000B" w:rsidP="00423387">
      <w:pPr>
        <w:pStyle w:val="36"/>
        <w:widowControl/>
        <w:shd w:val="clear" w:color="auto" w:fill="auto"/>
        <w:spacing w:line="276" w:lineRule="auto"/>
        <w:ind w:right="-2" w:firstLine="426"/>
        <w:jc w:val="both"/>
        <w:rPr>
          <w:rStyle w:val="24"/>
          <w:rFonts w:ascii="Times New Roman" w:hAnsi="Times New Roman" w:cs="Times New Roman"/>
          <w:color w:val="auto"/>
          <w:sz w:val="24"/>
          <w:szCs w:val="24"/>
        </w:rPr>
      </w:pPr>
      <w:r w:rsidRPr="00F233BB">
        <w:rPr>
          <w:rStyle w:val="24"/>
          <w:rFonts w:ascii="Times New Roman" w:hAnsi="Times New Roman" w:cs="Times New Roman"/>
          <w:color w:val="auto"/>
          <w:sz w:val="24"/>
          <w:szCs w:val="24"/>
        </w:rPr>
        <w:t>Организационный раздел включает: учебный план на</w:t>
      </w:r>
      <w:r w:rsidRPr="00F233BB">
        <w:rPr>
          <w:rStyle w:val="24"/>
          <w:rFonts w:ascii="Times New Roman" w:hAnsi="Times New Roman" w:cs="Times New Roman"/>
          <w:color w:val="auto"/>
          <w:sz w:val="24"/>
          <w:szCs w:val="24"/>
        </w:rPr>
        <w:softHyphen/>
        <w:t>чального общего образования; календарный учебный график; план внеурочной деятельности; систему условий реализации Программы</w:t>
      </w:r>
      <w:r w:rsidR="008C6F9B" w:rsidRPr="00F233BB">
        <w:rPr>
          <w:rStyle w:val="24"/>
          <w:rFonts w:ascii="Times New Roman" w:hAnsi="Times New Roman" w:cs="Times New Roman"/>
          <w:color w:val="auto"/>
          <w:sz w:val="24"/>
          <w:szCs w:val="24"/>
        </w:rPr>
        <w:t>.</w:t>
      </w:r>
    </w:p>
    <w:p w:rsidR="00ED000B" w:rsidRPr="00F233BB" w:rsidRDefault="00ED000B" w:rsidP="00423387">
      <w:pPr>
        <w:pStyle w:val="afff2"/>
        <w:widowControl/>
        <w:spacing w:line="276" w:lineRule="auto"/>
        <w:ind w:right="-2" w:firstLine="426"/>
        <w:jc w:val="both"/>
        <w:rPr>
          <w:rFonts w:ascii="Times New Roman" w:hAnsi="Times New Roman" w:cs="Times New Roman"/>
          <w:b/>
          <w:color w:val="auto"/>
        </w:rPr>
      </w:pPr>
      <w:r w:rsidRPr="00F233BB">
        <w:rPr>
          <w:rFonts w:ascii="Times New Roman" w:hAnsi="Times New Roman" w:cs="Times New Roman"/>
          <w:b/>
          <w:color w:val="auto"/>
        </w:rPr>
        <w:t>Учебный план начального общего образования</w:t>
      </w:r>
    </w:p>
    <w:p w:rsidR="00ED000B" w:rsidRPr="00F233BB" w:rsidRDefault="00ED000B" w:rsidP="00423387">
      <w:pPr>
        <w:autoSpaceDE w:val="0"/>
        <w:autoSpaceDN w:val="0"/>
        <w:adjustRightInd w:val="0"/>
        <w:spacing w:line="276" w:lineRule="auto"/>
        <w:ind w:right="-2" w:firstLine="426"/>
        <w:jc w:val="both"/>
        <w:textAlignment w:val="center"/>
      </w:pPr>
      <w:r w:rsidRPr="00F233BB">
        <w:rPr>
          <w:spacing w:val="-2"/>
        </w:rPr>
        <w:t xml:space="preserve">Учебный </w:t>
      </w:r>
      <w:r w:rsidR="002941A3" w:rsidRPr="00F233BB">
        <w:rPr>
          <w:spacing w:val="-2"/>
        </w:rPr>
        <w:t xml:space="preserve">план </w:t>
      </w:r>
      <w:r w:rsidR="002941A3" w:rsidRPr="00F233BB">
        <w:t>фиксирует</w:t>
      </w:r>
      <w:r w:rsidRPr="00F233BB">
        <w:t xml:space="preserve">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4843A1" w:rsidRPr="00F233BB">
        <w:t>,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008D0B71" w:rsidRPr="00F233BB">
        <w:rPr>
          <w:b/>
          <w:i/>
        </w:rPr>
        <w:t>.</w:t>
      </w:r>
    </w:p>
    <w:p w:rsidR="00ED000B" w:rsidRPr="00F233BB" w:rsidRDefault="00ED000B" w:rsidP="00423387">
      <w:pPr>
        <w:autoSpaceDE w:val="0"/>
        <w:autoSpaceDN w:val="0"/>
        <w:adjustRightInd w:val="0"/>
        <w:spacing w:line="276" w:lineRule="auto"/>
        <w:ind w:right="-2" w:firstLine="426"/>
        <w:jc w:val="both"/>
        <w:textAlignment w:val="center"/>
      </w:pPr>
      <w:r w:rsidRPr="00F233BB">
        <w:t>Учебный план определяет общие рамки прини</w:t>
      </w:r>
      <w:r w:rsidRPr="00F233BB">
        <w:rPr>
          <w:spacing w:val="2"/>
        </w:rPr>
        <w:t xml:space="preserve">маемых решений при разработке содержания образования, </w:t>
      </w:r>
      <w:r w:rsidRPr="00F233BB">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D000B" w:rsidRPr="00F233BB" w:rsidRDefault="00ED000B" w:rsidP="00423387">
      <w:pPr>
        <w:autoSpaceDE w:val="0"/>
        <w:autoSpaceDN w:val="0"/>
        <w:adjustRightInd w:val="0"/>
        <w:spacing w:line="276" w:lineRule="auto"/>
        <w:ind w:right="-2" w:firstLine="426"/>
        <w:jc w:val="both"/>
        <w:textAlignment w:val="center"/>
        <w:rPr>
          <w:spacing w:val="-4"/>
        </w:rPr>
      </w:pPr>
      <w:r w:rsidRPr="00F233BB">
        <w:rPr>
          <w:spacing w:val="-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D000B" w:rsidRPr="00F233BB" w:rsidRDefault="00ED000B" w:rsidP="00423387">
      <w:pPr>
        <w:autoSpaceDE w:val="0"/>
        <w:autoSpaceDN w:val="0"/>
        <w:adjustRightInd w:val="0"/>
        <w:spacing w:line="276" w:lineRule="auto"/>
        <w:ind w:right="-2" w:firstLine="426"/>
        <w:jc w:val="both"/>
        <w:textAlignment w:val="center"/>
      </w:pPr>
      <w:r w:rsidRPr="00F233BB">
        <w:t>Учебный план состоит из двух частей — обязательной части и части, формируемой участниками образовательных отношений.</w:t>
      </w:r>
    </w:p>
    <w:p w:rsidR="00ED000B" w:rsidRPr="00F233BB" w:rsidRDefault="00ED000B" w:rsidP="00423387">
      <w:pPr>
        <w:spacing w:line="276" w:lineRule="auto"/>
        <w:ind w:right="-2" w:firstLine="426"/>
        <w:jc w:val="both"/>
      </w:pPr>
      <w:r w:rsidRPr="00F233BB">
        <w:t xml:space="preserve">Обязательная часть Учебного плана определяет </w:t>
      </w:r>
      <w:r w:rsidRPr="00F233BB">
        <w:rPr>
          <w:spacing w:val="2"/>
        </w:rPr>
        <w:t>состав учебных предметов обязательных предметных обла</w:t>
      </w:r>
      <w:r w:rsidR="002755D2" w:rsidRPr="00F233BB">
        <w:t xml:space="preserve">стей </w:t>
      </w:r>
      <w:r w:rsidRPr="00F233BB">
        <w:t xml:space="preserve">и учебное время, отводимое на их изучение по классам (годам) обучения. </w:t>
      </w:r>
    </w:p>
    <w:p w:rsidR="00912361" w:rsidRPr="00F233BB" w:rsidRDefault="00912361" w:rsidP="008D0B71">
      <w:pPr>
        <w:pStyle w:val="ConsPlusNormal"/>
        <w:widowControl/>
        <w:spacing w:line="276" w:lineRule="auto"/>
        <w:ind w:firstLine="540"/>
        <w:jc w:val="center"/>
        <w:rPr>
          <w:rFonts w:ascii="Times New Roman" w:hAnsi="Times New Roman" w:cs="Times New Roman"/>
          <w:b/>
          <w:sz w:val="24"/>
          <w:szCs w:val="24"/>
        </w:rPr>
      </w:pPr>
      <w:r w:rsidRPr="00F233BB">
        <w:rPr>
          <w:rFonts w:ascii="Times New Roman" w:hAnsi="Times New Roman" w:cs="Times New Roman"/>
          <w:b/>
          <w:sz w:val="24"/>
          <w:szCs w:val="24"/>
        </w:rPr>
        <w:t>Обязательные предметные области и основные задачи реализации содержания предметных областей</w:t>
      </w:r>
    </w:p>
    <w:tbl>
      <w:tblPr>
        <w:tblW w:w="5000" w:type="pct"/>
        <w:tblCellMar>
          <w:top w:w="102" w:type="dxa"/>
          <w:left w:w="62" w:type="dxa"/>
          <w:bottom w:w="102" w:type="dxa"/>
          <w:right w:w="62" w:type="dxa"/>
        </w:tblCellMar>
        <w:tblLook w:val="0000"/>
      </w:tblPr>
      <w:tblGrid>
        <w:gridCol w:w="475"/>
        <w:gridCol w:w="1849"/>
        <w:gridCol w:w="8004"/>
      </w:tblGrid>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center"/>
              <w:rPr>
                <w:rFonts w:ascii="Times New Roman" w:hAnsi="Times New Roman" w:cs="Times New Roman"/>
                <w:sz w:val="24"/>
                <w:szCs w:val="24"/>
              </w:rPr>
            </w:pPr>
            <w:r w:rsidRPr="00F233BB">
              <w:rPr>
                <w:rFonts w:ascii="Times New Roman" w:hAnsi="Times New Roman" w:cs="Times New Roman"/>
                <w:sz w:val="24"/>
                <w:szCs w:val="24"/>
              </w:rPr>
              <w:t>N п/п</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center"/>
              <w:rPr>
                <w:rFonts w:ascii="Times New Roman" w:hAnsi="Times New Roman" w:cs="Times New Roman"/>
                <w:sz w:val="24"/>
                <w:szCs w:val="24"/>
              </w:rPr>
            </w:pPr>
            <w:r w:rsidRPr="00F233BB">
              <w:rPr>
                <w:rFonts w:ascii="Times New Roman" w:hAnsi="Times New Roman" w:cs="Times New Roman"/>
                <w:sz w:val="24"/>
                <w:szCs w:val="24"/>
              </w:rPr>
              <w:t>Предметные области</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center"/>
              <w:rPr>
                <w:rFonts w:ascii="Times New Roman" w:hAnsi="Times New Roman" w:cs="Times New Roman"/>
                <w:sz w:val="24"/>
                <w:szCs w:val="24"/>
              </w:rPr>
            </w:pPr>
            <w:r w:rsidRPr="00F233BB">
              <w:rPr>
                <w:rFonts w:ascii="Times New Roman" w:hAnsi="Times New Roman" w:cs="Times New Roman"/>
                <w:sz w:val="24"/>
                <w:szCs w:val="24"/>
              </w:rPr>
              <w:t>Основные задачи реализации содержания</w:t>
            </w:r>
          </w:p>
        </w:tc>
      </w:tr>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rPr>
                <w:rFonts w:ascii="Times New Roman" w:hAnsi="Times New Roman" w:cs="Times New Roman"/>
                <w:sz w:val="24"/>
                <w:szCs w:val="24"/>
              </w:rPr>
            </w:pPr>
            <w:r w:rsidRPr="00F233BB">
              <w:rPr>
                <w:rFonts w:ascii="Times New Roman" w:hAnsi="Times New Roman" w:cs="Times New Roman"/>
                <w:sz w:val="24"/>
                <w:szCs w:val="24"/>
              </w:rPr>
              <w:t>1</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Русский язык и литературное чтение</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60AB6" w:rsidRPr="00F233BB" w:rsidTr="00152D6E">
        <w:tc>
          <w:tcPr>
            <w:tcW w:w="259" w:type="pct"/>
            <w:tcBorders>
              <w:top w:val="single" w:sz="4" w:space="0" w:color="auto"/>
              <w:left w:val="single" w:sz="4" w:space="0" w:color="auto"/>
              <w:bottom w:val="single" w:sz="4" w:space="0" w:color="auto"/>
              <w:right w:val="single" w:sz="4" w:space="0" w:color="auto"/>
            </w:tcBorders>
          </w:tcPr>
          <w:p w:rsidR="00360AB6" w:rsidRPr="00F233BB" w:rsidRDefault="00360AB6" w:rsidP="00423387">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837" w:type="pct"/>
            <w:tcBorders>
              <w:top w:val="single" w:sz="4" w:space="0" w:color="auto"/>
              <w:left w:val="single" w:sz="4" w:space="0" w:color="auto"/>
              <w:bottom w:val="single" w:sz="4" w:space="0" w:color="auto"/>
              <w:right w:val="single" w:sz="4" w:space="0" w:color="auto"/>
            </w:tcBorders>
          </w:tcPr>
          <w:p w:rsidR="00360AB6" w:rsidRPr="00F233BB" w:rsidRDefault="00360AB6" w:rsidP="00423387">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Русский (родной) язык и литературное чтение на родном языке</w:t>
            </w:r>
          </w:p>
        </w:tc>
        <w:tc>
          <w:tcPr>
            <w:tcW w:w="3904" w:type="pct"/>
            <w:tcBorders>
              <w:top w:val="single" w:sz="4" w:space="0" w:color="auto"/>
              <w:left w:val="single" w:sz="4" w:space="0" w:color="auto"/>
              <w:bottom w:val="single" w:sz="4" w:space="0" w:color="auto"/>
              <w:right w:val="single" w:sz="4" w:space="0" w:color="auto"/>
            </w:tcBorders>
          </w:tcPr>
          <w:p w:rsidR="00360AB6" w:rsidRPr="00183E80" w:rsidRDefault="00183E80" w:rsidP="00183E80">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183E80">
              <w:rPr>
                <w:rFonts w:ascii="Times New Roman" w:hAnsi="Times New Roman" w:cs="Times New Roman"/>
                <w:sz w:val="24"/>
                <w:szCs w:val="24"/>
              </w:rPr>
              <w:t>асширение сведений, имеющих 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tc>
      </w:tr>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360AB6" w:rsidP="00423387">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Иностранный язык</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w:t>
            </w:r>
            <w:r w:rsidRPr="00F233BB">
              <w:rPr>
                <w:rFonts w:ascii="Times New Roman" w:hAnsi="Times New Roman" w:cs="Times New Roman"/>
                <w:sz w:val="24"/>
                <w:szCs w:val="24"/>
              </w:rPr>
              <w:lastRenderedPageBreak/>
              <w:t>коммуникативных умений, нравственных и эстетических чувств, способностей к творческой деятельности на иностранном языке.</w:t>
            </w:r>
          </w:p>
        </w:tc>
      </w:tr>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360AB6" w:rsidP="00423387">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Математика и информатика</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360AB6" w:rsidP="00423387">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Обществознание и естествознание (Окружающий мир)</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3F7B2A" w:rsidP="00423387">
            <w:pPr>
              <w:pStyle w:val="ConsPlusNormal"/>
              <w:widowControl/>
              <w:spacing w:line="276" w:lineRule="auto"/>
              <w:rPr>
                <w:rFonts w:ascii="Times New Roman" w:hAnsi="Times New Roman" w:cs="Times New Roman"/>
                <w:sz w:val="24"/>
                <w:szCs w:val="24"/>
              </w:rPr>
            </w:pPr>
            <w:r w:rsidRPr="00F233BB">
              <w:rPr>
                <w:rFonts w:ascii="Times New Roman" w:hAnsi="Times New Roman" w:cs="Times New Roman"/>
                <w:sz w:val="24"/>
                <w:szCs w:val="24"/>
              </w:rPr>
              <w:t>5</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Основы религиозных культур и светской этики</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3F7B2A" w:rsidP="00423387">
            <w:pPr>
              <w:pStyle w:val="ConsPlusNormal"/>
              <w:widowControl/>
              <w:spacing w:line="276" w:lineRule="auto"/>
              <w:rPr>
                <w:rFonts w:ascii="Times New Roman" w:hAnsi="Times New Roman" w:cs="Times New Roman"/>
                <w:sz w:val="24"/>
                <w:szCs w:val="24"/>
              </w:rPr>
            </w:pPr>
            <w:r w:rsidRPr="00F233BB">
              <w:rPr>
                <w:rFonts w:ascii="Times New Roman" w:hAnsi="Times New Roman" w:cs="Times New Roman"/>
                <w:sz w:val="24"/>
                <w:szCs w:val="24"/>
              </w:rPr>
              <w:t>6</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Искусство</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3F7B2A" w:rsidP="00423387">
            <w:pPr>
              <w:pStyle w:val="ConsPlusNormal"/>
              <w:widowControl/>
              <w:spacing w:line="276" w:lineRule="auto"/>
              <w:rPr>
                <w:rFonts w:ascii="Times New Roman" w:hAnsi="Times New Roman" w:cs="Times New Roman"/>
                <w:sz w:val="24"/>
                <w:szCs w:val="24"/>
              </w:rPr>
            </w:pPr>
            <w:r w:rsidRPr="00F233BB">
              <w:rPr>
                <w:rFonts w:ascii="Times New Roman" w:hAnsi="Times New Roman" w:cs="Times New Roman"/>
                <w:sz w:val="24"/>
                <w:szCs w:val="24"/>
              </w:rPr>
              <w:t>7</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Технология</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12361" w:rsidRPr="00F233BB" w:rsidTr="00152D6E">
        <w:tc>
          <w:tcPr>
            <w:tcW w:w="259" w:type="pct"/>
            <w:tcBorders>
              <w:top w:val="single" w:sz="4" w:space="0" w:color="auto"/>
              <w:left w:val="single" w:sz="4" w:space="0" w:color="auto"/>
              <w:bottom w:val="single" w:sz="4" w:space="0" w:color="auto"/>
              <w:right w:val="single" w:sz="4" w:space="0" w:color="auto"/>
            </w:tcBorders>
          </w:tcPr>
          <w:p w:rsidR="00912361" w:rsidRPr="00F233BB" w:rsidRDefault="003F7B2A" w:rsidP="00423387">
            <w:pPr>
              <w:pStyle w:val="ConsPlusNormal"/>
              <w:widowControl/>
              <w:spacing w:line="276" w:lineRule="auto"/>
              <w:rPr>
                <w:rFonts w:ascii="Times New Roman" w:hAnsi="Times New Roman" w:cs="Times New Roman"/>
                <w:sz w:val="24"/>
                <w:szCs w:val="24"/>
              </w:rPr>
            </w:pPr>
            <w:r w:rsidRPr="00F233BB">
              <w:rPr>
                <w:rFonts w:ascii="Times New Roman" w:hAnsi="Times New Roman" w:cs="Times New Roman"/>
                <w:sz w:val="24"/>
                <w:szCs w:val="24"/>
              </w:rPr>
              <w:t>8</w:t>
            </w:r>
          </w:p>
        </w:tc>
        <w:tc>
          <w:tcPr>
            <w:tcW w:w="837"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Физическая культура</w:t>
            </w:r>
          </w:p>
        </w:tc>
        <w:tc>
          <w:tcPr>
            <w:tcW w:w="3904" w:type="pct"/>
            <w:tcBorders>
              <w:top w:val="single" w:sz="4" w:space="0" w:color="auto"/>
              <w:left w:val="single" w:sz="4" w:space="0" w:color="auto"/>
              <w:bottom w:val="single" w:sz="4" w:space="0" w:color="auto"/>
              <w:right w:val="single" w:sz="4" w:space="0" w:color="auto"/>
            </w:tcBorders>
          </w:tcPr>
          <w:p w:rsidR="00912361" w:rsidRPr="00F233BB" w:rsidRDefault="00912361" w:rsidP="00423387">
            <w:pPr>
              <w:pStyle w:val="ConsPlusNormal"/>
              <w:widowControl/>
              <w:spacing w:line="276" w:lineRule="auto"/>
              <w:jc w:val="both"/>
              <w:rPr>
                <w:rFonts w:ascii="Times New Roman" w:hAnsi="Times New Roman" w:cs="Times New Roman"/>
                <w:sz w:val="24"/>
                <w:szCs w:val="24"/>
              </w:rPr>
            </w:pPr>
            <w:r w:rsidRPr="00F233BB">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71242" w:rsidRPr="00F233BB" w:rsidRDefault="00571242" w:rsidP="00423387">
      <w:pPr>
        <w:spacing w:line="276" w:lineRule="auto"/>
        <w:ind w:right="-2" w:firstLine="426"/>
        <w:jc w:val="both"/>
      </w:pPr>
    </w:p>
    <w:p w:rsidR="00ED000B" w:rsidRPr="00F233BB" w:rsidRDefault="00DC079E" w:rsidP="00423387">
      <w:pPr>
        <w:spacing w:line="276" w:lineRule="auto"/>
        <w:ind w:right="-2" w:firstLine="426"/>
        <w:jc w:val="both"/>
      </w:pPr>
      <w:r w:rsidRPr="00F233BB">
        <w:t xml:space="preserve">Количество учебных занятий за 4 учебных года не может составлять менее 2904 часов и </w:t>
      </w:r>
      <w:r w:rsidR="00330119" w:rsidRPr="00F233BB">
        <w:t xml:space="preserve">не </w:t>
      </w:r>
      <w:r w:rsidRPr="00F233BB">
        <w:t xml:space="preserve">более 3345 часов. </w:t>
      </w:r>
    </w:p>
    <w:p w:rsidR="0047442E" w:rsidRPr="00F233BB" w:rsidRDefault="008D0B71" w:rsidP="008D0B71">
      <w:pPr>
        <w:spacing w:line="276" w:lineRule="auto"/>
        <w:ind w:right="-2"/>
        <w:jc w:val="both"/>
      </w:pPr>
      <w:r w:rsidRPr="00F233BB">
        <w:rPr>
          <w:i/>
        </w:rPr>
        <w:t xml:space="preserve">                                              Учебн</w:t>
      </w:r>
      <w:r w:rsidR="0042310E" w:rsidRPr="00F233BB">
        <w:rPr>
          <w:i/>
        </w:rPr>
        <w:t xml:space="preserve">ый план </w:t>
      </w:r>
      <w:r w:rsidRPr="00F233BB">
        <w:rPr>
          <w:i/>
        </w:rPr>
        <w:t xml:space="preserve"> см. </w:t>
      </w:r>
      <w:r w:rsidR="004B56BF" w:rsidRPr="00F233BB">
        <w:rPr>
          <w:i/>
        </w:rPr>
        <w:t>в</w:t>
      </w:r>
      <w:r w:rsidRPr="00F233BB">
        <w:rPr>
          <w:i/>
        </w:rPr>
        <w:t xml:space="preserve"> </w:t>
      </w:r>
      <w:r w:rsidR="004B56BF" w:rsidRPr="00F233BB">
        <w:rPr>
          <w:i/>
        </w:rPr>
        <w:t>при</w:t>
      </w:r>
      <w:r w:rsidRPr="00F233BB">
        <w:rPr>
          <w:i/>
        </w:rPr>
        <w:t>ложении</w:t>
      </w:r>
    </w:p>
    <w:p w:rsidR="00ED000B" w:rsidRPr="00F233BB" w:rsidRDefault="0047442E" w:rsidP="00423387">
      <w:pPr>
        <w:pStyle w:val="35"/>
        <w:keepNext/>
        <w:keepLines/>
        <w:widowControl/>
        <w:shd w:val="clear" w:color="auto" w:fill="auto"/>
        <w:spacing w:after="0" w:line="276" w:lineRule="auto"/>
        <w:ind w:left="426" w:right="-2" w:firstLine="0"/>
        <w:jc w:val="both"/>
        <w:rPr>
          <w:rFonts w:ascii="Times New Roman" w:hAnsi="Times New Roman" w:cs="Times New Roman"/>
          <w:bCs w:val="0"/>
          <w:sz w:val="24"/>
          <w:szCs w:val="24"/>
        </w:rPr>
      </w:pPr>
      <w:bookmarkStart w:id="104" w:name="bookmark16"/>
      <w:r w:rsidRPr="00F233BB">
        <w:rPr>
          <w:rFonts w:ascii="Times New Roman" w:hAnsi="Times New Roman" w:cs="Times New Roman"/>
          <w:bCs w:val="0"/>
          <w:sz w:val="24"/>
          <w:szCs w:val="24"/>
        </w:rPr>
        <w:t xml:space="preserve">3.2. </w:t>
      </w:r>
      <w:r w:rsidR="00ED000B" w:rsidRPr="00F233BB">
        <w:rPr>
          <w:rFonts w:ascii="Times New Roman" w:hAnsi="Times New Roman" w:cs="Times New Roman"/>
          <w:bCs w:val="0"/>
          <w:sz w:val="24"/>
          <w:szCs w:val="24"/>
        </w:rPr>
        <w:t>План внеурочной деятельности</w:t>
      </w:r>
      <w:bookmarkEnd w:id="104"/>
    </w:p>
    <w:p w:rsidR="00ED000B" w:rsidRPr="00F233BB" w:rsidRDefault="00ED000B" w:rsidP="00423387">
      <w:pPr>
        <w:pStyle w:val="afff2"/>
        <w:widowControl/>
        <w:spacing w:line="276" w:lineRule="auto"/>
        <w:ind w:right="-2" w:firstLine="426"/>
        <w:jc w:val="both"/>
        <w:rPr>
          <w:rFonts w:ascii="Times New Roman" w:hAnsi="Times New Roman" w:cs="Times New Roman"/>
        </w:rPr>
      </w:pPr>
      <w:r w:rsidRPr="00F233BB">
        <w:rPr>
          <w:rFonts w:ascii="Times New Roman" w:hAnsi="Times New Roman" w:cs="Times New Roman"/>
        </w:rPr>
        <w:t>Под внеурочной деятельностью понимается образователь</w:t>
      </w:r>
      <w:r w:rsidRPr="00F233BB">
        <w:rPr>
          <w:rFonts w:ascii="Times New Roman" w:hAnsi="Times New Roman" w:cs="Times New Roman"/>
          <w:spacing w:val="-4"/>
        </w:rPr>
        <w:t>ная деятельность, осуществляемая в формах, отличных от уроч</w:t>
      </w:r>
      <w:r w:rsidRPr="00F233BB">
        <w:rPr>
          <w:rFonts w:ascii="Times New Roman" w:hAnsi="Times New Roman" w:cs="Times New Roman"/>
          <w:spacing w:val="-2"/>
        </w:rPr>
        <w:t xml:space="preserve">ной, и направленная на достижение планируемых результатов </w:t>
      </w:r>
      <w:r w:rsidRPr="00F233BB">
        <w:rPr>
          <w:rFonts w:ascii="Times New Roman" w:hAnsi="Times New Roman" w:cs="Times New Roman"/>
        </w:rPr>
        <w:t>освоения основной образовательной программы начального общего образования.</w:t>
      </w:r>
    </w:p>
    <w:p w:rsidR="00ED000B" w:rsidRPr="00F233BB" w:rsidRDefault="00ED000B" w:rsidP="00423387">
      <w:pPr>
        <w:pStyle w:val="afff2"/>
        <w:widowControl/>
        <w:spacing w:line="276" w:lineRule="auto"/>
        <w:ind w:right="-2" w:firstLine="426"/>
        <w:jc w:val="both"/>
        <w:rPr>
          <w:rFonts w:ascii="Times New Roman" w:hAnsi="Times New Roman" w:cs="Times New Roman"/>
        </w:rPr>
      </w:pPr>
      <w:r w:rsidRPr="00F233BB">
        <w:rPr>
          <w:rFonts w:ascii="Times New Roman" w:hAnsi="Times New Roman" w:cs="Times New Roman"/>
          <w:b/>
          <w:bCs/>
        </w:rPr>
        <w:t>Цели организации внеурочной деятельности</w:t>
      </w:r>
      <w:r w:rsidRPr="00F233BB">
        <w:rPr>
          <w:rFonts w:ascii="Times New Roman" w:hAnsi="Times New Roman" w:cs="Times New Roman"/>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F03FE" w:rsidRPr="00F233BB" w:rsidRDefault="00204F2C" w:rsidP="00423387">
      <w:pPr>
        <w:pStyle w:val="afff2"/>
        <w:widowControl/>
        <w:spacing w:line="276" w:lineRule="auto"/>
        <w:ind w:right="-2" w:firstLine="426"/>
        <w:jc w:val="both"/>
        <w:rPr>
          <w:rFonts w:ascii="Times New Roman" w:hAnsi="Times New Roman" w:cs="Times New Roman"/>
          <w:b/>
        </w:rPr>
      </w:pPr>
      <w:r w:rsidRPr="00F233BB">
        <w:rPr>
          <w:rFonts w:ascii="Times New Roman" w:hAnsi="Times New Roman" w:cs="Times New Roman"/>
          <w:spacing w:val="2"/>
        </w:rPr>
        <w:lastRenderedPageBreak/>
        <w:t xml:space="preserve">План внеурочной деятельности </w:t>
      </w:r>
      <w:r w:rsidRPr="00F233BB">
        <w:rPr>
          <w:rStyle w:val="24"/>
          <w:rFonts w:ascii="Times New Roman" w:hAnsi="Times New Roman" w:cs="Times New Roman"/>
          <w:sz w:val="24"/>
          <w:szCs w:val="24"/>
        </w:rPr>
        <w:t xml:space="preserve">обеспечивает учет индивидуальных особенностей и потребностей обучающихся через организацию внеурочной деятельности. </w:t>
      </w:r>
      <w:r w:rsidR="00ED000B" w:rsidRPr="00F233BB">
        <w:rPr>
          <w:rFonts w:ascii="Times New Roman" w:hAnsi="Times New Roman" w:cs="Times New Roman"/>
          <w:spacing w:val="2"/>
        </w:rPr>
        <w:t>Внеурочная деятельность организуется по направлениям</w:t>
      </w:r>
      <w:r w:rsidR="008D0B71" w:rsidRPr="00F233BB">
        <w:rPr>
          <w:rFonts w:ascii="Times New Roman" w:hAnsi="Times New Roman" w:cs="Times New Roman"/>
          <w:spacing w:val="2"/>
        </w:rPr>
        <w:t xml:space="preserve">  </w:t>
      </w:r>
      <w:r w:rsidR="00ED000B" w:rsidRPr="00F233BB">
        <w:rPr>
          <w:rFonts w:ascii="Times New Roman" w:hAnsi="Times New Roman" w:cs="Times New Roman"/>
          <w:spacing w:val="-4"/>
        </w:rPr>
        <w:t xml:space="preserve">развития личности </w:t>
      </w:r>
      <w:r w:rsidR="00ED000B" w:rsidRPr="00F233BB">
        <w:rPr>
          <w:rFonts w:ascii="Times New Roman" w:hAnsi="Times New Roman" w:cs="Times New Roman"/>
          <w:b/>
          <w:spacing w:val="-4"/>
        </w:rPr>
        <w:t>(спортивно­оздоровительное, духовно­нрав</w:t>
      </w:r>
      <w:r w:rsidR="00ED000B" w:rsidRPr="00F233BB">
        <w:rPr>
          <w:rFonts w:ascii="Times New Roman" w:hAnsi="Times New Roman" w:cs="Times New Roman"/>
          <w:b/>
          <w:spacing w:val="2"/>
        </w:rPr>
        <w:t>ственное, социальное, общеинтеллектуальное, общекультур</w:t>
      </w:r>
      <w:r w:rsidR="00ED000B" w:rsidRPr="00F233BB">
        <w:rPr>
          <w:rFonts w:ascii="Times New Roman" w:hAnsi="Times New Roman" w:cs="Times New Roman"/>
          <w:b/>
        </w:rPr>
        <w:t>ное).</w:t>
      </w:r>
    </w:p>
    <w:p w:rsidR="00BF03FE" w:rsidRPr="00F233BB" w:rsidRDefault="004D5CBE" w:rsidP="00423387">
      <w:pPr>
        <w:pStyle w:val="afff2"/>
        <w:widowControl/>
        <w:spacing w:line="276" w:lineRule="auto"/>
        <w:ind w:right="-2" w:firstLine="426"/>
        <w:jc w:val="both"/>
        <w:rPr>
          <w:rStyle w:val="24"/>
          <w:rFonts w:ascii="Times New Roman" w:hAnsi="Times New Roman" w:cs="Times New Roman"/>
          <w:sz w:val="24"/>
          <w:szCs w:val="24"/>
        </w:rPr>
      </w:pPr>
      <w:r w:rsidRPr="00F233BB">
        <w:rPr>
          <w:rStyle w:val="24"/>
          <w:rFonts w:ascii="Times New Roman" w:hAnsi="Times New Roman" w:cs="Times New Roman"/>
          <w:sz w:val="24"/>
          <w:szCs w:val="24"/>
        </w:rPr>
        <w:t>План внеурочной деятельности определяет состав и структуру направлений, фор</w:t>
      </w:r>
      <w:r w:rsidRPr="00F233BB">
        <w:rPr>
          <w:rStyle w:val="24"/>
          <w:rFonts w:ascii="Times New Roman" w:hAnsi="Times New Roman" w:cs="Times New Roman"/>
          <w:sz w:val="24"/>
          <w:szCs w:val="24"/>
        </w:rPr>
        <w:softHyphen/>
        <w:t>мы организации, объем внеурочной деятельности обучаю</w:t>
      </w:r>
      <w:r w:rsidRPr="00F233BB">
        <w:rPr>
          <w:rStyle w:val="24"/>
          <w:rFonts w:ascii="Times New Roman" w:hAnsi="Times New Roman" w:cs="Times New Roman"/>
          <w:sz w:val="24"/>
          <w:szCs w:val="24"/>
        </w:rPr>
        <w:softHyphen/>
        <w:t>щихся начального общего образования (до 1350 часов за четыре года обучения).</w:t>
      </w:r>
    </w:p>
    <w:p w:rsidR="00FA436F" w:rsidRPr="00F233BB" w:rsidRDefault="00D605E4" w:rsidP="008D0B71">
      <w:pPr>
        <w:pStyle w:val="afff2"/>
        <w:widowControl/>
        <w:spacing w:line="276" w:lineRule="auto"/>
        <w:ind w:right="-2" w:firstLine="426"/>
        <w:jc w:val="both"/>
        <w:rPr>
          <w:rStyle w:val="24"/>
          <w:rFonts w:ascii="Times New Roman" w:eastAsia="Courier New" w:hAnsi="Times New Roman" w:cs="Times New Roman"/>
          <w:sz w:val="24"/>
          <w:szCs w:val="24"/>
          <w:shd w:val="clear" w:color="auto" w:fill="auto"/>
        </w:rPr>
      </w:pPr>
      <w:r w:rsidRPr="00F233BB">
        <w:rPr>
          <w:rFonts w:ascii="Times New Roman" w:hAnsi="Times New Roman" w:cs="Times New Roman"/>
          <w:spacing w:val="2"/>
        </w:rPr>
        <w:t xml:space="preserve"> Организация занятий по направлениям внеурочной деятельности является неотъемлемой частью образовательной деятельности. </w:t>
      </w:r>
      <w:r w:rsidR="00BF03FE" w:rsidRPr="00F233BB">
        <w:rPr>
          <w:rFonts w:ascii="Times New Roman" w:hAnsi="Times New Roman" w:cs="Times New Roman"/>
        </w:rPr>
        <w:t>Содер</w:t>
      </w:r>
      <w:r w:rsidR="00BF03FE" w:rsidRPr="00F233BB">
        <w:rPr>
          <w:rFonts w:ascii="Times New Roman" w:hAnsi="Times New Roman" w:cs="Times New Roman"/>
          <w:spacing w:val="2"/>
        </w:rPr>
        <w:t xml:space="preserve">жание занятий, предусмотренных во внеурочной деятельности, осуществляется </w:t>
      </w:r>
      <w:r w:rsidR="00BF03FE" w:rsidRPr="00F233BB">
        <w:rPr>
          <w:rFonts w:ascii="Times New Roman" w:hAnsi="Times New Roman" w:cs="Times New Roman"/>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008D0B71" w:rsidRPr="00F233BB">
        <w:rPr>
          <w:rStyle w:val="24"/>
          <w:rFonts w:ascii="Times New Roman" w:hAnsi="Times New Roman" w:cs="Times New Roman"/>
          <w:b/>
          <w:i/>
          <w:sz w:val="24"/>
          <w:szCs w:val="24"/>
        </w:rPr>
        <w:t xml:space="preserve"> </w:t>
      </w:r>
    </w:p>
    <w:p w:rsidR="00ED000B" w:rsidRPr="00F233BB" w:rsidRDefault="00B87FB2" w:rsidP="0016165E">
      <w:pPr>
        <w:pStyle w:val="35"/>
        <w:keepNext/>
        <w:keepLines/>
        <w:widowControl/>
        <w:numPr>
          <w:ilvl w:val="1"/>
          <w:numId w:val="37"/>
        </w:numPr>
        <w:shd w:val="clear" w:color="auto" w:fill="auto"/>
        <w:spacing w:after="0" w:line="276" w:lineRule="auto"/>
        <w:ind w:right="-2"/>
        <w:jc w:val="both"/>
        <w:rPr>
          <w:rFonts w:ascii="Times New Roman" w:hAnsi="Times New Roman" w:cs="Times New Roman"/>
          <w:bCs w:val="0"/>
          <w:sz w:val="24"/>
          <w:szCs w:val="24"/>
        </w:rPr>
      </w:pPr>
      <w:r w:rsidRPr="00F233BB">
        <w:rPr>
          <w:rFonts w:ascii="Times New Roman" w:hAnsi="Times New Roman" w:cs="Times New Roman"/>
          <w:bCs w:val="0"/>
          <w:sz w:val="24"/>
          <w:szCs w:val="24"/>
        </w:rPr>
        <w:t xml:space="preserve">. </w:t>
      </w:r>
      <w:r w:rsidR="00112145" w:rsidRPr="00F233BB">
        <w:rPr>
          <w:rFonts w:ascii="Times New Roman" w:hAnsi="Times New Roman" w:cs="Times New Roman"/>
          <w:bCs w:val="0"/>
          <w:sz w:val="24"/>
          <w:szCs w:val="24"/>
        </w:rPr>
        <w:t>Ка</w:t>
      </w:r>
      <w:r w:rsidR="00ED000B" w:rsidRPr="00F233BB">
        <w:rPr>
          <w:rFonts w:ascii="Times New Roman" w:hAnsi="Times New Roman" w:cs="Times New Roman"/>
          <w:bCs w:val="0"/>
          <w:sz w:val="24"/>
          <w:szCs w:val="24"/>
        </w:rPr>
        <w:t>лендарный учебный график</w:t>
      </w:r>
    </w:p>
    <w:p w:rsidR="00C121AC" w:rsidRPr="00F233BB" w:rsidRDefault="00C121AC" w:rsidP="00423387">
      <w:pPr>
        <w:pStyle w:val="36"/>
        <w:widowControl/>
        <w:shd w:val="clear" w:color="auto" w:fill="auto"/>
        <w:spacing w:line="276" w:lineRule="auto"/>
        <w:ind w:right="-2" w:firstLine="426"/>
        <w:jc w:val="both"/>
        <w:rPr>
          <w:rFonts w:ascii="Times New Roman" w:hAnsi="Times New Roman" w:cs="Times New Roman"/>
          <w:sz w:val="24"/>
          <w:szCs w:val="24"/>
        </w:rPr>
      </w:pPr>
      <w:r w:rsidRPr="00F233BB">
        <w:rPr>
          <w:rStyle w:val="24"/>
          <w:rFonts w:ascii="Times New Roman" w:hAnsi="Times New Roman" w:cs="Times New Roman"/>
          <w:sz w:val="24"/>
          <w:szCs w:val="24"/>
        </w:rPr>
        <w:t>Календарный учебный график определяет чередование учебной деятельности (урочной и внеурочной) и плановых перерывов при получении образования — для отдыха и иных социальных целей (каникул) — по календарным не</w:t>
      </w:r>
      <w:r w:rsidRPr="00F233BB">
        <w:rPr>
          <w:rStyle w:val="24"/>
          <w:rFonts w:ascii="Times New Roman" w:hAnsi="Times New Roman" w:cs="Times New Roman"/>
          <w:sz w:val="24"/>
          <w:szCs w:val="24"/>
        </w:rPr>
        <w:softHyphen/>
        <w:t>делям учебного года:</w:t>
      </w:r>
    </w:p>
    <w:p w:rsidR="00C121AC" w:rsidRPr="00F233BB" w:rsidRDefault="00C121AC" w:rsidP="00423387">
      <w:pPr>
        <w:pStyle w:val="36"/>
        <w:widowControl/>
        <w:numPr>
          <w:ilvl w:val="0"/>
          <w:numId w:val="8"/>
        </w:numPr>
        <w:shd w:val="clear" w:color="auto" w:fill="auto"/>
        <w:spacing w:line="276" w:lineRule="auto"/>
        <w:ind w:right="-2" w:firstLine="426"/>
        <w:jc w:val="both"/>
        <w:rPr>
          <w:rFonts w:ascii="Times New Roman" w:hAnsi="Times New Roman" w:cs="Times New Roman"/>
          <w:sz w:val="24"/>
          <w:szCs w:val="24"/>
        </w:rPr>
      </w:pPr>
      <w:r w:rsidRPr="00F233BB">
        <w:rPr>
          <w:rStyle w:val="24"/>
          <w:rFonts w:ascii="Times New Roman" w:hAnsi="Times New Roman" w:cs="Times New Roman"/>
          <w:sz w:val="24"/>
          <w:szCs w:val="24"/>
        </w:rPr>
        <w:t xml:space="preserve"> даты начала и окончания учебного года;</w:t>
      </w:r>
    </w:p>
    <w:p w:rsidR="00C121AC" w:rsidRPr="00F233BB" w:rsidRDefault="00C121AC" w:rsidP="00423387">
      <w:pPr>
        <w:pStyle w:val="36"/>
        <w:widowControl/>
        <w:numPr>
          <w:ilvl w:val="0"/>
          <w:numId w:val="8"/>
        </w:numPr>
        <w:shd w:val="clear" w:color="auto" w:fill="auto"/>
        <w:spacing w:line="276" w:lineRule="auto"/>
        <w:ind w:right="-2" w:firstLine="426"/>
        <w:jc w:val="both"/>
        <w:rPr>
          <w:rFonts w:ascii="Times New Roman" w:hAnsi="Times New Roman" w:cs="Times New Roman"/>
          <w:sz w:val="24"/>
          <w:szCs w:val="24"/>
        </w:rPr>
      </w:pPr>
      <w:r w:rsidRPr="00F233BB">
        <w:rPr>
          <w:rStyle w:val="24"/>
          <w:rFonts w:ascii="Times New Roman" w:hAnsi="Times New Roman" w:cs="Times New Roman"/>
          <w:sz w:val="24"/>
          <w:szCs w:val="24"/>
        </w:rPr>
        <w:t xml:space="preserve"> продолжительность учебного года, четвертей (триме</w:t>
      </w:r>
      <w:r w:rsidRPr="00F233BB">
        <w:rPr>
          <w:rStyle w:val="24"/>
          <w:rFonts w:ascii="Times New Roman" w:hAnsi="Times New Roman" w:cs="Times New Roman"/>
          <w:sz w:val="24"/>
          <w:szCs w:val="24"/>
        </w:rPr>
        <w:softHyphen/>
        <w:t>стров);</w:t>
      </w:r>
    </w:p>
    <w:p w:rsidR="00C121AC" w:rsidRPr="00F233BB" w:rsidRDefault="00C121AC" w:rsidP="00423387">
      <w:pPr>
        <w:pStyle w:val="36"/>
        <w:widowControl/>
        <w:numPr>
          <w:ilvl w:val="0"/>
          <w:numId w:val="8"/>
        </w:numPr>
        <w:shd w:val="clear" w:color="auto" w:fill="auto"/>
        <w:spacing w:line="276" w:lineRule="auto"/>
        <w:ind w:right="-2" w:firstLine="426"/>
        <w:jc w:val="both"/>
        <w:rPr>
          <w:rFonts w:ascii="Times New Roman" w:hAnsi="Times New Roman" w:cs="Times New Roman"/>
          <w:sz w:val="24"/>
          <w:szCs w:val="24"/>
        </w:rPr>
      </w:pPr>
      <w:r w:rsidRPr="00F233BB">
        <w:rPr>
          <w:rStyle w:val="24"/>
          <w:rFonts w:ascii="Times New Roman" w:hAnsi="Times New Roman" w:cs="Times New Roman"/>
          <w:sz w:val="24"/>
          <w:szCs w:val="24"/>
        </w:rPr>
        <w:t xml:space="preserve"> сроки и продолжительность каникул;</w:t>
      </w:r>
    </w:p>
    <w:p w:rsidR="00C121AC" w:rsidRPr="00F233BB" w:rsidRDefault="00C121AC" w:rsidP="00423387">
      <w:pPr>
        <w:pStyle w:val="36"/>
        <w:widowControl/>
        <w:numPr>
          <w:ilvl w:val="0"/>
          <w:numId w:val="8"/>
        </w:numPr>
        <w:shd w:val="clear" w:color="auto" w:fill="auto"/>
        <w:spacing w:line="276" w:lineRule="auto"/>
        <w:ind w:right="-2" w:firstLine="426"/>
        <w:jc w:val="both"/>
        <w:rPr>
          <w:rFonts w:ascii="Times New Roman" w:hAnsi="Times New Roman" w:cs="Times New Roman"/>
          <w:color w:val="000000"/>
          <w:sz w:val="24"/>
          <w:szCs w:val="24"/>
          <w:shd w:val="clear" w:color="auto" w:fill="FFFFFF"/>
          <w:lang w:bidi="ru-RU"/>
        </w:rPr>
      </w:pPr>
      <w:r w:rsidRPr="00F233BB">
        <w:rPr>
          <w:rStyle w:val="24"/>
          <w:rFonts w:ascii="Times New Roman" w:hAnsi="Times New Roman" w:cs="Times New Roman"/>
          <w:sz w:val="24"/>
          <w:szCs w:val="24"/>
        </w:rPr>
        <w:t xml:space="preserve"> сроки проведения промежуточных аттестаций.</w:t>
      </w:r>
    </w:p>
    <w:p w:rsidR="008D0B71" w:rsidRPr="00F233BB" w:rsidRDefault="00ED000B" w:rsidP="008D0B71">
      <w:pPr>
        <w:autoSpaceDE w:val="0"/>
        <w:autoSpaceDN w:val="0"/>
        <w:adjustRightInd w:val="0"/>
        <w:spacing w:line="276" w:lineRule="auto"/>
        <w:ind w:right="-2" w:firstLine="426"/>
        <w:jc w:val="both"/>
        <w:textAlignment w:val="center"/>
        <w:rPr>
          <w:i/>
        </w:rPr>
      </w:pPr>
      <w:r w:rsidRPr="00F233BB">
        <w:rPr>
          <w:i/>
        </w:rPr>
        <w:t xml:space="preserve">     Календарный учебный график реализации образовательной программы </w:t>
      </w:r>
      <w:r w:rsidR="004B56BF" w:rsidRPr="00F233BB">
        <w:rPr>
          <w:i/>
        </w:rPr>
        <w:t>см. в</w:t>
      </w:r>
      <w:r w:rsidR="008D0B71" w:rsidRPr="00F233BB">
        <w:rPr>
          <w:i/>
        </w:rPr>
        <w:t xml:space="preserve"> </w:t>
      </w:r>
      <w:r w:rsidR="004B56BF" w:rsidRPr="00F233BB">
        <w:rPr>
          <w:i/>
        </w:rPr>
        <w:t>при</w:t>
      </w:r>
      <w:r w:rsidR="008D0B71" w:rsidRPr="00F233BB">
        <w:rPr>
          <w:i/>
        </w:rPr>
        <w:t>ложении</w:t>
      </w:r>
    </w:p>
    <w:p w:rsidR="008D0B71" w:rsidRPr="00F233BB" w:rsidRDefault="008D0B71" w:rsidP="00423387">
      <w:pPr>
        <w:pStyle w:val="36"/>
        <w:widowControl/>
        <w:shd w:val="clear" w:color="auto" w:fill="auto"/>
        <w:spacing w:line="276" w:lineRule="auto"/>
        <w:ind w:right="-2" w:firstLine="426"/>
        <w:jc w:val="both"/>
        <w:rPr>
          <w:rStyle w:val="24"/>
          <w:rFonts w:ascii="Times New Roman" w:hAnsi="Times New Roman" w:cs="Times New Roman"/>
          <w:b/>
          <w:sz w:val="24"/>
          <w:szCs w:val="24"/>
        </w:rPr>
      </w:pPr>
    </w:p>
    <w:p w:rsidR="007F575E" w:rsidRPr="00F233BB" w:rsidRDefault="007F575E" w:rsidP="007F575E">
      <w:pPr>
        <w:pStyle w:val="36"/>
        <w:widowControl/>
        <w:shd w:val="clear" w:color="auto" w:fill="auto"/>
        <w:spacing w:line="276" w:lineRule="auto"/>
        <w:ind w:right="-2" w:firstLine="426"/>
        <w:jc w:val="both"/>
        <w:rPr>
          <w:rFonts w:ascii="Times New Roman" w:hAnsi="Times New Roman" w:cs="Times New Roman"/>
          <w:b/>
          <w:sz w:val="24"/>
          <w:szCs w:val="24"/>
        </w:rPr>
      </w:pPr>
      <w:r w:rsidRPr="00F233BB">
        <w:rPr>
          <w:rStyle w:val="24"/>
          <w:rFonts w:ascii="Times New Roman" w:hAnsi="Times New Roman" w:cs="Times New Roman"/>
          <w:b/>
          <w:sz w:val="24"/>
          <w:szCs w:val="24"/>
        </w:rPr>
        <w:t>4 Система условий реализации основной образовательной программы</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iCs/>
          <w:sz w:val="24"/>
          <w:szCs w:val="24"/>
        </w:rPr>
        <w:t>КОГОБУ СШ с УИОП пгт Кикнур</w:t>
      </w:r>
      <w:r w:rsidRPr="00F233BB">
        <w:rPr>
          <w:rFonts w:ascii="Times New Roman" w:hAnsi="Times New Roman"/>
          <w:b/>
          <w:i/>
          <w:iCs/>
          <w:sz w:val="24"/>
          <w:szCs w:val="24"/>
        </w:rPr>
        <w:t xml:space="preserve"> </w:t>
      </w:r>
      <w:r w:rsidRPr="00F233BB">
        <w:rPr>
          <w:rFonts w:ascii="Times New Roman" w:hAnsi="Times New Roman"/>
          <w:color w:val="auto"/>
          <w:sz w:val="24"/>
          <w:szCs w:val="24"/>
        </w:rPr>
        <w:t xml:space="preserve">создает и поддерживает комфортную развивающую образовательную среду, </w:t>
      </w:r>
      <w:r w:rsidRPr="00F233BB">
        <w:rPr>
          <w:rFonts w:ascii="Times New Roman" w:hAnsi="Times New Roman"/>
          <w:color w:val="auto"/>
          <w:spacing w:val="2"/>
          <w:sz w:val="24"/>
          <w:szCs w:val="24"/>
        </w:rPr>
        <w:t xml:space="preserve">адекватную задачам достижения личностного, социального, </w:t>
      </w:r>
      <w:r w:rsidRPr="00F233BB">
        <w:rPr>
          <w:rFonts w:ascii="Times New Roman" w:hAnsi="Times New Roman"/>
          <w:color w:val="auto"/>
          <w:sz w:val="24"/>
          <w:szCs w:val="24"/>
        </w:rPr>
        <w:t>познавательного (интеллектуального), коммуникативного, эс</w:t>
      </w:r>
      <w:r w:rsidRPr="00F233BB">
        <w:rPr>
          <w:rFonts w:ascii="Times New Roman" w:hAnsi="Times New Roman"/>
          <w:color w:val="auto"/>
          <w:spacing w:val="-2"/>
          <w:sz w:val="24"/>
          <w:szCs w:val="24"/>
        </w:rPr>
        <w:t xml:space="preserve">тетического, физического, трудового развития обучающихся и обеспечивает достижение планируемых результатов освоения ООП НОО. Условия реализации ООП НОО представляют собой систему </w:t>
      </w:r>
      <w:r w:rsidRPr="00F233BB">
        <w:rPr>
          <w:rFonts w:ascii="Times New Roman" w:hAnsi="Times New Roman"/>
          <w:sz w:val="24"/>
          <w:szCs w:val="24"/>
        </w:rPr>
        <w:t>кадровых; психолого-педагогических; финансовых; материально-технических; учебно-методического, информационного обеспечения;</w:t>
      </w:r>
      <w:r w:rsidR="0042310E" w:rsidRPr="00F233BB">
        <w:rPr>
          <w:rFonts w:ascii="Times New Roman" w:hAnsi="Times New Roman"/>
          <w:sz w:val="24"/>
          <w:szCs w:val="24"/>
        </w:rPr>
        <w:t xml:space="preserve"> </w:t>
      </w:r>
      <w:r w:rsidRPr="00F233BB">
        <w:rPr>
          <w:rFonts w:ascii="Times New Roman" w:hAnsi="Times New Roman"/>
          <w:sz w:val="24"/>
          <w:szCs w:val="24"/>
        </w:rPr>
        <w:t>механизмы достижения целевых ориентиров; а также контроль за состоянием системы условий.</w:t>
      </w:r>
      <w:r w:rsidR="0042310E" w:rsidRPr="00F233BB">
        <w:rPr>
          <w:rFonts w:ascii="Times New Roman" w:hAnsi="Times New Roman"/>
          <w:sz w:val="24"/>
          <w:szCs w:val="24"/>
        </w:rPr>
        <w:t xml:space="preserve"> </w:t>
      </w:r>
      <w:r w:rsidRPr="00F233BB">
        <w:rPr>
          <w:rFonts w:ascii="Times New Roman" w:hAnsi="Times New Roman"/>
          <w:sz w:val="24"/>
          <w:szCs w:val="24"/>
        </w:rPr>
        <w:t>Реализация данных условий обеспечивает возможность:</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достижения планируемых результатов освоения ООП НОО всеми обучающимися, в том числе детьми с ограниченными возможностями здоровья;</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выявления и развития способностей, обучающихся через (систему клубов, секций, студий и кружков) организацию общественно-полезной деятельности с использованием возможности организаций дополнительного образования;</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эффективного использования времени, отведенного на реализацию части основной образовательной программы в соответствии с запросами обучающихся и их родителей (законных представителей);</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lastRenderedPageBreak/>
        <w:t>– использования в образовательной деятельности современных образовательных технологий деятельностного типа;</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эффективной самостоятельной работы обучающихся при поддержке педагогических работников;</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включения обучающихся в процессы понимания и преобразования внешкольной социальной среды (района, города) для приобретения опыта реального управления и действия;</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 xml:space="preserve">– эффективного управления с использованием информационно-коммуникационных технологий, а также современных механизмов финансирования. </w:t>
      </w:r>
    </w:p>
    <w:p w:rsidR="007F575E" w:rsidRPr="00F233BB" w:rsidRDefault="007F575E" w:rsidP="007F575E">
      <w:pPr>
        <w:pStyle w:val="a7"/>
        <w:spacing w:line="276" w:lineRule="auto"/>
        <w:ind w:right="-2" w:firstLine="426"/>
        <w:rPr>
          <w:rFonts w:ascii="Times New Roman" w:hAnsi="Times New Roman"/>
          <w:sz w:val="24"/>
          <w:szCs w:val="24"/>
        </w:rPr>
      </w:pPr>
      <w:r w:rsidRPr="00F233BB">
        <w:rPr>
          <w:rFonts w:ascii="Times New Roman" w:hAnsi="Times New Roman"/>
          <w:sz w:val="24"/>
          <w:szCs w:val="24"/>
        </w:rPr>
        <w:t>Интегративным результатом реализации указанных требований является создание комфортной развивающей образовательной среды:</w:t>
      </w:r>
    </w:p>
    <w:p w:rsidR="007F575E" w:rsidRPr="00F233BB" w:rsidRDefault="007F575E" w:rsidP="007F575E">
      <w:pPr>
        <w:spacing w:line="276" w:lineRule="auto"/>
        <w:ind w:right="-2" w:firstLine="426"/>
        <w:jc w:val="both"/>
      </w:pPr>
      <w:r w:rsidRPr="00F233BB">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7F575E" w:rsidRPr="00F233BB" w:rsidRDefault="007F575E" w:rsidP="007F575E">
      <w:pPr>
        <w:spacing w:line="276" w:lineRule="auto"/>
        <w:ind w:right="-2" w:firstLine="426"/>
        <w:jc w:val="both"/>
      </w:pPr>
      <w:r w:rsidRPr="00F233BB">
        <w:t>– гарантирующей охрану и укрепление физического, психологического и социального здоровья обучающихся;</w:t>
      </w:r>
    </w:p>
    <w:p w:rsidR="007F575E" w:rsidRPr="00F233BB" w:rsidRDefault="007F575E" w:rsidP="007F575E">
      <w:pPr>
        <w:spacing w:line="276" w:lineRule="auto"/>
        <w:ind w:right="-2" w:firstLine="426"/>
        <w:jc w:val="both"/>
      </w:pPr>
      <w:r w:rsidRPr="00F233BB">
        <w:t>– комфортной по отношению к обучающимся и педагогическим работникам.</w:t>
      </w:r>
    </w:p>
    <w:p w:rsidR="007F575E" w:rsidRPr="00F233BB" w:rsidRDefault="007F575E" w:rsidP="007F575E">
      <w:pPr>
        <w:spacing w:line="276" w:lineRule="auto"/>
        <w:ind w:right="-2" w:firstLine="426"/>
        <w:jc w:val="both"/>
      </w:pPr>
    </w:p>
    <w:p w:rsidR="007F575E" w:rsidRPr="00F233BB" w:rsidRDefault="007F575E" w:rsidP="007F575E">
      <w:pPr>
        <w:spacing w:line="276" w:lineRule="auto"/>
        <w:ind w:right="-2" w:firstLine="426"/>
        <w:jc w:val="center"/>
        <w:rPr>
          <w:b/>
        </w:rPr>
      </w:pPr>
      <w:r w:rsidRPr="00F233BB">
        <w:rPr>
          <w:b/>
        </w:rPr>
        <w:t>Кадровые условия реализации ООП НОО</w:t>
      </w:r>
    </w:p>
    <w:tbl>
      <w:tblPr>
        <w:tblStyle w:val="afff1"/>
        <w:tblW w:w="0" w:type="auto"/>
        <w:tblLayout w:type="fixed"/>
        <w:tblLook w:val="04A0"/>
      </w:tblPr>
      <w:tblGrid>
        <w:gridCol w:w="675"/>
        <w:gridCol w:w="2694"/>
        <w:gridCol w:w="3118"/>
        <w:gridCol w:w="2126"/>
        <w:gridCol w:w="1807"/>
      </w:tblGrid>
      <w:tr w:rsidR="007F575E" w:rsidRPr="00F233BB" w:rsidTr="00332FA9">
        <w:tc>
          <w:tcPr>
            <w:tcW w:w="675" w:type="dxa"/>
          </w:tcPr>
          <w:p w:rsidR="007F575E" w:rsidRPr="00F233BB" w:rsidRDefault="007F575E" w:rsidP="00332FA9">
            <w:pPr>
              <w:spacing w:line="276" w:lineRule="auto"/>
              <w:ind w:right="-2"/>
              <w:jc w:val="center"/>
              <w:rPr>
                <w:b/>
              </w:rPr>
            </w:pPr>
            <w:r w:rsidRPr="00F233BB">
              <w:rPr>
                <w:b/>
              </w:rPr>
              <w:t>№</w:t>
            </w:r>
          </w:p>
          <w:p w:rsidR="007F575E" w:rsidRPr="00F233BB" w:rsidRDefault="007F575E" w:rsidP="00332FA9">
            <w:pPr>
              <w:spacing w:line="276" w:lineRule="auto"/>
              <w:ind w:right="-2"/>
              <w:jc w:val="center"/>
              <w:rPr>
                <w:b/>
              </w:rPr>
            </w:pPr>
            <w:r w:rsidRPr="00F233BB">
              <w:rPr>
                <w:b/>
              </w:rPr>
              <w:t>п/п</w:t>
            </w:r>
          </w:p>
        </w:tc>
        <w:tc>
          <w:tcPr>
            <w:tcW w:w="2694" w:type="dxa"/>
          </w:tcPr>
          <w:p w:rsidR="007F575E" w:rsidRPr="00F233BB" w:rsidRDefault="007F575E" w:rsidP="00332FA9">
            <w:pPr>
              <w:spacing w:line="276" w:lineRule="auto"/>
              <w:ind w:right="-2"/>
              <w:rPr>
                <w:b/>
              </w:rPr>
            </w:pPr>
            <w:r w:rsidRPr="00F233BB">
              <w:rPr>
                <w:b/>
              </w:rPr>
              <w:t>Кадровое обеспечение</w:t>
            </w:r>
          </w:p>
        </w:tc>
        <w:tc>
          <w:tcPr>
            <w:tcW w:w="3118" w:type="dxa"/>
          </w:tcPr>
          <w:p w:rsidR="007F575E" w:rsidRPr="00F233BB" w:rsidRDefault="007F575E" w:rsidP="00332FA9">
            <w:pPr>
              <w:spacing w:line="276" w:lineRule="auto"/>
              <w:ind w:right="-2"/>
              <w:jc w:val="both"/>
              <w:rPr>
                <w:b/>
              </w:rPr>
            </w:pPr>
            <w:r w:rsidRPr="00F233BB">
              <w:rPr>
                <w:b/>
              </w:rPr>
              <w:t>Образование</w:t>
            </w:r>
          </w:p>
        </w:tc>
        <w:tc>
          <w:tcPr>
            <w:tcW w:w="2126" w:type="dxa"/>
          </w:tcPr>
          <w:p w:rsidR="007F575E" w:rsidRPr="00F233BB" w:rsidRDefault="007F575E" w:rsidP="00332FA9">
            <w:pPr>
              <w:spacing w:line="276" w:lineRule="auto"/>
              <w:ind w:right="-2"/>
              <w:jc w:val="both"/>
              <w:rPr>
                <w:b/>
              </w:rPr>
            </w:pPr>
            <w:r w:rsidRPr="00F233BB">
              <w:rPr>
                <w:b/>
              </w:rPr>
              <w:t>Уровень квалификации</w:t>
            </w:r>
          </w:p>
        </w:tc>
        <w:tc>
          <w:tcPr>
            <w:tcW w:w="1807" w:type="dxa"/>
          </w:tcPr>
          <w:p w:rsidR="007F575E" w:rsidRPr="00F233BB" w:rsidRDefault="007F575E" w:rsidP="00332FA9">
            <w:pPr>
              <w:spacing w:line="276" w:lineRule="auto"/>
              <w:ind w:right="-2"/>
              <w:jc w:val="both"/>
              <w:rPr>
                <w:b/>
              </w:rPr>
            </w:pPr>
            <w:r w:rsidRPr="00F233BB">
              <w:rPr>
                <w:b/>
              </w:rPr>
              <w:t>Повышение квалификации</w:t>
            </w:r>
          </w:p>
        </w:tc>
      </w:tr>
      <w:tr w:rsidR="007F575E" w:rsidRPr="00F233BB" w:rsidTr="00332FA9">
        <w:tc>
          <w:tcPr>
            <w:tcW w:w="675" w:type="dxa"/>
          </w:tcPr>
          <w:p w:rsidR="007F575E" w:rsidRPr="00F233BB" w:rsidRDefault="007F575E" w:rsidP="00332FA9">
            <w:pPr>
              <w:spacing w:line="276" w:lineRule="auto"/>
              <w:ind w:right="-2" w:firstLine="142"/>
              <w:jc w:val="center"/>
            </w:pPr>
            <w:r w:rsidRPr="00F233BB">
              <w:t>1</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высшая</w:t>
            </w:r>
          </w:p>
          <w:p w:rsidR="007F575E" w:rsidRPr="00F233BB" w:rsidRDefault="007F575E" w:rsidP="00332FA9">
            <w:pPr>
              <w:spacing w:line="276" w:lineRule="auto"/>
              <w:ind w:right="-2"/>
              <w:jc w:val="both"/>
            </w:pPr>
          </w:p>
        </w:tc>
        <w:tc>
          <w:tcPr>
            <w:tcW w:w="1807" w:type="dxa"/>
          </w:tcPr>
          <w:p w:rsidR="007F575E" w:rsidRPr="00F233BB" w:rsidRDefault="007F575E" w:rsidP="00332FA9">
            <w:pPr>
              <w:spacing w:line="276" w:lineRule="auto"/>
              <w:ind w:right="-2"/>
              <w:jc w:val="both"/>
            </w:pPr>
            <w:r w:rsidRPr="00F233BB">
              <w:t>07.2017</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2</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высшая</w:t>
            </w:r>
          </w:p>
          <w:p w:rsidR="007F575E" w:rsidRPr="00F233BB" w:rsidRDefault="007F575E" w:rsidP="00332FA9">
            <w:pPr>
              <w:spacing w:line="276" w:lineRule="auto"/>
              <w:ind w:right="-2"/>
              <w:jc w:val="both"/>
            </w:pPr>
          </w:p>
        </w:tc>
        <w:tc>
          <w:tcPr>
            <w:tcW w:w="1807" w:type="dxa"/>
          </w:tcPr>
          <w:p w:rsidR="007F575E" w:rsidRPr="00F233BB" w:rsidRDefault="007F575E" w:rsidP="00332FA9">
            <w:pPr>
              <w:spacing w:line="276" w:lineRule="auto"/>
              <w:ind w:right="-2"/>
              <w:jc w:val="both"/>
            </w:pPr>
            <w:r w:rsidRPr="00F233BB">
              <w:t>04.2018</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3</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высшая</w:t>
            </w:r>
          </w:p>
          <w:p w:rsidR="007F575E" w:rsidRPr="00F233BB" w:rsidRDefault="007F575E" w:rsidP="00332FA9">
            <w:pPr>
              <w:spacing w:line="276" w:lineRule="auto"/>
              <w:ind w:right="-2"/>
              <w:jc w:val="both"/>
            </w:pPr>
          </w:p>
        </w:tc>
        <w:tc>
          <w:tcPr>
            <w:tcW w:w="1807" w:type="dxa"/>
          </w:tcPr>
          <w:p w:rsidR="007F575E" w:rsidRPr="00F233BB" w:rsidRDefault="007F575E" w:rsidP="00332FA9">
            <w:pPr>
              <w:spacing w:line="276" w:lineRule="auto"/>
              <w:ind w:right="-2"/>
              <w:jc w:val="both"/>
            </w:pPr>
            <w:r w:rsidRPr="00F233BB">
              <w:t>05.2016</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4</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высшая</w:t>
            </w:r>
          </w:p>
          <w:p w:rsidR="007F575E" w:rsidRPr="00F233BB" w:rsidRDefault="007F575E" w:rsidP="00332FA9">
            <w:pPr>
              <w:spacing w:line="276" w:lineRule="auto"/>
              <w:ind w:right="-2"/>
              <w:jc w:val="both"/>
            </w:pPr>
          </w:p>
        </w:tc>
        <w:tc>
          <w:tcPr>
            <w:tcW w:w="1807" w:type="dxa"/>
          </w:tcPr>
          <w:p w:rsidR="007F575E" w:rsidRPr="00F233BB" w:rsidRDefault="007F575E" w:rsidP="00332FA9">
            <w:pPr>
              <w:spacing w:line="276" w:lineRule="auto"/>
              <w:ind w:right="-2"/>
              <w:jc w:val="both"/>
            </w:pPr>
            <w:r w:rsidRPr="00F233BB">
              <w:t>05.2016</w:t>
            </w:r>
          </w:p>
        </w:tc>
      </w:tr>
      <w:tr w:rsidR="007F575E" w:rsidRPr="00F233BB" w:rsidTr="00332FA9">
        <w:tc>
          <w:tcPr>
            <w:tcW w:w="675" w:type="dxa"/>
          </w:tcPr>
          <w:p w:rsidR="007F575E" w:rsidRPr="00F233BB" w:rsidRDefault="007F575E" w:rsidP="00332FA9">
            <w:pPr>
              <w:spacing w:line="276" w:lineRule="auto"/>
              <w:ind w:right="-2" w:firstLine="142"/>
            </w:pPr>
            <w:r w:rsidRPr="00F233BB">
              <w:t>5</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первая</w:t>
            </w:r>
          </w:p>
        </w:tc>
        <w:tc>
          <w:tcPr>
            <w:tcW w:w="1807" w:type="dxa"/>
          </w:tcPr>
          <w:p w:rsidR="007F575E" w:rsidRPr="00F233BB" w:rsidRDefault="007F575E" w:rsidP="00332FA9">
            <w:pPr>
              <w:spacing w:line="276" w:lineRule="auto"/>
              <w:ind w:right="-2"/>
              <w:jc w:val="both"/>
            </w:pPr>
            <w:r w:rsidRPr="00F233BB">
              <w:t>05.2018</w:t>
            </w:r>
          </w:p>
        </w:tc>
      </w:tr>
      <w:tr w:rsidR="007F575E" w:rsidRPr="00F233BB" w:rsidTr="00332FA9">
        <w:tc>
          <w:tcPr>
            <w:tcW w:w="675" w:type="dxa"/>
          </w:tcPr>
          <w:p w:rsidR="007F575E" w:rsidRPr="00F233BB" w:rsidRDefault="007F575E" w:rsidP="00332FA9">
            <w:pPr>
              <w:spacing w:line="276" w:lineRule="auto"/>
              <w:ind w:right="-2" w:firstLine="142"/>
            </w:pPr>
            <w:r w:rsidRPr="00F233BB">
              <w:t>6</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первая</w:t>
            </w:r>
          </w:p>
        </w:tc>
        <w:tc>
          <w:tcPr>
            <w:tcW w:w="1807" w:type="dxa"/>
          </w:tcPr>
          <w:p w:rsidR="007F575E" w:rsidRPr="00F233BB" w:rsidRDefault="007F575E" w:rsidP="00332FA9">
            <w:pPr>
              <w:spacing w:line="276" w:lineRule="auto"/>
              <w:ind w:right="-2"/>
              <w:jc w:val="both"/>
            </w:pPr>
            <w:r w:rsidRPr="00F233BB">
              <w:t>05.2018</w:t>
            </w:r>
          </w:p>
        </w:tc>
      </w:tr>
      <w:tr w:rsidR="007F575E" w:rsidRPr="00F233BB" w:rsidTr="00332FA9">
        <w:tc>
          <w:tcPr>
            <w:tcW w:w="675" w:type="dxa"/>
          </w:tcPr>
          <w:p w:rsidR="007F575E" w:rsidRPr="00F233BB" w:rsidRDefault="007F575E" w:rsidP="00332FA9">
            <w:pPr>
              <w:spacing w:line="276" w:lineRule="auto"/>
              <w:ind w:right="-2" w:firstLine="142"/>
            </w:pPr>
            <w:r w:rsidRPr="00F233BB">
              <w:t>7</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СЗД</w:t>
            </w:r>
          </w:p>
        </w:tc>
        <w:tc>
          <w:tcPr>
            <w:tcW w:w="1807" w:type="dxa"/>
          </w:tcPr>
          <w:p w:rsidR="007F575E" w:rsidRPr="00F233BB" w:rsidRDefault="007F575E" w:rsidP="00332FA9">
            <w:pPr>
              <w:spacing w:line="276" w:lineRule="auto"/>
              <w:ind w:right="-2"/>
              <w:jc w:val="both"/>
            </w:pPr>
            <w:r w:rsidRPr="00F233BB">
              <w:t>10.2017</w:t>
            </w:r>
          </w:p>
        </w:tc>
      </w:tr>
      <w:tr w:rsidR="007F575E" w:rsidRPr="00F233BB" w:rsidTr="00332FA9">
        <w:tc>
          <w:tcPr>
            <w:tcW w:w="675" w:type="dxa"/>
          </w:tcPr>
          <w:p w:rsidR="007F575E" w:rsidRPr="00F233BB" w:rsidRDefault="007F575E" w:rsidP="00332FA9">
            <w:pPr>
              <w:spacing w:line="276" w:lineRule="auto"/>
              <w:ind w:right="-2" w:firstLine="142"/>
            </w:pPr>
            <w:r w:rsidRPr="00F233BB">
              <w:t>8</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СЗД</w:t>
            </w:r>
          </w:p>
        </w:tc>
        <w:tc>
          <w:tcPr>
            <w:tcW w:w="1807" w:type="dxa"/>
          </w:tcPr>
          <w:p w:rsidR="007F575E" w:rsidRPr="00F233BB" w:rsidRDefault="007F575E" w:rsidP="00332FA9">
            <w:pPr>
              <w:spacing w:line="276" w:lineRule="auto"/>
              <w:ind w:right="-2"/>
              <w:jc w:val="both"/>
            </w:pPr>
            <w:r w:rsidRPr="00F233BB">
              <w:t>05.2016</w:t>
            </w:r>
          </w:p>
        </w:tc>
      </w:tr>
      <w:tr w:rsidR="007F575E" w:rsidRPr="00F233BB" w:rsidTr="00332FA9">
        <w:tc>
          <w:tcPr>
            <w:tcW w:w="675" w:type="dxa"/>
          </w:tcPr>
          <w:p w:rsidR="007F575E" w:rsidRPr="00F233BB" w:rsidRDefault="007F575E" w:rsidP="00332FA9">
            <w:pPr>
              <w:spacing w:line="276" w:lineRule="auto"/>
              <w:ind w:right="-2" w:firstLine="142"/>
            </w:pPr>
            <w:r w:rsidRPr="00F233BB">
              <w:t>9</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jc w:val="both"/>
            </w:pPr>
            <w:r w:rsidRPr="00F233BB">
              <w:t>СЗД</w:t>
            </w:r>
          </w:p>
        </w:tc>
        <w:tc>
          <w:tcPr>
            <w:tcW w:w="1807" w:type="dxa"/>
          </w:tcPr>
          <w:p w:rsidR="007F575E" w:rsidRPr="00F233BB" w:rsidRDefault="007F575E" w:rsidP="00332FA9">
            <w:pPr>
              <w:spacing w:line="276" w:lineRule="auto"/>
              <w:ind w:right="-2"/>
              <w:jc w:val="both"/>
            </w:pPr>
            <w:r w:rsidRPr="00F233BB">
              <w:t>02.2019</w:t>
            </w:r>
          </w:p>
        </w:tc>
      </w:tr>
      <w:tr w:rsidR="007F575E" w:rsidRPr="00F233BB" w:rsidTr="00332FA9">
        <w:tc>
          <w:tcPr>
            <w:tcW w:w="675" w:type="dxa"/>
          </w:tcPr>
          <w:p w:rsidR="007F575E" w:rsidRPr="00F233BB" w:rsidRDefault="007F575E" w:rsidP="00332FA9">
            <w:pPr>
              <w:spacing w:line="276" w:lineRule="auto"/>
              <w:ind w:right="-2" w:firstLine="142"/>
            </w:pPr>
            <w:r w:rsidRPr="00F233BB">
              <w:t>10</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Среднее специальное (педагогическое)</w:t>
            </w:r>
          </w:p>
        </w:tc>
        <w:tc>
          <w:tcPr>
            <w:tcW w:w="2126" w:type="dxa"/>
          </w:tcPr>
          <w:p w:rsidR="007F575E" w:rsidRPr="00F233BB" w:rsidRDefault="007F575E" w:rsidP="00332FA9">
            <w:pPr>
              <w:spacing w:line="276" w:lineRule="auto"/>
              <w:ind w:right="-2"/>
              <w:jc w:val="both"/>
            </w:pPr>
            <w:r w:rsidRPr="00F233BB">
              <w:t>высшая</w:t>
            </w:r>
          </w:p>
          <w:p w:rsidR="007F575E" w:rsidRPr="00F233BB" w:rsidRDefault="007F575E" w:rsidP="00332FA9">
            <w:pPr>
              <w:spacing w:line="276" w:lineRule="auto"/>
              <w:ind w:right="-2"/>
              <w:jc w:val="both"/>
            </w:pPr>
          </w:p>
        </w:tc>
        <w:tc>
          <w:tcPr>
            <w:tcW w:w="1807" w:type="dxa"/>
          </w:tcPr>
          <w:p w:rsidR="007F575E" w:rsidRPr="00F233BB" w:rsidRDefault="007F575E" w:rsidP="00332FA9">
            <w:pPr>
              <w:spacing w:line="276" w:lineRule="auto"/>
              <w:ind w:right="-2"/>
              <w:jc w:val="both"/>
            </w:pPr>
            <w:r w:rsidRPr="00F233BB">
              <w:t>10.2017</w:t>
            </w:r>
          </w:p>
        </w:tc>
      </w:tr>
      <w:tr w:rsidR="007F575E" w:rsidRPr="00F233BB" w:rsidTr="00332FA9">
        <w:tc>
          <w:tcPr>
            <w:tcW w:w="675" w:type="dxa"/>
          </w:tcPr>
          <w:p w:rsidR="007F575E" w:rsidRPr="00F233BB" w:rsidRDefault="007F575E" w:rsidP="00332FA9">
            <w:pPr>
              <w:spacing w:line="276" w:lineRule="auto"/>
              <w:ind w:right="-2" w:firstLine="142"/>
            </w:pPr>
            <w:r w:rsidRPr="00F233BB">
              <w:t>11</w:t>
            </w:r>
          </w:p>
        </w:tc>
        <w:tc>
          <w:tcPr>
            <w:tcW w:w="2694" w:type="dxa"/>
          </w:tcPr>
          <w:p w:rsidR="007F575E" w:rsidRPr="00F233BB" w:rsidRDefault="007F575E" w:rsidP="00332FA9">
            <w:pPr>
              <w:spacing w:line="276" w:lineRule="auto"/>
              <w:ind w:right="-2"/>
              <w:jc w:val="both"/>
            </w:pPr>
            <w:r w:rsidRPr="00F233BB">
              <w:t>Учитель начальных классов</w:t>
            </w:r>
          </w:p>
        </w:tc>
        <w:tc>
          <w:tcPr>
            <w:tcW w:w="3118" w:type="dxa"/>
          </w:tcPr>
          <w:p w:rsidR="007F575E" w:rsidRPr="00F233BB" w:rsidRDefault="007F575E" w:rsidP="00332FA9">
            <w:pPr>
              <w:spacing w:line="276" w:lineRule="auto"/>
              <w:ind w:right="-2"/>
              <w:jc w:val="both"/>
            </w:pPr>
            <w:r w:rsidRPr="00F233BB">
              <w:t>Среднее специальное (педагогическое)</w:t>
            </w:r>
          </w:p>
        </w:tc>
        <w:tc>
          <w:tcPr>
            <w:tcW w:w="2126" w:type="dxa"/>
          </w:tcPr>
          <w:p w:rsidR="007F575E" w:rsidRPr="00F233BB" w:rsidRDefault="007F575E" w:rsidP="00332FA9">
            <w:pPr>
              <w:spacing w:line="276" w:lineRule="auto"/>
              <w:ind w:right="-2"/>
              <w:jc w:val="both"/>
            </w:pPr>
            <w:r w:rsidRPr="00F233BB">
              <w:t>первая</w:t>
            </w:r>
          </w:p>
        </w:tc>
        <w:tc>
          <w:tcPr>
            <w:tcW w:w="1807" w:type="dxa"/>
          </w:tcPr>
          <w:p w:rsidR="007F575E" w:rsidRPr="00F233BB" w:rsidRDefault="007F575E" w:rsidP="00332FA9">
            <w:pPr>
              <w:spacing w:line="276" w:lineRule="auto"/>
              <w:ind w:right="-2"/>
              <w:jc w:val="both"/>
            </w:pPr>
            <w:r w:rsidRPr="00F233BB">
              <w:t>05.2017</w:t>
            </w:r>
          </w:p>
        </w:tc>
      </w:tr>
      <w:tr w:rsidR="007F575E" w:rsidRPr="00F233BB" w:rsidTr="00332FA9">
        <w:tc>
          <w:tcPr>
            <w:tcW w:w="675" w:type="dxa"/>
          </w:tcPr>
          <w:p w:rsidR="007F575E" w:rsidRPr="00F233BB" w:rsidRDefault="007F575E" w:rsidP="00332FA9">
            <w:pPr>
              <w:spacing w:line="276" w:lineRule="auto"/>
              <w:ind w:right="-2" w:firstLine="142"/>
            </w:pPr>
            <w:r w:rsidRPr="00F233BB">
              <w:t>12</w:t>
            </w:r>
          </w:p>
        </w:tc>
        <w:tc>
          <w:tcPr>
            <w:tcW w:w="2694" w:type="dxa"/>
          </w:tcPr>
          <w:p w:rsidR="007F575E" w:rsidRPr="00F233BB" w:rsidRDefault="007F575E" w:rsidP="00332FA9">
            <w:pPr>
              <w:spacing w:line="276" w:lineRule="auto"/>
              <w:ind w:right="-2"/>
              <w:jc w:val="both"/>
            </w:pPr>
            <w:r w:rsidRPr="00F233BB">
              <w:t>Директор школы</w:t>
            </w:r>
          </w:p>
        </w:tc>
        <w:tc>
          <w:tcPr>
            <w:tcW w:w="3118" w:type="dxa"/>
          </w:tcPr>
          <w:p w:rsidR="007F575E" w:rsidRPr="00F233BB" w:rsidRDefault="007F575E" w:rsidP="00332FA9">
            <w:pPr>
              <w:spacing w:line="276" w:lineRule="auto"/>
              <w:ind w:right="-2" w:firstLine="426"/>
              <w:jc w:val="both"/>
            </w:pPr>
            <w:r w:rsidRPr="00F233BB">
              <w:t>высшее</w:t>
            </w:r>
          </w:p>
        </w:tc>
        <w:tc>
          <w:tcPr>
            <w:tcW w:w="2126" w:type="dxa"/>
          </w:tcPr>
          <w:p w:rsidR="007F575E" w:rsidRPr="00F233BB" w:rsidRDefault="00CC4D92" w:rsidP="00332FA9">
            <w:pPr>
              <w:spacing w:line="276" w:lineRule="auto"/>
              <w:ind w:right="-2" w:firstLine="426"/>
              <w:jc w:val="both"/>
            </w:pPr>
            <w:r w:rsidRPr="00F233BB">
              <w:t>первая</w:t>
            </w:r>
          </w:p>
        </w:tc>
        <w:tc>
          <w:tcPr>
            <w:tcW w:w="1807" w:type="dxa"/>
          </w:tcPr>
          <w:p w:rsidR="007F575E" w:rsidRPr="00F233BB" w:rsidRDefault="007F575E" w:rsidP="00332FA9">
            <w:pPr>
              <w:spacing w:line="276" w:lineRule="auto"/>
              <w:ind w:right="-2" w:firstLine="34"/>
              <w:jc w:val="both"/>
            </w:pPr>
            <w:r w:rsidRPr="00F233BB">
              <w:t>10.2018</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lastRenderedPageBreak/>
              <w:t>13</w:t>
            </w:r>
          </w:p>
        </w:tc>
        <w:tc>
          <w:tcPr>
            <w:tcW w:w="2694" w:type="dxa"/>
          </w:tcPr>
          <w:p w:rsidR="007F575E" w:rsidRPr="00F233BB" w:rsidRDefault="007F575E" w:rsidP="00332FA9">
            <w:pPr>
              <w:spacing w:line="276" w:lineRule="auto"/>
              <w:ind w:right="-2"/>
              <w:jc w:val="both"/>
            </w:pPr>
            <w:r w:rsidRPr="00F233BB">
              <w:t>Педагог-психолог</w:t>
            </w:r>
          </w:p>
        </w:tc>
        <w:tc>
          <w:tcPr>
            <w:tcW w:w="3118" w:type="dxa"/>
          </w:tcPr>
          <w:p w:rsidR="007F575E" w:rsidRPr="00F233BB" w:rsidRDefault="007F575E" w:rsidP="00332FA9">
            <w:pPr>
              <w:spacing w:line="276" w:lineRule="auto"/>
              <w:ind w:right="-2" w:firstLine="426"/>
              <w:jc w:val="both"/>
            </w:pPr>
            <w:r w:rsidRPr="00F233BB">
              <w:t>высшее</w:t>
            </w:r>
          </w:p>
        </w:tc>
        <w:tc>
          <w:tcPr>
            <w:tcW w:w="2126" w:type="dxa"/>
          </w:tcPr>
          <w:p w:rsidR="007F575E" w:rsidRPr="00F233BB" w:rsidRDefault="007F575E" w:rsidP="00332FA9">
            <w:pPr>
              <w:spacing w:line="276" w:lineRule="auto"/>
              <w:ind w:right="-2" w:firstLine="426"/>
              <w:jc w:val="both"/>
            </w:pPr>
          </w:p>
        </w:tc>
        <w:tc>
          <w:tcPr>
            <w:tcW w:w="1807" w:type="dxa"/>
          </w:tcPr>
          <w:p w:rsidR="007F575E" w:rsidRPr="00F233BB" w:rsidRDefault="007F575E" w:rsidP="00332FA9">
            <w:pPr>
              <w:spacing w:line="276" w:lineRule="auto"/>
              <w:ind w:right="-2" w:firstLine="34"/>
              <w:jc w:val="both"/>
            </w:pPr>
          </w:p>
        </w:tc>
      </w:tr>
      <w:tr w:rsidR="007F575E" w:rsidRPr="00F233BB" w:rsidTr="00332FA9">
        <w:tc>
          <w:tcPr>
            <w:tcW w:w="675" w:type="dxa"/>
          </w:tcPr>
          <w:p w:rsidR="007F575E" w:rsidRPr="00F233BB" w:rsidRDefault="007F575E" w:rsidP="00332FA9">
            <w:pPr>
              <w:spacing w:line="276" w:lineRule="auto"/>
              <w:ind w:right="-2"/>
              <w:jc w:val="both"/>
            </w:pPr>
            <w:r w:rsidRPr="00F233BB">
              <w:t>14</w:t>
            </w:r>
          </w:p>
        </w:tc>
        <w:tc>
          <w:tcPr>
            <w:tcW w:w="2694" w:type="dxa"/>
          </w:tcPr>
          <w:p w:rsidR="007F575E" w:rsidRPr="00F233BB" w:rsidRDefault="007F575E" w:rsidP="00332FA9">
            <w:pPr>
              <w:spacing w:line="276" w:lineRule="auto"/>
              <w:ind w:right="-2"/>
              <w:jc w:val="both"/>
            </w:pPr>
            <w:r w:rsidRPr="00F233BB">
              <w:t>Медицинская сестра</w:t>
            </w:r>
          </w:p>
        </w:tc>
        <w:tc>
          <w:tcPr>
            <w:tcW w:w="3118" w:type="dxa"/>
          </w:tcPr>
          <w:p w:rsidR="007F575E" w:rsidRPr="00F233BB" w:rsidRDefault="007F575E" w:rsidP="00332FA9">
            <w:pPr>
              <w:spacing w:line="276" w:lineRule="auto"/>
              <w:ind w:right="-2" w:firstLine="426"/>
              <w:jc w:val="both"/>
            </w:pPr>
          </w:p>
        </w:tc>
        <w:tc>
          <w:tcPr>
            <w:tcW w:w="2126" w:type="dxa"/>
          </w:tcPr>
          <w:p w:rsidR="007F575E" w:rsidRPr="00F233BB" w:rsidRDefault="007F575E" w:rsidP="00332FA9">
            <w:pPr>
              <w:spacing w:line="276" w:lineRule="auto"/>
              <w:ind w:right="-2" w:firstLine="426"/>
              <w:jc w:val="both"/>
            </w:pPr>
          </w:p>
        </w:tc>
        <w:tc>
          <w:tcPr>
            <w:tcW w:w="1807" w:type="dxa"/>
          </w:tcPr>
          <w:p w:rsidR="007F575E" w:rsidRPr="00F233BB" w:rsidRDefault="007F575E" w:rsidP="00332FA9">
            <w:pPr>
              <w:spacing w:line="276" w:lineRule="auto"/>
              <w:ind w:right="-2" w:firstLine="426"/>
              <w:jc w:val="both"/>
            </w:pPr>
          </w:p>
        </w:tc>
      </w:tr>
      <w:tr w:rsidR="007F575E" w:rsidRPr="00F233BB" w:rsidTr="00332FA9">
        <w:tc>
          <w:tcPr>
            <w:tcW w:w="675" w:type="dxa"/>
          </w:tcPr>
          <w:p w:rsidR="007F575E" w:rsidRPr="00F233BB" w:rsidRDefault="007F575E" w:rsidP="00332FA9">
            <w:pPr>
              <w:spacing w:line="276" w:lineRule="auto"/>
              <w:ind w:right="-2"/>
              <w:jc w:val="both"/>
            </w:pPr>
            <w:r w:rsidRPr="00F233BB">
              <w:t>15</w:t>
            </w:r>
          </w:p>
        </w:tc>
        <w:tc>
          <w:tcPr>
            <w:tcW w:w="2694" w:type="dxa"/>
          </w:tcPr>
          <w:p w:rsidR="007F575E" w:rsidRPr="00F233BB" w:rsidRDefault="007F575E" w:rsidP="00332FA9">
            <w:pPr>
              <w:spacing w:line="276" w:lineRule="auto"/>
              <w:ind w:right="-2"/>
              <w:jc w:val="both"/>
            </w:pPr>
            <w:r w:rsidRPr="00F233BB">
              <w:t>Библиотекарь</w:t>
            </w:r>
          </w:p>
        </w:tc>
        <w:tc>
          <w:tcPr>
            <w:tcW w:w="3118" w:type="dxa"/>
          </w:tcPr>
          <w:p w:rsidR="007F575E" w:rsidRPr="00F233BB" w:rsidRDefault="007F575E" w:rsidP="00332FA9">
            <w:pPr>
              <w:spacing w:line="276" w:lineRule="auto"/>
              <w:ind w:right="-2" w:firstLine="33"/>
              <w:jc w:val="both"/>
            </w:pPr>
            <w:r w:rsidRPr="00F233BB">
              <w:t>Среднее специальное</w:t>
            </w:r>
          </w:p>
        </w:tc>
        <w:tc>
          <w:tcPr>
            <w:tcW w:w="2126" w:type="dxa"/>
          </w:tcPr>
          <w:p w:rsidR="007F575E" w:rsidRPr="00F233BB" w:rsidRDefault="007F575E" w:rsidP="00332FA9">
            <w:pPr>
              <w:spacing w:line="276" w:lineRule="auto"/>
              <w:ind w:right="-2" w:firstLine="426"/>
              <w:jc w:val="both"/>
            </w:pPr>
          </w:p>
        </w:tc>
        <w:tc>
          <w:tcPr>
            <w:tcW w:w="1807" w:type="dxa"/>
          </w:tcPr>
          <w:p w:rsidR="007F575E" w:rsidRPr="00F233BB" w:rsidRDefault="007F575E" w:rsidP="00332FA9">
            <w:pPr>
              <w:spacing w:line="276" w:lineRule="auto"/>
              <w:ind w:right="-2" w:firstLine="426"/>
              <w:jc w:val="both"/>
            </w:pPr>
          </w:p>
        </w:tc>
      </w:tr>
      <w:tr w:rsidR="007F575E" w:rsidRPr="00F233BB" w:rsidTr="00332FA9">
        <w:tc>
          <w:tcPr>
            <w:tcW w:w="675" w:type="dxa"/>
          </w:tcPr>
          <w:p w:rsidR="007F575E" w:rsidRPr="00F233BB" w:rsidRDefault="007F575E" w:rsidP="00332FA9">
            <w:pPr>
              <w:spacing w:line="276" w:lineRule="auto"/>
              <w:ind w:right="-2" w:firstLine="142"/>
              <w:jc w:val="both"/>
            </w:pPr>
            <w:r w:rsidRPr="00F233BB">
              <w:t>16</w:t>
            </w:r>
          </w:p>
        </w:tc>
        <w:tc>
          <w:tcPr>
            <w:tcW w:w="2694" w:type="dxa"/>
          </w:tcPr>
          <w:p w:rsidR="007F575E" w:rsidRPr="00F233BB" w:rsidRDefault="007F575E" w:rsidP="00332FA9">
            <w:pPr>
              <w:pStyle w:val="36"/>
              <w:widowControl/>
              <w:shd w:val="clear" w:color="auto" w:fill="auto"/>
              <w:spacing w:line="276" w:lineRule="auto"/>
              <w:ind w:right="-2"/>
              <w:jc w:val="both"/>
              <w:rPr>
                <w:rFonts w:ascii="Times New Roman" w:hAnsi="Times New Roman" w:cs="Times New Roman"/>
                <w:sz w:val="24"/>
                <w:szCs w:val="24"/>
              </w:rPr>
            </w:pPr>
            <w:r w:rsidRPr="00F233BB">
              <w:rPr>
                <w:rFonts w:ascii="Times New Roman" w:hAnsi="Times New Roman" w:cs="Times New Roman"/>
                <w:sz w:val="24"/>
                <w:szCs w:val="24"/>
              </w:rPr>
              <w:t>Учитель физической культуры</w:t>
            </w:r>
          </w:p>
        </w:tc>
        <w:tc>
          <w:tcPr>
            <w:tcW w:w="3118" w:type="dxa"/>
          </w:tcPr>
          <w:p w:rsidR="007F575E" w:rsidRPr="00F233BB" w:rsidRDefault="007F575E" w:rsidP="00332FA9">
            <w:pPr>
              <w:spacing w:line="276" w:lineRule="auto"/>
              <w:ind w:right="-2" w:firstLine="426"/>
              <w:jc w:val="both"/>
            </w:pPr>
            <w:r w:rsidRPr="00F233BB">
              <w:t>высшее</w:t>
            </w:r>
          </w:p>
        </w:tc>
        <w:tc>
          <w:tcPr>
            <w:tcW w:w="2126" w:type="dxa"/>
          </w:tcPr>
          <w:p w:rsidR="007F575E" w:rsidRPr="00F233BB" w:rsidRDefault="007F575E" w:rsidP="00332FA9">
            <w:r w:rsidRPr="00F233BB">
              <w:t>СЗД</w:t>
            </w:r>
          </w:p>
        </w:tc>
        <w:tc>
          <w:tcPr>
            <w:tcW w:w="1807" w:type="dxa"/>
          </w:tcPr>
          <w:p w:rsidR="007F575E" w:rsidRPr="00F233BB" w:rsidRDefault="007F575E" w:rsidP="00332FA9">
            <w:pPr>
              <w:spacing w:line="276" w:lineRule="auto"/>
              <w:ind w:right="-2" w:firstLine="426"/>
              <w:jc w:val="both"/>
            </w:pPr>
            <w:r w:rsidRPr="00F233BB">
              <w:t>09.2018</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17</w:t>
            </w:r>
          </w:p>
        </w:tc>
        <w:tc>
          <w:tcPr>
            <w:tcW w:w="2694" w:type="dxa"/>
          </w:tcPr>
          <w:p w:rsidR="007F575E" w:rsidRPr="00F233BB" w:rsidRDefault="007F575E" w:rsidP="00332FA9">
            <w:pPr>
              <w:pStyle w:val="36"/>
              <w:widowControl/>
              <w:shd w:val="clear" w:color="auto" w:fill="auto"/>
              <w:spacing w:line="276" w:lineRule="auto"/>
              <w:ind w:right="-2"/>
              <w:jc w:val="both"/>
              <w:rPr>
                <w:rFonts w:ascii="Times New Roman" w:hAnsi="Times New Roman" w:cs="Times New Roman"/>
                <w:sz w:val="24"/>
                <w:szCs w:val="24"/>
              </w:rPr>
            </w:pPr>
            <w:r w:rsidRPr="00F233BB">
              <w:rPr>
                <w:rFonts w:ascii="Times New Roman" w:hAnsi="Times New Roman" w:cs="Times New Roman"/>
                <w:sz w:val="24"/>
                <w:szCs w:val="24"/>
              </w:rPr>
              <w:t>Учитель физической культуры</w:t>
            </w:r>
          </w:p>
        </w:tc>
        <w:tc>
          <w:tcPr>
            <w:tcW w:w="3118" w:type="dxa"/>
          </w:tcPr>
          <w:p w:rsidR="007F575E" w:rsidRPr="00F233BB" w:rsidRDefault="007F575E" w:rsidP="00332FA9">
            <w:pPr>
              <w:spacing w:line="276" w:lineRule="auto"/>
              <w:ind w:right="-2" w:firstLine="426"/>
              <w:jc w:val="both"/>
            </w:pPr>
            <w:r w:rsidRPr="00F233BB">
              <w:t>высшее</w:t>
            </w:r>
          </w:p>
        </w:tc>
        <w:tc>
          <w:tcPr>
            <w:tcW w:w="2126" w:type="dxa"/>
          </w:tcPr>
          <w:p w:rsidR="007F575E" w:rsidRPr="00F233BB" w:rsidRDefault="007F575E" w:rsidP="00332FA9">
            <w:pPr>
              <w:spacing w:line="276" w:lineRule="auto"/>
              <w:ind w:right="-2" w:firstLine="426"/>
              <w:jc w:val="both"/>
            </w:pPr>
            <w:r w:rsidRPr="00F233BB">
              <w:t>высшая</w:t>
            </w:r>
          </w:p>
        </w:tc>
        <w:tc>
          <w:tcPr>
            <w:tcW w:w="1807" w:type="dxa"/>
          </w:tcPr>
          <w:p w:rsidR="007F575E" w:rsidRPr="00F233BB" w:rsidRDefault="007F575E" w:rsidP="00332FA9">
            <w:pPr>
              <w:spacing w:line="276" w:lineRule="auto"/>
              <w:ind w:right="-2" w:firstLine="426"/>
              <w:jc w:val="both"/>
            </w:pPr>
            <w:r w:rsidRPr="00F233BB">
              <w:t>09.2018</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18</w:t>
            </w:r>
          </w:p>
        </w:tc>
        <w:tc>
          <w:tcPr>
            <w:tcW w:w="2694" w:type="dxa"/>
          </w:tcPr>
          <w:p w:rsidR="007F575E" w:rsidRPr="00F233BB" w:rsidRDefault="007F575E" w:rsidP="00332FA9">
            <w:pPr>
              <w:pStyle w:val="36"/>
              <w:widowControl/>
              <w:shd w:val="clear" w:color="auto" w:fill="auto"/>
              <w:spacing w:line="276" w:lineRule="auto"/>
              <w:ind w:right="-2"/>
              <w:jc w:val="both"/>
              <w:rPr>
                <w:rFonts w:ascii="Times New Roman" w:hAnsi="Times New Roman" w:cs="Times New Roman"/>
                <w:sz w:val="24"/>
                <w:szCs w:val="24"/>
              </w:rPr>
            </w:pPr>
            <w:r w:rsidRPr="00F233BB">
              <w:rPr>
                <w:rFonts w:ascii="Times New Roman" w:hAnsi="Times New Roman" w:cs="Times New Roman"/>
                <w:sz w:val="24"/>
                <w:szCs w:val="24"/>
              </w:rPr>
              <w:t>Учитель физической культуры</w:t>
            </w:r>
          </w:p>
        </w:tc>
        <w:tc>
          <w:tcPr>
            <w:tcW w:w="3118" w:type="dxa"/>
          </w:tcPr>
          <w:p w:rsidR="007F575E" w:rsidRPr="00F233BB" w:rsidRDefault="007F575E" w:rsidP="00332FA9">
            <w:pPr>
              <w:spacing w:line="276" w:lineRule="auto"/>
              <w:ind w:right="-2" w:firstLine="426"/>
              <w:jc w:val="both"/>
            </w:pPr>
            <w:r w:rsidRPr="00F233BB">
              <w:t>высшее</w:t>
            </w:r>
          </w:p>
        </w:tc>
        <w:tc>
          <w:tcPr>
            <w:tcW w:w="2126" w:type="dxa"/>
          </w:tcPr>
          <w:p w:rsidR="007F575E" w:rsidRPr="00F233BB" w:rsidRDefault="007F575E" w:rsidP="00332FA9">
            <w:pPr>
              <w:spacing w:line="276" w:lineRule="auto"/>
              <w:ind w:right="-2" w:firstLine="426"/>
              <w:jc w:val="both"/>
            </w:pPr>
            <w:r w:rsidRPr="00F233BB">
              <w:t>первая</w:t>
            </w:r>
          </w:p>
        </w:tc>
        <w:tc>
          <w:tcPr>
            <w:tcW w:w="1807" w:type="dxa"/>
          </w:tcPr>
          <w:p w:rsidR="007F575E" w:rsidRPr="00F233BB" w:rsidRDefault="007F575E" w:rsidP="00332FA9">
            <w:pPr>
              <w:spacing w:line="276" w:lineRule="auto"/>
              <w:ind w:right="-2" w:firstLine="426"/>
              <w:jc w:val="both"/>
            </w:pPr>
            <w:r w:rsidRPr="00F233BB">
              <w:t>10.2017</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19</w:t>
            </w:r>
          </w:p>
        </w:tc>
        <w:tc>
          <w:tcPr>
            <w:tcW w:w="2694" w:type="dxa"/>
          </w:tcPr>
          <w:p w:rsidR="007F575E" w:rsidRPr="00F233BB" w:rsidRDefault="007F575E" w:rsidP="00332FA9">
            <w:pPr>
              <w:pStyle w:val="36"/>
              <w:widowControl/>
              <w:shd w:val="clear" w:color="auto" w:fill="auto"/>
              <w:spacing w:line="276" w:lineRule="auto"/>
              <w:ind w:right="-2" w:firstLine="34"/>
              <w:jc w:val="both"/>
              <w:rPr>
                <w:rFonts w:ascii="Times New Roman" w:hAnsi="Times New Roman" w:cs="Times New Roman"/>
                <w:sz w:val="24"/>
                <w:szCs w:val="24"/>
              </w:rPr>
            </w:pPr>
            <w:r w:rsidRPr="00F233BB">
              <w:rPr>
                <w:rFonts w:ascii="Times New Roman" w:hAnsi="Times New Roman" w:cs="Times New Roman"/>
                <w:sz w:val="24"/>
                <w:szCs w:val="24"/>
              </w:rPr>
              <w:t>Учитель музыки</w:t>
            </w:r>
          </w:p>
        </w:tc>
        <w:tc>
          <w:tcPr>
            <w:tcW w:w="3118" w:type="dxa"/>
          </w:tcPr>
          <w:p w:rsidR="007F575E" w:rsidRPr="00F233BB" w:rsidRDefault="007F575E" w:rsidP="00332FA9">
            <w:pPr>
              <w:spacing w:line="276" w:lineRule="auto"/>
              <w:ind w:right="-2" w:firstLine="426"/>
              <w:jc w:val="both"/>
            </w:pPr>
            <w:r w:rsidRPr="00F233BB">
              <w:t>высшее</w:t>
            </w:r>
          </w:p>
        </w:tc>
        <w:tc>
          <w:tcPr>
            <w:tcW w:w="2126" w:type="dxa"/>
          </w:tcPr>
          <w:p w:rsidR="007F575E" w:rsidRPr="00F233BB" w:rsidRDefault="007F575E" w:rsidP="00332FA9">
            <w:pPr>
              <w:spacing w:line="276" w:lineRule="auto"/>
              <w:ind w:right="-2" w:firstLine="426"/>
              <w:jc w:val="both"/>
            </w:pPr>
            <w:r w:rsidRPr="00F233BB">
              <w:t>СЗД</w:t>
            </w:r>
          </w:p>
        </w:tc>
        <w:tc>
          <w:tcPr>
            <w:tcW w:w="1807" w:type="dxa"/>
          </w:tcPr>
          <w:p w:rsidR="007F575E" w:rsidRPr="00F233BB" w:rsidRDefault="007F575E" w:rsidP="00332FA9">
            <w:pPr>
              <w:spacing w:line="276" w:lineRule="auto"/>
              <w:ind w:right="-2" w:firstLine="426"/>
              <w:jc w:val="both"/>
            </w:pPr>
            <w:r w:rsidRPr="00F233BB">
              <w:t>09.2017</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20</w:t>
            </w:r>
          </w:p>
        </w:tc>
        <w:tc>
          <w:tcPr>
            <w:tcW w:w="2694" w:type="dxa"/>
          </w:tcPr>
          <w:p w:rsidR="007F575E" w:rsidRPr="00F233BB" w:rsidRDefault="007F575E" w:rsidP="00332FA9">
            <w:pPr>
              <w:pStyle w:val="36"/>
              <w:widowControl/>
              <w:shd w:val="clear" w:color="auto" w:fill="auto"/>
              <w:spacing w:line="276" w:lineRule="auto"/>
              <w:ind w:right="-2"/>
              <w:jc w:val="both"/>
              <w:rPr>
                <w:rFonts w:ascii="Times New Roman" w:hAnsi="Times New Roman" w:cs="Times New Roman"/>
                <w:sz w:val="24"/>
                <w:szCs w:val="24"/>
              </w:rPr>
            </w:pPr>
            <w:r w:rsidRPr="00F233BB">
              <w:rPr>
                <w:rFonts w:ascii="Times New Roman" w:hAnsi="Times New Roman" w:cs="Times New Roman"/>
                <w:sz w:val="24"/>
                <w:szCs w:val="24"/>
              </w:rPr>
              <w:t>Учитель ИЗО</w:t>
            </w:r>
          </w:p>
        </w:tc>
        <w:tc>
          <w:tcPr>
            <w:tcW w:w="3118" w:type="dxa"/>
          </w:tcPr>
          <w:p w:rsidR="007F575E" w:rsidRPr="00F233BB" w:rsidRDefault="007F575E" w:rsidP="00332FA9">
            <w:pPr>
              <w:spacing w:line="276" w:lineRule="auto"/>
              <w:ind w:right="-2"/>
              <w:jc w:val="both"/>
            </w:pPr>
            <w:r w:rsidRPr="00F233BB">
              <w:t>Среднее специальное</w:t>
            </w:r>
          </w:p>
        </w:tc>
        <w:tc>
          <w:tcPr>
            <w:tcW w:w="2126" w:type="dxa"/>
          </w:tcPr>
          <w:p w:rsidR="007F575E" w:rsidRPr="00F233BB" w:rsidRDefault="007F575E" w:rsidP="00332FA9">
            <w:pPr>
              <w:spacing w:line="276" w:lineRule="auto"/>
              <w:ind w:right="-2" w:firstLine="426"/>
              <w:jc w:val="both"/>
            </w:pPr>
            <w:r w:rsidRPr="00F233BB">
              <w:t>СЗД</w:t>
            </w:r>
          </w:p>
        </w:tc>
        <w:tc>
          <w:tcPr>
            <w:tcW w:w="1807" w:type="dxa"/>
          </w:tcPr>
          <w:p w:rsidR="007F575E" w:rsidRPr="00F233BB" w:rsidRDefault="007F575E" w:rsidP="00332FA9">
            <w:pPr>
              <w:spacing w:line="276" w:lineRule="auto"/>
              <w:ind w:right="-2" w:firstLine="426"/>
              <w:jc w:val="both"/>
            </w:pPr>
            <w:r w:rsidRPr="00F233BB">
              <w:t>12.2015</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21</w:t>
            </w:r>
          </w:p>
        </w:tc>
        <w:tc>
          <w:tcPr>
            <w:tcW w:w="2694" w:type="dxa"/>
          </w:tcPr>
          <w:p w:rsidR="007F575E" w:rsidRPr="00F233BB" w:rsidRDefault="007F575E" w:rsidP="00332FA9">
            <w:pPr>
              <w:pStyle w:val="36"/>
              <w:widowControl/>
              <w:shd w:val="clear" w:color="auto" w:fill="auto"/>
              <w:spacing w:line="276" w:lineRule="auto"/>
              <w:ind w:right="-2"/>
              <w:jc w:val="both"/>
              <w:rPr>
                <w:rFonts w:ascii="Times New Roman" w:hAnsi="Times New Roman" w:cs="Times New Roman"/>
                <w:sz w:val="24"/>
                <w:szCs w:val="24"/>
              </w:rPr>
            </w:pPr>
            <w:r w:rsidRPr="00F233BB">
              <w:rPr>
                <w:rFonts w:ascii="Times New Roman" w:hAnsi="Times New Roman" w:cs="Times New Roman"/>
                <w:sz w:val="24"/>
                <w:szCs w:val="24"/>
              </w:rPr>
              <w:t>Учитель иностранного языка</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firstLine="426"/>
              <w:jc w:val="both"/>
            </w:pPr>
            <w:r w:rsidRPr="00F233BB">
              <w:t>первая</w:t>
            </w:r>
          </w:p>
        </w:tc>
        <w:tc>
          <w:tcPr>
            <w:tcW w:w="1807" w:type="dxa"/>
          </w:tcPr>
          <w:p w:rsidR="007F575E" w:rsidRPr="00F233BB" w:rsidRDefault="007F575E" w:rsidP="00332FA9">
            <w:pPr>
              <w:spacing w:line="276" w:lineRule="auto"/>
              <w:ind w:right="-2" w:firstLine="426"/>
              <w:jc w:val="both"/>
            </w:pPr>
            <w:r w:rsidRPr="00F233BB">
              <w:t>09.2017</w:t>
            </w:r>
          </w:p>
        </w:tc>
      </w:tr>
      <w:tr w:rsidR="007F575E" w:rsidRPr="00F233BB" w:rsidTr="00332FA9">
        <w:tc>
          <w:tcPr>
            <w:tcW w:w="675" w:type="dxa"/>
          </w:tcPr>
          <w:p w:rsidR="007F575E" w:rsidRPr="00F233BB" w:rsidRDefault="007F575E" w:rsidP="00332FA9">
            <w:pPr>
              <w:spacing w:line="276" w:lineRule="auto"/>
              <w:ind w:right="-2" w:firstLine="142"/>
              <w:jc w:val="both"/>
            </w:pPr>
            <w:r w:rsidRPr="00F233BB">
              <w:t>22</w:t>
            </w:r>
          </w:p>
        </w:tc>
        <w:tc>
          <w:tcPr>
            <w:tcW w:w="2694" w:type="dxa"/>
          </w:tcPr>
          <w:p w:rsidR="007F575E" w:rsidRPr="00F233BB" w:rsidRDefault="007F575E" w:rsidP="00332FA9">
            <w:pPr>
              <w:pStyle w:val="36"/>
              <w:widowControl/>
              <w:shd w:val="clear" w:color="auto" w:fill="auto"/>
              <w:spacing w:line="276" w:lineRule="auto"/>
              <w:ind w:right="-2"/>
              <w:jc w:val="both"/>
              <w:rPr>
                <w:rFonts w:ascii="Times New Roman" w:hAnsi="Times New Roman" w:cs="Times New Roman"/>
                <w:sz w:val="24"/>
                <w:szCs w:val="24"/>
              </w:rPr>
            </w:pPr>
            <w:r w:rsidRPr="00F233BB">
              <w:rPr>
                <w:rFonts w:ascii="Times New Roman" w:hAnsi="Times New Roman" w:cs="Times New Roman"/>
                <w:sz w:val="24"/>
                <w:szCs w:val="24"/>
              </w:rPr>
              <w:t>Учитель иностранного языка</w:t>
            </w:r>
          </w:p>
        </w:tc>
        <w:tc>
          <w:tcPr>
            <w:tcW w:w="3118" w:type="dxa"/>
          </w:tcPr>
          <w:p w:rsidR="007F575E" w:rsidRPr="00F233BB" w:rsidRDefault="007F575E" w:rsidP="00332FA9">
            <w:pPr>
              <w:spacing w:line="276" w:lineRule="auto"/>
              <w:ind w:right="-2"/>
              <w:jc w:val="both"/>
            </w:pPr>
            <w:r w:rsidRPr="00F233BB">
              <w:t>высшее</w:t>
            </w:r>
          </w:p>
        </w:tc>
        <w:tc>
          <w:tcPr>
            <w:tcW w:w="2126" w:type="dxa"/>
          </w:tcPr>
          <w:p w:rsidR="007F575E" w:rsidRPr="00F233BB" w:rsidRDefault="007F575E" w:rsidP="00332FA9">
            <w:pPr>
              <w:spacing w:line="276" w:lineRule="auto"/>
              <w:ind w:right="-2" w:firstLine="426"/>
              <w:jc w:val="both"/>
            </w:pPr>
            <w:r w:rsidRPr="00F233BB">
              <w:t>СЗД</w:t>
            </w:r>
          </w:p>
        </w:tc>
        <w:tc>
          <w:tcPr>
            <w:tcW w:w="1807" w:type="dxa"/>
          </w:tcPr>
          <w:p w:rsidR="007F575E" w:rsidRPr="00F233BB" w:rsidRDefault="007F575E" w:rsidP="00332FA9">
            <w:pPr>
              <w:spacing w:line="276" w:lineRule="auto"/>
              <w:ind w:right="-2" w:firstLine="426"/>
              <w:jc w:val="both"/>
            </w:pPr>
            <w:r w:rsidRPr="00F233BB">
              <w:t>03.2017</w:t>
            </w:r>
          </w:p>
        </w:tc>
      </w:tr>
    </w:tbl>
    <w:p w:rsidR="007F575E" w:rsidRPr="00F233BB" w:rsidRDefault="007F575E" w:rsidP="007F575E">
      <w:pPr>
        <w:spacing w:line="276" w:lineRule="auto"/>
        <w:jc w:val="both"/>
        <w:rPr>
          <w:color w:val="000000"/>
        </w:rPr>
      </w:pPr>
    </w:p>
    <w:p w:rsidR="007F575E" w:rsidRPr="00F233BB" w:rsidRDefault="007F575E" w:rsidP="007F575E">
      <w:pPr>
        <w:spacing w:line="276" w:lineRule="auto"/>
        <w:jc w:val="both"/>
        <w:rPr>
          <w:color w:val="000000"/>
        </w:rPr>
      </w:pPr>
      <w:r w:rsidRPr="00F233BB">
        <w:rPr>
          <w:color w:val="000000"/>
        </w:rPr>
        <w:tab/>
        <w:t>Укомплектованност</w:t>
      </w:r>
      <w:r w:rsidRPr="00F233BB">
        <w:rPr>
          <w:b/>
          <w:i/>
          <w:color w:val="000000"/>
        </w:rPr>
        <w:t xml:space="preserve">ь </w:t>
      </w:r>
      <w:r w:rsidRPr="00F233BB">
        <w:rPr>
          <w:color w:val="000000"/>
        </w:rPr>
        <w:t>квалифицированными педагогическими кадрами составляет -</w:t>
      </w:r>
      <w:r w:rsidRPr="00F233BB">
        <w:rPr>
          <w:b/>
          <w:i/>
          <w:color w:val="000000"/>
        </w:rPr>
        <w:t>100%.</w:t>
      </w:r>
    </w:p>
    <w:p w:rsidR="007F575E" w:rsidRPr="00F233BB" w:rsidRDefault="007F575E" w:rsidP="007F575E">
      <w:pPr>
        <w:spacing w:line="276" w:lineRule="auto"/>
        <w:jc w:val="both"/>
        <w:rPr>
          <w:color w:val="000000"/>
        </w:rPr>
      </w:pPr>
      <w:r w:rsidRPr="00F233BB">
        <w:rPr>
          <w:color w:val="000000"/>
        </w:rPr>
        <w:t>           Уровень квалификации работников образовательной организации, реализующей ООП НОО, для каждой занимаемой должности соответствует квалификационным характеристикам по соответствующей должности, а   также квалификационной категории. Непрерывность профессионального развития педагогических работников обеспечивается освоением дополнительных образовательных программ по профилю педагогической деятельности не реже чем один раз в три года.</w:t>
      </w:r>
    </w:p>
    <w:p w:rsidR="007F575E" w:rsidRPr="00F233BB" w:rsidRDefault="007F575E" w:rsidP="007F575E">
      <w:pPr>
        <w:spacing w:line="276" w:lineRule="auto"/>
        <w:ind w:right="-2" w:firstLine="426"/>
        <w:jc w:val="both"/>
        <w:rPr>
          <w:b/>
          <w:bCs/>
        </w:rPr>
      </w:pPr>
      <w:r w:rsidRPr="00F233BB">
        <w:rPr>
          <w:b/>
          <w:bCs/>
        </w:rPr>
        <w:t>Ожидаемый результат повышения квалификации и методической деятельности членов педагогического коллектива — профессиональная готовность работников образования к реализации ФГОС НОО:</w:t>
      </w:r>
    </w:p>
    <w:p w:rsidR="007F575E" w:rsidRPr="00F233BB" w:rsidRDefault="007F575E" w:rsidP="007F575E">
      <w:pPr>
        <w:spacing w:line="276" w:lineRule="auto"/>
        <w:ind w:right="-2" w:firstLine="426"/>
        <w:jc w:val="both"/>
      </w:pPr>
      <w:r w:rsidRPr="00F233BB">
        <w:rPr>
          <w:b/>
          <w:bCs/>
        </w:rPr>
        <w:t xml:space="preserve"> - обеспечение</w:t>
      </w:r>
      <w:r w:rsidRPr="00F233BB">
        <w:t xml:space="preserve"> оптимального вхождения работников образования в систему ценностей современного образования; </w:t>
      </w:r>
    </w:p>
    <w:p w:rsidR="007F575E" w:rsidRPr="00F233BB" w:rsidRDefault="007F575E" w:rsidP="007F575E">
      <w:pPr>
        <w:spacing w:line="276" w:lineRule="auto"/>
        <w:ind w:right="-2" w:firstLine="426"/>
        <w:jc w:val="both"/>
      </w:pPr>
      <w:r w:rsidRPr="00F233BB">
        <w:t xml:space="preserve">- </w:t>
      </w:r>
      <w:r w:rsidRPr="00F233BB">
        <w:rPr>
          <w:b/>
          <w:bCs/>
        </w:rPr>
        <w:t xml:space="preserve">принятие </w:t>
      </w:r>
      <w:r w:rsidRPr="00F233BB">
        <w:t>идеологии ФГОС НОО;</w:t>
      </w:r>
    </w:p>
    <w:p w:rsidR="007F575E" w:rsidRPr="00F233BB" w:rsidRDefault="007F575E" w:rsidP="007F575E">
      <w:pPr>
        <w:spacing w:line="276" w:lineRule="auto"/>
        <w:ind w:right="-2" w:firstLine="426"/>
        <w:jc w:val="both"/>
      </w:pPr>
      <w:r w:rsidRPr="00F233BB">
        <w:t xml:space="preserve"> - </w:t>
      </w:r>
      <w:r w:rsidRPr="00F233BB">
        <w:rPr>
          <w:b/>
          <w:bCs/>
        </w:rPr>
        <w:t>освоение</w:t>
      </w:r>
      <w:r w:rsidRPr="00F233BB">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F575E" w:rsidRPr="00F233BB" w:rsidRDefault="007F575E" w:rsidP="007F575E">
      <w:pPr>
        <w:spacing w:line="276" w:lineRule="auto"/>
        <w:ind w:right="-2" w:firstLine="426"/>
        <w:jc w:val="both"/>
      </w:pPr>
      <w:r w:rsidRPr="00F233BB">
        <w:t>-</w:t>
      </w:r>
      <w:r w:rsidRPr="00F233BB">
        <w:rPr>
          <w:b/>
          <w:bCs/>
        </w:rPr>
        <w:t xml:space="preserve">овладение </w:t>
      </w:r>
      <w:r w:rsidRPr="00F233BB">
        <w:t>учебно­методическими и информационно­методическими ресурсами, необходимыми для успешного решения задач ФГОС НОО.</w:t>
      </w:r>
    </w:p>
    <w:p w:rsidR="007F575E" w:rsidRPr="00F233BB" w:rsidRDefault="007F575E" w:rsidP="007F575E">
      <w:pPr>
        <w:pStyle w:val="afff2"/>
        <w:widowControl/>
        <w:spacing w:line="276" w:lineRule="auto"/>
        <w:ind w:firstLine="426"/>
        <w:rPr>
          <w:rFonts w:ascii="Times New Roman" w:hAnsi="Times New Roman" w:cs="Times New Roman"/>
          <w:b/>
        </w:rPr>
      </w:pPr>
    </w:p>
    <w:p w:rsidR="007F575E" w:rsidRPr="00F233BB" w:rsidRDefault="007F575E" w:rsidP="007F575E">
      <w:pPr>
        <w:pStyle w:val="afff2"/>
        <w:widowControl/>
        <w:spacing w:line="276" w:lineRule="auto"/>
        <w:ind w:firstLine="426"/>
        <w:rPr>
          <w:rFonts w:ascii="Times New Roman" w:hAnsi="Times New Roman" w:cs="Times New Roman"/>
          <w:b/>
        </w:rPr>
      </w:pPr>
      <w:r w:rsidRPr="00F233BB">
        <w:rPr>
          <w:rFonts w:ascii="Times New Roman" w:hAnsi="Times New Roman" w:cs="Times New Roman"/>
          <w:b/>
        </w:rPr>
        <w:t>Финансовые условия реализации основной образовательной программы.</w:t>
      </w:r>
    </w:p>
    <w:p w:rsidR="007F575E" w:rsidRPr="00F233BB" w:rsidRDefault="007F575E" w:rsidP="007F575E">
      <w:pPr>
        <w:pStyle w:val="afff2"/>
        <w:widowControl/>
        <w:spacing w:line="276" w:lineRule="auto"/>
        <w:ind w:firstLine="426"/>
        <w:jc w:val="both"/>
        <w:rPr>
          <w:rFonts w:ascii="Times New Roman" w:hAnsi="Times New Roman" w:cs="Times New Roman"/>
        </w:rPr>
      </w:pPr>
      <w:r w:rsidRPr="00F233BB">
        <w:rPr>
          <w:rFonts w:ascii="Times New Roman" w:hAnsi="Times New Roman" w:cs="Times New Roman"/>
        </w:rPr>
        <w:t>Финансовые условия реализации основной образовательной программы начального общего образования обеспечивают:</w:t>
      </w:r>
    </w:p>
    <w:p w:rsidR="007F575E" w:rsidRPr="00F233BB" w:rsidRDefault="007F575E" w:rsidP="007F575E">
      <w:pPr>
        <w:pStyle w:val="afff2"/>
        <w:widowControl/>
        <w:numPr>
          <w:ilvl w:val="1"/>
          <w:numId w:val="1"/>
        </w:numPr>
        <w:tabs>
          <w:tab w:val="num" w:pos="426"/>
        </w:tabs>
        <w:spacing w:line="276" w:lineRule="auto"/>
        <w:ind w:left="0" w:firstLine="0"/>
        <w:jc w:val="both"/>
        <w:rPr>
          <w:rFonts w:ascii="Times New Roman" w:hAnsi="Times New Roman" w:cs="Times New Roman"/>
        </w:rPr>
      </w:pPr>
      <w:r w:rsidRPr="00F233BB">
        <w:rPr>
          <w:rFonts w:ascii="Times New Roman" w:hAnsi="Times New Roman" w:cs="Times New Roman"/>
        </w:rPr>
        <w:t>государственные гарантии прав граждан на получение бесплатного общедоступного основного общего образования;</w:t>
      </w:r>
    </w:p>
    <w:p w:rsidR="007F575E" w:rsidRPr="00F233BB" w:rsidRDefault="007F575E" w:rsidP="007F575E">
      <w:pPr>
        <w:pStyle w:val="afff2"/>
        <w:widowControl/>
        <w:numPr>
          <w:ilvl w:val="1"/>
          <w:numId w:val="1"/>
        </w:numPr>
        <w:tabs>
          <w:tab w:val="num" w:pos="426"/>
        </w:tabs>
        <w:spacing w:line="276" w:lineRule="auto"/>
        <w:ind w:left="0" w:firstLine="0"/>
        <w:jc w:val="both"/>
        <w:rPr>
          <w:rFonts w:ascii="Times New Roman" w:hAnsi="Times New Roman" w:cs="Times New Roman"/>
        </w:rPr>
      </w:pPr>
      <w:r w:rsidRPr="00F233BB">
        <w:rPr>
          <w:rFonts w:ascii="Times New Roman" w:hAnsi="Times New Roman" w:cs="Times New Roman"/>
        </w:rPr>
        <w:t>возможность исполнения требований стандарта начального общего образования;</w:t>
      </w:r>
    </w:p>
    <w:p w:rsidR="007F575E" w:rsidRPr="00F233BB" w:rsidRDefault="007F575E" w:rsidP="007F575E">
      <w:pPr>
        <w:pStyle w:val="afff2"/>
        <w:widowControl/>
        <w:numPr>
          <w:ilvl w:val="1"/>
          <w:numId w:val="1"/>
        </w:numPr>
        <w:tabs>
          <w:tab w:val="num" w:pos="426"/>
        </w:tabs>
        <w:spacing w:line="276" w:lineRule="auto"/>
        <w:ind w:left="0" w:firstLine="0"/>
        <w:jc w:val="both"/>
        <w:rPr>
          <w:rFonts w:ascii="Times New Roman" w:hAnsi="Times New Roman" w:cs="Times New Roman"/>
        </w:rPr>
      </w:pPr>
      <w:r w:rsidRPr="00F233BB">
        <w:rPr>
          <w:rFonts w:ascii="Times New Roman" w:hAnsi="Times New Roman" w:cs="Times New Roman"/>
        </w:rPr>
        <w:t>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w:t>
      </w:r>
    </w:p>
    <w:p w:rsidR="007F575E" w:rsidRPr="00F233BB" w:rsidRDefault="007F575E" w:rsidP="007F575E">
      <w:pPr>
        <w:pStyle w:val="afff2"/>
        <w:widowControl/>
        <w:spacing w:line="276" w:lineRule="auto"/>
        <w:ind w:firstLine="708"/>
        <w:jc w:val="both"/>
        <w:rPr>
          <w:rFonts w:ascii="Times New Roman" w:hAnsi="Times New Roman" w:cs="Times New Roman"/>
          <w:color w:val="000000" w:themeColor="text1"/>
        </w:rPr>
      </w:pPr>
      <w:r w:rsidRPr="00F233BB">
        <w:rPr>
          <w:rFonts w:ascii="Times New Roman" w:hAnsi="Times New Roman" w:cs="Times New Roman"/>
          <w:color w:val="000000" w:themeColor="text1"/>
        </w:rPr>
        <w:t>Финансовые условия реализации основной образовательной программы начального общего образования отражают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w:t>
      </w:r>
    </w:p>
    <w:p w:rsidR="007F575E" w:rsidRPr="00F233BB" w:rsidRDefault="007F575E" w:rsidP="007F575E">
      <w:pPr>
        <w:pStyle w:val="afff2"/>
        <w:widowControl/>
        <w:spacing w:line="276" w:lineRule="auto"/>
        <w:jc w:val="both"/>
        <w:rPr>
          <w:rFonts w:ascii="Times New Roman" w:hAnsi="Times New Roman" w:cs="Times New Roman"/>
          <w:color w:val="000000" w:themeColor="text1"/>
        </w:rPr>
      </w:pPr>
      <w:r w:rsidRPr="00F233BB">
        <w:rPr>
          <w:rFonts w:ascii="Times New Roman" w:hAnsi="Times New Roman" w:cs="Times New Roman"/>
          <w:color w:val="000000" w:themeColor="text1"/>
        </w:rPr>
        <w:lastRenderedPageBreak/>
        <w:t xml:space="preserve">     Финансовое обеспечение реализации основной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задания учредителя по оказанию государственных образовательных услуг в соответствии с требованиями стандарта.</w:t>
      </w:r>
    </w:p>
    <w:p w:rsidR="007F575E" w:rsidRPr="00F233BB" w:rsidRDefault="007F575E" w:rsidP="007F575E">
      <w:pPr>
        <w:pStyle w:val="afff2"/>
        <w:widowControl/>
        <w:spacing w:line="276" w:lineRule="auto"/>
        <w:ind w:firstLine="708"/>
        <w:jc w:val="both"/>
        <w:rPr>
          <w:rFonts w:ascii="Times New Roman" w:hAnsi="Times New Roman" w:cs="Times New Roman"/>
          <w:color w:val="000000" w:themeColor="text1"/>
        </w:rPr>
      </w:pPr>
      <w:r w:rsidRPr="00F233BB">
        <w:rPr>
          <w:rFonts w:ascii="Times New Roman" w:hAnsi="Times New Roman" w:cs="Times New Roman"/>
          <w:color w:val="auto"/>
        </w:rPr>
        <w:t>Государственное задание учредителя по оказанию государственных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w:t>
      </w:r>
      <w:r w:rsidRPr="00F233BB">
        <w:rPr>
          <w:rFonts w:ascii="Times New Roman" w:hAnsi="Times New Roman" w:cs="Times New Roman"/>
          <w:color w:val="000000" w:themeColor="text1"/>
        </w:rPr>
        <w:t xml:space="preserve"> цели средств бюджета соответствующего уровня.  </w:t>
      </w:r>
    </w:p>
    <w:p w:rsidR="007F575E" w:rsidRPr="00F233BB" w:rsidRDefault="007F575E" w:rsidP="007F575E">
      <w:pPr>
        <w:pStyle w:val="afff2"/>
        <w:widowControl/>
        <w:spacing w:line="276" w:lineRule="auto"/>
        <w:jc w:val="both"/>
        <w:rPr>
          <w:rFonts w:ascii="Times New Roman" w:hAnsi="Times New Roman" w:cs="Times New Roman"/>
          <w:color w:val="000000" w:themeColor="text1"/>
        </w:rPr>
      </w:pPr>
      <w:r w:rsidRPr="00F233BB">
        <w:rPr>
          <w:rFonts w:ascii="Times New Roman" w:hAnsi="Times New Roman" w:cs="Times New Roman"/>
          <w:color w:val="000000" w:themeColor="text1"/>
        </w:rPr>
        <w:t xml:space="preserve">       Формирование государственного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7F575E" w:rsidRPr="00F233BB" w:rsidRDefault="007F575E" w:rsidP="007F575E">
      <w:pPr>
        <w:pStyle w:val="afff2"/>
        <w:widowControl/>
        <w:spacing w:line="276" w:lineRule="auto"/>
        <w:jc w:val="both"/>
        <w:rPr>
          <w:rFonts w:ascii="Times New Roman" w:hAnsi="Times New Roman" w:cs="Times New Roman"/>
        </w:rPr>
      </w:pPr>
      <w:r w:rsidRPr="00F233BB">
        <w:rPr>
          <w:rFonts w:ascii="Times New Roman" w:hAnsi="Times New Roman" w:cs="Times New Roman"/>
          <w:color w:val="000000" w:themeColor="text1"/>
        </w:rPr>
        <w:t xml:space="preserve">      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r w:rsidRPr="00F233BB">
        <w:rPr>
          <w:rFonts w:ascii="Times New Roman" w:hAnsi="Times New Roman" w:cs="Times New Roman"/>
        </w:rPr>
        <w:t>.</w:t>
      </w:r>
    </w:p>
    <w:p w:rsidR="007F575E" w:rsidRPr="00F233BB" w:rsidRDefault="007F575E" w:rsidP="007F575E">
      <w:pPr>
        <w:pStyle w:val="afff2"/>
        <w:widowControl/>
        <w:spacing w:line="276" w:lineRule="auto"/>
        <w:jc w:val="both"/>
        <w:rPr>
          <w:rFonts w:ascii="Times New Roman" w:hAnsi="Times New Roman" w:cs="Times New Roman"/>
        </w:rPr>
      </w:pPr>
      <w:r w:rsidRPr="00F233BB">
        <w:rPr>
          <w:rFonts w:ascii="Times New Roman" w:hAnsi="Times New Roman" w:cs="Times New Roman"/>
        </w:rPr>
        <w:t xml:space="preserve">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7F575E" w:rsidRPr="00F233BB" w:rsidRDefault="007F575E" w:rsidP="007F575E">
      <w:pPr>
        <w:pStyle w:val="afff2"/>
        <w:widowControl/>
        <w:spacing w:line="276" w:lineRule="auto"/>
        <w:ind w:firstLine="426"/>
        <w:jc w:val="both"/>
        <w:rPr>
          <w:rFonts w:ascii="Times New Roman" w:hAnsi="Times New Roman" w:cs="Times New Roman"/>
        </w:rPr>
      </w:pPr>
      <w:r w:rsidRPr="00F233BB">
        <w:rPr>
          <w:rFonts w:ascii="Times New Roman" w:hAnsi="Times New Roman" w:cs="Times New Roman"/>
        </w:rPr>
        <w:t>- 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w:t>
      </w:r>
      <w:r w:rsidRPr="00F233BB">
        <w:rPr>
          <w:rFonts w:ascii="Times New Roman" w:hAnsi="Times New Roman" w:cs="Times New Roman"/>
          <w:b/>
          <w:i/>
        </w:rPr>
        <w:t xml:space="preserve">; </w:t>
      </w:r>
      <w:r w:rsidRPr="00F233BB">
        <w:rPr>
          <w:rFonts w:ascii="Times New Roman" w:hAnsi="Times New Roman" w:cs="Times New Roman"/>
        </w:rPr>
        <w:t>для поощрения работников используются стимулирующие надбавки:</w:t>
      </w:r>
    </w:p>
    <w:p w:rsidR="007F575E" w:rsidRPr="00F233BB" w:rsidRDefault="007F575E" w:rsidP="007F575E">
      <w:pPr>
        <w:pStyle w:val="afff2"/>
        <w:widowControl/>
        <w:numPr>
          <w:ilvl w:val="1"/>
          <w:numId w:val="1"/>
        </w:numPr>
        <w:spacing w:line="276" w:lineRule="auto"/>
        <w:ind w:left="426" w:hanging="426"/>
        <w:jc w:val="both"/>
        <w:rPr>
          <w:rFonts w:ascii="Times New Roman" w:hAnsi="Times New Roman" w:cs="Times New Roman"/>
        </w:rPr>
      </w:pPr>
      <w:r w:rsidRPr="00F233BB">
        <w:rPr>
          <w:rFonts w:ascii="Times New Roman" w:hAnsi="Times New Roman" w:cs="Times New Roman"/>
        </w:rPr>
        <w:t>расходы на повышение квалификации педагогических работников;</w:t>
      </w:r>
    </w:p>
    <w:p w:rsidR="007F575E" w:rsidRPr="00F233BB" w:rsidRDefault="007F575E" w:rsidP="007F575E">
      <w:pPr>
        <w:pStyle w:val="afff2"/>
        <w:widowControl/>
        <w:numPr>
          <w:ilvl w:val="1"/>
          <w:numId w:val="1"/>
        </w:numPr>
        <w:spacing w:line="276" w:lineRule="auto"/>
        <w:ind w:left="426" w:hanging="426"/>
        <w:jc w:val="both"/>
        <w:rPr>
          <w:rFonts w:ascii="Times New Roman" w:hAnsi="Times New Roman" w:cs="Times New Roman"/>
        </w:rPr>
      </w:pPr>
      <w:r w:rsidRPr="00F233BB">
        <w:rPr>
          <w:rFonts w:ascii="Times New Roman" w:hAnsi="Times New Roman" w:cs="Times New Roman"/>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7F575E" w:rsidRPr="00F233BB" w:rsidRDefault="007F575E" w:rsidP="007F575E">
      <w:pPr>
        <w:pStyle w:val="afff2"/>
        <w:widowControl/>
        <w:numPr>
          <w:ilvl w:val="1"/>
          <w:numId w:val="1"/>
        </w:numPr>
        <w:spacing w:line="276" w:lineRule="auto"/>
        <w:ind w:left="426" w:hanging="426"/>
        <w:jc w:val="both"/>
        <w:rPr>
          <w:rFonts w:ascii="Times New Roman" w:hAnsi="Times New Roman" w:cs="Times New Roman"/>
        </w:rPr>
      </w:pPr>
      <w:r w:rsidRPr="00F233BB">
        <w:rPr>
          <w:rFonts w:ascii="Times New Roman" w:hAnsi="Times New Roman" w:cs="Times New Roman"/>
        </w:rPr>
        <w:t>доплата за стаж, категорию, звание</w:t>
      </w:r>
    </w:p>
    <w:p w:rsidR="007F575E" w:rsidRPr="00F233BB" w:rsidRDefault="007F575E" w:rsidP="007F575E">
      <w:pPr>
        <w:spacing w:line="276" w:lineRule="auto"/>
        <w:ind w:firstLine="708"/>
        <w:jc w:val="both"/>
        <w:rPr>
          <w:color w:val="000000"/>
        </w:rPr>
      </w:pPr>
      <w:r w:rsidRPr="00F233BB">
        <w:rPr>
          <w:b/>
          <w:bCs/>
          <w:color w:val="000000"/>
        </w:rPr>
        <w:t>Материально-технические условия реализации основной образовательной программы</w:t>
      </w:r>
    </w:p>
    <w:p w:rsidR="007F575E" w:rsidRPr="00F233BB" w:rsidRDefault="007F575E" w:rsidP="007F575E">
      <w:pPr>
        <w:spacing w:line="276" w:lineRule="auto"/>
        <w:ind w:firstLine="708"/>
        <w:jc w:val="both"/>
        <w:rPr>
          <w:color w:val="000000"/>
        </w:rPr>
      </w:pPr>
      <w:r w:rsidRPr="00F233BB">
        <w:rPr>
          <w:color w:val="000000"/>
        </w:rPr>
        <w:t>Материально-технические условия реализации основной образовательной программы начального общего образования обеспечивают:</w:t>
      </w:r>
    </w:p>
    <w:p w:rsidR="007F575E" w:rsidRPr="00F233BB" w:rsidRDefault="007F575E" w:rsidP="007F575E">
      <w:pPr>
        <w:spacing w:line="276" w:lineRule="auto"/>
        <w:jc w:val="both"/>
        <w:rPr>
          <w:color w:val="000000"/>
        </w:rPr>
      </w:pPr>
      <w:r w:rsidRPr="00F233BB">
        <w:rPr>
          <w:color w:val="000000"/>
        </w:rPr>
        <w:t>1)возможность достижения обучающимися установленных стандартом требований к результатам освоения ООП НОО;</w:t>
      </w:r>
    </w:p>
    <w:p w:rsidR="007F575E" w:rsidRPr="00F233BB" w:rsidRDefault="007F575E" w:rsidP="007F575E">
      <w:pPr>
        <w:spacing w:line="276" w:lineRule="auto"/>
        <w:jc w:val="both"/>
        <w:rPr>
          <w:color w:val="000000"/>
        </w:rPr>
      </w:pPr>
      <w:r w:rsidRPr="00F233BB">
        <w:rPr>
          <w:color w:val="000000"/>
        </w:rPr>
        <w:t>2) соблюдение:</w:t>
      </w:r>
    </w:p>
    <w:p w:rsidR="007F575E" w:rsidRPr="00F233BB" w:rsidRDefault="007F575E" w:rsidP="0016165E">
      <w:pPr>
        <w:pStyle w:val="afff"/>
        <w:numPr>
          <w:ilvl w:val="0"/>
          <w:numId w:val="35"/>
        </w:numPr>
        <w:spacing w:after="0"/>
        <w:jc w:val="both"/>
        <w:rPr>
          <w:rFonts w:ascii="Times New Roman" w:hAnsi="Times New Roman"/>
          <w:color w:val="000000"/>
          <w:sz w:val="24"/>
          <w:szCs w:val="24"/>
        </w:rPr>
      </w:pPr>
      <w:r w:rsidRPr="00F233BB">
        <w:rPr>
          <w:rFonts w:ascii="Times New Roman" w:hAnsi="Times New Roman"/>
          <w:color w:val="000000"/>
          <w:sz w:val="24"/>
          <w:szCs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7F575E" w:rsidRPr="00F233BB" w:rsidRDefault="007F575E" w:rsidP="0016165E">
      <w:pPr>
        <w:pStyle w:val="afff"/>
        <w:numPr>
          <w:ilvl w:val="0"/>
          <w:numId w:val="35"/>
        </w:numPr>
        <w:spacing w:after="0"/>
        <w:jc w:val="both"/>
        <w:rPr>
          <w:rFonts w:ascii="Times New Roman" w:hAnsi="Times New Roman"/>
          <w:color w:val="000000"/>
          <w:sz w:val="24"/>
          <w:szCs w:val="24"/>
        </w:rPr>
      </w:pPr>
      <w:r w:rsidRPr="00F233BB">
        <w:rPr>
          <w:rFonts w:ascii="Times New Roman" w:hAnsi="Times New Roman"/>
          <w:color w:val="000000"/>
          <w:sz w:val="24"/>
          <w:szCs w:val="24"/>
        </w:rPr>
        <w:t>санитарно-бытовых условий (оборудование в учебных кабинетах, учительской, оборудование гардеробов, санузлов, мест личной гигиены);</w:t>
      </w:r>
    </w:p>
    <w:p w:rsidR="007F575E" w:rsidRPr="00F233BB" w:rsidRDefault="007F575E" w:rsidP="0016165E">
      <w:pPr>
        <w:pStyle w:val="afff"/>
        <w:numPr>
          <w:ilvl w:val="0"/>
          <w:numId w:val="35"/>
        </w:numPr>
        <w:spacing w:after="0"/>
        <w:jc w:val="both"/>
        <w:rPr>
          <w:rFonts w:ascii="Times New Roman" w:hAnsi="Times New Roman"/>
          <w:color w:val="000000"/>
          <w:sz w:val="24"/>
          <w:szCs w:val="24"/>
        </w:rPr>
      </w:pPr>
      <w:r w:rsidRPr="00F233BB">
        <w:rPr>
          <w:rFonts w:ascii="Times New Roman" w:hAnsi="Times New Roman"/>
          <w:color w:val="000000"/>
          <w:sz w:val="24"/>
          <w:szCs w:val="24"/>
        </w:rPr>
        <w:t>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F575E" w:rsidRPr="00F233BB" w:rsidRDefault="007F575E" w:rsidP="0016165E">
      <w:pPr>
        <w:pStyle w:val="afff"/>
        <w:numPr>
          <w:ilvl w:val="0"/>
          <w:numId w:val="35"/>
        </w:numPr>
        <w:spacing w:after="0"/>
        <w:jc w:val="both"/>
        <w:rPr>
          <w:rFonts w:ascii="Times New Roman" w:hAnsi="Times New Roman"/>
          <w:color w:val="000000"/>
          <w:sz w:val="24"/>
          <w:szCs w:val="24"/>
        </w:rPr>
      </w:pPr>
      <w:r w:rsidRPr="00F233BB">
        <w:rPr>
          <w:rFonts w:ascii="Times New Roman" w:hAnsi="Times New Roman"/>
          <w:color w:val="000000"/>
          <w:sz w:val="24"/>
          <w:szCs w:val="24"/>
        </w:rPr>
        <w:t>строительных норм и правил;</w:t>
      </w:r>
    </w:p>
    <w:p w:rsidR="007F575E" w:rsidRPr="00F233BB" w:rsidRDefault="007F575E" w:rsidP="0016165E">
      <w:pPr>
        <w:pStyle w:val="afff"/>
        <w:numPr>
          <w:ilvl w:val="0"/>
          <w:numId w:val="35"/>
        </w:numPr>
        <w:spacing w:after="0"/>
        <w:jc w:val="both"/>
        <w:rPr>
          <w:rFonts w:ascii="Times New Roman" w:hAnsi="Times New Roman"/>
          <w:color w:val="000000"/>
          <w:sz w:val="24"/>
          <w:szCs w:val="24"/>
        </w:rPr>
      </w:pPr>
      <w:r w:rsidRPr="00F233BB">
        <w:rPr>
          <w:rFonts w:ascii="Times New Roman" w:hAnsi="Times New Roman"/>
          <w:color w:val="000000"/>
          <w:sz w:val="24"/>
          <w:szCs w:val="24"/>
        </w:rPr>
        <w:t>пожарной и электробезопасности;</w:t>
      </w:r>
    </w:p>
    <w:p w:rsidR="007F575E" w:rsidRPr="00F233BB" w:rsidRDefault="007F575E" w:rsidP="0016165E">
      <w:pPr>
        <w:pStyle w:val="afff"/>
        <w:numPr>
          <w:ilvl w:val="0"/>
          <w:numId w:val="35"/>
        </w:numPr>
        <w:spacing w:after="0"/>
        <w:jc w:val="both"/>
        <w:rPr>
          <w:rFonts w:ascii="Times New Roman" w:hAnsi="Times New Roman"/>
          <w:color w:val="000000"/>
          <w:sz w:val="24"/>
          <w:szCs w:val="24"/>
        </w:rPr>
      </w:pPr>
      <w:r w:rsidRPr="00F233BB">
        <w:rPr>
          <w:rFonts w:ascii="Times New Roman" w:hAnsi="Times New Roman"/>
          <w:color w:val="000000"/>
          <w:sz w:val="24"/>
          <w:szCs w:val="24"/>
        </w:rPr>
        <w:t>требований охраны здоровья обучающихся и охраны труда работников образовательных учреждений;</w:t>
      </w:r>
    </w:p>
    <w:p w:rsidR="007F575E" w:rsidRPr="00F233BB" w:rsidRDefault="007F575E" w:rsidP="007F575E">
      <w:pPr>
        <w:spacing w:line="276" w:lineRule="auto"/>
        <w:ind w:right="-2"/>
        <w:jc w:val="both"/>
      </w:pPr>
      <w:r w:rsidRPr="00F233BB">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7F575E" w:rsidRPr="00F233BB" w:rsidRDefault="007F575E" w:rsidP="007F575E">
      <w:pPr>
        <w:spacing w:line="276" w:lineRule="auto"/>
        <w:ind w:right="-2" w:firstLine="426"/>
        <w:jc w:val="both"/>
      </w:pPr>
      <w:r w:rsidRPr="00F233BB">
        <w:t>Материально-техническая база реализации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w:t>
      </w:r>
    </w:p>
    <w:p w:rsidR="007F575E" w:rsidRPr="00F233BB" w:rsidRDefault="007F575E" w:rsidP="007F575E">
      <w:pPr>
        <w:spacing w:line="276" w:lineRule="auto"/>
        <w:ind w:right="-2" w:firstLine="426"/>
        <w:jc w:val="both"/>
        <w:rPr>
          <w:color w:val="000000"/>
          <w:shd w:val="clear" w:color="auto" w:fill="FFFFFF"/>
        </w:rPr>
      </w:pPr>
      <w:r w:rsidRPr="00F233BB">
        <w:t xml:space="preserve">– </w:t>
      </w:r>
      <w:r w:rsidRPr="00F233BB">
        <w:rPr>
          <w:u w:val="single"/>
        </w:rPr>
        <w:t>к участку (территории) организации</w:t>
      </w:r>
      <w:r w:rsidRPr="00F233BB">
        <w:t xml:space="preserve">, осуществляющей образовательную деятельность:  участок огорожен, освещён; есть </w:t>
      </w:r>
      <w:r w:rsidRPr="00F233BB">
        <w:rPr>
          <w:color w:val="000000"/>
          <w:shd w:val="clear" w:color="auto" w:fill="FFFFFF"/>
        </w:rPr>
        <w:t xml:space="preserve">спортивная площадка, оборудованная  щитами баскетбольными, воротами футбольными, ямой для прыжков в длину, стенкой гимнастической, рукоходом, лабиринтом, полосой препятствий, горкой, пирамидами; </w:t>
      </w:r>
    </w:p>
    <w:p w:rsidR="007F575E" w:rsidRPr="00F233BB" w:rsidRDefault="007F575E" w:rsidP="007F575E">
      <w:pPr>
        <w:spacing w:line="276" w:lineRule="auto"/>
        <w:ind w:right="-2" w:firstLine="426"/>
        <w:jc w:val="both"/>
        <w:rPr>
          <w:color w:val="000000"/>
        </w:rPr>
      </w:pPr>
      <w:r w:rsidRPr="00F233BB">
        <w:t xml:space="preserve">– </w:t>
      </w:r>
      <w:r w:rsidRPr="00F233BB">
        <w:rPr>
          <w:color w:val="000000"/>
          <w:u w:val="single"/>
        </w:rPr>
        <w:t>к зданию</w:t>
      </w:r>
      <w:r w:rsidRPr="00F233BB">
        <w:rPr>
          <w:color w:val="000000"/>
        </w:rPr>
        <w:t>, набор и размещение помещений для осуществления образовательной,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F575E" w:rsidRPr="00F233BB" w:rsidRDefault="007F575E" w:rsidP="007F575E">
      <w:pPr>
        <w:spacing w:line="276" w:lineRule="auto"/>
        <w:ind w:firstLine="426"/>
        <w:jc w:val="both"/>
      </w:pPr>
      <w:r w:rsidRPr="00F233BB">
        <w:rPr>
          <w:color w:val="000000"/>
        </w:rPr>
        <w:t xml:space="preserve">- </w:t>
      </w:r>
      <w:r w:rsidRPr="00F233BB">
        <w:rPr>
          <w:color w:val="000000"/>
          <w:u w:val="single"/>
        </w:rPr>
        <w:t xml:space="preserve">к  библиотеке; </w:t>
      </w:r>
    </w:p>
    <w:p w:rsidR="007F575E" w:rsidRPr="00F233BB" w:rsidRDefault="007F575E" w:rsidP="007F575E">
      <w:pPr>
        <w:spacing w:line="276" w:lineRule="auto"/>
        <w:ind w:firstLine="426"/>
        <w:jc w:val="both"/>
      </w:pPr>
      <w:r w:rsidRPr="00F233BB">
        <w:t xml:space="preserve">– </w:t>
      </w:r>
      <w:r w:rsidRPr="00F233BB">
        <w:rPr>
          <w:u w:val="single"/>
        </w:rPr>
        <w:t>помещениям для питания</w:t>
      </w:r>
      <w:r w:rsidRPr="00F233BB">
        <w:t xml:space="preserve"> обучающихся (обеденный зал на 80 мест),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F575E" w:rsidRPr="00F233BB" w:rsidRDefault="007F575E" w:rsidP="007F575E">
      <w:pPr>
        <w:spacing w:line="276" w:lineRule="auto"/>
        <w:ind w:firstLine="426"/>
        <w:jc w:val="both"/>
      </w:pPr>
      <w:r w:rsidRPr="00F233BB">
        <w:t xml:space="preserve">– </w:t>
      </w:r>
      <w:r w:rsidRPr="00F233BB">
        <w:rPr>
          <w:u w:val="single"/>
        </w:rPr>
        <w:t>актовому залу</w:t>
      </w:r>
      <w:r w:rsidRPr="00F233BB">
        <w:t xml:space="preserve"> на 120 мест </w:t>
      </w:r>
      <w:r w:rsidRPr="00F233BB">
        <w:rPr>
          <w:color w:val="000000"/>
        </w:rPr>
        <w:t>(оборудование для проведения массовых мероприятий, микрофоны, колонки)</w:t>
      </w:r>
      <w:r w:rsidRPr="00F233BB">
        <w:t>;</w:t>
      </w:r>
    </w:p>
    <w:p w:rsidR="007F575E" w:rsidRPr="00F233BB" w:rsidRDefault="007F575E" w:rsidP="007F575E">
      <w:pPr>
        <w:spacing w:line="276" w:lineRule="auto"/>
        <w:ind w:firstLine="426"/>
        <w:jc w:val="both"/>
        <w:rPr>
          <w:b/>
          <w:i/>
          <w:color w:val="000000"/>
        </w:rPr>
      </w:pPr>
      <w:r w:rsidRPr="00F233BB">
        <w:rPr>
          <w:i/>
        </w:rPr>
        <w:t xml:space="preserve">– </w:t>
      </w:r>
      <w:r w:rsidRPr="00F233BB">
        <w:rPr>
          <w:u w:val="single"/>
        </w:rPr>
        <w:t>спортивному залу</w:t>
      </w:r>
      <w:r w:rsidRPr="00F233BB">
        <w:rPr>
          <w:b/>
          <w:i/>
        </w:rPr>
        <w:t xml:space="preserve">, </w:t>
      </w:r>
      <w:r w:rsidRPr="00F233BB">
        <w:t>игровому и спортивному оборудованию;</w:t>
      </w:r>
    </w:p>
    <w:p w:rsidR="007F575E" w:rsidRPr="00F233BB" w:rsidRDefault="007F575E" w:rsidP="007F575E">
      <w:pPr>
        <w:spacing w:line="276" w:lineRule="auto"/>
        <w:ind w:firstLine="426"/>
        <w:jc w:val="both"/>
        <w:rPr>
          <w:b/>
          <w:i/>
        </w:rPr>
      </w:pPr>
      <w:r w:rsidRPr="00F233BB">
        <w:t xml:space="preserve">– </w:t>
      </w:r>
      <w:r w:rsidRPr="00F233BB">
        <w:rPr>
          <w:u w:val="single"/>
        </w:rPr>
        <w:t xml:space="preserve">помещениям для медицинского </w:t>
      </w:r>
      <w:r w:rsidRPr="00F233BB">
        <w:t xml:space="preserve">обслуживания  (медицинский и процедурный кабинеты), медицинская сестра работает </w:t>
      </w:r>
      <w:r w:rsidRPr="00F233BB">
        <w:rPr>
          <w:color w:val="000000"/>
          <w:shd w:val="clear" w:color="auto" w:fill="FFFFFF"/>
        </w:rPr>
        <w:t>на основании договора с Кировским областным государственным бюджетным учреждением здравоохранения "Кикнурская центральная районная больница" №7 от 09.01.2017,   кабинеты оснащены стандартным комплектом оборудования, которое обеспечивает организацию медицинского контроля развития и состояния здоровья школьников </w:t>
      </w:r>
    </w:p>
    <w:p w:rsidR="007F575E" w:rsidRPr="00F233BB" w:rsidRDefault="007F575E" w:rsidP="007F575E">
      <w:pPr>
        <w:spacing w:line="276" w:lineRule="auto"/>
        <w:ind w:firstLine="426"/>
        <w:jc w:val="both"/>
        <w:rPr>
          <w:color w:val="000000"/>
        </w:rPr>
      </w:pPr>
      <w:r w:rsidRPr="00F233BB">
        <w:t xml:space="preserve">- </w:t>
      </w:r>
      <w:r w:rsidRPr="00F233BB">
        <w:rPr>
          <w:u w:val="single"/>
        </w:rPr>
        <w:t>к кабинетам начальных классов</w:t>
      </w:r>
      <w:r w:rsidRPr="00F233BB">
        <w:t>:  начальная школа расположена в отдельном здании, имеющем 12 учебных кабинетов</w:t>
      </w:r>
      <w:r w:rsidRPr="00F233BB">
        <w:rPr>
          <w:color w:val="000000"/>
        </w:rPr>
        <w:t>;</w:t>
      </w:r>
    </w:p>
    <w:p w:rsidR="007F575E" w:rsidRPr="00F233BB" w:rsidRDefault="007F575E" w:rsidP="007F575E">
      <w:pPr>
        <w:spacing w:line="276" w:lineRule="auto"/>
        <w:ind w:firstLine="426"/>
        <w:jc w:val="both"/>
        <w:rPr>
          <w:b/>
          <w:i/>
          <w:color w:val="000000"/>
        </w:rPr>
      </w:pPr>
      <w:r w:rsidRPr="00F233BB">
        <w:rPr>
          <w:color w:val="000000"/>
        </w:rPr>
        <w:t xml:space="preserve">- </w:t>
      </w:r>
      <w:r w:rsidRPr="00F233BB">
        <w:rPr>
          <w:color w:val="000000"/>
          <w:u w:val="single"/>
        </w:rPr>
        <w:t>к административным и иным помещениям</w:t>
      </w:r>
      <w:r w:rsidRPr="00F233BB">
        <w:rPr>
          <w:color w:val="000000"/>
        </w:rPr>
        <w:t xml:space="preserve">, </w:t>
      </w:r>
    </w:p>
    <w:p w:rsidR="007F575E" w:rsidRPr="00F233BB" w:rsidRDefault="007F575E" w:rsidP="007F575E">
      <w:pPr>
        <w:spacing w:line="276" w:lineRule="auto"/>
        <w:jc w:val="both"/>
        <w:rPr>
          <w:color w:val="000000"/>
          <w:u w:val="single"/>
        </w:rPr>
      </w:pPr>
      <w:r w:rsidRPr="00F233BB">
        <w:rPr>
          <w:color w:val="000000"/>
          <w:u w:val="single"/>
        </w:rPr>
        <w:t>-к гардеробу, санузлам, местам личной гигиены.</w:t>
      </w:r>
    </w:p>
    <w:p w:rsidR="007F575E" w:rsidRPr="00F233BB" w:rsidRDefault="007F575E" w:rsidP="007F575E">
      <w:pPr>
        <w:spacing w:line="276" w:lineRule="auto"/>
        <w:ind w:firstLine="426"/>
        <w:jc w:val="both"/>
        <w:rPr>
          <w:color w:val="000000"/>
        </w:rPr>
      </w:pPr>
      <w:r w:rsidRPr="00F233BB">
        <w:rPr>
          <w:color w:val="000000"/>
        </w:rPr>
        <w:t>Учебное пространство классных комнат оснащено комплектами учебной мебели в соответствии с требованиями СанПиН (стеллажами с раздаточным учебным материалом, находящимся в свободном доступе для детей; учебными книгами и лабораторным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автоматизированными рабочими местами педагогических работников, местом для выставок ученических работ, а также дополнительными досками для учащихся).</w:t>
      </w:r>
    </w:p>
    <w:p w:rsidR="007F575E" w:rsidRPr="00F233BB" w:rsidRDefault="007F575E" w:rsidP="007F575E">
      <w:pPr>
        <w:spacing w:line="276" w:lineRule="auto"/>
        <w:ind w:right="-2" w:firstLine="426"/>
        <w:jc w:val="both"/>
        <w:rPr>
          <w:b/>
        </w:rPr>
      </w:pPr>
      <w:r w:rsidRPr="00F233BB">
        <w:rPr>
          <w:b/>
        </w:rPr>
        <w:t>Информационно – образовательные условия реализации ООП НОО</w:t>
      </w:r>
    </w:p>
    <w:p w:rsidR="007F575E" w:rsidRPr="00F233BB" w:rsidRDefault="007F575E" w:rsidP="007F575E">
      <w:pPr>
        <w:spacing w:line="276" w:lineRule="auto"/>
        <w:jc w:val="both"/>
        <w:rPr>
          <w:color w:val="000000"/>
        </w:rPr>
      </w:pPr>
      <w:r w:rsidRPr="00F233BB">
        <w:rPr>
          <w:color w:val="000000"/>
        </w:rPr>
        <w:t>Школа обеспечена учебниками,  учебно-методической литературой,  также  имеет доступ к печатным и цифровым образовательным ресурсам (ЦОР), в том числе к электронным образовательным ресурсам, размещенным в федеральных и региональных базах данных ЭОР.</w:t>
      </w:r>
    </w:p>
    <w:p w:rsidR="007F575E" w:rsidRPr="00F233BB" w:rsidRDefault="007F575E" w:rsidP="007F575E">
      <w:pPr>
        <w:spacing w:line="276" w:lineRule="auto"/>
        <w:ind w:firstLine="708"/>
        <w:rPr>
          <w:color w:val="000000"/>
        </w:rPr>
      </w:pPr>
      <w:r w:rsidRPr="00F233BB">
        <w:rPr>
          <w:color w:val="000000"/>
        </w:rPr>
        <w:t>Информационно-образовательная среда обеспечивает возможность осуществлять  следующие виды деятельности:</w:t>
      </w:r>
    </w:p>
    <w:p w:rsidR="007F575E" w:rsidRPr="00F233BB" w:rsidRDefault="007F575E" w:rsidP="007F575E">
      <w:pPr>
        <w:spacing w:line="276" w:lineRule="auto"/>
        <w:rPr>
          <w:color w:val="000000"/>
        </w:rPr>
      </w:pPr>
      <w:r w:rsidRPr="00F233BB">
        <w:rPr>
          <w:color w:val="000000"/>
        </w:rPr>
        <w:t>        - планирование образовательной деятельности;</w:t>
      </w:r>
    </w:p>
    <w:p w:rsidR="007F575E" w:rsidRPr="00F233BB" w:rsidRDefault="007F575E" w:rsidP="007F575E">
      <w:pPr>
        <w:spacing w:line="276" w:lineRule="auto"/>
        <w:rPr>
          <w:color w:val="000000"/>
        </w:rPr>
      </w:pPr>
      <w:r w:rsidRPr="00F233BB">
        <w:rPr>
          <w:color w:val="000000"/>
        </w:rPr>
        <w:t>        - размещение и сохранение материалов образовательной деятельности, в том числе на официальном сайте  образовательной организации;</w:t>
      </w:r>
    </w:p>
    <w:p w:rsidR="007F575E" w:rsidRPr="00F233BB" w:rsidRDefault="007F575E" w:rsidP="007F575E">
      <w:pPr>
        <w:spacing w:line="276" w:lineRule="auto"/>
        <w:rPr>
          <w:color w:val="000000"/>
        </w:rPr>
      </w:pPr>
      <w:r w:rsidRPr="00F233BB">
        <w:rPr>
          <w:color w:val="000000"/>
        </w:rPr>
        <w:t>       - фиксацию хода образовательной деятельности и результатов освоения ООП НОО;</w:t>
      </w:r>
    </w:p>
    <w:p w:rsidR="007F575E" w:rsidRPr="00F233BB" w:rsidRDefault="007F575E" w:rsidP="007F575E">
      <w:pPr>
        <w:spacing w:line="276" w:lineRule="auto"/>
        <w:rPr>
          <w:color w:val="000000"/>
        </w:rPr>
      </w:pPr>
      <w:r w:rsidRPr="00F233BB">
        <w:rPr>
          <w:color w:val="000000"/>
        </w:rPr>
        <w:lastRenderedPageBreak/>
        <w:t>       -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F575E" w:rsidRPr="00F233BB" w:rsidRDefault="007F575E" w:rsidP="007F575E">
      <w:pPr>
        <w:spacing w:line="276" w:lineRule="auto"/>
        <w:rPr>
          <w:color w:val="000000"/>
        </w:rPr>
      </w:pPr>
      <w:r w:rsidRPr="00F233BB">
        <w:rPr>
          <w:color w:val="000000"/>
        </w:rPr>
        <w:t>     - проведения мониторинга успеваемости, воспитанности и здоровья учащихся;</w:t>
      </w:r>
    </w:p>
    <w:p w:rsidR="007F575E" w:rsidRPr="00F233BB" w:rsidRDefault="007F575E" w:rsidP="007F575E">
      <w:pPr>
        <w:spacing w:line="276" w:lineRule="auto"/>
        <w:rPr>
          <w:color w:val="000000"/>
        </w:rPr>
      </w:pPr>
      <w:r w:rsidRPr="00F233BB">
        <w:rPr>
          <w:color w:val="000000"/>
        </w:rPr>
        <w:t>     - взаимодействие с органами, осуществляющими управление в сфере образования и с другими образовательными учреждениями, организациями.</w:t>
      </w:r>
    </w:p>
    <w:p w:rsidR="007F575E" w:rsidRPr="00F233BB" w:rsidRDefault="007F575E" w:rsidP="007F575E">
      <w:pPr>
        <w:pStyle w:val="ac"/>
        <w:spacing w:before="0" w:line="276" w:lineRule="auto"/>
        <w:ind w:right="-2" w:firstLine="426"/>
        <w:rPr>
          <w:rFonts w:ascii="Times New Roman" w:hAnsi="Times New Roman"/>
          <w:color w:val="auto"/>
          <w:sz w:val="24"/>
          <w:szCs w:val="24"/>
        </w:rPr>
      </w:pPr>
    </w:p>
    <w:p w:rsidR="00183E80" w:rsidRDefault="00183E80">
      <w:pPr>
        <w:spacing w:after="200" w:line="276" w:lineRule="auto"/>
        <w:rPr>
          <w:b/>
          <w:bCs/>
        </w:rPr>
      </w:pPr>
      <w:r>
        <w:br w:type="page"/>
      </w:r>
    </w:p>
    <w:p w:rsidR="007F575E" w:rsidRPr="00F233BB" w:rsidRDefault="007F575E" w:rsidP="007F575E">
      <w:pPr>
        <w:pStyle w:val="ac"/>
        <w:spacing w:before="0"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lastRenderedPageBreak/>
        <w:t>Соответствие информационно­образовательной среды реализации ООП НОО требованиям ФГОС НОО</w:t>
      </w:r>
    </w:p>
    <w:p w:rsidR="007F575E" w:rsidRPr="00F233BB" w:rsidRDefault="007F575E" w:rsidP="007F575E">
      <w:pPr>
        <w:pStyle w:val="ac"/>
        <w:spacing w:before="0" w:line="276" w:lineRule="auto"/>
        <w:ind w:right="-2" w:firstLine="426"/>
        <w:jc w:val="right"/>
        <w:rPr>
          <w:rFonts w:ascii="Times New Roman" w:hAnsi="Times New Roman"/>
          <w:i/>
          <w:color w:val="auto"/>
          <w:sz w:val="24"/>
          <w:szCs w:val="24"/>
        </w:rPr>
      </w:pPr>
    </w:p>
    <w:tbl>
      <w:tblPr>
        <w:tblW w:w="5000" w:type="pct"/>
        <w:tblCellMar>
          <w:left w:w="0" w:type="dxa"/>
          <w:right w:w="0" w:type="dxa"/>
        </w:tblCellMar>
        <w:tblLook w:val="0000"/>
      </w:tblPr>
      <w:tblGrid>
        <w:gridCol w:w="946"/>
        <w:gridCol w:w="9428"/>
      </w:tblGrid>
      <w:tr w:rsidR="007F575E" w:rsidRPr="00F233BB" w:rsidTr="00332FA9">
        <w:trPr>
          <w:trHeight w:val="54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F575E" w:rsidRPr="00F233BB" w:rsidRDefault="007F575E" w:rsidP="00332FA9">
            <w:pPr>
              <w:pStyle w:val="aa"/>
              <w:spacing w:line="276" w:lineRule="auto"/>
              <w:ind w:right="-2"/>
              <w:rPr>
                <w:rFonts w:ascii="Times New Roman" w:hAnsi="Times New Roman"/>
                <w:color w:val="auto"/>
                <w:sz w:val="24"/>
                <w:szCs w:val="24"/>
              </w:rPr>
            </w:pPr>
            <w:r w:rsidRPr="00F233BB">
              <w:rPr>
                <w:rFonts w:ascii="Times New Roman" w:hAnsi="Times New Roman"/>
                <w:color w:val="auto"/>
                <w:sz w:val="24"/>
                <w:szCs w:val="24"/>
              </w:rPr>
              <w:t>№ п/п</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F575E" w:rsidRPr="00F233BB" w:rsidRDefault="007F575E" w:rsidP="00332FA9">
            <w:pPr>
              <w:pStyle w:val="aa"/>
              <w:spacing w:line="276" w:lineRule="auto"/>
              <w:ind w:right="-2"/>
              <w:rPr>
                <w:rFonts w:ascii="Times New Roman" w:hAnsi="Times New Roman"/>
                <w:color w:val="auto"/>
                <w:sz w:val="24"/>
                <w:szCs w:val="24"/>
              </w:rPr>
            </w:pPr>
            <w:r w:rsidRPr="00F233BB">
              <w:rPr>
                <w:rFonts w:ascii="Times New Roman" w:hAnsi="Times New Roman"/>
                <w:color w:val="auto"/>
                <w:sz w:val="24"/>
                <w:szCs w:val="24"/>
              </w:rPr>
              <w:t>Средства</w:t>
            </w:r>
          </w:p>
        </w:tc>
      </w:tr>
      <w:tr w:rsidR="007F575E" w:rsidRPr="00F233BB" w:rsidTr="00332FA9">
        <w:trPr>
          <w:trHeight w:val="294"/>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F575E" w:rsidRPr="00F233BB" w:rsidRDefault="007F575E" w:rsidP="00332FA9">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z w:val="24"/>
                <w:szCs w:val="24"/>
              </w:rPr>
              <w:t xml:space="preserve">Технические средства: </w:t>
            </w:r>
            <w:r w:rsidRPr="00F233BB">
              <w:rPr>
                <w:rFonts w:ascii="Times New Roman" w:hAnsi="Times New Roman"/>
                <w:b/>
                <w:i/>
                <w:color w:val="auto"/>
                <w:spacing w:val="2"/>
                <w:sz w:val="24"/>
                <w:szCs w:val="24"/>
              </w:rPr>
              <w:t>мультимедийный проектор и экран; цифровой фотоаппарат; цифровая видеокамера; микрофон; музыкальная клавиатура; оборудование компьютерной сети; цифровой микроскоп; доска со средствами, обеспечивающими обратную связь.</w:t>
            </w:r>
          </w:p>
        </w:tc>
      </w:tr>
      <w:tr w:rsidR="007F575E" w:rsidRPr="00F233BB" w:rsidTr="00332FA9">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F575E" w:rsidRPr="00F233BB" w:rsidRDefault="007F575E" w:rsidP="00332FA9">
            <w:pPr>
              <w:pStyle w:val="a7"/>
              <w:spacing w:line="276" w:lineRule="auto"/>
              <w:ind w:right="-2" w:firstLine="426"/>
              <w:rPr>
                <w:rFonts w:ascii="Times New Roman" w:hAnsi="Times New Roman"/>
                <w:color w:val="auto"/>
                <w:sz w:val="24"/>
                <w:szCs w:val="24"/>
              </w:rPr>
            </w:pPr>
            <w:r w:rsidRPr="00F233BB">
              <w:rPr>
                <w:rFonts w:ascii="Times New Roman" w:hAnsi="Times New Roman"/>
                <w:color w:val="auto"/>
                <w:spacing w:val="-2"/>
                <w:sz w:val="24"/>
                <w:szCs w:val="24"/>
              </w:rPr>
              <w:t>Программные инструменты:</w:t>
            </w:r>
            <w:r w:rsidRPr="00F233BB">
              <w:rPr>
                <w:rFonts w:ascii="Times New Roman" w:hAnsi="Times New Roman"/>
                <w:b/>
                <w:i/>
                <w:color w:val="auto"/>
                <w:spacing w:val="-4"/>
                <w:sz w:val="24"/>
                <w:szCs w:val="24"/>
              </w:rPr>
              <w:t xml:space="preserve"> операционные системы и слу</w:t>
            </w:r>
            <w:r w:rsidRPr="00F233BB">
              <w:rPr>
                <w:rFonts w:ascii="Times New Roman" w:hAnsi="Times New Roman"/>
                <w:b/>
                <w:i/>
                <w:color w:val="auto"/>
                <w:sz w:val="24"/>
                <w:szCs w:val="24"/>
              </w:rPr>
              <w:t>жебные инструменты</w:t>
            </w:r>
            <w:r w:rsidRPr="00F233BB">
              <w:rPr>
                <w:rFonts w:ascii="Times New Roman" w:hAnsi="Times New Roman"/>
                <w:b/>
                <w:i/>
                <w:color w:val="auto"/>
                <w:spacing w:val="-2"/>
                <w:sz w:val="24"/>
                <w:szCs w:val="24"/>
              </w:rPr>
              <w:t xml:space="preserve">; текстовый редактор для работы с русскими и иноязычными текстами; инструмент </w:t>
            </w:r>
            <w:r w:rsidRPr="00F233BB">
              <w:rPr>
                <w:rFonts w:ascii="Times New Roman" w:hAnsi="Times New Roman"/>
                <w:b/>
                <w:i/>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F233BB">
              <w:rPr>
                <w:rFonts w:ascii="Times New Roman" w:hAnsi="Times New Roman"/>
                <w:b/>
                <w:i/>
                <w:color w:val="auto"/>
                <w:spacing w:val="-2"/>
                <w:sz w:val="24"/>
                <w:szCs w:val="24"/>
              </w:rPr>
              <w:t xml:space="preserve"> звука; ГИС; </w:t>
            </w:r>
            <w:r w:rsidRPr="00F233BB">
              <w:rPr>
                <w:rFonts w:ascii="Times New Roman" w:hAnsi="Times New Roman"/>
                <w:b/>
                <w:i/>
                <w:color w:val="auto"/>
                <w:spacing w:val="2"/>
                <w:sz w:val="24"/>
                <w:szCs w:val="24"/>
              </w:rPr>
              <w:t>среды для дистанционного онлайн и офлайн сетевого взаимодействия; среда для интернет­пу</w:t>
            </w:r>
            <w:r w:rsidRPr="00F233BB">
              <w:rPr>
                <w:rFonts w:ascii="Times New Roman" w:hAnsi="Times New Roman"/>
                <w:b/>
                <w:i/>
                <w:color w:val="auto"/>
                <w:spacing w:val="-2"/>
                <w:sz w:val="24"/>
                <w:szCs w:val="24"/>
              </w:rPr>
              <w:t>бликаций; редактор для совместного удалённого редактирования сообщений.</w:t>
            </w:r>
          </w:p>
        </w:tc>
      </w:tr>
      <w:tr w:rsidR="007F575E" w:rsidRPr="00F233BB" w:rsidTr="00332FA9">
        <w:trPr>
          <w:trHeight w:val="858"/>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F575E" w:rsidRPr="00F233BB" w:rsidRDefault="007F575E" w:rsidP="00332FA9">
            <w:pPr>
              <w:pStyle w:val="a9"/>
              <w:spacing w:line="276" w:lineRule="auto"/>
              <w:ind w:right="-2"/>
              <w:rPr>
                <w:rFonts w:ascii="Times New Roman" w:hAnsi="Times New Roman"/>
                <w:color w:val="auto"/>
                <w:sz w:val="24"/>
                <w:szCs w:val="24"/>
              </w:rPr>
            </w:pPr>
            <w:r w:rsidRPr="00F233BB">
              <w:rPr>
                <w:rFonts w:ascii="Times New Roman" w:hAnsi="Times New Roman"/>
                <w:color w:val="auto"/>
                <w:spacing w:val="-3"/>
                <w:sz w:val="24"/>
                <w:szCs w:val="24"/>
              </w:rPr>
              <w:t xml:space="preserve">Обеспечение технической, </w:t>
            </w:r>
            <w:r w:rsidRPr="00F233BB">
              <w:rPr>
                <w:rFonts w:ascii="Times New Roman" w:hAnsi="Times New Roman"/>
                <w:color w:val="auto"/>
                <w:sz w:val="24"/>
                <w:szCs w:val="24"/>
              </w:rPr>
              <w:t>методической и организационной</w:t>
            </w:r>
            <w:r w:rsidRPr="00F233BB">
              <w:rPr>
                <w:rFonts w:ascii="Times New Roman" w:hAnsi="Times New Roman"/>
                <w:color w:val="auto"/>
                <w:sz w:val="24"/>
                <w:szCs w:val="24"/>
              </w:rPr>
              <w:br/>
              <w:t>поддержки (</w:t>
            </w:r>
            <w:r w:rsidRPr="00F233BB">
              <w:rPr>
                <w:rFonts w:ascii="Times New Roman" w:hAnsi="Times New Roman"/>
                <w:b/>
                <w:i/>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F233BB">
              <w:rPr>
                <w:rFonts w:ascii="Times New Roman" w:hAnsi="Times New Roman"/>
                <w:b/>
                <w:i/>
                <w:color w:val="auto"/>
                <w:sz w:val="24"/>
                <w:szCs w:val="24"/>
              </w:rPr>
              <w:t>ИКТ­компетентности работников ОУ (индивидуальных программ для каждого работника).</w:t>
            </w:r>
          </w:p>
        </w:tc>
      </w:tr>
      <w:tr w:rsidR="007F575E" w:rsidRPr="00F233BB" w:rsidTr="00332FA9">
        <w:trPr>
          <w:trHeight w:val="67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Отображение образовательной деятельности в информационной среде</w:t>
            </w:r>
            <w:r w:rsidRPr="00F233BB">
              <w:rPr>
                <w:rFonts w:ascii="Times New Roman" w:hAnsi="Times New Roman"/>
                <w:b/>
                <w:i/>
                <w:color w:val="auto"/>
                <w:spacing w:val="2"/>
                <w:sz w:val="24"/>
                <w:szCs w:val="24"/>
              </w:rPr>
              <w:t xml:space="preserve"> (</w:t>
            </w:r>
            <w:r w:rsidRPr="00F233BB">
              <w:rPr>
                <w:rFonts w:ascii="Times New Roman" w:hAnsi="Times New Roman"/>
                <w:b/>
                <w:i/>
                <w:color w:val="auto"/>
                <w:sz w:val="24"/>
                <w:szCs w:val="24"/>
              </w:rPr>
              <w:t>результаты выполнения аттестационных работ обуча</w:t>
            </w:r>
            <w:r w:rsidRPr="00F233BB">
              <w:rPr>
                <w:rFonts w:ascii="Times New Roman" w:hAnsi="Times New Roman"/>
                <w:b/>
                <w:i/>
                <w:color w:val="auto"/>
                <w:spacing w:val="2"/>
                <w:sz w:val="24"/>
                <w:szCs w:val="24"/>
              </w:rPr>
              <w:t>ющихся; творческие работы учителей и обучающихся; осу</w:t>
            </w:r>
            <w:r w:rsidRPr="00F233BB">
              <w:rPr>
                <w:rFonts w:ascii="Times New Roman" w:hAnsi="Times New Roman"/>
                <w:b/>
                <w:i/>
                <w:color w:val="auto"/>
                <w:sz w:val="24"/>
                <w:szCs w:val="24"/>
              </w:rPr>
              <w:t>ществляется связь учителей, администрации, родителей, ор</w:t>
            </w:r>
            <w:r w:rsidRPr="00F233BB">
              <w:rPr>
                <w:rFonts w:ascii="Times New Roman" w:hAnsi="Times New Roman"/>
                <w:b/>
                <w:i/>
                <w:color w:val="auto"/>
                <w:spacing w:val="2"/>
                <w:sz w:val="24"/>
                <w:szCs w:val="24"/>
              </w:rPr>
              <w:t>ганов управления</w:t>
            </w:r>
            <w:r w:rsidRPr="00F233BB">
              <w:rPr>
                <w:rFonts w:ascii="Times New Roman" w:hAnsi="Times New Roman"/>
                <w:b/>
                <w:i/>
                <w:color w:val="auto"/>
                <w:sz w:val="24"/>
                <w:szCs w:val="24"/>
              </w:rPr>
              <w:t>)</w:t>
            </w:r>
          </w:p>
        </w:tc>
      </w:tr>
      <w:tr w:rsidR="007F575E" w:rsidRPr="00F233BB" w:rsidTr="00332FA9">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Компоненты на бумажных носителях</w:t>
            </w:r>
            <w:r w:rsidRPr="00F233BB">
              <w:rPr>
                <w:rFonts w:ascii="Times New Roman" w:hAnsi="Times New Roman"/>
                <w:b/>
                <w:i/>
                <w:color w:val="auto"/>
                <w:sz w:val="24"/>
                <w:szCs w:val="24"/>
              </w:rPr>
              <w:t xml:space="preserve"> учебники; </w:t>
            </w:r>
          </w:p>
        </w:tc>
      </w:tr>
      <w:tr w:rsidR="007F575E" w:rsidRPr="00F233BB" w:rsidTr="00332FA9">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VI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F575E" w:rsidRPr="00F233BB" w:rsidRDefault="007F575E" w:rsidP="00332FA9">
            <w:pPr>
              <w:pStyle w:val="a9"/>
              <w:spacing w:line="276" w:lineRule="auto"/>
              <w:ind w:right="-2"/>
              <w:rPr>
                <w:rFonts w:ascii="Times New Roman" w:hAnsi="Times New Roman"/>
                <w:color w:val="auto"/>
                <w:sz w:val="24"/>
                <w:szCs w:val="24"/>
              </w:rPr>
            </w:pPr>
            <w:r w:rsidRPr="00F233BB">
              <w:rPr>
                <w:rFonts w:ascii="Times New Roman" w:hAnsi="Times New Roman"/>
                <w:color w:val="auto"/>
                <w:sz w:val="24"/>
                <w:szCs w:val="24"/>
              </w:rPr>
              <w:t>Компоненты на CD и DVD</w:t>
            </w:r>
            <w:r w:rsidRPr="00F233BB">
              <w:rPr>
                <w:rFonts w:ascii="Times New Roman" w:hAnsi="Times New Roman"/>
                <w:b/>
                <w:i/>
                <w:color w:val="auto"/>
                <w:sz w:val="24"/>
                <w:szCs w:val="24"/>
              </w:rPr>
              <w:t xml:space="preserve"> электронные приложения к учебникам; электронные наглядные пособия; электронные тренажёры; электронные практикумы.</w:t>
            </w:r>
          </w:p>
        </w:tc>
      </w:tr>
    </w:tbl>
    <w:p w:rsidR="007F575E" w:rsidRPr="00F233BB" w:rsidRDefault="007F575E" w:rsidP="007F575E">
      <w:pPr>
        <w:spacing w:line="276" w:lineRule="auto"/>
        <w:ind w:right="-2" w:firstLine="708"/>
        <w:jc w:val="both"/>
        <w:rPr>
          <w:b/>
        </w:rPr>
      </w:pPr>
    </w:p>
    <w:p w:rsidR="007F575E" w:rsidRPr="00F233BB" w:rsidRDefault="007F575E" w:rsidP="007F575E">
      <w:pPr>
        <w:spacing w:line="276" w:lineRule="auto"/>
        <w:ind w:right="-2" w:firstLine="708"/>
        <w:jc w:val="both"/>
        <w:rPr>
          <w:b/>
        </w:rPr>
      </w:pPr>
      <w:r w:rsidRPr="00F233BB">
        <w:rPr>
          <w:b/>
        </w:rPr>
        <w:t>Учебно-методическое и информационное обеспечение</w:t>
      </w:r>
    </w:p>
    <w:p w:rsidR="007F575E" w:rsidRPr="00F233BB" w:rsidRDefault="007F575E" w:rsidP="007F575E">
      <w:pPr>
        <w:spacing w:line="276" w:lineRule="auto"/>
        <w:ind w:right="-2" w:firstLine="426"/>
        <w:jc w:val="both"/>
      </w:pPr>
      <w:r w:rsidRPr="00F233BB">
        <w:t>Школа</w:t>
      </w:r>
      <w:r w:rsidRPr="00F233BB">
        <w:rPr>
          <w:b/>
        </w:rPr>
        <w:t xml:space="preserve"> </w:t>
      </w:r>
      <w:r w:rsidRPr="00F233BB">
        <w:t xml:space="preserve"> обеспечена учебниками, учебно-методической литературой и материалами по всем учебным предметам ООП НОО. Норма обеспеченности образовательной деятельности учебными изданиями определена исходя из расчета: </w:t>
      </w:r>
      <w:r w:rsidRPr="00F233BB">
        <w:rPr>
          <w:b/>
        </w:rPr>
        <w:t>не менее одного учебника</w:t>
      </w:r>
      <w:r w:rsidRPr="00F233BB">
        <w:t xml:space="preserve"> в печатной и (или) электронной форме, достаточного для освоения программы учебного предмета на каждого обучающегося по каждому учебному предмету учебного плана ООП НОО.</w:t>
      </w:r>
    </w:p>
    <w:p w:rsidR="007F575E" w:rsidRPr="00F233BB" w:rsidRDefault="007F575E" w:rsidP="007F575E">
      <w:pPr>
        <w:spacing w:line="276" w:lineRule="auto"/>
        <w:ind w:right="-2" w:firstLine="426"/>
        <w:jc w:val="both"/>
      </w:pPr>
      <w:r w:rsidRPr="00F233BB">
        <w:t>Библиотека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w:t>
      </w:r>
    </w:p>
    <w:p w:rsidR="007F575E" w:rsidRPr="00F233BB" w:rsidRDefault="007F575E" w:rsidP="007F575E">
      <w:pPr>
        <w:spacing w:line="276" w:lineRule="auto"/>
        <w:ind w:right="-2" w:firstLine="426"/>
        <w:jc w:val="both"/>
        <w:rPr>
          <w:b/>
        </w:rPr>
      </w:pPr>
      <w:r w:rsidRPr="00F233BB">
        <w:rPr>
          <w:b/>
        </w:rPr>
        <w:t>Психолого-педагогические условия реализации основной образовательной программы обеспечивают:</w:t>
      </w:r>
    </w:p>
    <w:p w:rsidR="007F575E" w:rsidRPr="00F233BB" w:rsidRDefault="007F575E" w:rsidP="007F575E">
      <w:pPr>
        <w:pStyle w:val="a7"/>
        <w:spacing w:line="276" w:lineRule="auto"/>
        <w:ind w:right="-2" w:firstLine="426"/>
        <w:rPr>
          <w:rFonts w:ascii="Times New Roman" w:hAnsi="Times New Roman"/>
          <w:spacing w:val="2"/>
          <w:sz w:val="24"/>
          <w:szCs w:val="24"/>
        </w:rPr>
      </w:pPr>
      <w:r w:rsidRPr="00F233BB">
        <w:rPr>
          <w:rFonts w:ascii="Times New Roman" w:hAnsi="Times New Roman"/>
          <w:spacing w:val="2"/>
          <w:sz w:val="24"/>
          <w:szCs w:val="24"/>
        </w:rPr>
        <w:lastRenderedPageBreak/>
        <w:t>1)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7F575E" w:rsidRPr="00F233BB" w:rsidRDefault="007F575E" w:rsidP="007F575E">
      <w:pPr>
        <w:pStyle w:val="a7"/>
        <w:spacing w:line="276" w:lineRule="auto"/>
        <w:ind w:right="-2" w:firstLine="426"/>
        <w:rPr>
          <w:rFonts w:ascii="Times New Roman" w:hAnsi="Times New Roman"/>
          <w:spacing w:val="2"/>
          <w:sz w:val="24"/>
          <w:szCs w:val="24"/>
        </w:rPr>
      </w:pPr>
      <w:r w:rsidRPr="00F233BB">
        <w:rPr>
          <w:rFonts w:ascii="Times New Roman" w:hAnsi="Times New Roman"/>
          <w:spacing w:val="2"/>
          <w:sz w:val="24"/>
          <w:szCs w:val="24"/>
        </w:rPr>
        <w:t>2) учет специфики возрастного психофизического развития обучающихся;</w:t>
      </w:r>
    </w:p>
    <w:p w:rsidR="007F575E" w:rsidRPr="00F233BB" w:rsidRDefault="007F575E" w:rsidP="007F575E">
      <w:pPr>
        <w:pStyle w:val="a7"/>
        <w:spacing w:line="276" w:lineRule="auto"/>
        <w:ind w:right="-2" w:firstLine="426"/>
        <w:rPr>
          <w:rFonts w:ascii="Times New Roman" w:hAnsi="Times New Roman"/>
          <w:spacing w:val="2"/>
          <w:sz w:val="24"/>
          <w:szCs w:val="24"/>
        </w:rPr>
      </w:pPr>
      <w:r w:rsidRPr="00F233BB">
        <w:rPr>
          <w:rFonts w:ascii="Times New Roman" w:hAnsi="Times New Roman"/>
          <w:spacing w:val="2"/>
          <w:sz w:val="24"/>
          <w:szCs w:val="24"/>
        </w:rPr>
        <w:t>3)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F575E" w:rsidRPr="00F233BB" w:rsidRDefault="007F575E" w:rsidP="007F575E">
      <w:pPr>
        <w:pStyle w:val="a7"/>
        <w:spacing w:line="276" w:lineRule="auto"/>
        <w:ind w:right="-2" w:firstLine="426"/>
        <w:rPr>
          <w:rFonts w:ascii="Times New Roman" w:hAnsi="Times New Roman"/>
          <w:color w:val="auto"/>
          <w:sz w:val="24"/>
          <w:szCs w:val="24"/>
        </w:rPr>
      </w:pPr>
      <w:r w:rsidRPr="00F233BB">
        <w:rPr>
          <w:rFonts w:ascii="Times New Roman" w:hAnsi="Times New Roman"/>
          <w:spacing w:val="2"/>
          <w:sz w:val="24"/>
          <w:szCs w:val="24"/>
        </w:rPr>
        <w:t>4)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F233BB">
        <w:rPr>
          <w:rFonts w:ascii="Times New Roman" w:hAnsi="Times New Roman"/>
          <w:color w:val="auto"/>
          <w:sz w:val="24"/>
          <w:szCs w:val="24"/>
        </w:rPr>
        <w:t xml:space="preserve">К основным направлениям психолого­педагогического сопровождения относится: </w:t>
      </w:r>
    </w:p>
    <w:p w:rsidR="007F575E" w:rsidRPr="00F233BB" w:rsidRDefault="007F575E" w:rsidP="007F575E">
      <w:pPr>
        <w:pStyle w:val="21"/>
        <w:spacing w:line="276" w:lineRule="auto"/>
        <w:ind w:right="-2" w:firstLine="426"/>
        <w:rPr>
          <w:sz w:val="24"/>
        </w:rPr>
      </w:pPr>
      <w:r w:rsidRPr="00F233BB">
        <w:rPr>
          <w:sz w:val="24"/>
        </w:rPr>
        <w:t xml:space="preserve">сохранение и укрепление психологического здоровья; </w:t>
      </w:r>
    </w:p>
    <w:p w:rsidR="007F575E" w:rsidRPr="00F233BB" w:rsidRDefault="007F575E" w:rsidP="007F575E">
      <w:pPr>
        <w:pStyle w:val="21"/>
        <w:spacing w:line="276" w:lineRule="auto"/>
        <w:ind w:right="-2" w:firstLine="426"/>
        <w:rPr>
          <w:b/>
          <w:i/>
          <w:sz w:val="24"/>
        </w:rPr>
      </w:pPr>
      <w:r w:rsidRPr="00F233BB">
        <w:rPr>
          <w:color w:val="000000"/>
          <w:sz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7F575E" w:rsidRPr="00F233BB" w:rsidRDefault="007F575E" w:rsidP="007F575E">
      <w:pPr>
        <w:pStyle w:val="21"/>
        <w:spacing w:line="276" w:lineRule="auto"/>
        <w:ind w:right="-2" w:firstLine="426"/>
        <w:rPr>
          <w:sz w:val="24"/>
        </w:rPr>
      </w:pPr>
      <w:r w:rsidRPr="00F233BB">
        <w:rPr>
          <w:sz w:val="24"/>
        </w:rPr>
        <w:t xml:space="preserve">мониторинг возможностей и способностей обучающихся; </w:t>
      </w:r>
    </w:p>
    <w:p w:rsidR="007F575E" w:rsidRPr="00F233BB" w:rsidRDefault="007F575E" w:rsidP="007F575E">
      <w:pPr>
        <w:pStyle w:val="21"/>
        <w:spacing w:line="276" w:lineRule="auto"/>
        <w:ind w:right="-2" w:firstLine="426"/>
        <w:rPr>
          <w:sz w:val="24"/>
        </w:rPr>
      </w:pPr>
      <w:r w:rsidRPr="00F233BB">
        <w:rPr>
          <w:spacing w:val="2"/>
          <w:sz w:val="24"/>
        </w:rPr>
        <w:t>психолого­педагогическую поддержку участников олим</w:t>
      </w:r>
      <w:r w:rsidRPr="00F233BB">
        <w:rPr>
          <w:sz w:val="24"/>
        </w:rPr>
        <w:t xml:space="preserve">пиадного движения; </w:t>
      </w:r>
    </w:p>
    <w:p w:rsidR="007F575E" w:rsidRPr="00F233BB" w:rsidRDefault="007F575E" w:rsidP="007F575E">
      <w:pPr>
        <w:pStyle w:val="21"/>
        <w:spacing w:line="276" w:lineRule="auto"/>
        <w:ind w:right="-2" w:firstLine="426"/>
        <w:rPr>
          <w:sz w:val="24"/>
        </w:rPr>
      </w:pPr>
      <w:r w:rsidRPr="00F233BB">
        <w:rPr>
          <w:sz w:val="24"/>
        </w:rPr>
        <w:t xml:space="preserve">формирование у обучающихся ценности здоровья и безопасного образа жизни; </w:t>
      </w:r>
    </w:p>
    <w:p w:rsidR="007F575E" w:rsidRPr="00F233BB" w:rsidRDefault="007F575E" w:rsidP="007F575E">
      <w:pPr>
        <w:pStyle w:val="21"/>
        <w:spacing w:line="276" w:lineRule="auto"/>
        <w:ind w:right="-2" w:firstLine="426"/>
        <w:rPr>
          <w:sz w:val="24"/>
        </w:rPr>
      </w:pPr>
      <w:r w:rsidRPr="00F233BB">
        <w:rPr>
          <w:sz w:val="24"/>
        </w:rPr>
        <w:t xml:space="preserve">развитие экологической культуры; </w:t>
      </w:r>
    </w:p>
    <w:p w:rsidR="007F575E" w:rsidRPr="00F233BB" w:rsidRDefault="007F575E" w:rsidP="007F575E">
      <w:pPr>
        <w:pStyle w:val="21"/>
        <w:spacing w:line="276" w:lineRule="auto"/>
        <w:ind w:right="-2" w:firstLine="426"/>
        <w:rPr>
          <w:sz w:val="24"/>
        </w:rPr>
      </w:pPr>
      <w:r w:rsidRPr="00F233BB">
        <w:rPr>
          <w:sz w:val="24"/>
        </w:rPr>
        <w:t>выявление и поддержку детей с особыми образовательными потребностями;</w:t>
      </w:r>
    </w:p>
    <w:p w:rsidR="007F575E" w:rsidRPr="00F233BB" w:rsidRDefault="007F575E" w:rsidP="007F575E">
      <w:pPr>
        <w:pStyle w:val="21"/>
        <w:spacing w:line="276" w:lineRule="auto"/>
        <w:ind w:right="-2" w:firstLine="426"/>
        <w:rPr>
          <w:sz w:val="24"/>
        </w:rPr>
      </w:pPr>
      <w:r w:rsidRPr="00F233BB">
        <w:rPr>
          <w:spacing w:val="2"/>
          <w:sz w:val="24"/>
        </w:rPr>
        <w:t>формирование коммуникативных навыков в разновоз</w:t>
      </w:r>
      <w:r w:rsidRPr="00F233BB">
        <w:rPr>
          <w:sz w:val="24"/>
        </w:rPr>
        <w:t xml:space="preserve">растной среде и среде сверстников; </w:t>
      </w:r>
    </w:p>
    <w:p w:rsidR="007F575E" w:rsidRPr="00F233BB" w:rsidRDefault="007F575E" w:rsidP="007F575E">
      <w:pPr>
        <w:pStyle w:val="21"/>
        <w:spacing w:line="276" w:lineRule="auto"/>
        <w:ind w:right="-2" w:firstLine="426"/>
        <w:rPr>
          <w:sz w:val="24"/>
        </w:rPr>
      </w:pPr>
      <w:r w:rsidRPr="00F233BB">
        <w:rPr>
          <w:sz w:val="24"/>
        </w:rPr>
        <w:t xml:space="preserve">поддержку детских объединений и ученического самоуправления; </w:t>
      </w:r>
    </w:p>
    <w:p w:rsidR="007F575E" w:rsidRPr="00F233BB" w:rsidRDefault="007F575E" w:rsidP="007F575E">
      <w:pPr>
        <w:pStyle w:val="21"/>
        <w:spacing w:line="276" w:lineRule="auto"/>
        <w:ind w:right="-2" w:firstLine="426"/>
        <w:rPr>
          <w:sz w:val="24"/>
        </w:rPr>
      </w:pPr>
      <w:r w:rsidRPr="00F233BB">
        <w:rPr>
          <w:sz w:val="24"/>
        </w:rPr>
        <w:t>выявление и поддержку лиц, проявивших  выдающиеся способности.</w:t>
      </w:r>
    </w:p>
    <w:p w:rsidR="007F575E" w:rsidRPr="00F233BB" w:rsidRDefault="007F575E" w:rsidP="007F575E">
      <w:pPr>
        <w:pStyle w:val="a7"/>
        <w:spacing w:line="276" w:lineRule="auto"/>
        <w:ind w:right="-2" w:firstLine="426"/>
        <w:rPr>
          <w:rFonts w:ascii="Times New Roman" w:hAnsi="Times New Roman"/>
          <w:spacing w:val="2"/>
          <w:sz w:val="24"/>
          <w:szCs w:val="24"/>
        </w:rPr>
      </w:pPr>
      <w:r w:rsidRPr="00F233BB">
        <w:rPr>
          <w:rFonts w:ascii="Times New Roman" w:hAnsi="Times New Roman"/>
          <w:spacing w:val="2"/>
          <w:sz w:val="24"/>
          <w:szCs w:val="24"/>
        </w:rPr>
        <w:t>5) диверсификацию уровней психолого-педагогического сопровождения (индивидуальный, групповой, уровень класса, уровень организации);</w:t>
      </w:r>
    </w:p>
    <w:p w:rsidR="007F575E" w:rsidRPr="00F233BB" w:rsidRDefault="007F575E" w:rsidP="007F575E">
      <w:pPr>
        <w:pStyle w:val="a7"/>
        <w:spacing w:line="276" w:lineRule="auto"/>
        <w:ind w:right="-2" w:firstLine="426"/>
        <w:rPr>
          <w:rFonts w:ascii="Times New Roman" w:hAnsi="Times New Roman"/>
          <w:color w:val="auto"/>
          <w:sz w:val="24"/>
          <w:szCs w:val="24"/>
        </w:rPr>
      </w:pPr>
      <w:r w:rsidRPr="00F233BB">
        <w:rPr>
          <w:rFonts w:ascii="Times New Roman" w:hAnsi="Times New Roman"/>
          <w:spacing w:val="2"/>
          <w:sz w:val="24"/>
          <w:szCs w:val="24"/>
        </w:rPr>
        <w:t>6)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F233BB">
        <w:rPr>
          <w:rFonts w:ascii="Times New Roman" w:hAnsi="Times New Roman"/>
          <w:color w:val="auto"/>
          <w:sz w:val="24"/>
          <w:szCs w:val="24"/>
        </w:rPr>
        <w:t xml:space="preserve">Основными формами психолого­педагогического сопровождения являются: </w:t>
      </w:r>
    </w:p>
    <w:p w:rsidR="007F575E" w:rsidRPr="00F233BB" w:rsidRDefault="007F575E" w:rsidP="007F575E">
      <w:pPr>
        <w:pStyle w:val="21"/>
        <w:spacing w:line="276" w:lineRule="auto"/>
        <w:ind w:right="-2" w:firstLine="426"/>
        <w:rPr>
          <w:sz w:val="24"/>
        </w:rPr>
      </w:pPr>
      <w:r w:rsidRPr="00F233BB">
        <w:rPr>
          <w:spacing w:val="2"/>
          <w:sz w:val="24"/>
        </w:rPr>
        <w:t xml:space="preserve">диагностика, направленная на выявление особенностей </w:t>
      </w:r>
      <w:r w:rsidRPr="00F233BB">
        <w:rPr>
          <w:sz w:val="24"/>
        </w:rPr>
        <w:t xml:space="preserve">статуса школьника, проводится на этапе знакомства с ребёнком, после зачисления его в школу и в конце каждого учебного года; </w:t>
      </w:r>
    </w:p>
    <w:p w:rsidR="007F575E" w:rsidRPr="00F233BB" w:rsidRDefault="007F575E" w:rsidP="007F575E">
      <w:pPr>
        <w:pStyle w:val="21"/>
        <w:spacing w:line="276" w:lineRule="auto"/>
        <w:ind w:right="-2" w:firstLine="426"/>
        <w:rPr>
          <w:sz w:val="24"/>
        </w:rPr>
      </w:pPr>
      <w:r w:rsidRPr="00F233BB">
        <w:rPr>
          <w:spacing w:val="2"/>
          <w:sz w:val="24"/>
        </w:rPr>
        <w:t>консультирование педагогов и родителей, которое осу</w:t>
      </w:r>
      <w:r w:rsidRPr="00F233BB">
        <w:rPr>
          <w:spacing w:val="-2"/>
          <w:sz w:val="24"/>
        </w:rPr>
        <w:t>ществляется учителем и психологом с учётом результатов диа</w:t>
      </w:r>
      <w:r w:rsidRPr="00F233BB">
        <w:rPr>
          <w:sz w:val="24"/>
        </w:rPr>
        <w:t>гностики, а также администрацией  образовательной организации;</w:t>
      </w:r>
    </w:p>
    <w:p w:rsidR="007F575E" w:rsidRPr="00F233BB" w:rsidRDefault="007F575E" w:rsidP="007F575E">
      <w:pPr>
        <w:pStyle w:val="21"/>
        <w:spacing w:line="276" w:lineRule="auto"/>
        <w:ind w:right="-2" w:firstLine="426"/>
        <w:rPr>
          <w:sz w:val="24"/>
        </w:rPr>
      </w:pPr>
      <w:r w:rsidRPr="00F233BB">
        <w:rPr>
          <w:sz w:val="24"/>
        </w:rPr>
        <w:t>профилактика, экспертиза, развивающая работа, просве</w:t>
      </w:r>
      <w:r w:rsidRPr="00F233BB">
        <w:rPr>
          <w:spacing w:val="-2"/>
          <w:sz w:val="24"/>
        </w:rPr>
        <w:t>щение, коррекционная работа, осуществляемая в течение все</w:t>
      </w:r>
      <w:r w:rsidRPr="00F233BB">
        <w:rPr>
          <w:sz w:val="24"/>
        </w:rPr>
        <w:t>го учебного времени.</w:t>
      </w:r>
    </w:p>
    <w:p w:rsidR="007F575E" w:rsidRPr="00F233BB" w:rsidRDefault="007F575E" w:rsidP="005F7164">
      <w:pPr>
        <w:pStyle w:val="21"/>
        <w:numPr>
          <w:ilvl w:val="0"/>
          <w:numId w:val="0"/>
        </w:numPr>
        <w:spacing w:line="276" w:lineRule="auto"/>
        <w:rPr>
          <w:b/>
          <w:sz w:val="24"/>
        </w:rPr>
      </w:pPr>
    </w:p>
    <w:p w:rsidR="007F575E" w:rsidRPr="00F233BB" w:rsidRDefault="007F575E" w:rsidP="007F575E">
      <w:pPr>
        <w:pStyle w:val="21"/>
        <w:numPr>
          <w:ilvl w:val="0"/>
          <w:numId w:val="0"/>
        </w:numPr>
        <w:spacing w:line="276" w:lineRule="auto"/>
        <w:ind w:firstLine="680"/>
        <w:jc w:val="center"/>
        <w:rPr>
          <w:b/>
          <w:i/>
          <w:sz w:val="24"/>
        </w:rPr>
      </w:pPr>
      <w:r w:rsidRPr="00F233BB">
        <w:rPr>
          <w:b/>
          <w:i/>
          <w:sz w:val="24"/>
        </w:rPr>
        <w:t>Сетевой график по формированию необходимой системы условий реализации ООП НОО</w:t>
      </w:r>
    </w:p>
    <w:tbl>
      <w:tblPr>
        <w:tblW w:w="0" w:type="auto"/>
        <w:tblInd w:w="85" w:type="dxa"/>
        <w:tblCellMar>
          <w:left w:w="0" w:type="dxa"/>
          <w:right w:w="0" w:type="dxa"/>
        </w:tblCellMar>
        <w:tblLook w:val="0000"/>
      </w:tblPr>
      <w:tblGrid>
        <w:gridCol w:w="3402"/>
        <w:gridCol w:w="4801"/>
        <w:gridCol w:w="2086"/>
      </w:tblGrid>
      <w:tr w:rsidR="007F575E" w:rsidRPr="00F233BB" w:rsidTr="00332FA9">
        <w:trPr>
          <w:trHeight w:val="500"/>
          <w:tblHeader/>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F575E" w:rsidRPr="00F233BB" w:rsidRDefault="007F575E" w:rsidP="00332FA9">
            <w:pPr>
              <w:pStyle w:val="aa"/>
              <w:spacing w:line="276" w:lineRule="auto"/>
              <w:rPr>
                <w:rFonts w:ascii="Times New Roman" w:hAnsi="Times New Roman"/>
                <w:color w:val="auto"/>
                <w:sz w:val="24"/>
                <w:szCs w:val="24"/>
              </w:rPr>
            </w:pPr>
            <w:r w:rsidRPr="00F233BB">
              <w:rPr>
                <w:rFonts w:ascii="Times New Roman" w:hAnsi="Times New Roman"/>
                <w:color w:val="auto"/>
                <w:sz w:val="24"/>
                <w:szCs w:val="24"/>
              </w:rPr>
              <w:t>Направление мероприятий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F575E" w:rsidRPr="00F233BB" w:rsidRDefault="007F575E" w:rsidP="00332FA9">
            <w:pPr>
              <w:pStyle w:val="aa"/>
              <w:spacing w:line="276" w:lineRule="auto"/>
              <w:rPr>
                <w:rFonts w:ascii="Times New Roman" w:hAnsi="Times New Roman"/>
                <w:color w:val="auto"/>
                <w:sz w:val="24"/>
                <w:szCs w:val="24"/>
              </w:rPr>
            </w:pPr>
            <w:r w:rsidRPr="00F233BB">
              <w:rPr>
                <w:rFonts w:ascii="Times New Roman" w:hAnsi="Times New Roman"/>
                <w:color w:val="auto"/>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F575E" w:rsidRPr="00F233BB" w:rsidRDefault="007F575E" w:rsidP="00332FA9">
            <w:pPr>
              <w:pStyle w:val="aa"/>
              <w:spacing w:line="276" w:lineRule="auto"/>
              <w:rPr>
                <w:rFonts w:ascii="Times New Roman" w:hAnsi="Times New Roman"/>
                <w:color w:val="auto"/>
                <w:sz w:val="24"/>
                <w:szCs w:val="24"/>
              </w:rPr>
            </w:pPr>
            <w:r w:rsidRPr="00F233BB">
              <w:rPr>
                <w:rFonts w:ascii="Times New Roman" w:hAnsi="Times New Roman"/>
                <w:color w:val="auto"/>
                <w:sz w:val="24"/>
                <w:szCs w:val="24"/>
              </w:rPr>
              <w:t>Сроки реализации</w:t>
            </w:r>
          </w:p>
        </w:tc>
      </w:tr>
      <w:tr w:rsidR="007F575E" w:rsidRPr="00F233BB" w:rsidTr="00332FA9">
        <w:trPr>
          <w:trHeight w:val="325"/>
        </w:trPr>
        <w:tc>
          <w:tcPr>
            <w:tcW w:w="0" w:type="auto"/>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w:t>
            </w:r>
            <w:r w:rsidRPr="00F233BB">
              <w:rPr>
                <w:rFonts w:ascii="Times New Roman" w:hAnsi="Times New Roman"/>
                <w:color w:val="auto"/>
                <w:sz w:val="24"/>
                <w:szCs w:val="24"/>
              </w:rPr>
              <w:t> </w:t>
            </w:r>
            <w:r w:rsidRPr="00F233BB">
              <w:rPr>
                <w:rFonts w:ascii="Times New Roman" w:hAnsi="Times New Roman"/>
                <w:color w:val="auto"/>
                <w:sz w:val="24"/>
                <w:szCs w:val="24"/>
              </w:rPr>
              <w:t>Нормативное обеспечение 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Корректировка ООП НОО</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NoParagraphStyle"/>
              <w:spacing w:line="276" w:lineRule="auto"/>
              <w:ind w:right="-2"/>
              <w:jc w:val="both"/>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7F575E" w:rsidRPr="00F233BB" w:rsidTr="00332FA9">
        <w:trPr>
          <w:trHeight w:val="688"/>
        </w:trPr>
        <w:tc>
          <w:tcPr>
            <w:tcW w:w="0" w:type="auto"/>
            <w:vMerge/>
            <w:tcBorders>
              <w:left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Определение списка учебников и учеб</w:t>
            </w:r>
            <w:r w:rsidRPr="00F233BB">
              <w:rPr>
                <w:rFonts w:ascii="Times New Roman" w:hAnsi="Times New Roman"/>
                <w:color w:val="auto"/>
                <w:spacing w:val="2"/>
                <w:sz w:val="24"/>
                <w:szCs w:val="24"/>
              </w:rPr>
              <w:t xml:space="preserve">ных пособий, используемых в образовательной </w:t>
            </w:r>
            <w:r w:rsidRPr="00F233BB">
              <w:rPr>
                <w:rFonts w:ascii="Times New Roman" w:hAnsi="Times New Roman"/>
                <w:color w:val="auto"/>
                <w:spacing w:val="2"/>
                <w:sz w:val="24"/>
                <w:szCs w:val="24"/>
              </w:rPr>
              <w:lastRenderedPageBreak/>
              <w:t xml:space="preserve">деятельности в соответствии со </w:t>
            </w:r>
            <w:r w:rsidRPr="00F233BB">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lastRenderedPageBreak/>
              <w:t>Ежегодно</w:t>
            </w:r>
          </w:p>
        </w:tc>
      </w:tr>
      <w:tr w:rsidR="007F575E" w:rsidRPr="00F233BB" w:rsidTr="00332FA9">
        <w:trPr>
          <w:trHeight w:val="1852"/>
        </w:trPr>
        <w:tc>
          <w:tcPr>
            <w:tcW w:w="0" w:type="auto"/>
            <w:vMerge/>
            <w:tcBorders>
              <w:left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 Корректировка локальных актов, устанав</w:t>
            </w:r>
            <w:r w:rsidRPr="00F233BB">
              <w:rPr>
                <w:rFonts w:ascii="Times New Roman" w:hAnsi="Times New Roman"/>
                <w:color w:val="auto"/>
                <w:spacing w:val="-4"/>
                <w:sz w:val="24"/>
                <w:szCs w:val="24"/>
              </w:rPr>
              <w:t>ливающих требования к различным объ</w:t>
            </w:r>
            <w:r w:rsidRPr="00F233BB">
              <w:rPr>
                <w:rFonts w:ascii="Times New Roman" w:hAnsi="Times New Roman"/>
                <w:color w:val="auto"/>
                <w:sz w:val="24"/>
                <w:szCs w:val="24"/>
              </w:rPr>
              <w:t xml:space="preserve">ектам инфраструктуры </w:t>
            </w:r>
            <w:r w:rsidRPr="00F233BB">
              <w:rPr>
                <w:rFonts w:ascii="Times New Roman" w:hAnsi="Times New Roman"/>
                <w:color w:val="auto"/>
                <w:spacing w:val="-4"/>
                <w:sz w:val="24"/>
                <w:szCs w:val="24"/>
              </w:rPr>
              <w:t xml:space="preserve"> образовательной </w:t>
            </w:r>
            <w:r w:rsidRPr="00F233BB">
              <w:rPr>
                <w:rFonts w:ascii="Times New Roman" w:hAnsi="Times New Roman"/>
                <w:color w:val="auto"/>
                <w:sz w:val="24"/>
                <w:szCs w:val="24"/>
              </w:rPr>
              <w:t>организации</w:t>
            </w:r>
            <w:r w:rsidRPr="00F233BB">
              <w:rPr>
                <w:rFonts w:ascii="Times New Roman" w:hAnsi="Times New Roman"/>
                <w:color w:val="auto"/>
                <w:spacing w:val="-4"/>
                <w:sz w:val="24"/>
                <w:szCs w:val="24"/>
              </w:rPr>
              <w:t xml:space="preserve"> с учётом требований к мини</w:t>
            </w:r>
            <w:r w:rsidRPr="00F233BB">
              <w:rPr>
                <w:rFonts w:ascii="Times New Roman" w:hAnsi="Times New Roman"/>
                <w:color w:val="auto"/>
                <w:spacing w:val="-2"/>
                <w:sz w:val="24"/>
                <w:szCs w:val="24"/>
              </w:rPr>
              <w:t>мальной оснащённости учебной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7F575E" w:rsidRPr="00F233BB" w:rsidTr="00332FA9">
        <w:trPr>
          <w:trHeight w:val="38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II. Финансовое обеспечение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Определение объёма расходов, необ</w:t>
            </w:r>
            <w:r w:rsidRPr="00F233BB">
              <w:rPr>
                <w:rFonts w:ascii="Times New Roman" w:hAnsi="Times New Roman"/>
                <w:color w:val="auto"/>
                <w:sz w:val="24"/>
                <w:szCs w:val="24"/>
              </w:rPr>
              <w:t>ходимых для реализации ООП НОО и достижения планируемых результатов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7F575E" w:rsidRPr="00F233BB" w:rsidTr="00332FA9">
        <w:trPr>
          <w:trHeight w:val="1270"/>
        </w:trPr>
        <w:tc>
          <w:tcPr>
            <w:tcW w:w="0" w:type="auto"/>
            <w:vMerge/>
            <w:tcBorders>
              <w:top w:val="single" w:sz="4" w:space="0" w:color="000000"/>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Корректировка локальных актов (внесение </w:t>
            </w:r>
            <w:r w:rsidRPr="00F233BB">
              <w:rPr>
                <w:rFonts w:ascii="Times New Roman" w:hAnsi="Times New Roman"/>
                <w:color w:val="auto"/>
                <w:spacing w:val="2"/>
                <w:sz w:val="24"/>
                <w:szCs w:val="24"/>
              </w:rPr>
              <w:t xml:space="preserve">изменений в них), регламентирующих </w:t>
            </w:r>
            <w:r w:rsidRPr="00F233BB">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F233BB">
              <w:rPr>
                <w:rFonts w:ascii="Times New Roman" w:hAnsi="Times New Roman"/>
                <w:color w:val="auto"/>
                <w:spacing w:val="2"/>
                <w:sz w:val="24"/>
                <w:szCs w:val="24"/>
              </w:rPr>
              <w:t>числе стимулирующих надбавок и до</w:t>
            </w:r>
            <w:r w:rsidRPr="00F233BB">
              <w:rPr>
                <w:rFonts w:ascii="Times New Roman" w:hAnsi="Times New Roman"/>
                <w:color w:val="auto"/>
                <w:sz w:val="24"/>
                <w:szCs w:val="24"/>
              </w:rPr>
              <w:t>плат, порядка и размеров премирования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по мере необходимости в соответствии нормативных документов</w:t>
            </w:r>
          </w:p>
        </w:tc>
      </w:tr>
      <w:tr w:rsidR="007F575E" w:rsidRPr="00F233BB" w:rsidTr="00332FA9">
        <w:trPr>
          <w:trHeight w:val="838"/>
        </w:trPr>
        <w:tc>
          <w:tcPr>
            <w:tcW w:w="0" w:type="auto"/>
            <w:vMerge/>
            <w:tcBorders>
              <w:top w:val="single" w:sz="4" w:space="0" w:color="000000"/>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По мере необходимости</w:t>
            </w:r>
          </w:p>
        </w:tc>
      </w:tr>
      <w:tr w:rsidR="007F575E" w:rsidRPr="00F233BB" w:rsidTr="00332FA9">
        <w:trPr>
          <w:trHeight w:val="193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III.</w:t>
            </w:r>
            <w:r w:rsidRPr="00F233BB">
              <w:rPr>
                <w:rFonts w:ascii="Times New Roman" w:hAnsi="Times New Roman"/>
                <w:color w:val="auto"/>
                <w:sz w:val="24"/>
                <w:szCs w:val="24"/>
              </w:rPr>
              <w:t> </w:t>
            </w:r>
            <w:r w:rsidRPr="00F233BB">
              <w:rPr>
                <w:rFonts w:ascii="Times New Roman" w:hAnsi="Times New Roman"/>
                <w:color w:val="auto"/>
                <w:sz w:val="24"/>
                <w:szCs w:val="24"/>
              </w:rPr>
              <w:t>Организационное обеспечение 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7F575E" w:rsidRPr="00F233BB" w:rsidRDefault="007F575E" w:rsidP="00332FA9">
            <w:pPr>
              <w:tabs>
                <w:tab w:val="left" w:pos="4500"/>
                <w:tab w:val="left" w:pos="9180"/>
                <w:tab w:val="left" w:pos="9360"/>
              </w:tabs>
              <w:autoSpaceDE w:val="0"/>
              <w:autoSpaceDN w:val="0"/>
              <w:adjustRightInd w:val="0"/>
              <w:spacing w:line="276" w:lineRule="auto"/>
              <w:ind w:right="-2"/>
              <w:jc w:val="both"/>
              <w:textAlignment w:val="center"/>
            </w:pPr>
            <w:r w:rsidRPr="00F233BB">
              <w:rPr>
                <w:rFonts w:eastAsia="MS Mincho"/>
              </w:rPr>
              <w:t xml:space="preserve">Обеспечение координации взаимодействия участников образовательных отношений по </w:t>
            </w:r>
            <w:r w:rsidRPr="00F233BB">
              <w:rPr>
                <w:rFonts w:eastAsia="MS Mincho"/>
                <w:spacing w:val="2"/>
              </w:rPr>
              <w:t xml:space="preserve"> организации </w:t>
            </w:r>
            <w:r w:rsidRPr="00F233BB">
              <w:rPr>
                <w:rFonts w:eastAsia="MS Mincho"/>
              </w:rPr>
              <w:t>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По мере необходимости</w:t>
            </w:r>
          </w:p>
        </w:tc>
      </w:tr>
      <w:tr w:rsidR="007F575E" w:rsidRPr="00F233BB" w:rsidTr="00332FA9">
        <w:trPr>
          <w:trHeight w:val="1076"/>
        </w:trPr>
        <w:tc>
          <w:tcPr>
            <w:tcW w:w="0" w:type="auto"/>
            <w:vMerge/>
            <w:tcBorders>
              <w:top w:val="single" w:sz="4" w:space="0" w:color="000000"/>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По мере необходимости</w:t>
            </w:r>
          </w:p>
        </w:tc>
      </w:tr>
      <w:tr w:rsidR="007F575E" w:rsidRPr="00F233BB" w:rsidTr="00332FA9">
        <w:trPr>
          <w:trHeight w:val="442"/>
        </w:trPr>
        <w:tc>
          <w:tcPr>
            <w:tcW w:w="0" w:type="auto"/>
            <w:vMerge/>
            <w:tcBorders>
              <w:top w:val="single" w:sz="4" w:space="0" w:color="000000"/>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Реализация системы мониторинга образовательных потребностей обучающихся и родителей по использованию часов части учебного плана, формируемой участниками образовательных отношений,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 xml:space="preserve">    Ежегодно</w:t>
            </w:r>
          </w:p>
        </w:tc>
      </w:tr>
      <w:tr w:rsidR="007F575E" w:rsidRPr="00F233BB" w:rsidTr="00332FA9">
        <w:trPr>
          <w:trHeight w:val="1399"/>
        </w:trPr>
        <w:tc>
          <w:tcPr>
            <w:tcW w:w="0" w:type="auto"/>
            <w:vMerge/>
            <w:tcBorders>
              <w:top w:val="single" w:sz="4" w:space="0" w:color="000000"/>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По мере необходимости</w:t>
            </w:r>
          </w:p>
        </w:tc>
      </w:tr>
      <w:tr w:rsidR="007F575E" w:rsidRPr="00F233BB" w:rsidTr="00332FA9">
        <w:trPr>
          <w:trHeight w:val="494"/>
        </w:trPr>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IV.</w:t>
            </w:r>
            <w:r w:rsidRPr="00F233BB">
              <w:rPr>
                <w:rFonts w:ascii="Times New Roman" w:hAnsi="Times New Roman"/>
                <w:color w:val="auto"/>
                <w:sz w:val="24"/>
                <w:szCs w:val="24"/>
              </w:rPr>
              <w:t> </w:t>
            </w:r>
            <w:r w:rsidRPr="00F233BB">
              <w:rPr>
                <w:rFonts w:ascii="Times New Roman" w:hAnsi="Times New Roman"/>
                <w:color w:val="auto"/>
                <w:sz w:val="24"/>
                <w:szCs w:val="24"/>
              </w:rPr>
              <w:t>Кадровое обеспечение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Анализ кадрового обеспечения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 xml:space="preserve">Ежегодно </w:t>
            </w:r>
          </w:p>
        </w:tc>
      </w:tr>
      <w:tr w:rsidR="007F575E" w:rsidRPr="00F233BB" w:rsidTr="00332FA9">
        <w:trPr>
          <w:trHeight w:val="1707"/>
        </w:trPr>
        <w:tc>
          <w:tcPr>
            <w:tcW w:w="0" w:type="auto"/>
            <w:vMerge/>
            <w:tcBorders>
              <w:left w:val="single" w:sz="4" w:space="0" w:color="000000"/>
              <w:bottom w:val="nil"/>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Корректировка плана­</w:t>
            </w:r>
            <w:r w:rsidRPr="00F233BB">
              <w:rPr>
                <w:rFonts w:ascii="Times New Roman" w:hAnsi="Times New Roman"/>
                <w:color w:val="auto"/>
                <w:spacing w:val="2"/>
                <w:sz w:val="24"/>
                <w:szCs w:val="24"/>
              </w:rPr>
              <w:br/>
            </w:r>
            <w:r w:rsidRPr="00F233BB">
              <w:rPr>
                <w:rFonts w:ascii="Times New Roman" w:hAnsi="Times New Roman"/>
                <w:color w:val="auto"/>
                <w:spacing w:val="-2"/>
                <w:sz w:val="24"/>
                <w:szCs w:val="24"/>
              </w:rPr>
              <w:t>графика повышения квалификации педа</w:t>
            </w:r>
            <w:r w:rsidRPr="00F233BB">
              <w:rPr>
                <w:rFonts w:ascii="Times New Roman" w:hAnsi="Times New Roman"/>
                <w:color w:val="auto"/>
                <w:spacing w:val="2"/>
                <w:sz w:val="24"/>
                <w:szCs w:val="24"/>
              </w:rPr>
              <w:t xml:space="preserve">гогических и руководящих работников образовательной организации в связи </w:t>
            </w:r>
            <w:r w:rsidRPr="00F233BB">
              <w:rPr>
                <w:rFonts w:ascii="Times New Roman" w:hAnsi="Times New Roman"/>
                <w:color w:val="auto"/>
                <w:sz w:val="24"/>
                <w:szCs w:val="24"/>
              </w:rPr>
              <w:t>с реализацией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 xml:space="preserve">Ежегодно </w:t>
            </w:r>
          </w:p>
        </w:tc>
      </w:tr>
      <w:tr w:rsidR="007F575E" w:rsidRPr="00F233BB" w:rsidTr="00332FA9">
        <w:trPr>
          <w:trHeight w:val="1124"/>
        </w:trPr>
        <w:tc>
          <w:tcPr>
            <w:tcW w:w="0" w:type="auto"/>
            <w:vMerge/>
            <w:tcBorders>
              <w:left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 xml:space="preserve">Корректировка плана методической работы (внутришкольного повышения квалификации) с ориентацией на проблемы реализации </w:t>
            </w:r>
            <w:r w:rsidRPr="00F233BB">
              <w:rPr>
                <w:rFonts w:ascii="Times New Roman" w:hAnsi="Times New Roman"/>
                <w:color w:val="auto"/>
                <w:sz w:val="24"/>
                <w:szCs w:val="24"/>
              </w:rPr>
              <w:t>ФГОС НОО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 xml:space="preserve">Ежегодно </w:t>
            </w:r>
          </w:p>
        </w:tc>
      </w:tr>
      <w:tr w:rsidR="007F575E" w:rsidRPr="00F233BB" w:rsidTr="00332FA9">
        <w:trPr>
          <w:trHeight w:val="30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V.</w:t>
            </w:r>
            <w:r w:rsidRPr="00F233BB">
              <w:rPr>
                <w:rFonts w:ascii="Times New Roman" w:hAnsi="Times New Roman"/>
                <w:color w:val="auto"/>
                <w:sz w:val="24"/>
                <w:szCs w:val="24"/>
              </w:rPr>
              <w:t> </w:t>
            </w:r>
            <w:r w:rsidRPr="00F233BB">
              <w:rPr>
                <w:rFonts w:ascii="Times New Roman" w:hAnsi="Times New Roman"/>
                <w:color w:val="auto"/>
                <w:sz w:val="24"/>
                <w:szCs w:val="24"/>
              </w:rPr>
              <w:t>Информационное обеспечение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F233BB">
              <w:rPr>
                <w:rFonts w:ascii="Times New Roman" w:hAnsi="Times New Roman"/>
                <w:color w:val="auto"/>
                <w:spacing w:val="-2"/>
                <w:sz w:val="24"/>
                <w:szCs w:val="24"/>
              </w:rPr>
              <w:t xml:space="preserve">реализации </w:t>
            </w:r>
            <w:r w:rsidRPr="00F233BB">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r w:rsidR="007F575E" w:rsidRPr="00F233BB" w:rsidTr="00332FA9">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Широкое информирование родитель</w:t>
            </w:r>
            <w:r w:rsidRPr="00F233BB">
              <w:rPr>
                <w:rFonts w:ascii="Times New Roman" w:hAnsi="Times New Roman"/>
                <w:color w:val="auto"/>
                <w:spacing w:val="-2"/>
                <w:sz w:val="24"/>
                <w:szCs w:val="24"/>
              </w:rPr>
              <w:t xml:space="preserve">ской общественности о </w:t>
            </w:r>
            <w:r w:rsidRPr="00F233BB">
              <w:rPr>
                <w:rFonts w:ascii="Times New Roman" w:hAnsi="Times New Roman"/>
                <w:color w:val="auto"/>
                <w:sz w:val="24"/>
                <w:szCs w:val="24"/>
              </w:rPr>
              <w:t xml:space="preserve">реализации ФГОС НОО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r w:rsidR="007F575E" w:rsidRPr="00F233BB" w:rsidTr="00332FA9">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Организация изучения общественно</w:t>
            </w:r>
            <w:r w:rsidRPr="00F233BB">
              <w:rPr>
                <w:rFonts w:ascii="Times New Roman" w:hAnsi="Times New Roman"/>
                <w:color w:val="auto"/>
                <w:sz w:val="24"/>
                <w:szCs w:val="24"/>
              </w:rPr>
              <w:t>го мнения по вопросам реализации ФГОС НОО и внесения дополнений в содержание ООП</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r w:rsidR="007F575E" w:rsidRPr="00F233BB" w:rsidTr="00332FA9">
        <w:trPr>
          <w:trHeight w:val="1216"/>
        </w:trPr>
        <w:tc>
          <w:tcPr>
            <w:tcW w:w="0" w:type="auto"/>
            <w:vMerge/>
            <w:tcBorders>
              <w:top w:val="single" w:sz="4" w:space="0" w:color="000000"/>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pacing w:val="-4"/>
                <w:sz w:val="24"/>
                <w:szCs w:val="24"/>
              </w:rPr>
              <w:t xml:space="preserve">Обеспечение публичной отчётности </w:t>
            </w:r>
            <w:r w:rsidRPr="00F233BB">
              <w:rPr>
                <w:rFonts w:ascii="Times New Roman" w:hAnsi="Times New Roman"/>
                <w:color w:val="auto"/>
                <w:sz w:val="24"/>
                <w:szCs w:val="24"/>
              </w:rPr>
              <w:t xml:space="preserve">образовательной организации </w:t>
            </w:r>
            <w:r w:rsidRPr="00F233BB">
              <w:rPr>
                <w:rFonts w:ascii="Times New Roman" w:hAnsi="Times New Roman"/>
                <w:color w:val="auto"/>
                <w:spacing w:val="-2"/>
                <w:sz w:val="24"/>
                <w:szCs w:val="24"/>
              </w:rPr>
              <w:t>о ходе и результатах 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7F575E" w:rsidRPr="00F233BB" w:rsidTr="00332FA9">
        <w:trPr>
          <w:trHeight w:val="306"/>
        </w:trPr>
        <w:tc>
          <w:tcPr>
            <w:tcW w:w="0" w:type="auto"/>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VI.Материально­техническое обеспечение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Анализ материально­технического обеспечения реализации ФГОС НОО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7F575E" w:rsidRPr="00F233BB" w:rsidTr="00332FA9">
        <w:trPr>
          <w:trHeight w:val="306"/>
        </w:trPr>
        <w:tc>
          <w:tcPr>
            <w:tcW w:w="0" w:type="auto"/>
            <w:vMerge/>
            <w:tcBorders>
              <w:left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Обеспечение соответствия материаль</w:t>
            </w:r>
            <w:r w:rsidRPr="00F233BB">
              <w:rPr>
                <w:rFonts w:ascii="Times New Roman" w:hAnsi="Times New Roman"/>
                <w:color w:val="auto"/>
                <w:spacing w:val="2"/>
                <w:sz w:val="24"/>
                <w:szCs w:val="24"/>
              </w:rPr>
              <w:t xml:space="preserve">но­технической базы </w:t>
            </w:r>
            <w:r w:rsidRPr="00F233BB">
              <w:rPr>
                <w:rFonts w:ascii="Times New Roman" w:hAnsi="Times New Roman"/>
                <w:color w:val="auto"/>
                <w:sz w:val="24"/>
                <w:szCs w:val="24"/>
              </w:rPr>
              <w:t>образовательной организации</w:t>
            </w:r>
            <w:r w:rsidRPr="00F233BB">
              <w:rPr>
                <w:rFonts w:ascii="Times New Roman" w:hAnsi="Times New Roman"/>
                <w:color w:val="auto"/>
                <w:spacing w:val="2"/>
                <w:sz w:val="24"/>
                <w:szCs w:val="24"/>
              </w:rPr>
              <w:t xml:space="preserve"> требованиям </w:t>
            </w:r>
            <w:r w:rsidRPr="00F233BB">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7F575E" w:rsidRPr="00F233BB" w:rsidTr="00332FA9">
        <w:trPr>
          <w:trHeight w:val="694"/>
        </w:trPr>
        <w:tc>
          <w:tcPr>
            <w:tcW w:w="0" w:type="auto"/>
            <w:vMerge/>
            <w:tcBorders>
              <w:left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Обеспечение соответствия санитарно­гигиенических условий требованиям ФГОС НОО (устранение предписаний)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(при наличии средств)</w:t>
            </w:r>
          </w:p>
        </w:tc>
      </w:tr>
      <w:tr w:rsidR="007F575E" w:rsidRPr="00F233BB" w:rsidTr="00332FA9">
        <w:trPr>
          <w:trHeight w:val="888"/>
        </w:trPr>
        <w:tc>
          <w:tcPr>
            <w:tcW w:w="0" w:type="auto"/>
            <w:vMerge/>
            <w:tcBorders>
              <w:left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(при наличии средств)</w:t>
            </w:r>
          </w:p>
        </w:tc>
      </w:tr>
      <w:tr w:rsidR="007F575E" w:rsidRPr="00F233BB" w:rsidTr="00332FA9">
        <w:trPr>
          <w:trHeight w:val="694"/>
        </w:trPr>
        <w:tc>
          <w:tcPr>
            <w:tcW w:w="0" w:type="auto"/>
            <w:vMerge/>
            <w:tcBorders>
              <w:left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(при наличии средств)</w:t>
            </w:r>
          </w:p>
        </w:tc>
      </w:tr>
      <w:tr w:rsidR="007F575E" w:rsidRPr="00F233BB" w:rsidTr="00332FA9">
        <w:trPr>
          <w:trHeight w:val="306"/>
        </w:trPr>
        <w:tc>
          <w:tcPr>
            <w:tcW w:w="0" w:type="auto"/>
            <w:vMerge/>
            <w:tcBorders>
              <w:left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Обеспечение укомплектованности библиотечно­информационного центра печатными и электронными образовательными ресурсами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(при наличии средств)</w:t>
            </w:r>
          </w:p>
        </w:tc>
      </w:tr>
      <w:tr w:rsidR="007F575E" w:rsidRPr="00F233BB" w:rsidTr="00332FA9">
        <w:trPr>
          <w:trHeight w:val="888"/>
        </w:trPr>
        <w:tc>
          <w:tcPr>
            <w:tcW w:w="0" w:type="auto"/>
            <w:vMerge/>
            <w:tcBorders>
              <w:left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r w:rsidR="007F575E" w:rsidRPr="00F233BB" w:rsidTr="00332FA9">
        <w:trPr>
          <w:trHeight w:val="306"/>
        </w:trPr>
        <w:tc>
          <w:tcPr>
            <w:tcW w:w="0" w:type="auto"/>
            <w:vMerge/>
            <w:tcBorders>
              <w:left w:val="single" w:sz="4" w:space="0" w:color="000000"/>
              <w:bottom w:val="single" w:sz="4" w:space="0" w:color="000000"/>
              <w:right w:val="single" w:sz="4" w:space="0" w:color="000000"/>
            </w:tcBorders>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a9"/>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575E" w:rsidRPr="00F233BB" w:rsidRDefault="007F575E" w:rsidP="00332FA9">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bl>
    <w:p w:rsidR="007F575E" w:rsidRPr="00F233BB" w:rsidRDefault="007F575E" w:rsidP="007F575E">
      <w:pPr>
        <w:pStyle w:val="a9"/>
        <w:spacing w:line="276" w:lineRule="auto"/>
        <w:ind w:right="-2"/>
        <w:jc w:val="right"/>
        <w:rPr>
          <w:rFonts w:ascii="Times New Roman" w:hAnsi="Times New Roman"/>
          <w:b/>
          <w:i/>
          <w:sz w:val="24"/>
          <w:szCs w:val="24"/>
        </w:rPr>
      </w:pPr>
    </w:p>
    <w:p w:rsidR="007F575E" w:rsidRPr="00F233BB" w:rsidRDefault="007F575E" w:rsidP="007F575E">
      <w:pPr>
        <w:rPr>
          <w:color w:val="000000"/>
        </w:rPr>
      </w:pPr>
      <w:r w:rsidRPr="00F233BB">
        <w:br w:type="page"/>
      </w:r>
    </w:p>
    <w:p w:rsidR="007F575E" w:rsidRPr="00F233BB" w:rsidRDefault="007F575E" w:rsidP="007F575E">
      <w:pPr>
        <w:jc w:val="center"/>
        <w:rPr>
          <w:i/>
        </w:rPr>
      </w:pPr>
      <w:r w:rsidRPr="00F233BB">
        <w:rPr>
          <w:b/>
          <w:bCs/>
          <w:i/>
        </w:rPr>
        <w:lastRenderedPageBreak/>
        <w:t>Контроль за состоянием системы условий.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8"/>
        <w:gridCol w:w="4107"/>
        <w:gridCol w:w="2546"/>
        <w:gridCol w:w="1529"/>
      </w:tblGrid>
      <w:tr w:rsidR="007F575E" w:rsidRPr="00F233BB" w:rsidTr="00332FA9">
        <w:trPr>
          <w:cantSplit/>
          <w:trHeight w:val="602"/>
          <w:jc w:val="center"/>
        </w:trPr>
        <w:tc>
          <w:tcPr>
            <w:tcW w:w="0" w:type="auto"/>
            <w:tcMar>
              <w:top w:w="0" w:type="dxa"/>
              <w:left w:w="108" w:type="dxa"/>
              <w:bottom w:w="0" w:type="dxa"/>
              <w:right w:w="108" w:type="dxa"/>
            </w:tcMar>
            <w:vAlign w:val="center"/>
            <w:hideMark/>
          </w:tcPr>
          <w:p w:rsidR="007F575E" w:rsidRPr="00F233BB" w:rsidRDefault="007F575E" w:rsidP="007F575E">
            <w:pPr>
              <w:rPr>
                <w:b/>
              </w:rPr>
            </w:pPr>
            <w:r w:rsidRPr="00F233BB">
              <w:rPr>
                <w:b/>
              </w:rPr>
              <w:t>Объект контроля</w:t>
            </w:r>
          </w:p>
        </w:tc>
        <w:tc>
          <w:tcPr>
            <w:tcW w:w="4107" w:type="dxa"/>
            <w:tcMar>
              <w:top w:w="0" w:type="dxa"/>
              <w:left w:w="108" w:type="dxa"/>
              <w:bottom w:w="0" w:type="dxa"/>
              <w:right w:w="108" w:type="dxa"/>
            </w:tcMar>
            <w:vAlign w:val="center"/>
            <w:hideMark/>
          </w:tcPr>
          <w:p w:rsidR="007F575E" w:rsidRPr="00F233BB" w:rsidRDefault="007F575E" w:rsidP="007F575E">
            <w:pPr>
              <w:rPr>
                <w:b/>
              </w:rPr>
            </w:pPr>
            <w:r w:rsidRPr="00F233BB">
              <w:rPr>
                <w:b/>
              </w:rPr>
              <w:t>Содержание контроля</w:t>
            </w:r>
          </w:p>
        </w:tc>
        <w:tc>
          <w:tcPr>
            <w:tcW w:w="2546" w:type="dxa"/>
            <w:tcMar>
              <w:top w:w="0" w:type="dxa"/>
              <w:left w:w="108" w:type="dxa"/>
              <w:bottom w:w="0" w:type="dxa"/>
              <w:right w:w="108" w:type="dxa"/>
            </w:tcMar>
            <w:vAlign w:val="center"/>
            <w:hideMark/>
          </w:tcPr>
          <w:p w:rsidR="007F575E" w:rsidRPr="00F233BB" w:rsidRDefault="007F575E" w:rsidP="007F575E">
            <w:pPr>
              <w:rPr>
                <w:b/>
              </w:rPr>
            </w:pPr>
            <w:r w:rsidRPr="00F233BB">
              <w:rPr>
                <w:b/>
              </w:rPr>
              <w:t>Методы сбора информации</w:t>
            </w:r>
          </w:p>
        </w:tc>
        <w:tc>
          <w:tcPr>
            <w:tcW w:w="0" w:type="auto"/>
            <w:tcMar>
              <w:top w:w="0" w:type="dxa"/>
              <w:left w:w="108" w:type="dxa"/>
              <w:bottom w:w="0" w:type="dxa"/>
              <w:right w:w="108" w:type="dxa"/>
            </w:tcMar>
            <w:vAlign w:val="center"/>
            <w:hideMark/>
          </w:tcPr>
          <w:p w:rsidR="007F575E" w:rsidRPr="00F233BB" w:rsidRDefault="007F575E" w:rsidP="007F575E">
            <w:pPr>
              <w:rPr>
                <w:b/>
              </w:rPr>
            </w:pPr>
            <w:r w:rsidRPr="00F233BB">
              <w:rPr>
                <w:b/>
              </w:rPr>
              <w:t>Сроки проведения</w:t>
            </w:r>
          </w:p>
        </w:tc>
      </w:tr>
      <w:tr w:rsidR="007F575E" w:rsidRPr="00F233BB" w:rsidTr="00332FA9">
        <w:trPr>
          <w:cantSplit/>
          <w:jc w:val="center"/>
        </w:trPr>
        <w:tc>
          <w:tcPr>
            <w:tcW w:w="0" w:type="auto"/>
            <w:vMerge w:val="restart"/>
            <w:tcMar>
              <w:top w:w="0" w:type="dxa"/>
              <w:left w:w="108" w:type="dxa"/>
              <w:bottom w:w="0" w:type="dxa"/>
              <w:right w:w="108" w:type="dxa"/>
            </w:tcMar>
            <w:hideMark/>
          </w:tcPr>
          <w:p w:rsidR="007F575E" w:rsidRPr="00F233BB" w:rsidRDefault="007F575E" w:rsidP="007F575E">
            <w:r w:rsidRPr="00F233BB">
              <w:t>Кадровые условия реализации ООП НОО</w:t>
            </w:r>
          </w:p>
        </w:tc>
        <w:tc>
          <w:tcPr>
            <w:tcW w:w="4107" w:type="dxa"/>
            <w:tcMar>
              <w:top w:w="0" w:type="dxa"/>
              <w:left w:w="108" w:type="dxa"/>
              <w:bottom w:w="0" w:type="dxa"/>
              <w:right w:w="108" w:type="dxa"/>
            </w:tcMar>
            <w:hideMark/>
          </w:tcPr>
          <w:p w:rsidR="007F575E" w:rsidRPr="00F233BB" w:rsidRDefault="007F575E" w:rsidP="007F575E">
            <w:r w:rsidRPr="00F233BB">
              <w:t>Проверка укомплектованности ОО педагогическими, руководящими и иными работниками</w:t>
            </w:r>
          </w:p>
        </w:tc>
        <w:tc>
          <w:tcPr>
            <w:tcW w:w="2546" w:type="dxa"/>
            <w:tcMar>
              <w:top w:w="0" w:type="dxa"/>
              <w:left w:w="108" w:type="dxa"/>
              <w:bottom w:w="0" w:type="dxa"/>
              <w:right w:w="108" w:type="dxa"/>
            </w:tcMar>
            <w:hideMark/>
          </w:tcPr>
          <w:p w:rsidR="007F575E" w:rsidRPr="00F233BB" w:rsidRDefault="007F575E" w:rsidP="007F575E">
            <w:r w:rsidRPr="00F233BB">
              <w:t>Изучение документации</w:t>
            </w:r>
          </w:p>
        </w:tc>
        <w:tc>
          <w:tcPr>
            <w:tcW w:w="0" w:type="auto"/>
            <w:tcMar>
              <w:top w:w="0" w:type="dxa"/>
              <w:left w:w="108" w:type="dxa"/>
              <w:bottom w:w="0" w:type="dxa"/>
              <w:right w:w="108" w:type="dxa"/>
            </w:tcMar>
            <w:vAlign w:val="center"/>
            <w:hideMark/>
          </w:tcPr>
          <w:p w:rsidR="007F575E" w:rsidRPr="00F233BB" w:rsidRDefault="007F575E" w:rsidP="007F575E">
            <w:r w:rsidRPr="00F233BB">
              <w:t>Июль- август</w:t>
            </w:r>
          </w:p>
        </w:tc>
      </w:tr>
      <w:tr w:rsidR="007F575E" w:rsidRPr="00F233BB" w:rsidTr="00332FA9">
        <w:trPr>
          <w:cantSplit/>
          <w:trHeight w:val="1753"/>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2546" w:type="dxa"/>
            <w:tcMar>
              <w:top w:w="0" w:type="dxa"/>
              <w:left w:w="108" w:type="dxa"/>
              <w:bottom w:w="0" w:type="dxa"/>
              <w:right w:w="108" w:type="dxa"/>
            </w:tcMar>
            <w:hideMark/>
          </w:tcPr>
          <w:p w:rsidR="007F575E" w:rsidRPr="00F233BB" w:rsidRDefault="007F575E" w:rsidP="007F575E">
            <w:r w:rsidRPr="00F233BB">
              <w:t>Управленческий аудит, собеседование</w:t>
            </w:r>
          </w:p>
        </w:tc>
        <w:tc>
          <w:tcPr>
            <w:tcW w:w="0" w:type="auto"/>
            <w:tcMar>
              <w:top w:w="0" w:type="dxa"/>
              <w:left w:w="108" w:type="dxa"/>
              <w:bottom w:w="0" w:type="dxa"/>
              <w:right w:w="108" w:type="dxa"/>
            </w:tcMar>
            <w:vAlign w:val="center"/>
            <w:hideMark/>
          </w:tcPr>
          <w:p w:rsidR="007F575E" w:rsidRPr="00F233BB" w:rsidRDefault="007F575E" w:rsidP="007F575E">
            <w:r w:rsidRPr="00F233BB">
              <w:t>При приеме на работу</w:t>
            </w:r>
          </w:p>
        </w:tc>
      </w:tr>
      <w:tr w:rsidR="007F575E" w:rsidRPr="00F233BB" w:rsidTr="00332FA9">
        <w:trPr>
          <w:cantSplit/>
          <w:trHeight w:val="1610"/>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pPr>
              <w:jc w:val="both"/>
            </w:pPr>
            <w:r w:rsidRPr="00F233BB">
              <w:t>Проверка обеспеченности непрерывности профессионального развития педагогических работников  ОО</w:t>
            </w:r>
          </w:p>
        </w:tc>
        <w:tc>
          <w:tcPr>
            <w:tcW w:w="2546" w:type="dxa"/>
            <w:tcMar>
              <w:top w:w="0" w:type="dxa"/>
              <w:left w:w="108" w:type="dxa"/>
              <w:bottom w:w="0" w:type="dxa"/>
              <w:right w:w="108" w:type="dxa"/>
            </w:tcMar>
            <w:hideMark/>
          </w:tcPr>
          <w:p w:rsidR="007F575E" w:rsidRPr="00F233BB" w:rsidRDefault="007F575E" w:rsidP="007F575E">
            <w:pPr>
              <w:jc w:val="both"/>
            </w:pPr>
            <w:r w:rsidRPr="00F233BB">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1610"/>
          <w:jc w:val="center"/>
        </w:trPr>
        <w:tc>
          <w:tcPr>
            <w:tcW w:w="0" w:type="auto"/>
            <w:vMerge w:val="restart"/>
            <w:tcMar>
              <w:top w:w="0" w:type="dxa"/>
              <w:left w:w="108" w:type="dxa"/>
              <w:bottom w:w="0" w:type="dxa"/>
              <w:right w:w="108" w:type="dxa"/>
            </w:tcMar>
            <w:vAlign w:val="center"/>
            <w:hideMark/>
          </w:tcPr>
          <w:p w:rsidR="007F575E" w:rsidRPr="00F233BB" w:rsidRDefault="007F575E" w:rsidP="007F575E">
            <w:pPr>
              <w:jc w:val="both"/>
            </w:pPr>
            <w:r w:rsidRPr="00F233BB">
              <w:t>Психолого-педагогические условия реализации ООП НОО</w:t>
            </w:r>
          </w:p>
        </w:tc>
        <w:tc>
          <w:tcPr>
            <w:tcW w:w="4107" w:type="dxa"/>
            <w:tcMar>
              <w:top w:w="0" w:type="dxa"/>
              <w:left w:w="108" w:type="dxa"/>
              <w:bottom w:w="0" w:type="dxa"/>
              <w:right w:w="108" w:type="dxa"/>
            </w:tcMar>
            <w:hideMark/>
          </w:tcPr>
          <w:p w:rsidR="007F575E" w:rsidRPr="00F233BB" w:rsidRDefault="007F575E" w:rsidP="007F575E">
            <w:r w:rsidRPr="00F233BB">
              <w:t>Проверка степени освоения педагогами образовательной программы повышения квалификации (знание материалов ФГОС НОО)</w:t>
            </w:r>
          </w:p>
        </w:tc>
        <w:tc>
          <w:tcPr>
            <w:tcW w:w="2546" w:type="dxa"/>
            <w:tcMar>
              <w:top w:w="0" w:type="dxa"/>
              <w:left w:w="108" w:type="dxa"/>
              <w:bottom w:w="0" w:type="dxa"/>
              <w:right w:w="108" w:type="dxa"/>
            </w:tcMar>
            <w:hideMark/>
          </w:tcPr>
          <w:p w:rsidR="007F575E" w:rsidRPr="00F233BB" w:rsidRDefault="007F575E" w:rsidP="007F575E">
            <w:pPr>
              <w:jc w:val="both"/>
            </w:pPr>
            <w:r w:rsidRPr="00F233BB">
              <w:t>Собеседование</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1485"/>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Оценка достижения  обучающимися планируемых результатов: личностных, метапредметных, предметных</w:t>
            </w:r>
          </w:p>
        </w:tc>
        <w:tc>
          <w:tcPr>
            <w:tcW w:w="2546" w:type="dxa"/>
            <w:tcMar>
              <w:top w:w="0" w:type="dxa"/>
              <w:left w:w="108" w:type="dxa"/>
              <w:bottom w:w="0" w:type="dxa"/>
              <w:right w:w="108" w:type="dxa"/>
            </w:tcMar>
            <w:hideMark/>
          </w:tcPr>
          <w:p w:rsidR="007F575E" w:rsidRPr="00F233BB" w:rsidRDefault="007F575E" w:rsidP="007F575E">
            <w:pPr>
              <w:jc w:val="both"/>
              <w:rPr>
                <w:b/>
                <w:i/>
              </w:rPr>
            </w:pPr>
            <w:r w:rsidRPr="00F233BB">
              <w:rPr>
                <w:b/>
                <w:i/>
              </w:rPr>
              <w:t>Анализ выполнения комплексной, контрольной работы</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942"/>
          <w:jc w:val="center"/>
        </w:trPr>
        <w:tc>
          <w:tcPr>
            <w:tcW w:w="0" w:type="auto"/>
            <w:vMerge w:val="restart"/>
            <w:tcMar>
              <w:top w:w="0" w:type="dxa"/>
              <w:left w:w="108" w:type="dxa"/>
              <w:bottom w:w="0" w:type="dxa"/>
              <w:right w:w="108" w:type="dxa"/>
            </w:tcMar>
            <w:vAlign w:val="center"/>
            <w:hideMark/>
          </w:tcPr>
          <w:p w:rsidR="007F575E" w:rsidRPr="00F233BB" w:rsidRDefault="007F575E" w:rsidP="007F575E">
            <w:pPr>
              <w:jc w:val="both"/>
            </w:pPr>
            <w:r w:rsidRPr="00F233BB">
              <w:t>Финансовые условия реализации ООП НОО</w:t>
            </w:r>
          </w:p>
        </w:tc>
        <w:tc>
          <w:tcPr>
            <w:tcW w:w="4107" w:type="dxa"/>
            <w:tcMar>
              <w:top w:w="0" w:type="dxa"/>
              <w:left w:w="108" w:type="dxa"/>
              <w:bottom w:w="0" w:type="dxa"/>
              <w:right w:w="108" w:type="dxa"/>
            </w:tcMar>
            <w:hideMark/>
          </w:tcPr>
          <w:p w:rsidR="007F575E" w:rsidRPr="00F233BB" w:rsidRDefault="007F575E" w:rsidP="007F575E">
            <w:r w:rsidRPr="00F233BB">
              <w:t>Проверка условий финансирования реализации ООП НОО</w:t>
            </w:r>
          </w:p>
        </w:tc>
        <w:tc>
          <w:tcPr>
            <w:tcW w:w="2546" w:type="dxa"/>
            <w:tcMar>
              <w:top w:w="0" w:type="dxa"/>
              <w:left w:w="108" w:type="dxa"/>
              <w:bottom w:w="0" w:type="dxa"/>
              <w:right w:w="108" w:type="dxa"/>
            </w:tcMar>
            <w:hideMark/>
          </w:tcPr>
          <w:p w:rsidR="007F575E" w:rsidRPr="00F233BB" w:rsidRDefault="007F575E" w:rsidP="007F575E">
            <w:pPr>
              <w:jc w:val="both"/>
            </w:pPr>
            <w:r w:rsidRPr="00F233BB">
              <w:t>Информация для публичного доклада</w:t>
            </w:r>
          </w:p>
        </w:tc>
        <w:tc>
          <w:tcPr>
            <w:tcW w:w="0" w:type="auto"/>
            <w:tcMar>
              <w:top w:w="0" w:type="dxa"/>
              <w:left w:w="108" w:type="dxa"/>
              <w:bottom w:w="0" w:type="dxa"/>
              <w:right w:w="108" w:type="dxa"/>
            </w:tcMar>
            <w:vAlign w:val="center"/>
            <w:hideMark/>
          </w:tcPr>
          <w:p w:rsidR="007F575E" w:rsidRPr="00F233BB" w:rsidRDefault="007F575E" w:rsidP="007F575E">
            <w:r w:rsidRPr="00F233BB">
              <w:t>По итогам года</w:t>
            </w:r>
          </w:p>
        </w:tc>
      </w:tr>
      <w:tr w:rsidR="007F575E" w:rsidRPr="00F233BB" w:rsidTr="00332FA9">
        <w:trPr>
          <w:cantSplit/>
          <w:trHeight w:val="1610"/>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Проверка обеспечения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2546" w:type="dxa"/>
            <w:tcMar>
              <w:top w:w="0" w:type="dxa"/>
              <w:left w:w="108" w:type="dxa"/>
              <w:bottom w:w="0" w:type="dxa"/>
              <w:right w:w="108" w:type="dxa"/>
            </w:tcMar>
            <w:hideMark/>
          </w:tcPr>
          <w:p w:rsidR="007F575E" w:rsidRPr="00F233BB" w:rsidRDefault="007F575E" w:rsidP="007F575E">
            <w:pPr>
              <w:jc w:val="both"/>
            </w:pPr>
            <w:r w:rsidRPr="00F233BB">
              <w:t>Информация о финансировании</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1250"/>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Проверка по привлечению дополнительных финансовых средств</w:t>
            </w:r>
          </w:p>
        </w:tc>
        <w:tc>
          <w:tcPr>
            <w:tcW w:w="2546" w:type="dxa"/>
            <w:tcMar>
              <w:top w:w="0" w:type="dxa"/>
              <w:left w:w="108" w:type="dxa"/>
              <w:bottom w:w="0" w:type="dxa"/>
              <w:right w:w="108" w:type="dxa"/>
            </w:tcMar>
            <w:hideMark/>
          </w:tcPr>
          <w:p w:rsidR="007F575E" w:rsidRPr="00F233BB" w:rsidRDefault="007F575E" w:rsidP="007F575E">
            <w:pPr>
              <w:jc w:val="both"/>
            </w:pPr>
            <w:r w:rsidRPr="00F233BB">
              <w:t>Информация для публичного доклада</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2392"/>
          <w:jc w:val="center"/>
        </w:trPr>
        <w:tc>
          <w:tcPr>
            <w:tcW w:w="0" w:type="auto"/>
            <w:vMerge w:val="restart"/>
            <w:tcMar>
              <w:top w:w="0" w:type="dxa"/>
              <w:left w:w="108" w:type="dxa"/>
              <w:bottom w:w="0" w:type="dxa"/>
              <w:right w:w="108" w:type="dxa"/>
            </w:tcMar>
            <w:vAlign w:val="center"/>
            <w:hideMark/>
          </w:tcPr>
          <w:p w:rsidR="007F575E" w:rsidRPr="00F233BB" w:rsidRDefault="007F575E" w:rsidP="007F575E">
            <w:pPr>
              <w:jc w:val="both"/>
            </w:pPr>
            <w:r w:rsidRPr="00F233BB">
              <w:lastRenderedPageBreak/>
              <w:t>Материально-технические условия реализации ООП НОО</w:t>
            </w:r>
          </w:p>
        </w:tc>
        <w:tc>
          <w:tcPr>
            <w:tcW w:w="4107" w:type="dxa"/>
            <w:tcMar>
              <w:top w:w="0" w:type="dxa"/>
              <w:left w:w="108" w:type="dxa"/>
              <w:bottom w:w="0" w:type="dxa"/>
              <w:right w:w="108" w:type="dxa"/>
            </w:tcMar>
            <w:hideMark/>
          </w:tcPr>
          <w:p w:rsidR="007F575E" w:rsidRPr="00F233BB" w:rsidRDefault="007F575E" w:rsidP="007F575E">
            <w:r w:rsidRPr="00F233BB">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546" w:type="dxa"/>
            <w:tcMar>
              <w:top w:w="0" w:type="dxa"/>
              <w:left w:w="108" w:type="dxa"/>
              <w:bottom w:w="0" w:type="dxa"/>
              <w:right w:w="108" w:type="dxa"/>
            </w:tcMar>
            <w:hideMark/>
          </w:tcPr>
          <w:p w:rsidR="007F575E" w:rsidRPr="00F233BB" w:rsidRDefault="007F575E" w:rsidP="007F575E">
            <w:pPr>
              <w:jc w:val="both"/>
            </w:pPr>
            <w:r w:rsidRPr="00F233BB">
              <w:t>Информация для подготовки ОО к приемке</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1610"/>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Проверка наличия доступа обучающихся с ограниченными возможностями здоровья к объектам инфраструктуры образовательной организации</w:t>
            </w:r>
          </w:p>
        </w:tc>
        <w:tc>
          <w:tcPr>
            <w:tcW w:w="2546" w:type="dxa"/>
            <w:tcMar>
              <w:top w:w="0" w:type="dxa"/>
              <w:left w:w="108" w:type="dxa"/>
              <w:bottom w:w="0" w:type="dxa"/>
              <w:right w:w="108" w:type="dxa"/>
            </w:tcMar>
            <w:hideMark/>
          </w:tcPr>
          <w:p w:rsidR="007F575E" w:rsidRPr="00F233BB" w:rsidRDefault="007F575E" w:rsidP="007F575E">
            <w:pPr>
              <w:jc w:val="both"/>
            </w:pPr>
            <w:r w:rsidRPr="00F233BB">
              <w:t>Анализ</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1610"/>
          <w:jc w:val="center"/>
        </w:trPr>
        <w:tc>
          <w:tcPr>
            <w:tcW w:w="0" w:type="auto"/>
            <w:vMerge w:val="restart"/>
            <w:tcMar>
              <w:top w:w="0" w:type="dxa"/>
              <w:left w:w="108" w:type="dxa"/>
              <w:bottom w:w="0" w:type="dxa"/>
              <w:right w:w="108" w:type="dxa"/>
            </w:tcMar>
            <w:vAlign w:val="center"/>
            <w:hideMark/>
          </w:tcPr>
          <w:p w:rsidR="007F575E" w:rsidRPr="00F233BB" w:rsidRDefault="007F575E" w:rsidP="007F575E">
            <w:pPr>
              <w:jc w:val="both"/>
            </w:pPr>
            <w:r w:rsidRPr="00F233BB">
              <w:t>Информационно-методические условия реализации ООП НОО</w:t>
            </w:r>
          </w:p>
        </w:tc>
        <w:tc>
          <w:tcPr>
            <w:tcW w:w="4107" w:type="dxa"/>
            <w:tcMar>
              <w:top w:w="0" w:type="dxa"/>
              <w:left w:w="108" w:type="dxa"/>
              <w:bottom w:w="0" w:type="dxa"/>
              <w:right w:w="108" w:type="dxa"/>
            </w:tcMar>
            <w:hideMark/>
          </w:tcPr>
          <w:p w:rsidR="007F575E" w:rsidRPr="00F233BB" w:rsidRDefault="007F575E" w:rsidP="007F575E">
            <w:r w:rsidRPr="00F233BB">
              <w:t>Проверка наличия учебников, учебно-методических и дидактических материалов, наглядных пособий и др., необходимых для реализации ФГОС НОО</w:t>
            </w:r>
          </w:p>
        </w:tc>
        <w:tc>
          <w:tcPr>
            <w:tcW w:w="2546" w:type="dxa"/>
            <w:tcMar>
              <w:top w:w="0" w:type="dxa"/>
              <w:left w:w="108" w:type="dxa"/>
              <w:bottom w:w="0" w:type="dxa"/>
              <w:right w:w="108" w:type="dxa"/>
            </w:tcMar>
            <w:hideMark/>
          </w:tcPr>
          <w:p w:rsidR="007F575E" w:rsidRPr="00F233BB" w:rsidRDefault="007F575E" w:rsidP="007F575E">
            <w:pPr>
              <w:jc w:val="both"/>
            </w:pPr>
            <w:r w:rsidRPr="00F233BB">
              <w:t>Анализ</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1610"/>
          <w:jc w:val="center"/>
        </w:trPr>
        <w:tc>
          <w:tcPr>
            <w:tcW w:w="0" w:type="auto"/>
            <w:vMerge/>
            <w:tcMar>
              <w:top w:w="0" w:type="dxa"/>
              <w:left w:w="108" w:type="dxa"/>
              <w:bottom w:w="0" w:type="dxa"/>
              <w:right w:w="108" w:type="dxa"/>
            </w:tcMar>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Проверка обеспеченности доступа для всех участников образовательной деятельности к информации, связанной с реализацией ООП НОО</w:t>
            </w:r>
          </w:p>
        </w:tc>
        <w:tc>
          <w:tcPr>
            <w:tcW w:w="2546" w:type="dxa"/>
            <w:tcMar>
              <w:top w:w="0" w:type="dxa"/>
              <w:left w:w="108" w:type="dxa"/>
              <w:bottom w:w="0" w:type="dxa"/>
              <w:right w:w="108" w:type="dxa"/>
            </w:tcMar>
            <w:hideMark/>
          </w:tcPr>
          <w:p w:rsidR="007F575E" w:rsidRPr="00F233BB" w:rsidRDefault="007F575E" w:rsidP="007F575E">
            <w:pPr>
              <w:jc w:val="both"/>
            </w:pPr>
            <w:r w:rsidRPr="00F233BB">
              <w:t>Анализ</w:t>
            </w:r>
          </w:p>
        </w:tc>
        <w:tc>
          <w:tcPr>
            <w:tcW w:w="0" w:type="auto"/>
            <w:tcMar>
              <w:top w:w="0" w:type="dxa"/>
              <w:left w:w="108" w:type="dxa"/>
              <w:bottom w:w="0" w:type="dxa"/>
              <w:right w:w="108" w:type="dxa"/>
            </w:tcMar>
            <w:vAlign w:val="center"/>
            <w:hideMark/>
          </w:tcPr>
          <w:p w:rsidR="007F575E" w:rsidRPr="00F233BB" w:rsidRDefault="007F575E" w:rsidP="007F575E">
            <w:pPr>
              <w:jc w:val="center"/>
            </w:pPr>
            <w:r w:rsidRPr="00F233BB">
              <w:t>В течение года</w:t>
            </w:r>
          </w:p>
        </w:tc>
      </w:tr>
      <w:tr w:rsidR="007F575E" w:rsidRPr="00F233BB" w:rsidTr="00332FA9">
        <w:trPr>
          <w:cantSplit/>
          <w:trHeight w:val="1610"/>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546" w:type="dxa"/>
            <w:tcMar>
              <w:top w:w="0" w:type="dxa"/>
              <w:left w:w="108" w:type="dxa"/>
              <w:bottom w:w="0" w:type="dxa"/>
              <w:right w:w="108" w:type="dxa"/>
            </w:tcMar>
            <w:hideMark/>
          </w:tcPr>
          <w:p w:rsidR="007F575E" w:rsidRPr="00F233BB" w:rsidRDefault="007F575E" w:rsidP="007F575E">
            <w:pPr>
              <w:jc w:val="both"/>
            </w:pPr>
            <w:r w:rsidRPr="00F233BB">
              <w:t>Анализ</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1610"/>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2546" w:type="dxa"/>
            <w:tcMar>
              <w:top w:w="0" w:type="dxa"/>
              <w:left w:w="108" w:type="dxa"/>
              <w:bottom w:w="0" w:type="dxa"/>
              <w:right w:w="108" w:type="dxa"/>
            </w:tcMar>
            <w:hideMark/>
          </w:tcPr>
          <w:p w:rsidR="007F575E" w:rsidRPr="00F233BB" w:rsidRDefault="007F575E" w:rsidP="007F575E">
            <w:pPr>
              <w:jc w:val="both"/>
            </w:pPr>
            <w:r w:rsidRPr="00F233BB">
              <w:t>Анализ</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r w:rsidR="007F575E" w:rsidRPr="00F233BB" w:rsidTr="00332FA9">
        <w:trPr>
          <w:cantSplit/>
          <w:trHeight w:val="1610"/>
          <w:jc w:val="center"/>
        </w:trPr>
        <w:tc>
          <w:tcPr>
            <w:tcW w:w="0" w:type="auto"/>
            <w:vMerge/>
            <w:vAlign w:val="center"/>
            <w:hideMark/>
          </w:tcPr>
          <w:p w:rsidR="007F575E" w:rsidRPr="00F233BB" w:rsidRDefault="007F575E" w:rsidP="007F575E"/>
        </w:tc>
        <w:tc>
          <w:tcPr>
            <w:tcW w:w="4107" w:type="dxa"/>
            <w:tcMar>
              <w:top w:w="0" w:type="dxa"/>
              <w:left w:w="108" w:type="dxa"/>
              <w:bottom w:w="0" w:type="dxa"/>
              <w:right w:w="108" w:type="dxa"/>
            </w:tcMar>
            <w:hideMark/>
          </w:tcPr>
          <w:p w:rsidR="007F575E" w:rsidRPr="00F233BB" w:rsidRDefault="007F575E" w:rsidP="007F575E">
            <w:r w:rsidRPr="00F233BB">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546" w:type="dxa"/>
            <w:tcMar>
              <w:top w:w="0" w:type="dxa"/>
              <w:left w:w="108" w:type="dxa"/>
              <w:bottom w:w="0" w:type="dxa"/>
              <w:right w:w="108" w:type="dxa"/>
            </w:tcMar>
            <w:hideMark/>
          </w:tcPr>
          <w:p w:rsidR="007F575E" w:rsidRPr="00F233BB" w:rsidRDefault="007F575E" w:rsidP="007F575E">
            <w:pPr>
              <w:jc w:val="both"/>
            </w:pPr>
            <w:r w:rsidRPr="00F233BB">
              <w:t>Анализ</w:t>
            </w:r>
          </w:p>
        </w:tc>
        <w:tc>
          <w:tcPr>
            <w:tcW w:w="0" w:type="auto"/>
            <w:tcMar>
              <w:top w:w="0" w:type="dxa"/>
              <w:left w:w="108" w:type="dxa"/>
              <w:bottom w:w="0" w:type="dxa"/>
              <w:right w:w="108" w:type="dxa"/>
            </w:tcMar>
            <w:vAlign w:val="center"/>
            <w:hideMark/>
          </w:tcPr>
          <w:p w:rsidR="007F575E" w:rsidRPr="00F233BB" w:rsidRDefault="007F575E" w:rsidP="007F575E">
            <w:r w:rsidRPr="00F233BB">
              <w:t>В течение года</w:t>
            </w:r>
          </w:p>
        </w:tc>
      </w:tr>
    </w:tbl>
    <w:p w:rsidR="007F575E" w:rsidRPr="00F233BB" w:rsidRDefault="007F575E" w:rsidP="007F575E">
      <w:pPr>
        <w:rPr>
          <w:color w:val="000000"/>
        </w:rPr>
      </w:pPr>
    </w:p>
    <w:sectPr w:rsidR="007F575E" w:rsidRPr="00F233BB" w:rsidSect="00B509E9">
      <w:footerReference w:type="even" r:id="rId8"/>
      <w:footerReference w:type="default" r:id="rId9"/>
      <w:pgSz w:w="11906" w:h="16838" w:code="9"/>
      <w:pgMar w:top="567" w:right="851" w:bottom="737" w:left="851"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72" w:rsidRDefault="00C64672" w:rsidP="00ED000B">
      <w:r>
        <w:separator/>
      </w:r>
    </w:p>
  </w:endnote>
  <w:endnote w:type="continuationSeparator" w:id="1">
    <w:p w:rsidR="00C64672" w:rsidRDefault="00C64672" w:rsidP="00ED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5B" w:rsidRDefault="00CE29D0" w:rsidP="000C63C9">
    <w:pPr>
      <w:pStyle w:val="a5"/>
      <w:framePr w:wrap="around" w:vAnchor="text" w:hAnchor="margin" w:xAlign="right" w:y="1"/>
      <w:rPr>
        <w:rStyle w:val="af9"/>
      </w:rPr>
    </w:pPr>
    <w:r>
      <w:rPr>
        <w:rStyle w:val="af9"/>
      </w:rPr>
      <w:fldChar w:fldCharType="begin"/>
    </w:r>
    <w:r w:rsidR="003E3D5B">
      <w:rPr>
        <w:rStyle w:val="af9"/>
      </w:rPr>
      <w:instrText xml:space="preserve">PAGE  </w:instrText>
    </w:r>
    <w:r>
      <w:rPr>
        <w:rStyle w:val="af9"/>
      </w:rPr>
      <w:fldChar w:fldCharType="end"/>
    </w:r>
  </w:p>
  <w:p w:rsidR="003E3D5B" w:rsidRDefault="003E3D5B" w:rsidP="000C63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85407"/>
      <w:docPartObj>
        <w:docPartGallery w:val="Page Numbers (Bottom of Page)"/>
        <w:docPartUnique/>
      </w:docPartObj>
    </w:sdtPr>
    <w:sdtContent>
      <w:p w:rsidR="003E3D5B" w:rsidRDefault="00CE29D0">
        <w:pPr>
          <w:pStyle w:val="a5"/>
          <w:jc w:val="center"/>
        </w:pPr>
        <w:fldSimple w:instr=" PAGE   \* MERGEFORMAT ">
          <w:r w:rsidR="00913A47">
            <w:rPr>
              <w:noProof/>
            </w:rPr>
            <w:t>1</w:t>
          </w:r>
        </w:fldSimple>
      </w:p>
    </w:sdtContent>
  </w:sdt>
  <w:p w:rsidR="003E3D5B" w:rsidRPr="004B2B76" w:rsidRDefault="003E3D5B" w:rsidP="004B2B76">
    <w:pPr>
      <w:pStyle w:val="a5"/>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72" w:rsidRDefault="00C64672" w:rsidP="00ED000B">
      <w:r>
        <w:separator/>
      </w:r>
    </w:p>
  </w:footnote>
  <w:footnote w:type="continuationSeparator" w:id="1">
    <w:p w:rsidR="00C64672" w:rsidRDefault="00C64672" w:rsidP="00ED000B">
      <w:r>
        <w:continuationSeparator/>
      </w:r>
    </w:p>
  </w:footnote>
  <w:footnote w:id="2">
    <w:p w:rsidR="003E3D5B" w:rsidRPr="00A94410" w:rsidRDefault="003E3D5B" w:rsidP="00ED000B">
      <w:pPr>
        <w:pStyle w:val="affc"/>
        <w:rPr>
          <w:sz w:val="22"/>
          <w:szCs w:val="22"/>
        </w:rPr>
      </w:pPr>
    </w:p>
  </w:footnote>
  <w:footnote w:id="3">
    <w:p w:rsidR="003E3D5B" w:rsidRPr="00A94410" w:rsidRDefault="003E3D5B" w:rsidP="00ED000B">
      <w:pPr>
        <w:pStyle w:val="affc"/>
        <w:rPr>
          <w:sz w:val="22"/>
          <w:szCs w:val="22"/>
        </w:rPr>
      </w:pPr>
    </w:p>
  </w:footnote>
  <w:footnote w:id="4">
    <w:p w:rsidR="003E3D5B" w:rsidRPr="00BD7394" w:rsidRDefault="003E3D5B" w:rsidP="000931A1">
      <w:pPr>
        <w:pStyle w:val="af8"/>
        <w:spacing w:line="240" w:lineRule="auto"/>
        <w:ind w:firstLine="0"/>
        <w:rPr>
          <w:rFonts w:ascii="Times New Roman" w:hAnsi="Times New Roman"/>
          <w:sz w:val="20"/>
          <w:szCs w:val="20"/>
        </w:rPr>
      </w:pPr>
    </w:p>
  </w:footnote>
  <w:footnote w:id="5">
    <w:p w:rsidR="003E3D5B" w:rsidRPr="00413904" w:rsidRDefault="003E3D5B" w:rsidP="00ED000B">
      <w:pPr>
        <w:pStyle w:val="affc"/>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284"/>
        </w:tabs>
        <w:ind w:left="644"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7F7C"/>
    <w:multiLevelType w:val="multilevel"/>
    <w:tmpl w:val="F5F0A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8E4323"/>
    <w:multiLevelType w:val="multilevel"/>
    <w:tmpl w:val="C3F2A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202F49"/>
    <w:multiLevelType w:val="hybridMultilevel"/>
    <w:tmpl w:val="777672B2"/>
    <w:lvl w:ilvl="0" w:tplc="CF8A6D4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35021D"/>
    <w:multiLevelType w:val="hybridMultilevel"/>
    <w:tmpl w:val="8C5654EE"/>
    <w:lvl w:ilvl="0" w:tplc="CF8A6D4A">
      <w:start w:val="1"/>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3A14BA"/>
    <w:multiLevelType w:val="multilevel"/>
    <w:tmpl w:val="B3C0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7D6FD8"/>
    <w:multiLevelType w:val="multilevel"/>
    <w:tmpl w:val="EB3A9E5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C2C88"/>
    <w:multiLevelType w:val="hybridMultilevel"/>
    <w:tmpl w:val="36AE0708"/>
    <w:lvl w:ilvl="0" w:tplc="44FE1CDC">
      <w:numFmt w:val="bullet"/>
      <w:lvlText w:val="–"/>
      <w:lvlJc w:val="left"/>
      <w:pPr>
        <w:ind w:left="-320" w:firstLine="680"/>
      </w:pPr>
      <w:rPr>
        <w:rFonts w:ascii="Times New Roman" w:eastAsia="MS Mincho" w:hAnsi="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nsid w:val="0B557E07"/>
    <w:multiLevelType w:val="multilevel"/>
    <w:tmpl w:val="613E1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45416D"/>
    <w:multiLevelType w:val="hybridMultilevel"/>
    <w:tmpl w:val="95F0BC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D814E18"/>
    <w:multiLevelType w:val="multilevel"/>
    <w:tmpl w:val="6008A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0677C8F"/>
    <w:multiLevelType w:val="multilevel"/>
    <w:tmpl w:val="E8C6AD7A"/>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1FC1223"/>
    <w:multiLevelType w:val="hybridMultilevel"/>
    <w:tmpl w:val="982A21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2893EF5"/>
    <w:multiLevelType w:val="hybridMultilevel"/>
    <w:tmpl w:val="0A4C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3CB1577"/>
    <w:multiLevelType w:val="hybridMultilevel"/>
    <w:tmpl w:val="49022F6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B2336F"/>
    <w:multiLevelType w:val="hybridMultilevel"/>
    <w:tmpl w:val="E2E2B0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B6E7C7E"/>
    <w:multiLevelType w:val="hybridMultilevel"/>
    <w:tmpl w:val="77741DA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9C566C"/>
    <w:multiLevelType w:val="hybridMultilevel"/>
    <w:tmpl w:val="77D0C44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4E7C34"/>
    <w:multiLevelType w:val="hybridMultilevel"/>
    <w:tmpl w:val="792E3AB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746127"/>
    <w:multiLevelType w:val="hybridMultilevel"/>
    <w:tmpl w:val="DEB427E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9F53F1"/>
    <w:multiLevelType w:val="hybridMultilevel"/>
    <w:tmpl w:val="5962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D154F7"/>
    <w:multiLevelType w:val="hybridMultilevel"/>
    <w:tmpl w:val="80248BFA"/>
    <w:lvl w:ilvl="0" w:tplc="CF8A6D4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59B5CBA"/>
    <w:multiLevelType w:val="hybridMultilevel"/>
    <w:tmpl w:val="1D0806A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29519F"/>
    <w:multiLevelType w:val="hybridMultilevel"/>
    <w:tmpl w:val="098234A6"/>
    <w:lvl w:ilvl="0" w:tplc="04190001">
      <w:start w:val="1"/>
      <w:numFmt w:val="bullet"/>
      <w:lvlText w:val=""/>
      <w:lvlJc w:val="left"/>
      <w:pPr>
        <w:ind w:left="2946" w:hanging="360"/>
      </w:pPr>
      <w:rPr>
        <w:rFonts w:ascii="Symbol" w:hAnsi="Symbol" w:hint="default"/>
      </w:rPr>
    </w:lvl>
    <w:lvl w:ilvl="1" w:tplc="04190003" w:tentative="1">
      <w:start w:val="1"/>
      <w:numFmt w:val="bullet"/>
      <w:lvlText w:val="o"/>
      <w:lvlJc w:val="left"/>
      <w:pPr>
        <w:ind w:left="3666" w:hanging="360"/>
      </w:pPr>
      <w:rPr>
        <w:rFonts w:ascii="Courier New" w:hAnsi="Courier New" w:cs="Courier New" w:hint="default"/>
      </w:rPr>
    </w:lvl>
    <w:lvl w:ilvl="2" w:tplc="04190005" w:tentative="1">
      <w:start w:val="1"/>
      <w:numFmt w:val="bullet"/>
      <w:lvlText w:val=""/>
      <w:lvlJc w:val="left"/>
      <w:pPr>
        <w:ind w:left="4386" w:hanging="360"/>
      </w:pPr>
      <w:rPr>
        <w:rFonts w:ascii="Wingdings" w:hAnsi="Wingdings" w:hint="default"/>
      </w:rPr>
    </w:lvl>
    <w:lvl w:ilvl="3" w:tplc="04190001" w:tentative="1">
      <w:start w:val="1"/>
      <w:numFmt w:val="bullet"/>
      <w:lvlText w:val=""/>
      <w:lvlJc w:val="left"/>
      <w:pPr>
        <w:ind w:left="5106" w:hanging="360"/>
      </w:pPr>
      <w:rPr>
        <w:rFonts w:ascii="Symbol" w:hAnsi="Symbol" w:hint="default"/>
      </w:rPr>
    </w:lvl>
    <w:lvl w:ilvl="4" w:tplc="04190003" w:tentative="1">
      <w:start w:val="1"/>
      <w:numFmt w:val="bullet"/>
      <w:lvlText w:val="o"/>
      <w:lvlJc w:val="left"/>
      <w:pPr>
        <w:ind w:left="5826" w:hanging="360"/>
      </w:pPr>
      <w:rPr>
        <w:rFonts w:ascii="Courier New" w:hAnsi="Courier New" w:cs="Courier New" w:hint="default"/>
      </w:rPr>
    </w:lvl>
    <w:lvl w:ilvl="5" w:tplc="04190005" w:tentative="1">
      <w:start w:val="1"/>
      <w:numFmt w:val="bullet"/>
      <w:lvlText w:val=""/>
      <w:lvlJc w:val="left"/>
      <w:pPr>
        <w:ind w:left="6546" w:hanging="360"/>
      </w:pPr>
      <w:rPr>
        <w:rFonts w:ascii="Wingdings" w:hAnsi="Wingdings" w:hint="default"/>
      </w:rPr>
    </w:lvl>
    <w:lvl w:ilvl="6" w:tplc="04190001" w:tentative="1">
      <w:start w:val="1"/>
      <w:numFmt w:val="bullet"/>
      <w:lvlText w:val=""/>
      <w:lvlJc w:val="left"/>
      <w:pPr>
        <w:ind w:left="7266" w:hanging="360"/>
      </w:pPr>
      <w:rPr>
        <w:rFonts w:ascii="Symbol" w:hAnsi="Symbol" w:hint="default"/>
      </w:rPr>
    </w:lvl>
    <w:lvl w:ilvl="7" w:tplc="04190003" w:tentative="1">
      <w:start w:val="1"/>
      <w:numFmt w:val="bullet"/>
      <w:lvlText w:val="o"/>
      <w:lvlJc w:val="left"/>
      <w:pPr>
        <w:ind w:left="7986" w:hanging="360"/>
      </w:pPr>
      <w:rPr>
        <w:rFonts w:ascii="Courier New" w:hAnsi="Courier New" w:cs="Courier New" w:hint="default"/>
      </w:rPr>
    </w:lvl>
    <w:lvl w:ilvl="8" w:tplc="04190005" w:tentative="1">
      <w:start w:val="1"/>
      <w:numFmt w:val="bullet"/>
      <w:lvlText w:val=""/>
      <w:lvlJc w:val="left"/>
      <w:pPr>
        <w:ind w:left="8706" w:hanging="360"/>
      </w:pPr>
      <w:rPr>
        <w:rFonts w:ascii="Wingdings" w:hAnsi="Wingdings" w:hint="default"/>
      </w:rPr>
    </w:lvl>
  </w:abstractNum>
  <w:abstractNum w:abstractNumId="25">
    <w:nsid w:val="29F0042F"/>
    <w:multiLevelType w:val="hybridMultilevel"/>
    <w:tmpl w:val="760C0B5C"/>
    <w:lvl w:ilvl="0" w:tplc="CF8A6D4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A4C64FB"/>
    <w:multiLevelType w:val="hybridMultilevel"/>
    <w:tmpl w:val="68E0B5C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3D36B3"/>
    <w:multiLevelType w:val="multilevel"/>
    <w:tmpl w:val="66A2E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D5672F4"/>
    <w:multiLevelType w:val="multilevel"/>
    <w:tmpl w:val="B5D65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F1205D3"/>
    <w:multiLevelType w:val="multilevel"/>
    <w:tmpl w:val="5DACE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0DC19B8"/>
    <w:multiLevelType w:val="hybridMultilevel"/>
    <w:tmpl w:val="D2BC18A8"/>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013A88"/>
    <w:multiLevelType w:val="hybridMultilevel"/>
    <w:tmpl w:val="84BC90C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2175D6"/>
    <w:multiLevelType w:val="hybridMultilevel"/>
    <w:tmpl w:val="73E209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1460878"/>
    <w:multiLevelType w:val="multilevel"/>
    <w:tmpl w:val="23501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41C60F0"/>
    <w:multiLevelType w:val="hybridMultilevel"/>
    <w:tmpl w:val="551218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B01453B"/>
    <w:multiLevelType w:val="hybridMultilevel"/>
    <w:tmpl w:val="782ED82C"/>
    <w:lvl w:ilvl="0" w:tplc="44FE1CDC">
      <w:numFmt w:val="bullet"/>
      <w:lvlText w:val="–"/>
      <w:lvlJc w:val="left"/>
      <w:pPr>
        <w:ind w:left="-320" w:firstLine="680"/>
      </w:pPr>
      <w:rPr>
        <w:rFonts w:ascii="Times New Roman" w:eastAsia="MS Mincho" w:hAnsi="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6">
    <w:nsid w:val="3DD6096E"/>
    <w:multiLevelType w:val="multilevel"/>
    <w:tmpl w:val="C9AEB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F15588C"/>
    <w:multiLevelType w:val="hybridMultilevel"/>
    <w:tmpl w:val="5E240DE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0D005E"/>
    <w:multiLevelType w:val="hybridMultilevel"/>
    <w:tmpl w:val="7D56E556"/>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0746A42"/>
    <w:multiLevelType w:val="multilevel"/>
    <w:tmpl w:val="43BA8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6BB3579"/>
    <w:multiLevelType w:val="multilevel"/>
    <w:tmpl w:val="0A3861B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7136FC5"/>
    <w:multiLevelType w:val="multilevel"/>
    <w:tmpl w:val="2DFEE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A1138AC"/>
    <w:multiLevelType w:val="hybridMultilevel"/>
    <w:tmpl w:val="A164DFE2"/>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735787"/>
    <w:multiLevelType w:val="hybridMultilevel"/>
    <w:tmpl w:val="4FDAC7F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4F7E77"/>
    <w:multiLevelType w:val="multilevel"/>
    <w:tmpl w:val="FE6C2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E7236B6"/>
    <w:multiLevelType w:val="multilevel"/>
    <w:tmpl w:val="26F4A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2C631A6"/>
    <w:multiLevelType w:val="hybridMultilevel"/>
    <w:tmpl w:val="E12A98D0"/>
    <w:lvl w:ilvl="0" w:tplc="44FE1CDC">
      <w:numFmt w:val="bullet"/>
      <w:lvlText w:val="–"/>
      <w:lvlJc w:val="left"/>
      <w:pPr>
        <w:ind w:left="-320" w:firstLine="680"/>
      </w:pPr>
      <w:rPr>
        <w:rFonts w:ascii="Times New Roman" w:eastAsia="MS Mincho" w:hAnsi="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nsid w:val="52D90698"/>
    <w:multiLevelType w:val="hybridMultilevel"/>
    <w:tmpl w:val="3A289AB4"/>
    <w:lvl w:ilvl="0" w:tplc="CF8A6D4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5090410"/>
    <w:multiLevelType w:val="multilevel"/>
    <w:tmpl w:val="00227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5CE79CE"/>
    <w:multiLevelType w:val="hybridMultilevel"/>
    <w:tmpl w:val="2C6A252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5E59BD"/>
    <w:multiLevelType w:val="multilevel"/>
    <w:tmpl w:val="C4EAE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A1A6CFD"/>
    <w:multiLevelType w:val="hybridMultilevel"/>
    <w:tmpl w:val="E116A24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D21C97"/>
    <w:multiLevelType w:val="hybridMultilevel"/>
    <w:tmpl w:val="F9D29F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149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E3D03F8"/>
    <w:multiLevelType w:val="hybridMultilevel"/>
    <w:tmpl w:val="F3C8C556"/>
    <w:lvl w:ilvl="0" w:tplc="44FE1CDC">
      <w:numFmt w:val="bullet"/>
      <w:lvlText w:val="–"/>
      <w:lvlJc w:val="left"/>
      <w:pPr>
        <w:ind w:left="786" w:hanging="360"/>
      </w:pPr>
      <w:rPr>
        <w:rFonts w:ascii="Times New Roman" w:eastAsia="MS Mincho"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5F4F32AE"/>
    <w:multiLevelType w:val="hybridMultilevel"/>
    <w:tmpl w:val="F5181D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1E13007"/>
    <w:multiLevelType w:val="hybridMultilevel"/>
    <w:tmpl w:val="7960F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20B18F2"/>
    <w:multiLevelType w:val="hybridMultilevel"/>
    <w:tmpl w:val="74E04352"/>
    <w:lvl w:ilvl="0" w:tplc="04190001">
      <w:start w:val="1"/>
      <w:numFmt w:val="bullet"/>
      <w:lvlText w:val=""/>
      <w:lvlJc w:val="left"/>
      <w:pPr>
        <w:ind w:left="2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79E603B"/>
    <w:multiLevelType w:val="hybridMultilevel"/>
    <w:tmpl w:val="ED68786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482F4A"/>
    <w:multiLevelType w:val="multilevel"/>
    <w:tmpl w:val="AE4C1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D2D1F8A"/>
    <w:multiLevelType w:val="hybridMultilevel"/>
    <w:tmpl w:val="6A70ED5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B15C81"/>
    <w:multiLevelType w:val="multilevel"/>
    <w:tmpl w:val="0554DA1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73FF5764"/>
    <w:multiLevelType w:val="hybridMultilevel"/>
    <w:tmpl w:val="CA34E1E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B15FF3"/>
    <w:multiLevelType w:val="multilevel"/>
    <w:tmpl w:val="4B0ED75E"/>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3">
    <w:nsid w:val="769D449B"/>
    <w:multiLevelType w:val="hybridMultilevel"/>
    <w:tmpl w:val="2A7AD378"/>
    <w:lvl w:ilvl="0" w:tplc="0419000F">
      <w:start w:val="1"/>
      <w:numFmt w:val="decimal"/>
      <w:lvlText w:val="%1."/>
      <w:lvlJc w:val="left"/>
      <w:pPr>
        <w:ind w:left="1146" w:hanging="360"/>
      </w:pPr>
      <w:rPr>
        <w:rFonts w:hint="default"/>
      </w:rPr>
    </w:lvl>
    <w:lvl w:ilvl="1" w:tplc="04190001">
      <w:start w:val="1"/>
      <w:numFmt w:val="bullet"/>
      <w:lvlText w:val=""/>
      <w:lvlJc w:val="left"/>
      <w:pPr>
        <w:ind w:left="2061" w:hanging="555"/>
      </w:pPr>
      <w:rPr>
        <w:rFonts w:ascii="Symbol" w:hAnsi="Symbol" w:hint="default"/>
      </w:rPr>
    </w:lvl>
    <w:lvl w:ilvl="2" w:tplc="75D4DDDA">
      <w:start w:val="1"/>
      <w:numFmt w:val="decimal"/>
      <w:lvlText w:val="%3.)"/>
      <w:lvlJc w:val="left"/>
      <w:pPr>
        <w:ind w:left="2586" w:hanging="360"/>
      </w:pPr>
      <w:rPr>
        <w:rFont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76DC3262"/>
    <w:multiLevelType w:val="multilevel"/>
    <w:tmpl w:val="2946E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A642B88"/>
    <w:multiLevelType w:val="multilevel"/>
    <w:tmpl w:val="87EE1684"/>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6">
    <w:nsid w:val="7A9A2AA9"/>
    <w:multiLevelType w:val="hybridMultilevel"/>
    <w:tmpl w:val="87C05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DC1C55"/>
    <w:multiLevelType w:val="hybridMultilevel"/>
    <w:tmpl w:val="537414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B6404F1"/>
    <w:multiLevelType w:val="hybridMultilevel"/>
    <w:tmpl w:val="8A5EA53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AA6D5B"/>
    <w:multiLevelType w:val="hybridMultilevel"/>
    <w:tmpl w:val="307EDB2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0"/>
  </w:num>
  <w:num w:numId="3">
    <w:abstractNumId w:val="14"/>
  </w:num>
  <w:num w:numId="4">
    <w:abstractNumId w:val="66"/>
  </w:num>
  <w:num w:numId="5">
    <w:abstractNumId w:val="13"/>
  </w:num>
  <w:num w:numId="6">
    <w:abstractNumId w:val="21"/>
  </w:num>
  <w:num w:numId="7">
    <w:abstractNumId w:val="32"/>
  </w:num>
  <w:num w:numId="8">
    <w:abstractNumId w:val="6"/>
  </w:num>
  <w:num w:numId="9">
    <w:abstractNumId w:val="9"/>
  </w:num>
  <w:num w:numId="10">
    <w:abstractNumId w:val="63"/>
  </w:num>
  <w:num w:numId="11">
    <w:abstractNumId w:val="18"/>
  </w:num>
  <w:num w:numId="12">
    <w:abstractNumId w:val="15"/>
  </w:num>
  <w:num w:numId="13">
    <w:abstractNumId w:val="30"/>
  </w:num>
  <w:num w:numId="14">
    <w:abstractNumId w:val="57"/>
  </w:num>
  <w:num w:numId="15">
    <w:abstractNumId w:val="69"/>
  </w:num>
  <w:num w:numId="16">
    <w:abstractNumId w:val="19"/>
  </w:num>
  <w:num w:numId="17">
    <w:abstractNumId w:val="20"/>
  </w:num>
  <w:num w:numId="18">
    <w:abstractNumId w:val="43"/>
  </w:num>
  <w:num w:numId="19">
    <w:abstractNumId w:val="53"/>
  </w:num>
  <w:num w:numId="20">
    <w:abstractNumId w:val="59"/>
  </w:num>
  <w:num w:numId="21">
    <w:abstractNumId w:val="61"/>
  </w:num>
  <w:num w:numId="22">
    <w:abstractNumId w:val="37"/>
  </w:num>
  <w:num w:numId="23">
    <w:abstractNumId w:val="42"/>
  </w:num>
  <w:num w:numId="24">
    <w:abstractNumId w:val="17"/>
  </w:num>
  <w:num w:numId="25">
    <w:abstractNumId w:val="51"/>
  </w:num>
  <w:num w:numId="26">
    <w:abstractNumId w:val="31"/>
  </w:num>
  <w:num w:numId="27">
    <w:abstractNumId w:val="49"/>
  </w:num>
  <w:num w:numId="28">
    <w:abstractNumId w:val="68"/>
  </w:num>
  <w:num w:numId="29">
    <w:abstractNumId w:val="23"/>
  </w:num>
  <w:num w:numId="30">
    <w:abstractNumId w:val="35"/>
  </w:num>
  <w:num w:numId="31">
    <w:abstractNumId w:val="46"/>
  </w:num>
  <w:num w:numId="32">
    <w:abstractNumId w:val="7"/>
  </w:num>
  <w:num w:numId="33">
    <w:abstractNumId w:val="38"/>
  </w:num>
  <w:num w:numId="34">
    <w:abstractNumId w:val="24"/>
  </w:num>
  <w:num w:numId="35">
    <w:abstractNumId w:val="12"/>
  </w:num>
  <w:num w:numId="36">
    <w:abstractNumId w:val="65"/>
  </w:num>
  <w:num w:numId="37">
    <w:abstractNumId w:val="62"/>
  </w:num>
  <w:num w:numId="38">
    <w:abstractNumId w:val="40"/>
  </w:num>
  <w:num w:numId="39">
    <w:abstractNumId w:val="55"/>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ED000B"/>
    <w:rsid w:val="00003711"/>
    <w:rsid w:val="000041AF"/>
    <w:rsid w:val="00012DE8"/>
    <w:rsid w:val="0001590C"/>
    <w:rsid w:val="00016B80"/>
    <w:rsid w:val="000215E4"/>
    <w:rsid w:val="00025913"/>
    <w:rsid w:val="00025FEE"/>
    <w:rsid w:val="00030867"/>
    <w:rsid w:val="00030FE7"/>
    <w:rsid w:val="0003568E"/>
    <w:rsid w:val="00035695"/>
    <w:rsid w:val="000364C6"/>
    <w:rsid w:val="000421D9"/>
    <w:rsid w:val="000427F7"/>
    <w:rsid w:val="000434D6"/>
    <w:rsid w:val="00043609"/>
    <w:rsid w:val="0004604D"/>
    <w:rsid w:val="000506B4"/>
    <w:rsid w:val="00052FB9"/>
    <w:rsid w:val="00055337"/>
    <w:rsid w:val="00063991"/>
    <w:rsid w:val="00065D5B"/>
    <w:rsid w:val="00067BE0"/>
    <w:rsid w:val="00083816"/>
    <w:rsid w:val="0008562E"/>
    <w:rsid w:val="00091C3D"/>
    <w:rsid w:val="000920D1"/>
    <w:rsid w:val="000931A1"/>
    <w:rsid w:val="0009340C"/>
    <w:rsid w:val="00094032"/>
    <w:rsid w:val="00095467"/>
    <w:rsid w:val="000A2DC6"/>
    <w:rsid w:val="000A7083"/>
    <w:rsid w:val="000C0DA2"/>
    <w:rsid w:val="000C3DD5"/>
    <w:rsid w:val="000C63C9"/>
    <w:rsid w:val="000D1A30"/>
    <w:rsid w:val="000D40D9"/>
    <w:rsid w:val="000D69DC"/>
    <w:rsid w:val="000D73D1"/>
    <w:rsid w:val="000D79FE"/>
    <w:rsid w:val="000E0DF4"/>
    <w:rsid w:val="000F1CD9"/>
    <w:rsid w:val="000F21F0"/>
    <w:rsid w:val="000F3390"/>
    <w:rsid w:val="000F341B"/>
    <w:rsid w:val="000F7631"/>
    <w:rsid w:val="001004B6"/>
    <w:rsid w:val="001018F6"/>
    <w:rsid w:val="001019C2"/>
    <w:rsid w:val="00103E45"/>
    <w:rsid w:val="0011050A"/>
    <w:rsid w:val="00112145"/>
    <w:rsid w:val="001124AA"/>
    <w:rsid w:val="00121A01"/>
    <w:rsid w:val="00123E50"/>
    <w:rsid w:val="00131BF0"/>
    <w:rsid w:val="001324CA"/>
    <w:rsid w:val="00134716"/>
    <w:rsid w:val="00137938"/>
    <w:rsid w:val="00137E57"/>
    <w:rsid w:val="001416D3"/>
    <w:rsid w:val="00141EF6"/>
    <w:rsid w:val="001450BB"/>
    <w:rsid w:val="00146F5D"/>
    <w:rsid w:val="0015079C"/>
    <w:rsid w:val="00151733"/>
    <w:rsid w:val="00152D6E"/>
    <w:rsid w:val="00153D1A"/>
    <w:rsid w:val="001563AF"/>
    <w:rsid w:val="00157F85"/>
    <w:rsid w:val="0016165E"/>
    <w:rsid w:val="00164A6C"/>
    <w:rsid w:val="00167CEB"/>
    <w:rsid w:val="00170748"/>
    <w:rsid w:val="001716AB"/>
    <w:rsid w:val="001750F2"/>
    <w:rsid w:val="00175AA3"/>
    <w:rsid w:val="0018136F"/>
    <w:rsid w:val="00183E80"/>
    <w:rsid w:val="001847D4"/>
    <w:rsid w:val="0018773E"/>
    <w:rsid w:val="00190927"/>
    <w:rsid w:val="0019166C"/>
    <w:rsid w:val="00192AA6"/>
    <w:rsid w:val="00192BA8"/>
    <w:rsid w:val="001947EB"/>
    <w:rsid w:val="001B5D91"/>
    <w:rsid w:val="001B69B4"/>
    <w:rsid w:val="001B6B81"/>
    <w:rsid w:val="001C1F46"/>
    <w:rsid w:val="001C28CA"/>
    <w:rsid w:val="001C4F5C"/>
    <w:rsid w:val="001C7B63"/>
    <w:rsid w:val="001D0A0D"/>
    <w:rsid w:val="001D2838"/>
    <w:rsid w:val="001D2CC7"/>
    <w:rsid w:val="001D2F65"/>
    <w:rsid w:val="001D5361"/>
    <w:rsid w:val="001E1EDB"/>
    <w:rsid w:val="001E3BD9"/>
    <w:rsid w:val="001F03EC"/>
    <w:rsid w:val="001F2168"/>
    <w:rsid w:val="001F50E0"/>
    <w:rsid w:val="001F7CE5"/>
    <w:rsid w:val="002000A5"/>
    <w:rsid w:val="00204EEE"/>
    <w:rsid w:val="00204F2C"/>
    <w:rsid w:val="002108B0"/>
    <w:rsid w:val="00214FEB"/>
    <w:rsid w:val="002159F0"/>
    <w:rsid w:val="00215AD1"/>
    <w:rsid w:val="0022065E"/>
    <w:rsid w:val="00220860"/>
    <w:rsid w:val="002353CC"/>
    <w:rsid w:val="00235613"/>
    <w:rsid w:val="00235F71"/>
    <w:rsid w:val="002361C7"/>
    <w:rsid w:val="00237FDA"/>
    <w:rsid w:val="0024113E"/>
    <w:rsid w:val="0024314F"/>
    <w:rsid w:val="0024532B"/>
    <w:rsid w:val="0024617B"/>
    <w:rsid w:val="00246F36"/>
    <w:rsid w:val="00251845"/>
    <w:rsid w:val="0025633D"/>
    <w:rsid w:val="0026179E"/>
    <w:rsid w:val="00264B64"/>
    <w:rsid w:val="0026658E"/>
    <w:rsid w:val="00267145"/>
    <w:rsid w:val="002676DB"/>
    <w:rsid w:val="00273C46"/>
    <w:rsid w:val="002755D2"/>
    <w:rsid w:val="00275864"/>
    <w:rsid w:val="00277050"/>
    <w:rsid w:val="00280795"/>
    <w:rsid w:val="00281741"/>
    <w:rsid w:val="00282747"/>
    <w:rsid w:val="0028385E"/>
    <w:rsid w:val="00293EDA"/>
    <w:rsid w:val="002941A3"/>
    <w:rsid w:val="00296CF7"/>
    <w:rsid w:val="002A4B09"/>
    <w:rsid w:val="002B2808"/>
    <w:rsid w:val="002B2B26"/>
    <w:rsid w:val="002B5073"/>
    <w:rsid w:val="002C1730"/>
    <w:rsid w:val="002C2CFD"/>
    <w:rsid w:val="002D04E1"/>
    <w:rsid w:val="002D4E0C"/>
    <w:rsid w:val="002D51FC"/>
    <w:rsid w:val="002E7FCB"/>
    <w:rsid w:val="002F50C0"/>
    <w:rsid w:val="002F530A"/>
    <w:rsid w:val="002F6682"/>
    <w:rsid w:val="002F6719"/>
    <w:rsid w:val="002F6D5A"/>
    <w:rsid w:val="003008F0"/>
    <w:rsid w:val="0030330E"/>
    <w:rsid w:val="0030718B"/>
    <w:rsid w:val="00307283"/>
    <w:rsid w:val="0031379D"/>
    <w:rsid w:val="003165F4"/>
    <w:rsid w:val="00330119"/>
    <w:rsid w:val="00330AC8"/>
    <w:rsid w:val="003321B3"/>
    <w:rsid w:val="00332FA9"/>
    <w:rsid w:val="0033746E"/>
    <w:rsid w:val="00337A1C"/>
    <w:rsid w:val="00337B75"/>
    <w:rsid w:val="003421DD"/>
    <w:rsid w:val="00342BBA"/>
    <w:rsid w:val="00343862"/>
    <w:rsid w:val="003568BA"/>
    <w:rsid w:val="00357A2C"/>
    <w:rsid w:val="003604FB"/>
    <w:rsid w:val="00360AB6"/>
    <w:rsid w:val="00361FB4"/>
    <w:rsid w:val="0036211F"/>
    <w:rsid w:val="00370A4D"/>
    <w:rsid w:val="003710FF"/>
    <w:rsid w:val="00374CD1"/>
    <w:rsid w:val="00381BF0"/>
    <w:rsid w:val="00383B2C"/>
    <w:rsid w:val="003840EA"/>
    <w:rsid w:val="00385900"/>
    <w:rsid w:val="00386013"/>
    <w:rsid w:val="00392DB6"/>
    <w:rsid w:val="003936EE"/>
    <w:rsid w:val="003A6ADD"/>
    <w:rsid w:val="003B22B5"/>
    <w:rsid w:val="003B65F0"/>
    <w:rsid w:val="003C011D"/>
    <w:rsid w:val="003C013F"/>
    <w:rsid w:val="003C16D8"/>
    <w:rsid w:val="003C28C2"/>
    <w:rsid w:val="003C2B81"/>
    <w:rsid w:val="003C35C2"/>
    <w:rsid w:val="003C3F3D"/>
    <w:rsid w:val="003C732B"/>
    <w:rsid w:val="003D28B0"/>
    <w:rsid w:val="003D6ECF"/>
    <w:rsid w:val="003D773C"/>
    <w:rsid w:val="003E04D5"/>
    <w:rsid w:val="003E0EC2"/>
    <w:rsid w:val="003E1555"/>
    <w:rsid w:val="003E3333"/>
    <w:rsid w:val="003E3D5B"/>
    <w:rsid w:val="003F41B2"/>
    <w:rsid w:val="003F7B2A"/>
    <w:rsid w:val="00401212"/>
    <w:rsid w:val="004016D7"/>
    <w:rsid w:val="00401A88"/>
    <w:rsid w:val="004022BA"/>
    <w:rsid w:val="00404976"/>
    <w:rsid w:val="00406E06"/>
    <w:rsid w:val="0041095C"/>
    <w:rsid w:val="00416C87"/>
    <w:rsid w:val="00421C30"/>
    <w:rsid w:val="0042310E"/>
    <w:rsid w:val="00423387"/>
    <w:rsid w:val="0042348D"/>
    <w:rsid w:val="0042520B"/>
    <w:rsid w:val="00431400"/>
    <w:rsid w:val="00446F56"/>
    <w:rsid w:val="00450B6A"/>
    <w:rsid w:val="00453ECF"/>
    <w:rsid w:val="004577C6"/>
    <w:rsid w:val="00460CC8"/>
    <w:rsid w:val="004617F6"/>
    <w:rsid w:val="00461B6E"/>
    <w:rsid w:val="00467251"/>
    <w:rsid w:val="00470A34"/>
    <w:rsid w:val="00471742"/>
    <w:rsid w:val="004723DB"/>
    <w:rsid w:val="0047442E"/>
    <w:rsid w:val="00480257"/>
    <w:rsid w:val="004843A1"/>
    <w:rsid w:val="00484CD7"/>
    <w:rsid w:val="00487AD8"/>
    <w:rsid w:val="00492BD2"/>
    <w:rsid w:val="00493768"/>
    <w:rsid w:val="0049420B"/>
    <w:rsid w:val="004950A9"/>
    <w:rsid w:val="004B067C"/>
    <w:rsid w:val="004B098C"/>
    <w:rsid w:val="004B09ED"/>
    <w:rsid w:val="004B13EA"/>
    <w:rsid w:val="004B1826"/>
    <w:rsid w:val="004B187D"/>
    <w:rsid w:val="004B22C9"/>
    <w:rsid w:val="004B281D"/>
    <w:rsid w:val="004B2B76"/>
    <w:rsid w:val="004B56BF"/>
    <w:rsid w:val="004B5BB0"/>
    <w:rsid w:val="004C0201"/>
    <w:rsid w:val="004C3F28"/>
    <w:rsid w:val="004C457F"/>
    <w:rsid w:val="004D23C8"/>
    <w:rsid w:val="004D37D2"/>
    <w:rsid w:val="004D5CBE"/>
    <w:rsid w:val="004E2726"/>
    <w:rsid w:val="004E2FEA"/>
    <w:rsid w:val="004E4445"/>
    <w:rsid w:val="004E4D47"/>
    <w:rsid w:val="004F0FD1"/>
    <w:rsid w:val="004F381B"/>
    <w:rsid w:val="005011CF"/>
    <w:rsid w:val="0050702F"/>
    <w:rsid w:val="0051260E"/>
    <w:rsid w:val="005139B0"/>
    <w:rsid w:val="00514255"/>
    <w:rsid w:val="005155DF"/>
    <w:rsid w:val="00516028"/>
    <w:rsid w:val="0051784A"/>
    <w:rsid w:val="00517FA0"/>
    <w:rsid w:val="00521130"/>
    <w:rsid w:val="00521DB6"/>
    <w:rsid w:val="00527D6E"/>
    <w:rsid w:val="00533EE9"/>
    <w:rsid w:val="00544D6B"/>
    <w:rsid w:val="0054504C"/>
    <w:rsid w:val="0054704F"/>
    <w:rsid w:val="00552610"/>
    <w:rsid w:val="00556934"/>
    <w:rsid w:val="005573C4"/>
    <w:rsid w:val="0056109F"/>
    <w:rsid w:val="00561C82"/>
    <w:rsid w:val="00567E77"/>
    <w:rsid w:val="00567F8A"/>
    <w:rsid w:val="00571242"/>
    <w:rsid w:val="00581261"/>
    <w:rsid w:val="00582A43"/>
    <w:rsid w:val="00582E35"/>
    <w:rsid w:val="00585BBB"/>
    <w:rsid w:val="00586F40"/>
    <w:rsid w:val="00587075"/>
    <w:rsid w:val="00595169"/>
    <w:rsid w:val="0059557B"/>
    <w:rsid w:val="00595DD2"/>
    <w:rsid w:val="00595E05"/>
    <w:rsid w:val="00597FE5"/>
    <w:rsid w:val="005A0783"/>
    <w:rsid w:val="005A1F23"/>
    <w:rsid w:val="005A34F4"/>
    <w:rsid w:val="005A356F"/>
    <w:rsid w:val="005A4A87"/>
    <w:rsid w:val="005A5B43"/>
    <w:rsid w:val="005A7218"/>
    <w:rsid w:val="005B3BBB"/>
    <w:rsid w:val="005C3A8D"/>
    <w:rsid w:val="005D091E"/>
    <w:rsid w:val="005D0BC2"/>
    <w:rsid w:val="005D261D"/>
    <w:rsid w:val="005D5797"/>
    <w:rsid w:val="005D6121"/>
    <w:rsid w:val="005D7C53"/>
    <w:rsid w:val="005E0878"/>
    <w:rsid w:val="005E1D46"/>
    <w:rsid w:val="005E27C6"/>
    <w:rsid w:val="005F14BA"/>
    <w:rsid w:val="005F7164"/>
    <w:rsid w:val="00600A76"/>
    <w:rsid w:val="00601BC4"/>
    <w:rsid w:val="00603C1A"/>
    <w:rsid w:val="00603EEA"/>
    <w:rsid w:val="00606218"/>
    <w:rsid w:val="00610EDD"/>
    <w:rsid w:val="00611520"/>
    <w:rsid w:val="00611A94"/>
    <w:rsid w:val="006127A7"/>
    <w:rsid w:val="00612EEA"/>
    <w:rsid w:val="0061405A"/>
    <w:rsid w:val="00616937"/>
    <w:rsid w:val="00616CE3"/>
    <w:rsid w:val="006217DB"/>
    <w:rsid w:val="00621D25"/>
    <w:rsid w:val="0062202F"/>
    <w:rsid w:val="006249DF"/>
    <w:rsid w:val="00625425"/>
    <w:rsid w:val="0063233D"/>
    <w:rsid w:val="00635193"/>
    <w:rsid w:val="006366D9"/>
    <w:rsid w:val="00645E35"/>
    <w:rsid w:val="00646D10"/>
    <w:rsid w:val="00647309"/>
    <w:rsid w:val="00652655"/>
    <w:rsid w:val="00652C19"/>
    <w:rsid w:val="00654384"/>
    <w:rsid w:val="006623DC"/>
    <w:rsid w:val="00665195"/>
    <w:rsid w:val="00667997"/>
    <w:rsid w:val="006727FA"/>
    <w:rsid w:val="00676A80"/>
    <w:rsid w:val="00677289"/>
    <w:rsid w:val="006813F1"/>
    <w:rsid w:val="0068311E"/>
    <w:rsid w:val="00684242"/>
    <w:rsid w:val="00693BAF"/>
    <w:rsid w:val="006A1A17"/>
    <w:rsid w:val="006B5DD7"/>
    <w:rsid w:val="006B7D9E"/>
    <w:rsid w:val="006C005C"/>
    <w:rsid w:val="006C11E1"/>
    <w:rsid w:val="006C6E73"/>
    <w:rsid w:val="006C7148"/>
    <w:rsid w:val="006D09B3"/>
    <w:rsid w:val="006E12BA"/>
    <w:rsid w:val="006E61E4"/>
    <w:rsid w:val="006E6EA3"/>
    <w:rsid w:val="006E7477"/>
    <w:rsid w:val="006F5724"/>
    <w:rsid w:val="006F6E8F"/>
    <w:rsid w:val="006F7C69"/>
    <w:rsid w:val="006F7CF1"/>
    <w:rsid w:val="00703516"/>
    <w:rsid w:val="00704692"/>
    <w:rsid w:val="00704CB4"/>
    <w:rsid w:val="007050EC"/>
    <w:rsid w:val="0071041F"/>
    <w:rsid w:val="00714280"/>
    <w:rsid w:val="007170B2"/>
    <w:rsid w:val="00727512"/>
    <w:rsid w:val="00731978"/>
    <w:rsid w:val="00732BD8"/>
    <w:rsid w:val="007336B5"/>
    <w:rsid w:val="00733823"/>
    <w:rsid w:val="00734B84"/>
    <w:rsid w:val="0073532C"/>
    <w:rsid w:val="00735B2A"/>
    <w:rsid w:val="00735F70"/>
    <w:rsid w:val="0074103A"/>
    <w:rsid w:val="0074565F"/>
    <w:rsid w:val="00755253"/>
    <w:rsid w:val="007578D1"/>
    <w:rsid w:val="007652B2"/>
    <w:rsid w:val="00771729"/>
    <w:rsid w:val="0077288C"/>
    <w:rsid w:val="00784B82"/>
    <w:rsid w:val="00786E99"/>
    <w:rsid w:val="00787C4D"/>
    <w:rsid w:val="0079158A"/>
    <w:rsid w:val="00791947"/>
    <w:rsid w:val="007A14A2"/>
    <w:rsid w:val="007A33B8"/>
    <w:rsid w:val="007A4A7C"/>
    <w:rsid w:val="007A651D"/>
    <w:rsid w:val="007B1B6A"/>
    <w:rsid w:val="007B2C63"/>
    <w:rsid w:val="007B43FD"/>
    <w:rsid w:val="007C0162"/>
    <w:rsid w:val="007C3821"/>
    <w:rsid w:val="007C3E5B"/>
    <w:rsid w:val="007C4D0C"/>
    <w:rsid w:val="007C4F94"/>
    <w:rsid w:val="007C7F26"/>
    <w:rsid w:val="007D16C5"/>
    <w:rsid w:val="007D2310"/>
    <w:rsid w:val="007D2FE4"/>
    <w:rsid w:val="007D6BE1"/>
    <w:rsid w:val="007E100A"/>
    <w:rsid w:val="007E1320"/>
    <w:rsid w:val="007E25F7"/>
    <w:rsid w:val="007E3F15"/>
    <w:rsid w:val="007E52B1"/>
    <w:rsid w:val="007E7114"/>
    <w:rsid w:val="007E7A9B"/>
    <w:rsid w:val="007E7BBA"/>
    <w:rsid w:val="007F1EE9"/>
    <w:rsid w:val="007F291B"/>
    <w:rsid w:val="007F33BA"/>
    <w:rsid w:val="007F5301"/>
    <w:rsid w:val="007F575E"/>
    <w:rsid w:val="00802B1A"/>
    <w:rsid w:val="0080334F"/>
    <w:rsid w:val="0080765D"/>
    <w:rsid w:val="008113B0"/>
    <w:rsid w:val="00815572"/>
    <w:rsid w:val="00833A7C"/>
    <w:rsid w:val="008375EB"/>
    <w:rsid w:val="00837A5F"/>
    <w:rsid w:val="0084115E"/>
    <w:rsid w:val="0084605D"/>
    <w:rsid w:val="0084647E"/>
    <w:rsid w:val="0084790B"/>
    <w:rsid w:val="00850155"/>
    <w:rsid w:val="00854692"/>
    <w:rsid w:val="00854D9C"/>
    <w:rsid w:val="00861994"/>
    <w:rsid w:val="00864D96"/>
    <w:rsid w:val="00865A89"/>
    <w:rsid w:val="00870B9A"/>
    <w:rsid w:val="00874882"/>
    <w:rsid w:val="00874B21"/>
    <w:rsid w:val="00886994"/>
    <w:rsid w:val="00886AC3"/>
    <w:rsid w:val="00887C1C"/>
    <w:rsid w:val="00890749"/>
    <w:rsid w:val="008930A6"/>
    <w:rsid w:val="00893EC8"/>
    <w:rsid w:val="00894A23"/>
    <w:rsid w:val="00895777"/>
    <w:rsid w:val="008A2044"/>
    <w:rsid w:val="008A69FD"/>
    <w:rsid w:val="008A6D1B"/>
    <w:rsid w:val="008B69AC"/>
    <w:rsid w:val="008B7F77"/>
    <w:rsid w:val="008C45A0"/>
    <w:rsid w:val="008C6C16"/>
    <w:rsid w:val="008C6F9B"/>
    <w:rsid w:val="008D063D"/>
    <w:rsid w:val="008D0B71"/>
    <w:rsid w:val="008D1F75"/>
    <w:rsid w:val="008D6E70"/>
    <w:rsid w:val="008D708B"/>
    <w:rsid w:val="008E4911"/>
    <w:rsid w:val="008E5AA3"/>
    <w:rsid w:val="008E5D01"/>
    <w:rsid w:val="008F43A2"/>
    <w:rsid w:val="0090161A"/>
    <w:rsid w:val="00902498"/>
    <w:rsid w:val="00903DEF"/>
    <w:rsid w:val="00912361"/>
    <w:rsid w:val="00913A47"/>
    <w:rsid w:val="009240A7"/>
    <w:rsid w:val="00925752"/>
    <w:rsid w:val="0092742A"/>
    <w:rsid w:val="009300AD"/>
    <w:rsid w:val="00934FEA"/>
    <w:rsid w:val="00941A82"/>
    <w:rsid w:val="009469FA"/>
    <w:rsid w:val="0095174F"/>
    <w:rsid w:val="00953019"/>
    <w:rsid w:val="0095611E"/>
    <w:rsid w:val="009702C4"/>
    <w:rsid w:val="0097035A"/>
    <w:rsid w:val="00970850"/>
    <w:rsid w:val="00973CB7"/>
    <w:rsid w:val="00974BC3"/>
    <w:rsid w:val="0097749F"/>
    <w:rsid w:val="00977981"/>
    <w:rsid w:val="00985FF5"/>
    <w:rsid w:val="00986DDE"/>
    <w:rsid w:val="00987808"/>
    <w:rsid w:val="009A71FF"/>
    <w:rsid w:val="009B71E9"/>
    <w:rsid w:val="009B7597"/>
    <w:rsid w:val="009C5854"/>
    <w:rsid w:val="009D56A8"/>
    <w:rsid w:val="009E2F52"/>
    <w:rsid w:val="009E3674"/>
    <w:rsid w:val="009E7476"/>
    <w:rsid w:val="009F3384"/>
    <w:rsid w:val="00A012BB"/>
    <w:rsid w:val="00A06A9D"/>
    <w:rsid w:val="00A117C5"/>
    <w:rsid w:val="00A1252D"/>
    <w:rsid w:val="00A12CE7"/>
    <w:rsid w:val="00A15B05"/>
    <w:rsid w:val="00A17245"/>
    <w:rsid w:val="00A20902"/>
    <w:rsid w:val="00A210DC"/>
    <w:rsid w:val="00A256BE"/>
    <w:rsid w:val="00A30D3A"/>
    <w:rsid w:val="00A3168C"/>
    <w:rsid w:val="00A3230A"/>
    <w:rsid w:val="00A32CE8"/>
    <w:rsid w:val="00A33BC7"/>
    <w:rsid w:val="00A4143F"/>
    <w:rsid w:val="00A44922"/>
    <w:rsid w:val="00A45688"/>
    <w:rsid w:val="00A51231"/>
    <w:rsid w:val="00A519D2"/>
    <w:rsid w:val="00A51C17"/>
    <w:rsid w:val="00A53953"/>
    <w:rsid w:val="00A55ACF"/>
    <w:rsid w:val="00A56940"/>
    <w:rsid w:val="00A57439"/>
    <w:rsid w:val="00A70DBD"/>
    <w:rsid w:val="00A74B10"/>
    <w:rsid w:val="00A7546C"/>
    <w:rsid w:val="00A76ED5"/>
    <w:rsid w:val="00A770A4"/>
    <w:rsid w:val="00A82ECB"/>
    <w:rsid w:val="00A85D96"/>
    <w:rsid w:val="00A90E1B"/>
    <w:rsid w:val="00A90F2A"/>
    <w:rsid w:val="00A91353"/>
    <w:rsid w:val="00A91ED0"/>
    <w:rsid w:val="00A956A4"/>
    <w:rsid w:val="00A95FBB"/>
    <w:rsid w:val="00AA0C39"/>
    <w:rsid w:val="00AA473C"/>
    <w:rsid w:val="00AA7D57"/>
    <w:rsid w:val="00AA7EE0"/>
    <w:rsid w:val="00AB1691"/>
    <w:rsid w:val="00AB269B"/>
    <w:rsid w:val="00AB3CCA"/>
    <w:rsid w:val="00AB702E"/>
    <w:rsid w:val="00AC1519"/>
    <w:rsid w:val="00AC418F"/>
    <w:rsid w:val="00AD286C"/>
    <w:rsid w:val="00AD4A6F"/>
    <w:rsid w:val="00AD6691"/>
    <w:rsid w:val="00AD73DC"/>
    <w:rsid w:val="00AE4BDA"/>
    <w:rsid w:val="00AE50CB"/>
    <w:rsid w:val="00AE5374"/>
    <w:rsid w:val="00AE6662"/>
    <w:rsid w:val="00AE75FE"/>
    <w:rsid w:val="00AF1D1A"/>
    <w:rsid w:val="00AF30B2"/>
    <w:rsid w:val="00AF4802"/>
    <w:rsid w:val="00AF6C6B"/>
    <w:rsid w:val="00B10238"/>
    <w:rsid w:val="00B11D2F"/>
    <w:rsid w:val="00B14D47"/>
    <w:rsid w:val="00B16949"/>
    <w:rsid w:val="00B17890"/>
    <w:rsid w:val="00B2067D"/>
    <w:rsid w:val="00B21926"/>
    <w:rsid w:val="00B2313F"/>
    <w:rsid w:val="00B32414"/>
    <w:rsid w:val="00B3485C"/>
    <w:rsid w:val="00B34A98"/>
    <w:rsid w:val="00B35901"/>
    <w:rsid w:val="00B37015"/>
    <w:rsid w:val="00B4375E"/>
    <w:rsid w:val="00B439D3"/>
    <w:rsid w:val="00B466DF"/>
    <w:rsid w:val="00B509E9"/>
    <w:rsid w:val="00B54EF6"/>
    <w:rsid w:val="00B55D9F"/>
    <w:rsid w:val="00B568B6"/>
    <w:rsid w:val="00B57CC5"/>
    <w:rsid w:val="00B72671"/>
    <w:rsid w:val="00B75867"/>
    <w:rsid w:val="00B762D9"/>
    <w:rsid w:val="00B80F4D"/>
    <w:rsid w:val="00B81042"/>
    <w:rsid w:val="00B81E4A"/>
    <w:rsid w:val="00B83E59"/>
    <w:rsid w:val="00B84018"/>
    <w:rsid w:val="00B85150"/>
    <w:rsid w:val="00B87FB2"/>
    <w:rsid w:val="00B91DAA"/>
    <w:rsid w:val="00BA15A2"/>
    <w:rsid w:val="00BA5451"/>
    <w:rsid w:val="00BA5959"/>
    <w:rsid w:val="00BB0CA3"/>
    <w:rsid w:val="00BB353E"/>
    <w:rsid w:val="00BB7FC5"/>
    <w:rsid w:val="00BC0735"/>
    <w:rsid w:val="00BC16EA"/>
    <w:rsid w:val="00BC1C57"/>
    <w:rsid w:val="00BC6CF5"/>
    <w:rsid w:val="00BD6874"/>
    <w:rsid w:val="00BE2ADB"/>
    <w:rsid w:val="00BE4B96"/>
    <w:rsid w:val="00BE5505"/>
    <w:rsid w:val="00BE5F7C"/>
    <w:rsid w:val="00BF03FE"/>
    <w:rsid w:val="00BF1745"/>
    <w:rsid w:val="00BF6C5F"/>
    <w:rsid w:val="00BF72F3"/>
    <w:rsid w:val="00BF7635"/>
    <w:rsid w:val="00C007B6"/>
    <w:rsid w:val="00C00DE6"/>
    <w:rsid w:val="00C01178"/>
    <w:rsid w:val="00C01E5E"/>
    <w:rsid w:val="00C022FD"/>
    <w:rsid w:val="00C03736"/>
    <w:rsid w:val="00C038F8"/>
    <w:rsid w:val="00C07AD3"/>
    <w:rsid w:val="00C121AC"/>
    <w:rsid w:val="00C16A58"/>
    <w:rsid w:val="00C1745A"/>
    <w:rsid w:val="00C17C9D"/>
    <w:rsid w:val="00C208C0"/>
    <w:rsid w:val="00C20F48"/>
    <w:rsid w:val="00C218E6"/>
    <w:rsid w:val="00C237E1"/>
    <w:rsid w:val="00C25CC4"/>
    <w:rsid w:val="00C3292E"/>
    <w:rsid w:val="00C354CF"/>
    <w:rsid w:val="00C3777C"/>
    <w:rsid w:val="00C445FA"/>
    <w:rsid w:val="00C46F5A"/>
    <w:rsid w:val="00C47A7C"/>
    <w:rsid w:val="00C5233A"/>
    <w:rsid w:val="00C57731"/>
    <w:rsid w:val="00C64672"/>
    <w:rsid w:val="00C64CA0"/>
    <w:rsid w:val="00C70771"/>
    <w:rsid w:val="00C715FE"/>
    <w:rsid w:val="00C72D30"/>
    <w:rsid w:val="00C74370"/>
    <w:rsid w:val="00C76FD4"/>
    <w:rsid w:val="00C8240E"/>
    <w:rsid w:val="00C84CF2"/>
    <w:rsid w:val="00C94FCF"/>
    <w:rsid w:val="00C96866"/>
    <w:rsid w:val="00CA3636"/>
    <w:rsid w:val="00CA478D"/>
    <w:rsid w:val="00CA5D4E"/>
    <w:rsid w:val="00CA6567"/>
    <w:rsid w:val="00CA7051"/>
    <w:rsid w:val="00CA70CF"/>
    <w:rsid w:val="00CB2624"/>
    <w:rsid w:val="00CB5AD3"/>
    <w:rsid w:val="00CB5DB5"/>
    <w:rsid w:val="00CC4D92"/>
    <w:rsid w:val="00CC5423"/>
    <w:rsid w:val="00CC7EB0"/>
    <w:rsid w:val="00CD1018"/>
    <w:rsid w:val="00CE29D0"/>
    <w:rsid w:val="00CE3A7C"/>
    <w:rsid w:val="00CE5633"/>
    <w:rsid w:val="00CE6D40"/>
    <w:rsid w:val="00CF2212"/>
    <w:rsid w:val="00D01705"/>
    <w:rsid w:val="00D01EDA"/>
    <w:rsid w:val="00D027F4"/>
    <w:rsid w:val="00D03B3F"/>
    <w:rsid w:val="00D03D36"/>
    <w:rsid w:val="00D118DE"/>
    <w:rsid w:val="00D11FEC"/>
    <w:rsid w:val="00D1479D"/>
    <w:rsid w:val="00D15F6A"/>
    <w:rsid w:val="00D161AC"/>
    <w:rsid w:val="00D22619"/>
    <w:rsid w:val="00D25956"/>
    <w:rsid w:val="00D26ADB"/>
    <w:rsid w:val="00D35D51"/>
    <w:rsid w:val="00D45F7B"/>
    <w:rsid w:val="00D50213"/>
    <w:rsid w:val="00D50781"/>
    <w:rsid w:val="00D5181E"/>
    <w:rsid w:val="00D524CE"/>
    <w:rsid w:val="00D57C11"/>
    <w:rsid w:val="00D600DF"/>
    <w:rsid w:val="00D6035D"/>
    <w:rsid w:val="00D605E4"/>
    <w:rsid w:val="00D61E76"/>
    <w:rsid w:val="00D6315F"/>
    <w:rsid w:val="00D63A0E"/>
    <w:rsid w:val="00D66035"/>
    <w:rsid w:val="00D703D3"/>
    <w:rsid w:val="00D71C9C"/>
    <w:rsid w:val="00D73089"/>
    <w:rsid w:val="00D73722"/>
    <w:rsid w:val="00D8162E"/>
    <w:rsid w:val="00D86DE6"/>
    <w:rsid w:val="00D93FC2"/>
    <w:rsid w:val="00D9460A"/>
    <w:rsid w:val="00D94F2B"/>
    <w:rsid w:val="00DA2B47"/>
    <w:rsid w:val="00DA3DED"/>
    <w:rsid w:val="00DA5A59"/>
    <w:rsid w:val="00DA690E"/>
    <w:rsid w:val="00DB0D10"/>
    <w:rsid w:val="00DB7CA6"/>
    <w:rsid w:val="00DC079E"/>
    <w:rsid w:val="00DC0A91"/>
    <w:rsid w:val="00DC26C5"/>
    <w:rsid w:val="00DC29D5"/>
    <w:rsid w:val="00DC2A8A"/>
    <w:rsid w:val="00DC548B"/>
    <w:rsid w:val="00DC6B47"/>
    <w:rsid w:val="00DD2E0E"/>
    <w:rsid w:val="00DF2500"/>
    <w:rsid w:val="00DF27A1"/>
    <w:rsid w:val="00DF328B"/>
    <w:rsid w:val="00DF5DDF"/>
    <w:rsid w:val="00E0083F"/>
    <w:rsid w:val="00E04D26"/>
    <w:rsid w:val="00E0559A"/>
    <w:rsid w:val="00E061C1"/>
    <w:rsid w:val="00E1199A"/>
    <w:rsid w:val="00E13F1E"/>
    <w:rsid w:val="00E1524B"/>
    <w:rsid w:val="00E16D4F"/>
    <w:rsid w:val="00E20B7C"/>
    <w:rsid w:val="00E22778"/>
    <w:rsid w:val="00E23616"/>
    <w:rsid w:val="00E2795B"/>
    <w:rsid w:val="00E3481A"/>
    <w:rsid w:val="00E37EE1"/>
    <w:rsid w:val="00E42CCE"/>
    <w:rsid w:val="00E456AF"/>
    <w:rsid w:val="00E563F0"/>
    <w:rsid w:val="00E566F3"/>
    <w:rsid w:val="00E60CF5"/>
    <w:rsid w:val="00E65E43"/>
    <w:rsid w:val="00E6705E"/>
    <w:rsid w:val="00E67145"/>
    <w:rsid w:val="00E67592"/>
    <w:rsid w:val="00E7532F"/>
    <w:rsid w:val="00E8188A"/>
    <w:rsid w:val="00E82CAD"/>
    <w:rsid w:val="00E865DD"/>
    <w:rsid w:val="00E92370"/>
    <w:rsid w:val="00E9448D"/>
    <w:rsid w:val="00E97E67"/>
    <w:rsid w:val="00EA2ACC"/>
    <w:rsid w:val="00EB1214"/>
    <w:rsid w:val="00EC616F"/>
    <w:rsid w:val="00ED000B"/>
    <w:rsid w:val="00ED10FC"/>
    <w:rsid w:val="00ED397F"/>
    <w:rsid w:val="00ED6F20"/>
    <w:rsid w:val="00EE3C55"/>
    <w:rsid w:val="00EF2098"/>
    <w:rsid w:val="00EF32E2"/>
    <w:rsid w:val="00EF64F0"/>
    <w:rsid w:val="00EF6B0A"/>
    <w:rsid w:val="00F0039C"/>
    <w:rsid w:val="00F007E6"/>
    <w:rsid w:val="00F01598"/>
    <w:rsid w:val="00F02996"/>
    <w:rsid w:val="00F05E7F"/>
    <w:rsid w:val="00F100F8"/>
    <w:rsid w:val="00F20273"/>
    <w:rsid w:val="00F233BB"/>
    <w:rsid w:val="00F2364B"/>
    <w:rsid w:val="00F246D4"/>
    <w:rsid w:val="00F26F54"/>
    <w:rsid w:val="00F33271"/>
    <w:rsid w:val="00F335AB"/>
    <w:rsid w:val="00F34661"/>
    <w:rsid w:val="00F35236"/>
    <w:rsid w:val="00F35A99"/>
    <w:rsid w:val="00F42298"/>
    <w:rsid w:val="00F42487"/>
    <w:rsid w:val="00F440E2"/>
    <w:rsid w:val="00F520C6"/>
    <w:rsid w:val="00F52734"/>
    <w:rsid w:val="00F544FD"/>
    <w:rsid w:val="00F553D5"/>
    <w:rsid w:val="00F575FA"/>
    <w:rsid w:val="00F627AD"/>
    <w:rsid w:val="00F62BC1"/>
    <w:rsid w:val="00F63BCF"/>
    <w:rsid w:val="00F6514A"/>
    <w:rsid w:val="00F65F15"/>
    <w:rsid w:val="00F73344"/>
    <w:rsid w:val="00F75A58"/>
    <w:rsid w:val="00F77438"/>
    <w:rsid w:val="00F8183B"/>
    <w:rsid w:val="00F95096"/>
    <w:rsid w:val="00F96A99"/>
    <w:rsid w:val="00FA0ECB"/>
    <w:rsid w:val="00FA436F"/>
    <w:rsid w:val="00FA5B57"/>
    <w:rsid w:val="00FB2BB0"/>
    <w:rsid w:val="00FB386E"/>
    <w:rsid w:val="00FB6987"/>
    <w:rsid w:val="00FC29B8"/>
    <w:rsid w:val="00FC6C5D"/>
    <w:rsid w:val="00FD10FA"/>
    <w:rsid w:val="00FD15BB"/>
    <w:rsid w:val="00FD53A0"/>
    <w:rsid w:val="00FE3992"/>
    <w:rsid w:val="00FE7FA9"/>
    <w:rsid w:val="00FF6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00B"/>
    <w:pPr>
      <w:keepNext/>
      <w:spacing w:line="360" w:lineRule="auto"/>
      <w:outlineLvl w:val="0"/>
    </w:pPr>
    <w:rPr>
      <w:rFonts w:eastAsia="MS Gothic"/>
      <w:b/>
      <w:bCs/>
      <w:caps/>
      <w:kern w:val="32"/>
      <w:sz w:val="28"/>
      <w:szCs w:val="28"/>
    </w:rPr>
  </w:style>
  <w:style w:type="paragraph" w:styleId="2">
    <w:name w:val="heading 2"/>
    <w:basedOn w:val="a"/>
    <w:next w:val="a"/>
    <w:link w:val="20"/>
    <w:qFormat/>
    <w:rsid w:val="00ED000B"/>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ED000B"/>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000B"/>
    <w:pPr>
      <w:tabs>
        <w:tab w:val="center" w:pos="4677"/>
        <w:tab w:val="right" w:pos="9355"/>
      </w:tabs>
    </w:pPr>
  </w:style>
  <w:style w:type="character" w:customStyle="1" w:styleId="a4">
    <w:name w:val="Верхний колонтитул Знак"/>
    <w:basedOn w:val="a0"/>
    <w:link w:val="a3"/>
    <w:rsid w:val="00ED000B"/>
  </w:style>
  <w:style w:type="paragraph" w:styleId="a5">
    <w:name w:val="footer"/>
    <w:basedOn w:val="a"/>
    <w:link w:val="a6"/>
    <w:uiPriority w:val="99"/>
    <w:unhideWhenUsed/>
    <w:rsid w:val="00ED000B"/>
    <w:pPr>
      <w:tabs>
        <w:tab w:val="center" w:pos="4677"/>
        <w:tab w:val="right" w:pos="9355"/>
      </w:tabs>
    </w:pPr>
  </w:style>
  <w:style w:type="character" w:customStyle="1" w:styleId="a6">
    <w:name w:val="Нижний колонтитул Знак"/>
    <w:basedOn w:val="a0"/>
    <w:link w:val="a5"/>
    <w:uiPriority w:val="99"/>
    <w:rsid w:val="00ED000B"/>
  </w:style>
  <w:style w:type="character" w:customStyle="1" w:styleId="10">
    <w:name w:val="Заголовок 1 Знак"/>
    <w:basedOn w:val="a0"/>
    <w:link w:val="1"/>
    <w:rsid w:val="00ED000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ED000B"/>
    <w:rPr>
      <w:rFonts w:ascii="Calibri" w:eastAsia="MS Gothic" w:hAnsi="Calibri" w:cs="Times New Roman"/>
      <w:b/>
      <w:bCs/>
      <w:i/>
      <w:iCs/>
      <w:sz w:val="28"/>
      <w:szCs w:val="28"/>
      <w:lang w:eastAsia="ru-RU"/>
    </w:rPr>
  </w:style>
  <w:style w:type="character" w:customStyle="1" w:styleId="30">
    <w:name w:val="Заголовок 3 Знак"/>
    <w:basedOn w:val="a0"/>
    <w:link w:val="3"/>
    <w:rsid w:val="00ED000B"/>
    <w:rPr>
      <w:rFonts w:ascii="Times New Roman" w:eastAsia="Times New Roman" w:hAnsi="Times New Roman" w:cs="Times New Roman"/>
      <w:b/>
      <w:bCs/>
      <w:sz w:val="28"/>
      <w:szCs w:val="28"/>
      <w:lang w:eastAsia="ru-RU"/>
    </w:rPr>
  </w:style>
  <w:style w:type="paragraph" w:customStyle="1" w:styleId="a7">
    <w:name w:val="Основной"/>
    <w:basedOn w:val="a"/>
    <w:link w:val="a8"/>
    <w:qFormat/>
    <w:rsid w:val="00ED000B"/>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8">
    <w:name w:val="Основной Знак"/>
    <w:link w:val="a7"/>
    <w:rsid w:val="00ED000B"/>
    <w:rPr>
      <w:rFonts w:ascii="NewtonCSanPin" w:eastAsia="Times New Roman" w:hAnsi="NewtonCSanPin" w:cs="Times New Roman"/>
      <w:color w:val="000000"/>
      <w:sz w:val="21"/>
      <w:szCs w:val="21"/>
      <w:lang w:eastAsia="ru-RU"/>
    </w:rPr>
  </w:style>
  <w:style w:type="paragraph" w:customStyle="1" w:styleId="a9">
    <w:name w:val="Таблица"/>
    <w:basedOn w:val="a7"/>
    <w:uiPriority w:val="99"/>
    <w:rsid w:val="00ED000B"/>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ED000B"/>
    <w:pPr>
      <w:jc w:val="center"/>
    </w:pPr>
    <w:rPr>
      <w:b/>
      <w:bCs/>
    </w:rPr>
  </w:style>
  <w:style w:type="character" w:customStyle="1" w:styleId="ab">
    <w:name w:val="Шапка Знак"/>
    <w:basedOn w:val="a0"/>
    <w:link w:val="aa"/>
    <w:rsid w:val="00ED000B"/>
    <w:rPr>
      <w:rFonts w:ascii="NewtonCSanPin" w:eastAsia="Times New Roman" w:hAnsi="NewtonCSanPin" w:cs="Times New Roman"/>
      <w:b/>
      <w:bCs/>
      <w:color w:val="000000"/>
      <w:sz w:val="19"/>
      <w:szCs w:val="19"/>
      <w:lang w:eastAsia="ru-RU"/>
    </w:rPr>
  </w:style>
  <w:style w:type="paragraph" w:customStyle="1" w:styleId="ac">
    <w:name w:val="Название таблицы"/>
    <w:basedOn w:val="a7"/>
    <w:uiPriority w:val="99"/>
    <w:rsid w:val="00ED000B"/>
    <w:pPr>
      <w:spacing w:before="113"/>
      <w:ind w:firstLine="0"/>
      <w:jc w:val="center"/>
    </w:pPr>
    <w:rPr>
      <w:b/>
      <w:bCs/>
    </w:rPr>
  </w:style>
  <w:style w:type="paragraph" w:customStyle="1" w:styleId="ad">
    <w:name w:val="Приложение"/>
    <w:basedOn w:val="11"/>
    <w:uiPriority w:val="99"/>
    <w:rsid w:val="00ED000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uiPriority w:val="99"/>
    <w:rsid w:val="00ED000B"/>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ED000B"/>
    <w:pPr>
      <w:spacing w:before="57" w:line="194" w:lineRule="atLeast"/>
      <w:ind w:firstLine="0"/>
      <w:jc w:val="center"/>
    </w:pPr>
    <w:rPr>
      <w:sz w:val="19"/>
      <w:szCs w:val="19"/>
    </w:rPr>
  </w:style>
  <w:style w:type="character" w:customStyle="1" w:styleId="af">
    <w:name w:val="Подпись Знак"/>
    <w:basedOn w:val="a0"/>
    <w:link w:val="ae"/>
    <w:rsid w:val="00ED000B"/>
    <w:rPr>
      <w:rFonts w:ascii="NewtonCSanPin" w:eastAsia="Times New Roman" w:hAnsi="NewtonCSanPin" w:cs="Times New Roman"/>
      <w:color w:val="000000"/>
      <w:sz w:val="19"/>
      <w:szCs w:val="19"/>
      <w:lang w:eastAsia="ru-RU"/>
    </w:rPr>
  </w:style>
  <w:style w:type="paragraph" w:customStyle="1" w:styleId="af0">
    <w:name w:val="В скобках"/>
    <w:basedOn w:val="ae"/>
    <w:uiPriority w:val="99"/>
    <w:rsid w:val="00ED000B"/>
    <w:pPr>
      <w:spacing w:line="174" w:lineRule="atLeast"/>
    </w:pPr>
    <w:rPr>
      <w:sz w:val="17"/>
      <w:szCs w:val="17"/>
    </w:rPr>
  </w:style>
  <w:style w:type="paragraph" w:customStyle="1" w:styleId="12">
    <w:name w:val="Содержание 1"/>
    <w:basedOn w:val="a7"/>
    <w:uiPriority w:val="99"/>
    <w:rsid w:val="00ED000B"/>
    <w:pPr>
      <w:suppressAutoHyphens/>
      <w:ind w:firstLine="0"/>
    </w:pPr>
    <w:rPr>
      <w:rFonts w:ascii="Times New Roman" w:hAnsi="Times New Roman"/>
      <w:lang w:val="en-US"/>
    </w:rPr>
  </w:style>
  <w:style w:type="paragraph" w:customStyle="1" w:styleId="BasicParagraph">
    <w:name w:val="[Basic Paragraph]"/>
    <w:basedOn w:val="NoParagraphStyle"/>
    <w:uiPriority w:val="99"/>
    <w:rsid w:val="00ED000B"/>
  </w:style>
  <w:style w:type="paragraph" w:customStyle="1" w:styleId="NoParagraphStyle">
    <w:name w:val="[No Paragraph Style]"/>
    <w:uiPriority w:val="99"/>
    <w:rsid w:val="00ED00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Буллит"/>
    <w:basedOn w:val="a7"/>
    <w:link w:val="af2"/>
    <w:rsid w:val="00ED000B"/>
    <w:pPr>
      <w:ind w:firstLine="244"/>
    </w:pPr>
  </w:style>
  <w:style w:type="character" w:customStyle="1" w:styleId="af2">
    <w:name w:val="Буллит Знак"/>
    <w:basedOn w:val="a8"/>
    <w:link w:val="af1"/>
    <w:rsid w:val="00ED000B"/>
    <w:rPr>
      <w:rFonts w:ascii="NewtonCSanPin" w:eastAsia="Times New Roman" w:hAnsi="NewtonCSanPin" w:cs="Times New Roman"/>
      <w:color w:val="000000"/>
      <w:sz w:val="21"/>
      <w:szCs w:val="21"/>
      <w:lang w:eastAsia="ru-RU"/>
    </w:rPr>
  </w:style>
  <w:style w:type="paragraph" w:customStyle="1" w:styleId="22">
    <w:name w:val="Заг 2"/>
    <w:basedOn w:val="11"/>
    <w:uiPriority w:val="99"/>
    <w:rsid w:val="00ED000B"/>
    <w:pPr>
      <w:pageBreakBefore w:val="0"/>
      <w:spacing w:before="283"/>
    </w:pPr>
    <w:rPr>
      <w:caps w:val="0"/>
    </w:rPr>
  </w:style>
  <w:style w:type="paragraph" w:customStyle="1" w:styleId="31">
    <w:name w:val="Заг 3"/>
    <w:basedOn w:val="22"/>
    <w:uiPriority w:val="99"/>
    <w:rsid w:val="00ED000B"/>
    <w:pPr>
      <w:spacing w:before="255" w:after="113" w:line="240" w:lineRule="atLeast"/>
    </w:pPr>
    <w:rPr>
      <w:i/>
      <w:iCs/>
      <w:sz w:val="23"/>
      <w:szCs w:val="23"/>
    </w:rPr>
  </w:style>
  <w:style w:type="paragraph" w:customStyle="1" w:styleId="4">
    <w:name w:val="Заг 4"/>
    <w:basedOn w:val="31"/>
    <w:uiPriority w:val="99"/>
    <w:rsid w:val="00ED000B"/>
    <w:rPr>
      <w:b w:val="0"/>
      <w:bCs w:val="0"/>
    </w:rPr>
  </w:style>
  <w:style w:type="paragraph" w:customStyle="1" w:styleId="af3">
    <w:name w:val="Курсив"/>
    <w:basedOn w:val="a7"/>
    <w:uiPriority w:val="99"/>
    <w:rsid w:val="00ED000B"/>
    <w:rPr>
      <w:i/>
      <w:iCs/>
    </w:rPr>
  </w:style>
  <w:style w:type="paragraph" w:customStyle="1" w:styleId="af4">
    <w:name w:val="Буллит Курсив"/>
    <w:basedOn w:val="af1"/>
    <w:link w:val="af5"/>
    <w:uiPriority w:val="99"/>
    <w:rsid w:val="00ED000B"/>
    <w:rPr>
      <w:i/>
      <w:iCs/>
    </w:rPr>
  </w:style>
  <w:style w:type="character" w:customStyle="1" w:styleId="af5">
    <w:name w:val="Буллит Курсив Знак"/>
    <w:link w:val="af4"/>
    <w:uiPriority w:val="99"/>
    <w:rsid w:val="00ED000B"/>
    <w:rPr>
      <w:rFonts w:ascii="NewtonCSanPin" w:eastAsia="Times New Roman" w:hAnsi="NewtonCSanPin" w:cs="Times New Roman"/>
      <w:i/>
      <w:iCs/>
      <w:color w:val="000000"/>
      <w:sz w:val="21"/>
      <w:szCs w:val="21"/>
      <w:lang w:eastAsia="ru-RU"/>
    </w:rPr>
  </w:style>
  <w:style w:type="paragraph" w:customStyle="1" w:styleId="af6">
    <w:name w:val="Подзаг"/>
    <w:basedOn w:val="a7"/>
    <w:uiPriority w:val="99"/>
    <w:rsid w:val="00ED000B"/>
    <w:pPr>
      <w:spacing w:before="113" w:after="28"/>
      <w:jc w:val="center"/>
    </w:pPr>
    <w:rPr>
      <w:b/>
      <w:bCs/>
      <w:i/>
      <w:iCs/>
    </w:rPr>
  </w:style>
  <w:style w:type="paragraph" w:customStyle="1" w:styleId="af7">
    <w:name w:val="Пж Курсив"/>
    <w:basedOn w:val="a7"/>
    <w:uiPriority w:val="99"/>
    <w:rsid w:val="00ED000B"/>
    <w:rPr>
      <w:b/>
      <w:bCs/>
      <w:i/>
      <w:iCs/>
    </w:rPr>
  </w:style>
  <w:style w:type="paragraph" w:customStyle="1" w:styleId="af8">
    <w:name w:val="Сноска"/>
    <w:basedOn w:val="a7"/>
    <w:uiPriority w:val="99"/>
    <w:rsid w:val="00ED000B"/>
    <w:pPr>
      <w:spacing w:line="174" w:lineRule="atLeast"/>
    </w:pPr>
    <w:rPr>
      <w:sz w:val="17"/>
      <w:szCs w:val="17"/>
    </w:rPr>
  </w:style>
  <w:style w:type="character" w:customStyle="1" w:styleId="13">
    <w:name w:val="Сноска1"/>
    <w:rsid w:val="00ED000B"/>
    <w:rPr>
      <w:rFonts w:ascii="Times New Roman" w:hAnsi="Times New Roman" w:cs="Times New Roman"/>
      <w:vertAlign w:val="superscript"/>
    </w:rPr>
  </w:style>
  <w:style w:type="character" w:customStyle="1" w:styleId="Zag11">
    <w:name w:val="Zag_11"/>
    <w:rsid w:val="00ED000B"/>
    <w:rPr>
      <w:color w:val="000000"/>
      <w:w w:val="100"/>
    </w:rPr>
  </w:style>
  <w:style w:type="character" w:styleId="af9">
    <w:name w:val="page number"/>
    <w:rsid w:val="00ED000B"/>
  </w:style>
  <w:style w:type="paragraph" w:styleId="afa">
    <w:name w:val="Balloon Text"/>
    <w:basedOn w:val="a"/>
    <w:link w:val="afb"/>
    <w:rsid w:val="00ED000B"/>
    <w:rPr>
      <w:rFonts w:ascii="Lucida Grande CY" w:hAnsi="Lucida Grande CY"/>
      <w:sz w:val="18"/>
      <w:szCs w:val="18"/>
    </w:rPr>
  </w:style>
  <w:style w:type="character" w:customStyle="1" w:styleId="afb">
    <w:name w:val="Текст выноски Знак"/>
    <w:basedOn w:val="a0"/>
    <w:link w:val="afa"/>
    <w:rsid w:val="00ED000B"/>
    <w:rPr>
      <w:rFonts w:ascii="Lucida Grande CY" w:eastAsia="Times New Roman" w:hAnsi="Lucida Grande CY" w:cs="Times New Roman"/>
      <w:sz w:val="18"/>
      <w:szCs w:val="18"/>
      <w:lang w:eastAsia="ru-RU"/>
    </w:rPr>
  </w:style>
  <w:style w:type="character" w:styleId="afc">
    <w:name w:val="annotation reference"/>
    <w:uiPriority w:val="99"/>
    <w:rsid w:val="00ED000B"/>
    <w:rPr>
      <w:sz w:val="16"/>
      <w:szCs w:val="16"/>
    </w:rPr>
  </w:style>
  <w:style w:type="paragraph" w:styleId="afd">
    <w:name w:val="annotation text"/>
    <w:basedOn w:val="a"/>
    <w:link w:val="afe"/>
    <w:uiPriority w:val="99"/>
    <w:rsid w:val="00ED000B"/>
    <w:rPr>
      <w:sz w:val="20"/>
      <w:szCs w:val="20"/>
    </w:rPr>
  </w:style>
  <w:style w:type="character" w:customStyle="1" w:styleId="afe">
    <w:name w:val="Текст примечания Знак"/>
    <w:basedOn w:val="a0"/>
    <w:link w:val="afd"/>
    <w:uiPriority w:val="99"/>
    <w:rsid w:val="00ED000B"/>
    <w:rPr>
      <w:rFonts w:ascii="Times New Roman" w:eastAsia="Times New Roman" w:hAnsi="Times New Roman" w:cs="Times New Roman"/>
      <w:sz w:val="20"/>
      <w:szCs w:val="20"/>
      <w:lang w:eastAsia="ru-RU"/>
    </w:rPr>
  </w:style>
  <w:style w:type="paragraph" w:styleId="aff">
    <w:name w:val="annotation subject"/>
    <w:basedOn w:val="afd"/>
    <w:next w:val="afd"/>
    <w:link w:val="aff0"/>
    <w:rsid w:val="00ED000B"/>
    <w:rPr>
      <w:b/>
      <w:bCs/>
    </w:rPr>
  </w:style>
  <w:style w:type="character" w:customStyle="1" w:styleId="aff0">
    <w:name w:val="Тема примечания Знак"/>
    <w:basedOn w:val="afe"/>
    <w:link w:val="aff"/>
    <w:rsid w:val="00ED000B"/>
    <w:rPr>
      <w:rFonts w:ascii="Times New Roman" w:eastAsia="Times New Roman" w:hAnsi="Times New Roman" w:cs="Times New Roman"/>
      <w:b/>
      <w:bCs/>
      <w:sz w:val="20"/>
      <w:szCs w:val="20"/>
      <w:lang w:eastAsia="ru-RU"/>
    </w:rPr>
  </w:style>
  <w:style w:type="paragraph" w:styleId="aff1">
    <w:name w:val="Subtitle"/>
    <w:basedOn w:val="a"/>
    <w:next w:val="a"/>
    <w:link w:val="aff2"/>
    <w:qFormat/>
    <w:rsid w:val="00ED000B"/>
    <w:pPr>
      <w:spacing w:line="360" w:lineRule="auto"/>
      <w:outlineLvl w:val="1"/>
    </w:pPr>
    <w:rPr>
      <w:rFonts w:eastAsia="MS Gothic"/>
      <w:b/>
      <w:sz w:val="28"/>
    </w:rPr>
  </w:style>
  <w:style w:type="character" w:customStyle="1" w:styleId="aff2">
    <w:name w:val="Подзаголовок Знак"/>
    <w:basedOn w:val="a0"/>
    <w:link w:val="aff1"/>
    <w:rsid w:val="00ED000B"/>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D000B"/>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D000B"/>
    <w:pPr>
      <w:numPr>
        <w:numId w:val="1"/>
      </w:numPr>
      <w:spacing w:line="360" w:lineRule="auto"/>
      <w:contextualSpacing/>
      <w:jc w:val="both"/>
      <w:outlineLvl w:val="1"/>
    </w:pPr>
    <w:rPr>
      <w:sz w:val="28"/>
    </w:rPr>
  </w:style>
  <w:style w:type="paragraph" w:styleId="14">
    <w:name w:val="toc 1"/>
    <w:basedOn w:val="a"/>
    <w:next w:val="a"/>
    <w:autoRedefine/>
    <w:uiPriority w:val="39"/>
    <w:rsid w:val="00ED000B"/>
    <w:pPr>
      <w:tabs>
        <w:tab w:val="left" w:pos="438"/>
        <w:tab w:val="left" w:pos="480"/>
        <w:tab w:val="right" w:leader="dot" w:pos="10065"/>
      </w:tabs>
      <w:spacing w:before="120"/>
      <w:ind w:left="709"/>
      <w:jc w:val="center"/>
    </w:pPr>
    <w:rPr>
      <w:rFonts w:ascii="Cambria" w:hAnsi="Cambria"/>
      <w:b/>
    </w:rPr>
  </w:style>
  <w:style w:type="paragraph" w:styleId="23">
    <w:name w:val="toc 2"/>
    <w:basedOn w:val="a"/>
    <w:next w:val="a"/>
    <w:autoRedefine/>
    <w:uiPriority w:val="39"/>
    <w:rsid w:val="00ED000B"/>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ED000B"/>
    <w:pPr>
      <w:ind w:left="480"/>
    </w:pPr>
    <w:rPr>
      <w:rFonts w:ascii="Cambria" w:hAnsi="Cambria"/>
      <w:sz w:val="22"/>
      <w:szCs w:val="22"/>
    </w:rPr>
  </w:style>
  <w:style w:type="paragraph" w:styleId="40">
    <w:name w:val="toc 4"/>
    <w:basedOn w:val="a"/>
    <w:next w:val="a"/>
    <w:autoRedefine/>
    <w:uiPriority w:val="39"/>
    <w:rsid w:val="00ED000B"/>
    <w:pPr>
      <w:ind w:left="720"/>
    </w:pPr>
    <w:rPr>
      <w:rFonts w:ascii="Cambria" w:hAnsi="Cambria"/>
      <w:sz w:val="20"/>
      <w:szCs w:val="20"/>
    </w:rPr>
  </w:style>
  <w:style w:type="paragraph" w:styleId="5">
    <w:name w:val="toc 5"/>
    <w:basedOn w:val="a"/>
    <w:next w:val="a"/>
    <w:autoRedefine/>
    <w:uiPriority w:val="39"/>
    <w:rsid w:val="00ED000B"/>
    <w:pPr>
      <w:ind w:left="960"/>
    </w:pPr>
    <w:rPr>
      <w:rFonts w:ascii="Cambria" w:hAnsi="Cambria"/>
      <w:sz w:val="20"/>
      <w:szCs w:val="20"/>
    </w:rPr>
  </w:style>
  <w:style w:type="paragraph" w:styleId="6">
    <w:name w:val="toc 6"/>
    <w:basedOn w:val="a"/>
    <w:next w:val="a"/>
    <w:autoRedefine/>
    <w:uiPriority w:val="39"/>
    <w:rsid w:val="00ED000B"/>
    <w:pPr>
      <w:ind w:left="1200"/>
    </w:pPr>
    <w:rPr>
      <w:rFonts w:ascii="Cambria" w:hAnsi="Cambria"/>
      <w:sz w:val="20"/>
      <w:szCs w:val="20"/>
    </w:rPr>
  </w:style>
  <w:style w:type="paragraph" w:styleId="7">
    <w:name w:val="toc 7"/>
    <w:basedOn w:val="a"/>
    <w:next w:val="a"/>
    <w:autoRedefine/>
    <w:uiPriority w:val="39"/>
    <w:rsid w:val="00ED000B"/>
    <w:pPr>
      <w:ind w:left="1440"/>
    </w:pPr>
    <w:rPr>
      <w:rFonts w:ascii="Cambria" w:hAnsi="Cambria"/>
      <w:sz w:val="20"/>
      <w:szCs w:val="20"/>
    </w:rPr>
  </w:style>
  <w:style w:type="paragraph" w:styleId="8">
    <w:name w:val="toc 8"/>
    <w:basedOn w:val="a"/>
    <w:next w:val="a"/>
    <w:autoRedefine/>
    <w:uiPriority w:val="39"/>
    <w:rsid w:val="00ED000B"/>
    <w:pPr>
      <w:ind w:left="1680"/>
    </w:pPr>
    <w:rPr>
      <w:rFonts w:ascii="Cambria" w:hAnsi="Cambria"/>
      <w:sz w:val="20"/>
      <w:szCs w:val="20"/>
    </w:rPr>
  </w:style>
  <w:style w:type="paragraph" w:styleId="9">
    <w:name w:val="toc 9"/>
    <w:basedOn w:val="a"/>
    <w:next w:val="a"/>
    <w:autoRedefine/>
    <w:uiPriority w:val="39"/>
    <w:rsid w:val="00ED000B"/>
    <w:pPr>
      <w:ind w:left="1920"/>
    </w:pPr>
    <w:rPr>
      <w:rFonts w:ascii="Cambria" w:hAnsi="Cambria"/>
      <w:sz w:val="20"/>
      <w:szCs w:val="20"/>
    </w:rPr>
  </w:style>
  <w:style w:type="paragraph" w:styleId="aff3">
    <w:name w:val="Normal (Web)"/>
    <w:aliases w:val="Normal (Web) Char"/>
    <w:basedOn w:val="a"/>
    <w:link w:val="aff4"/>
    <w:uiPriority w:val="99"/>
    <w:unhideWhenUsed/>
    <w:qFormat/>
    <w:rsid w:val="00ED000B"/>
    <w:pPr>
      <w:spacing w:before="100" w:beforeAutospacing="1" w:after="119"/>
    </w:pPr>
  </w:style>
  <w:style w:type="character" w:customStyle="1" w:styleId="aff4">
    <w:name w:val="Обычный (веб) Знак"/>
    <w:aliases w:val="Normal (Web) Char Знак"/>
    <w:link w:val="aff3"/>
    <w:rsid w:val="00ED000B"/>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D000B"/>
    <w:pPr>
      <w:ind w:left="720"/>
      <w:contextualSpacing/>
    </w:pPr>
    <w:rPr>
      <w:rFonts w:ascii="Calibri" w:eastAsia="Calibri" w:hAnsi="Calibri"/>
    </w:rPr>
  </w:style>
  <w:style w:type="character" w:customStyle="1" w:styleId="1-2">
    <w:name w:val="Средняя сетка 1 - Акцент 2 Знак"/>
    <w:link w:val="1-21"/>
    <w:uiPriority w:val="34"/>
    <w:locked/>
    <w:rsid w:val="00ED000B"/>
    <w:rPr>
      <w:rFonts w:ascii="Calibri" w:eastAsia="Calibri" w:hAnsi="Calibri" w:cs="Times New Roman"/>
      <w:sz w:val="24"/>
      <w:szCs w:val="24"/>
      <w:lang w:eastAsia="ru-RU"/>
    </w:rPr>
  </w:style>
  <w:style w:type="paragraph" w:styleId="aff5">
    <w:name w:val="Body Text"/>
    <w:basedOn w:val="a"/>
    <w:link w:val="aff6"/>
    <w:rsid w:val="00ED000B"/>
    <w:pPr>
      <w:jc w:val="both"/>
    </w:pPr>
    <w:rPr>
      <w:sz w:val="28"/>
    </w:rPr>
  </w:style>
  <w:style w:type="character" w:customStyle="1" w:styleId="aff6">
    <w:name w:val="Основной текст Знак"/>
    <w:basedOn w:val="a0"/>
    <w:link w:val="aff5"/>
    <w:rsid w:val="00ED000B"/>
    <w:rPr>
      <w:rFonts w:ascii="Times New Roman" w:eastAsia="Times New Roman" w:hAnsi="Times New Roman" w:cs="Times New Roman"/>
      <w:sz w:val="28"/>
      <w:szCs w:val="24"/>
      <w:lang w:eastAsia="ru-RU"/>
    </w:rPr>
  </w:style>
  <w:style w:type="paragraph" w:customStyle="1" w:styleId="Zag1">
    <w:name w:val="Zag_1"/>
    <w:basedOn w:val="a"/>
    <w:uiPriority w:val="99"/>
    <w:rsid w:val="00ED000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7">
    <w:name w:val="О_Т"/>
    <w:basedOn w:val="a"/>
    <w:link w:val="aff8"/>
    <w:rsid w:val="00ED000B"/>
    <w:pPr>
      <w:spacing w:line="288" w:lineRule="auto"/>
      <w:ind w:firstLine="539"/>
      <w:jc w:val="both"/>
    </w:pPr>
    <w:rPr>
      <w:rFonts w:ascii="Arial" w:hAnsi="Arial"/>
      <w:sz w:val="28"/>
      <w:szCs w:val="28"/>
    </w:rPr>
  </w:style>
  <w:style w:type="character" w:customStyle="1" w:styleId="aff8">
    <w:name w:val="О_Т Знак"/>
    <w:link w:val="aff7"/>
    <w:rsid w:val="00ED000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ED000B"/>
    <w:rPr>
      <w:rFonts w:eastAsia="Calibri"/>
    </w:rPr>
  </w:style>
  <w:style w:type="character" w:customStyle="1" w:styleId="dash041e005f0431005f044b005f0447005f043d005f044b005f0439005f005fchar1char1">
    <w:name w:val="dash041e_005f0431_005f044b_005f0447_005f043d_005f044b_005f0439_005f_005fchar1__char1"/>
    <w:rsid w:val="00ED000B"/>
  </w:style>
  <w:style w:type="paragraph" w:customStyle="1" w:styleId="-12">
    <w:name w:val="Цветной список - Акцент 12"/>
    <w:basedOn w:val="a"/>
    <w:uiPriority w:val="99"/>
    <w:qFormat/>
    <w:rsid w:val="00ED000B"/>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000B"/>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ED000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ED000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D0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D000B"/>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ED000B"/>
    <w:pPr>
      <w:widowControl w:val="0"/>
      <w:autoSpaceDE w:val="0"/>
      <w:autoSpaceDN w:val="0"/>
      <w:adjustRightInd w:val="0"/>
    </w:pPr>
    <w:rPr>
      <w:color w:val="000000"/>
      <w:lang w:val="en-US"/>
    </w:rPr>
  </w:style>
  <w:style w:type="paragraph" w:customStyle="1" w:styleId="affa">
    <w:name w:val="Νξβϋι"/>
    <w:basedOn w:val="a"/>
    <w:uiPriority w:val="99"/>
    <w:rsid w:val="00ED000B"/>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ED000B"/>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ED000B"/>
    <w:rPr>
      <w:rFonts w:ascii="Calibri" w:eastAsia="Calibri" w:hAnsi="Calibri" w:cs="Times New Roman"/>
    </w:rPr>
  </w:style>
  <w:style w:type="character" w:customStyle="1" w:styleId="33">
    <w:name w:val="Основной текст + Курсив3"/>
    <w:uiPriority w:val="99"/>
    <w:rsid w:val="00ED000B"/>
    <w:rPr>
      <w:rFonts w:ascii="Times New Roman" w:hAnsi="Times New Roman" w:cs="Times New Roman"/>
      <w:i/>
      <w:iCs/>
      <w:spacing w:val="0"/>
      <w:sz w:val="18"/>
      <w:szCs w:val="18"/>
    </w:rPr>
  </w:style>
  <w:style w:type="character" w:customStyle="1" w:styleId="affb">
    <w:name w:val="Основной текст_"/>
    <w:link w:val="80"/>
    <w:locked/>
    <w:rsid w:val="00ED000B"/>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ED000B"/>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ED000B"/>
  </w:style>
  <w:style w:type="character" w:customStyle="1" w:styleId="affd">
    <w:name w:val="Текст сноски Знак"/>
    <w:basedOn w:val="a0"/>
    <w:link w:val="affc"/>
    <w:uiPriority w:val="99"/>
    <w:rsid w:val="00ED000B"/>
    <w:rPr>
      <w:rFonts w:ascii="Times New Roman" w:eastAsia="Times New Roman" w:hAnsi="Times New Roman" w:cs="Times New Roman"/>
      <w:sz w:val="24"/>
      <w:szCs w:val="24"/>
      <w:lang w:eastAsia="ru-RU"/>
    </w:rPr>
  </w:style>
  <w:style w:type="character" w:styleId="affe">
    <w:name w:val="footnote reference"/>
    <w:uiPriority w:val="99"/>
    <w:rsid w:val="00ED000B"/>
    <w:rPr>
      <w:vertAlign w:val="superscript"/>
    </w:rPr>
  </w:style>
  <w:style w:type="paragraph" w:customStyle="1" w:styleId="220">
    <w:name w:val="Основной текст 22"/>
    <w:basedOn w:val="a"/>
    <w:uiPriority w:val="99"/>
    <w:rsid w:val="00ED000B"/>
    <w:pPr>
      <w:ind w:firstLine="709"/>
      <w:jc w:val="both"/>
    </w:pPr>
  </w:style>
  <w:style w:type="paragraph" w:customStyle="1" w:styleId="zag4">
    <w:name w:val="zag_4"/>
    <w:basedOn w:val="a"/>
    <w:uiPriority w:val="99"/>
    <w:rsid w:val="00ED000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1"/>
    <w:qFormat/>
    <w:rsid w:val="00ED000B"/>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1"/>
    <w:qFormat/>
    <w:locked/>
    <w:rsid w:val="00ED000B"/>
    <w:rPr>
      <w:rFonts w:ascii="Calibri" w:eastAsia="Calibri" w:hAnsi="Calibri" w:cs="Times New Roman"/>
    </w:rPr>
  </w:style>
  <w:style w:type="paragraph" w:customStyle="1" w:styleId="Zag2">
    <w:name w:val="Zag_2"/>
    <w:basedOn w:val="a"/>
    <w:rsid w:val="00ED000B"/>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Подзаголовок Знак1"/>
    <w:basedOn w:val="a0"/>
    <w:rsid w:val="00ED000B"/>
    <w:rPr>
      <w:rFonts w:asciiTheme="majorHAnsi" w:eastAsiaTheme="majorEastAsia" w:hAnsiTheme="majorHAnsi" w:cstheme="majorBidi"/>
      <w:i/>
      <w:iCs/>
      <w:color w:val="4F81BD" w:themeColor="accent1"/>
      <w:spacing w:val="15"/>
      <w:sz w:val="24"/>
      <w:szCs w:val="24"/>
    </w:rPr>
  </w:style>
  <w:style w:type="table" w:styleId="afff1">
    <w:name w:val="Table Grid"/>
    <w:basedOn w:val="a1"/>
    <w:uiPriority w:val="59"/>
    <w:rsid w:val="00ED00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Заголовок №3_"/>
    <w:basedOn w:val="a0"/>
    <w:link w:val="35"/>
    <w:rsid w:val="00ED000B"/>
    <w:rPr>
      <w:rFonts w:ascii="Arial" w:eastAsia="Arial" w:hAnsi="Arial" w:cs="Arial"/>
      <w:b/>
      <w:bCs/>
      <w:sz w:val="23"/>
      <w:szCs w:val="23"/>
      <w:shd w:val="clear" w:color="auto" w:fill="FFFFFF"/>
    </w:rPr>
  </w:style>
  <w:style w:type="paragraph" w:customStyle="1" w:styleId="35">
    <w:name w:val="Заголовок №3"/>
    <w:basedOn w:val="a"/>
    <w:link w:val="34"/>
    <w:rsid w:val="00ED000B"/>
    <w:pPr>
      <w:widowControl w:val="0"/>
      <w:shd w:val="clear" w:color="auto" w:fill="FFFFFF"/>
      <w:spacing w:after="240" w:line="254" w:lineRule="exact"/>
      <w:ind w:hanging="820"/>
      <w:jc w:val="center"/>
      <w:outlineLvl w:val="2"/>
    </w:pPr>
    <w:rPr>
      <w:rFonts w:ascii="Arial" w:eastAsia="Arial" w:hAnsi="Arial" w:cs="Arial"/>
      <w:b/>
      <w:bCs/>
      <w:sz w:val="23"/>
      <w:szCs w:val="23"/>
      <w:lang w:eastAsia="en-US"/>
    </w:rPr>
  </w:style>
  <w:style w:type="paragraph" w:customStyle="1" w:styleId="36">
    <w:name w:val="Основной текст3"/>
    <w:basedOn w:val="a"/>
    <w:rsid w:val="00ED000B"/>
    <w:pPr>
      <w:widowControl w:val="0"/>
      <w:shd w:val="clear" w:color="auto" w:fill="FFFFFF"/>
      <w:spacing w:line="0" w:lineRule="atLeast"/>
    </w:pPr>
    <w:rPr>
      <w:rFonts w:ascii="Arial" w:eastAsia="Arial" w:hAnsi="Arial" w:cs="Arial"/>
      <w:sz w:val="21"/>
      <w:szCs w:val="21"/>
    </w:rPr>
  </w:style>
  <w:style w:type="character" w:customStyle="1" w:styleId="95pt">
    <w:name w:val="Основной текст + 9;5 pt;Полужирный"/>
    <w:basedOn w:val="affb"/>
    <w:rsid w:val="00ED000B"/>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2"/>
    <w:basedOn w:val="affb"/>
    <w:rsid w:val="00ED000B"/>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0">
    <w:name w:val="Основной текст (20)"/>
    <w:basedOn w:val="a0"/>
    <w:rsid w:val="00ED000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styleId="afff2">
    <w:name w:val="No Spacing"/>
    <w:link w:val="afff3"/>
    <w:uiPriority w:val="1"/>
    <w:qFormat/>
    <w:rsid w:val="00ED000B"/>
    <w:pPr>
      <w:widowControl w:val="0"/>
      <w:spacing w:after="0" w:line="240" w:lineRule="auto"/>
    </w:pPr>
    <w:rPr>
      <w:rFonts w:ascii="Courier New" w:eastAsia="Courier New" w:hAnsi="Courier New" w:cs="Courier New"/>
      <w:color w:val="000000"/>
      <w:sz w:val="24"/>
      <w:szCs w:val="24"/>
      <w:lang w:eastAsia="ru-RU" w:bidi="ru-RU"/>
    </w:rPr>
  </w:style>
  <w:style w:type="table" w:customStyle="1" w:styleId="16">
    <w:name w:val="Сетка таблицы1"/>
    <w:basedOn w:val="a1"/>
    <w:next w:val="afff1"/>
    <w:uiPriority w:val="59"/>
    <w:rsid w:val="00B2192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76E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4">
    <w:name w:val="Title"/>
    <w:basedOn w:val="a"/>
    <w:next w:val="aff1"/>
    <w:link w:val="17"/>
    <w:qFormat/>
    <w:rsid w:val="00677289"/>
    <w:pPr>
      <w:widowControl w:val="0"/>
      <w:suppressLineNumbers/>
      <w:suppressAutoHyphens/>
      <w:spacing w:before="120" w:after="120"/>
    </w:pPr>
    <w:rPr>
      <w:rFonts w:eastAsia="Lucida Sans Unicode" w:cs="Tahoma"/>
      <w:i/>
      <w:iCs/>
      <w:kern w:val="2"/>
      <w:lang w:eastAsia="hi-IN" w:bidi="hi-IN"/>
    </w:rPr>
  </w:style>
  <w:style w:type="character" w:customStyle="1" w:styleId="afff5">
    <w:name w:val="Название Знак"/>
    <w:basedOn w:val="a0"/>
    <w:uiPriority w:val="10"/>
    <w:rsid w:val="0067728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basedOn w:val="a0"/>
    <w:link w:val="afff4"/>
    <w:locked/>
    <w:rsid w:val="00677289"/>
    <w:rPr>
      <w:rFonts w:ascii="Times New Roman" w:eastAsia="Lucida Sans Unicode" w:hAnsi="Times New Roman" w:cs="Tahoma"/>
      <w:i/>
      <w:iCs/>
      <w:kern w:val="2"/>
      <w:sz w:val="24"/>
      <w:szCs w:val="24"/>
      <w:lang w:eastAsia="hi-IN" w:bidi="hi-IN"/>
    </w:rPr>
  </w:style>
  <w:style w:type="character" w:styleId="afff6">
    <w:name w:val="Strong"/>
    <w:basedOn w:val="a0"/>
    <w:uiPriority w:val="22"/>
    <w:qFormat/>
    <w:rsid w:val="001324CA"/>
    <w:rPr>
      <w:b/>
      <w:bCs/>
    </w:rPr>
  </w:style>
  <w:style w:type="character" w:customStyle="1" w:styleId="apple-converted-space">
    <w:name w:val="apple-converted-space"/>
    <w:basedOn w:val="a0"/>
    <w:rsid w:val="001324CA"/>
  </w:style>
  <w:style w:type="character" w:customStyle="1" w:styleId="articleseparator">
    <w:name w:val="article_separator"/>
    <w:basedOn w:val="a0"/>
    <w:rsid w:val="001324CA"/>
  </w:style>
  <w:style w:type="character" w:styleId="afff7">
    <w:name w:val="Hyperlink"/>
    <w:basedOn w:val="a0"/>
    <w:uiPriority w:val="99"/>
    <w:semiHidden/>
    <w:unhideWhenUsed/>
    <w:rsid w:val="001324CA"/>
    <w:rPr>
      <w:color w:val="0000FF"/>
      <w:u w:val="single"/>
    </w:rPr>
  </w:style>
  <w:style w:type="paragraph" w:customStyle="1" w:styleId="Heading1AA">
    <w:name w:val="Heading 1 A A"/>
    <w:next w:val="a"/>
    <w:autoRedefine/>
    <w:rsid w:val="00D25956"/>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u-2-msonormal">
    <w:name w:val="u-2-msonormal"/>
    <w:basedOn w:val="a"/>
    <w:rsid w:val="00DB7CA6"/>
    <w:pPr>
      <w:spacing w:before="100" w:beforeAutospacing="1" w:after="100" w:afterAutospacing="1"/>
    </w:pPr>
  </w:style>
  <w:style w:type="character" w:customStyle="1" w:styleId="afff3">
    <w:name w:val="Без интервала Знак"/>
    <w:link w:val="afff2"/>
    <w:uiPriority w:val="1"/>
    <w:locked/>
    <w:rsid w:val="00332FA9"/>
    <w:rPr>
      <w:rFonts w:ascii="Courier New" w:eastAsia="Courier New" w:hAnsi="Courier New" w:cs="Courier New"/>
      <w:color w:val="000000"/>
      <w:sz w:val="24"/>
      <w:szCs w:val="24"/>
      <w:lang w:eastAsia="ru-RU" w:bidi="ru-RU"/>
    </w:rPr>
  </w:style>
  <w:style w:type="paragraph" w:customStyle="1" w:styleId="western">
    <w:name w:val="western"/>
    <w:basedOn w:val="a"/>
    <w:rsid w:val="00332FA9"/>
    <w:pPr>
      <w:spacing w:before="100" w:beforeAutospacing="1" w:after="100" w:afterAutospacing="1"/>
    </w:pPr>
  </w:style>
  <w:style w:type="paragraph" w:customStyle="1" w:styleId="ParaAttribute10">
    <w:name w:val="ParaAttribute10"/>
    <w:uiPriority w:val="99"/>
    <w:rsid w:val="00360AB6"/>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60AB6"/>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38">
    <w:name w:val="ParaAttribute38"/>
    <w:rsid w:val="00360AB6"/>
    <w:pPr>
      <w:spacing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360AB6"/>
    <w:rPr>
      <w:rFonts w:ascii="Times New Roman" w:eastAsia="Times New Roman" w:hAnsi="Times New Roman" w:cs="Times New Roman" w:hint="default"/>
      <w:i/>
      <w:iCs w:val="0"/>
      <w:sz w:val="28"/>
    </w:rPr>
  </w:style>
  <w:style w:type="character" w:customStyle="1" w:styleId="CharAttribute3">
    <w:name w:val="CharAttribute3"/>
    <w:rsid w:val="00360AB6"/>
    <w:rPr>
      <w:rFonts w:ascii="Times New Roman" w:eastAsia="Batang" w:hAnsi="Batang" w:cs="Times New Roman" w:hint="default"/>
      <w:sz w:val="28"/>
    </w:rPr>
  </w:style>
  <w:style w:type="character" w:customStyle="1" w:styleId="CharAttribute501">
    <w:name w:val="CharAttribute501"/>
    <w:uiPriority w:val="99"/>
    <w:rsid w:val="00360AB6"/>
    <w:rPr>
      <w:rFonts w:ascii="Times New Roman" w:eastAsia="Times New Roman" w:hAnsi="Times New Roman" w:cs="Times New Roman" w:hint="default"/>
      <w:i/>
      <w:iCs w:val="0"/>
      <w:sz w:val="28"/>
      <w:u w:val="single"/>
    </w:rPr>
  </w:style>
  <w:style w:type="character" w:customStyle="1" w:styleId="CharAttribute502">
    <w:name w:val="CharAttribute502"/>
    <w:rsid w:val="00360AB6"/>
    <w:rPr>
      <w:rFonts w:ascii="Times New Roman" w:eastAsia="Times New Roman" w:hAnsi="Times New Roman" w:cs="Times New Roman" w:hint="default"/>
      <w:i/>
      <w:iCs w:val="0"/>
      <w:sz w:val="28"/>
    </w:rPr>
  </w:style>
  <w:style w:type="character" w:customStyle="1" w:styleId="CharAttribute526">
    <w:name w:val="CharAttribute526"/>
    <w:rsid w:val="00360AB6"/>
    <w:rPr>
      <w:rFonts w:ascii="Times New Roman" w:eastAsia="Times New Roman" w:hAnsi="Times New Roman" w:cs="Times New Roman" w:hint="default"/>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00B"/>
    <w:pPr>
      <w:keepNext/>
      <w:spacing w:line="360" w:lineRule="auto"/>
      <w:outlineLvl w:val="0"/>
    </w:pPr>
    <w:rPr>
      <w:rFonts w:eastAsia="MS Gothic"/>
      <w:b/>
      <w:bCs/>
      <w:caps/>
      <w:kern w:val="32"/>
      <w:sz w:val="28"/>
      <w:szCs w:val="28"/>
    </w:rPr>
  </w:style>
  <w:style w:type="paragraph" w:styleId="2">
    <w:name w:val="heading 2"/>
    <w:basedOn w:val="a"/>
    <w:next w:val="a"/>
    <w:link w:val="20"/>
    <w:qFormat/>
    <w:rsid w:val="00ED000B"/>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ED000B"/>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000B"/>
    <w:pPr>
      <w:tabs>
        <w:tab w:val="center" w:pos="4677"/>
        <w:tab w:val="right" w:pos="9355"/>
      </w:tabs>
    </w:pPr>
  </w:style>
  <w:style w:type="character" w:customStyle="1" w:styleId="a4">
    <w:name w:val="Верхний колонтитул Знак"/>
    <w:basedOn w:val="a0"/>
    <w:link w:val="a3"/>
    <w:rsid w:val="00ED000B"/>
  </w:style>
  <w:style w:type="paragraph" w:styleId="a5">
    <w:name w:val="footer"/>
    <w:basedOn w:val="a"/>
    <w:link w:val="a6"/>
    <w:uiPriority w:val="99"/>
    <w:unhideWhenUsed/>
    <w:rsid w:val="00ED000B"/>
    <w:pPr>
      <w:tabs>
        <w:tab w:val="center" w:pos="4677"/>
        <w:tab w:val="right" w:pos="9355"/>
      </w:tabs>
    </w:pPr>
  </w:style>
  <w:style w:type="character" w:customStyle="1" w:styleId="a6">
    <w:name w:val="Нижний колонтитул Знак"/>
    <w:basedOn w:val="a0"/>
    <w:link w:val="a5"/>
    <w:uiPriority w:val="99"/>
    <w:rsid w:val="00ED000B"/>
  </w:style>
  <w:style w:type="character" w:customStyle="1" w:styleId="10">
    <w:name w:val="Заголовок 1 Знак"/>
    <w:basedOn w:val="a0"/>
    <w:link w:val="1"/>
    <w:rsid w:val="00ED000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ED000B"/>
    <w:rPr>
      <w:rFonts w:ascii="Calibri" w:eastAsia="MS Gothic" w:hAnsi="Calibri" w:cs="Times New Roman"/>
      <w:b/>
      <w:bCs/>
      <w:i/>
      <w:iCs/>
      <w:sz w:val="28"/>
      <w:szCs w:val="28"/>
      <w:lang w:eastAsia="ru-RU"/>
    </w:rPr>
  </w:style>
  <w:style w:type="character" w:customStyle="1" w:styleId="30">
    <w:name w:val="Заголовок 3 Знак"/>
    <w:basedOn w:val="a0"/>
    <w:link w:val="3"/>
    <w:rsid w:val="00ED000B"/>
    <w:rPr>
      <w:rFonts w:ascii="Times New Roman" w:eastAsia="Times New Roman" w:hAnsi="Times New Roman" w:cs="Times New Roman"/>
      <w:b/>
      <w:bCs/>
      <w:sz w:val="28"/>
      <w:szCs w:val="28"/>
      <w:lang w:eastAsia="ru-RU"/>
    </w:rPr>
  </w:style>
  <w:style w:type="paragraph" w:customStyle="1" w:styleId="a7">
    <w:name w:val="Основной"/>
    <w:basedOn w:val="a"/>
    <w:link w:val="a8"/>
    <w:rsid w:val="00ED000B"/>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8">
    <w:name w:val="Основной Знак"/>
    <w:link w:val="a7"/>
    <w:rsid w:val="00ED000B"/>
    <w:rPr>
      <w:rFonts w:ascii="NewtonCSanPin" w:eastAsia="Times New Roman" w:hAnsi="NewtonCSanPin" w:cs="Times New Roman"/>
      <w:color w:val="000000"/>
      <w:sz w:val="21"/>
      <w:szCs w:val="21"/>
      <w:lang w:eastAsia="ru-RU"/>
    </w:rPr>
  </w:style>
  <w:style w:type="paragraph" w:customStyle="1" w:styleId="a9">
    <w:name w:val="Таблица"/>
    <w:basedOn w:val="a7"/>
    <w:uiPriority w:val="99"/>
    <w:rsid w:val="00ED000B"/>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ED000B"/>
    <w:pPr>
      <w:jc w:val="center"/>
    </w:pPr>
    <w:rPr>
      <w:b/>
      <w:bCs/>
    </w:rPr>
  </w:style>
  <w:style w:type="character" w:customStyle="1" w:styleId="ab">
    <w:name w:val="Шапка Знак"/>
    <w:basedOn w:val="a0"/>
    <w:link w:val="aa"/>
    <w:rsid w:val="00ED000B"/>
    <w:rPr>
      <w:rFonts w:ascii="NewtonCSanPin" w:eastAsia="Times New Roman" w:hAnsi="NewtonCSanPin" w:cs="Times New Roman"/>
      <w:b/>
      <w:bCs/>
      <w:color w:val="000000"/>
      <w:sz w:val="19"/>
      <w:szCs w:val="19"/>
      <w:lang w:eastAsia="ru-RU"/>
    </w:rPr>
  </w:style>
  <w:style w:type="paragraph" w:customStyle="1" w:styleId="ac">
    <w:name w:val="Название таблицы"/>
    <w:basedOn w:val="a7"/>
    <w:uiPriority w:val="99"/>
    <w:rsid w:val="00ED000B"/>
    <w:pPr>
      <w:spacing w:before="113"/>
      <w:ind w:firstLine="0"/>
      <w:jc w:val="center"/>
    </w:pPr>
    <w:rPr>
      <w:b/>
      <w:bCs/>
    </w:rPr>
  </w:style>
  <w:style w:type="paragraph" w:customStyle="1" w:styleId="ad">
    <w:name w:val="Приложение"/>
    <w:basedOn w:val="11"/>
    <w:uiPriority w:val="99"/>
    <w:rsid w:val="00ED000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uiPriority w:val="99"/>
    <w:rsid w:val="00ED000B"/>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ED000B"/>
    <w:pPr>
      <w:spacing w:before="57" w:line="194" w:lineRule="atLeast"/>
      <w:ind w:firstLine="0"/>
      <w:jc w:val="center"/>
    </w:pPr>
    <w:rPr>
      <w:sz w:val="19"/>
      <w:szCs w:val="19"/>
    </w:rPr>
  </w:style>
  <w:style w:type="character" w:customStyle="1" w:styleId="af">
    <w:name w:val="Подпись Знак"/>
    <w:basedOn w:val="a0"/>
    <w:link w:val="ae"/>
    <w:rsid w:val="00ED000B"/>
    <w:rPr>
      <w:rFonts w:ascii="NewtonCSanPin" w:eastAsia="Times New Roman" w:hAnsi="NewtonCSanPin" w:cs="Times New Roman"/>
      <w:color w:val="000000"/>
      <w:sz w:val="19"/>
      <w:szCs w:val="19"/>
      <w:lang w:eastAsia="ru-RU"/>
    </w:rPr>
  </w:style>
  <w:style w:type="paragraph" w:customStyle="1" w:styleId="af0">
    <w:name w:val="В скобках"/>
    <w:basedOn w:val="ae"/>
    <w:uiPriority w:val="99"/>
    <w:rsid w:val="00ED000B"/>
    <w:pPr>
      <w:spacing w:line="174" w:lineRule="atLeast"/>
    </w:pPr>
    <w:rPr>
      <w:sz w:val="17"/>
      <w:szCs w:val="17"/>
    </w:rPr>
  </w:style>
  <w:style w:type="paragraph" w:customStyle="1" w:styleId="12">
    <w:name w:val="Содержание 1"/>
    <w:basedOn w:val="a7"/>
    <w:uiPriority w:val="99"/>
    <w:rsid w:val="00ED000B"/>
    <w:pPr>
      <w:suppressAutoHyphens/>
      <w:ind w:firstLine="0"/>
    </w:pPr>
    <w:rPr>
      <w:rFonts w:ascii="Times New Roman" w:hAnsi="Times New Roman"/>
      <w:lang w:val="en-US"/>
    </w:rPr>
  </w:style>
  <w:style w:type="paragraph" w:customStyle="1" w:styleId="BasicParagraph">
    <w:name w:val="[Basic Paragraph]"/>
    <w:basedOn w:val="NoParagraphStyle"/>
    <w:uiPriority w:val="99"/>
    <w:rsid w:val="00ED000B"/>
  </w:style>
  <w:style w:type="paragraph" w:customStyle="1" w:styleId="NoParagraphStyle">
    <w:name w:val="[No Paragraph Style]"/>
    <w:uiPriority w:val="99"/>
    <w:rsid w:val="00ED00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Буллит"/>
    <w:basedOn w:val="a7"/>
    <w:link w:val="af2"/>
    <w:rsid w:val="00ED000B"/>
    <w:pPr>
      <w:ind w:firstLine="244"/>
    </w:pPr>
  </w:style>
  <w:style w:type="character" w:customStyle="1" w:styleId="af2">
    <w:name w:val="Буллит Знак"/>
    <w:basedOn w:val="a8"/>
    <w:link w:val="af1"/>
    <w:rsid w:val="00ED000B"/>
    <w:rPr>
      <w:rFonts w:ascii="NewtonCSanPin" w:eastAsia="Times New Roman" w:hAnsi="NewtonCSanPin" w:cs="Times New Roman"/>
      <w:color w:val="000000"/>
      <w:sz w:val="21"/>
      <w:szCs w:val="21"/>
      <w:lang w:eastAsia="ru-RU"/>
    </w:rPr>
  </w:style>
  <w:style w:type="paragraph" w:customStyle="1" w:styleId="22">
    <w:name w:val="Заг 2"/>
    <w:basedOn w:val="11"/>
    <w:uiPriority w:val="99"/>
    <w:rsid w:val="00ED000B"/>
    <w:pPr>
      <w:pageBreakBefore w:val="0"/>
      <w:spacing w:before="283"/>
    </w:pPr>
    <w:rPr>
      <w:caps w:val="0"/>
    </w:rPr>
  </w:style>
  <w:style w:type="paragraph" w:customStyle="1" w:styleId="31">
    <w:name w:val="Заг 3"/>
    <w:basedOn w:val="22"/>
    <w:uiPriority w:val="99"/>
    <w:rsid w:val="00ED000B"/>
    <w:pPr>
      <w:spacing w:before="255" w:after="113" w:line="240" w:lineRule="atLeast"/>
    </w:pPr>
    <w:rPr>
      <w:i/>
      <w:iCs/>
      <w:sz w:val="23"/>
      <w:szCs w:val="23"/>
    </w:rPr>
  </w:style>
  <w:style w:type="paragraph" w:customStyle="1" w:styleId="4">
    <w:name w:val="Заг 4"/>
    <w:basedOn w:val="31"/>
    <w:uiPriority w:val="99"/>
    <w:rsid w:val="00ED000B"/>
    <w:rPr>
      <w:b w:val="0"/>
      <w:bCs w:val="0"/>
    </w:rPr>
  </w:style>
  <w:style w:type="paragraph" w:customStyle="1" w:styleId="af3">
    <w:name w:val="Курсив"/>
    <w:basedOn w:val="a7"/>
    <w:uiPriority w:val="99"/>
    <w:rsid w:val="00ED000B"/>
    <w:rPr>
      <w:i/>
      <w:iCs/>
    </w:rPr>
  </w:style>
  <w:style w:type="paragraph" w:customStyle="1" w:styleId="af4">
    <w:name w:val="Буллит Курсив"/>
    <w:basedOn w:val="af1"/>
    <w:link w:val="af5"/>
    <w:uiPriority w:val="99"/>
    <w:rsid w:val="00ED000B"/>
    <w:rPr>
      <w:i/>
      <w:iCs/>
    </w:rPr>
  </w:style>
  <w:style w:type="character" w:customStyle="1" w:styleId="af5">
    <w:name w:val="Буллит Курсив Знак"/>
    <w:link w:val="af4"/>
    <w:uiPriority w:val="99"/>
    <w:rsid w:val="00ED000B"/>
    <w:rPr>
      <w:rFonts w:ascii="NewtonCSanPin" w:eastAsia="Times New Roman" w:hAnsi="NewtonCSanPin" w:cs="Times New Roman"/>
      <w:i/>
      <w:iCs/>
      <w:color w:val="000000"/>
      <w:sz w:val="21"/>
      <w:szCs w:val="21"/>
      <w:lang w:eastAsia="ru-RU"/>
    </w:rPr>
  </w:style>
  <w:style w:type="paragraph" w:customStyle="1" w:styleId="af6">
    <w:name w:val="Подзаг"/>
    <w:basedOn w:val="a7"/>
    <w:uiPriority w:val="99"/>
    <w:rsid w:val="00ED000B"/>
    <w:pPr>
      <w:spacing w:before="113" w:after="28"/>
      <w:jc w:val="center"/>
    </w:pPr>
    <w:rPr>
      <w:b/>
      <w:bCs/>
      <w:i/>
      <w:iCs/>
    </w:rPr>
  </w:style>
  <w:style w:type="paragraph" w:customStyle="1" w:styleId="af7">
    <w:name w:val="Пж Курсив"/>
    <w:basedOn w:val="a7"/>
    <w:uiPriority w:val="99"/>
    <w:rsid w:val="00ED000B"/>
    <w:rPr>
      <w:b/>
      <w:bCs/>
      <w:i/>
      <w:iCs/>
    </w:rPr>
  </w:style>
  <w:style w:type="paragraph" w:customStyle="1" w:styleId="af8">
    <w:name w:val="Сноска"/>
    <w:basedOn w:val="a7"/>
    <w:uiPriority w:val="99"/>
    <w:rsid w:val="00ED000B"/>
    <w:pPr>
      <w:spacing w:line="174" w:lineRule="atLeast"/>
    </w:pPr>
    <w:rPr>
      <w:sz w:val="17"/>
      <w:szCs w:val="17"/>
    </w:rPr>
  </w:style>
  <w:style w:type="character" w:customStyle="1" w:styleId="13">
    <w:name w:val="Сноска1"/>
    <w:rsid w:val="00ED000B"/>
    <w:rPr>
      <w:rFonts w:ascii="Times New Roman" w:hAnsi="Times New Roman" w:cs="Times New Roman"/>
      <w:vertAlign w:val="superscript"/>
    </w:rPr>
  </w:style>
  <w:style w:type="character" w:customStyle="1" w:styleId="Zag11">
    <w:name w:val="Zag_11"/>
    <w:rsid w:val="00ED000B"/>
    <w:rPr>
      <w:color w:val="000000"/>
      <w:w w:val="100"/>
    </w:rPr>
  </w:style>
  <w:style w:type="character" w:styleId="af9">
    <w:name w:val="page number"/>
    <w:rsid w:val="00ED000B"/>
  </w:style>
  <w:style w:type="paragraph" w:styleId="afa">
    <w:name w:val="Balloon Text"/>
    <w:basedOn w:val="a"/>
    <w:link w:val="afb"/>
    <w:rsid w:val="00ED000B"/>
    <w:rPr>
      <w:rFonts w:ascii="Lucida Grande CY" w:hAnsi="Lucida Grande CY"/>
      <w:sz w:val="18"/>
      <w:szCs w:val="18"/>
    </w:rPr>
  </w:style>
  <w:style w:type="character" w:customStyle="1" w:styleId="afb">
    <w:name w:val="Текст выноски Знак"/>
    <w:basedOn w:val="a0"/>
    <w:link w:val="afa"/>
    <w:rsid w:val="00ED000B"/>
    <w:rPr>
      <w:rFonts w:ascii="Lucida Grande CY" w:eastAsia="Times New Roman" w:hAnsi="Lucida Grande CY" w:cs="Times New Roman"/>
      <w:sz w:val="18"/>
      <w:szCs w:val="18"/>
      <w:lang w:eastAsia="ru-RU"/>
    </w:rPr>
  </w:style>
  <w:style w:type="character" w:styleId="afc">
    <w:name w:val="annotation reference"/>
    <w:uiPriority w:val="99"/>
    <w:rsid w:val="00ED000B"/>
    <w:rPr>
      <w:sz w:val="16"/>
      <w:szCs w:val="16"/>
    </w:rPr>
  </w:style>
  <w:style w:type="paragraph" w:styleId="afd">
    <w:name w:val="annotation text"/>
    <w:basedOn w:val="a"/>
    <w:link w:val="afe"/>
    <w:uiPriority w:val="99"/>
    <w:rsid w:val="00ED000B"/>
    <w:rPr>
      <w:sz w:val="20"/>
      <w:szCs w:val="20"/>
    </w:rPr>
  </w:style>
  <w:style w:type="character" w:customStyle="1" w:styleId="afe">
    <w:name w:val="Текст примечания Знак"/>
    <w:basedOn w:val="a0"/>
    <w:link w:val="afd"/>
    <w:uiPriority w:val="99"/>
    <w:rsid w:val="00ED000B"/>
    <w:rPr>
      <w:rFonts w:ascii="Times New Roman" w:eastAsia="Times New Roman" w:hAnsi="Times New Roman" w:cs="Times New Roman"/>
      <w:sz w:val="20"/>
      <w:szCs w:val="20"/>
      <w:lang w:eastAsia="ru-RU"/>
    </w:rPr>
  </w:style>
  <w:style w:type="paragraph" w:styleId="aff">
    <w:name w:val="annotation subject"/>
    <w:basedOn w:val="afd"/>
    <w:next w:val="afd"/>
    <w:link w:val="aff0"/>
    <w:rsid w:val="00ED000B"/>
    <w:rPr>
      <w:b/>
      <w:bCs/>
    </w:rPr>
  </w:style>
  <w:style w:type="character" w:customStyle="1" w:styleId="aff0">
    <w:name w:val="Тема примечания Знак"/>
    <w:basedOn w:val="afe"/>
    <w:link w:val="aff"/>
    <w:rsid w:val="00ED000B"/>
    <w:rPr>
      <w:rFonts w:ascii="Times New Roman" w:eastAsia="Times New Roman" w:hAnsi="Times New Roman" w:cs="Times New Roman"/>
      <w:b/>
      <w:bCs/>
      <w:sz w:val="20"/>
      <w:szCs w:val="20"/>
      <w:lang w:eastAsia="ru-RU"/>
    </w:rPr>
  </w:style>
  <w:style w:type="paragraph" w:styleId="aff1">
    <w:name w:val="Subtitle"/>
    <w:basedOn w:val="a"/>
    <w:next w:val="a"/>
    <w:link w:val="aff2"/>
    <w:qFormat/>
    <w:rsid w:val="00ED000B"/>
    <w:pPr>
      <w:spacing w:line="360" w:lineRule="auto"/>
      <w:outlineLvl w:val="1"/>
    </w:pPr>
    <w:rPr>
      <w:rFonts w:eastAsia="MS Gothic"/>
      <w:b/>
      <w:sz w:val="28"/>
    </w:rPr>
  </w:style>
  <w:style w:type="character" w:customStyle="1" w:styleId="aff2">
    <w:name w:val="Подзаголовок Знак"/>
    <w:basedOn w:val="a0"/>
    <w:link w:val="aff1"/>
    <w:rsid w:val="00ED000B"/>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D000B"/>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D000B"/>
    <w:pPr>
      <w:numPr>
        <w:numId w:val="1"/>
      </w:numPr>
      <w:spacing w:line="360" w:lineRule="auto"/>
      <w:contextualSpacing/>
      <w:jc w:val="both"/>
      <w:outlineLvl w:val="1"/>
    </w:pPr>
    <w:rPr>
      <w:sz w:val="28"/>
    </w:rPr>
  </w:style>
  <w:style w:type="paragraph" w:styleId="14">
    <w:name w:val="toc 1"/>
    <w:basedOn w:val="a"/>
    <w:next w:val="a"/>
    <w:autoRedefine/>
    <w:uiPriority w:val="39"/>
    <w:rsid w:val="00ED000B"/>
    <w:pPr>
      <w:tabs>
        <w:tab w:val="left" w:pos="438"/>
        <w:tab w:val="left" w:pos="480"/>
        <w:tab w:val="right" w:leader="dot" w:pos="10065"/>
      </w:tabs>
      <w:spacing w:before="120"/>
      <w:ind w:left="709"/>
      <w:jc w:val="center"/>
    </w:pPr>
    <w:rPr>
      <w:rFonts w:ascii="Cambria" w:hAnsi="Cambria"/>
      <w:b/>
    </w:rPr>
  </w:style>
  <w:style w:type="paragraph" w:styleId="23">
    <w:name w:val="toc 2"/>
    <w:basedOn w:val="a"/>
    <w:next w:val="a"/>
    <w:autoRedefine/>
    <w:uiPriority w:val="39"/>
    <w:rsid w:val="00ED000B"/>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ED000B"/>
    <w:pPr>
      <w:ind w:left="480"/>
    </w:pPr>
    <w:rPr>
      <w:rFonts w:ascii="Cambria" w:hAnsi="Cambria"/>
      <w:sz w:val="22"/>
      <w:szCs w:val="22"/>
    </w:rPr>
  </w:style>
  <w:style w:type="paragraph" w:styleId="40">
    <w:name w:val="toc 4"/>
    <w:basedOn w:val="a"/>
    <w:next w:val="a"/>
    <w:autoRedefine/>
    <w:uiPriority w:val="39"/>
    <w:rsid w:val="00ED000B"/>
    <w:pPr>
      <w:ind w:left="720"/>
    </w:pPr>
    <w:rPr>
      <w:rFonts w:ascii="Cambria" w:hAnsi="Cambria"/>
      <w:sz w:val="20"/>
      <w:szCs w:val="20"/>
    </w:rPr>
  </w:style>
  <w:style w:type="paragraph" w:styleId="5">
    <w:name w:val="toc 5"/>
    <w:basedOn w:val="a"/>
    <w:next w:val="a"/>
    <w:autoRedefine/>
    <w:uiPriority w:val="39"/>
    <w:rsid w:val="00ED000B"/>
    <w:pPr>
      <w:ind w:left="960"/>
    </w:pPr>
    <w:rPr>
      <w:rFonts w:ascii="Cambria" w:hAnsi="Cambria"/>
      <w:sz w:val="20"/>
      <w:szCs w:val="20"/>
    </w:rPr>
  </w:style>
  <w:style w:type="paragraph" w:styleId="6">
    <w:name w:val="toc 6"/>
    <w:basedOn w:val="a"/>
    <w:next w:val="a"/>
    <w:autoRedefine/>
    <w:uiPriority w:val="39"/>
    <w:rsid w:val="00ED000B"/>
    <w:pPr>
      <w:ind w:left="1200"/>
    </w:pPr>
    <w:rPr>
      <w:rFonts w:ascii="Cambria" w:hAnsi="Cambria"/>
      <w:sz w:val="20"/>
      <w:szCs w:val="20"/>
    </w:rPr>
  </w:style>
  <w:style w:type="paragraph" w:styleId="7">
    <w:name w:val="toc 7"/>
    <w:basedOn w:val="a"/>
    <w:next w:val="a"/>
    <w:autoRedefine/>
    <w:uiPriority w:val="39"/>
    <w:rsid w:val="00ED000B"/>
    <w:pPr>
      <w:ind w:left="1440"/>
    </w:pPr>
    <w:rPr>
      <w:rFonts w:ascii="Cambria" w:hAnsi="Cambria"/>
      <w:sz w:val="20"/>
      <w:szCs w:val="20"/>
    </w:rPr>
  </w:style>
  <w:style w:type="paragraph" w:styleId="8">
    <w:name w:val="toc 8"/>
    <w:basedOn w:val="a"/>
    <w:next w:val="a"/>
    <w:autoRedefine/>
    <w:uiPriority w:val="39"/>
    <w:rsid w:val="00ED000B"/>
    <w:pPr>
      <w:ind w:left="1680"/>
    </w:pPr>
    <w:rPr>
      <w:rFonts w:ascii="Cambria" w:hAnsi="Cambria"/>
      <w:sz w:val="20"/>
      <w:szCs w:val="20"/>
    </w:rPr>
  </w:style>
  <w:style w:type="paragraph" w:styleId="9">
    <w:name w:val="toc 9"/>
    <w:basedOn w:val="a"/>
    <w:next w:val="a"/>
    <w:autoRedefine/>
    <w:uiPriority w:val="39"/>
    <w:rsid w:val="00ED000B"/>
    <w:pPr>
      <w:ind w:left="1920"/>
    </w:pPr>
    <w:rPr>
      <w:rFonts w:ascii="Cambria" w:hAnsi="Cambria"/>
      <w:sz w:val="20"/>
      <w:szCs w:val="20"/>
    </w:rPr>
  </w:style>
  <w:style w:type="paragraph" w:styleId="aff3">
    <w:name w:val="Normal (Web)"/>
    <w:aliases w:val="Normal (Web) Char"/>
    <w:basedOn w:val="a"/>
    <w:link w:val="aff4"/>
    <w:uiPriority w:val="99"/>
    <w:unhideWhenUsed/>
    <w:qFormat/>
    <w:rsid w:val="00ED000B"/>
    <w:pPr>
      <w:spacing w:before="100" w:beforeAutospacing="1" w:after="119"/>
    </w:pPr>
  </w:style>
  <w:style w:type="character" w:customStyle="1" w:styleId="aff4">
    <w:name w:val="Обычный (веб) Знак"/>
    <w:aliases w:val="Normal (Web) Char Знак"/>
    <w:link w:val="aff3"/>
    <w:uiPriority w:val="99"/>
    <w:rsid w:val="00ED000B"/>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D000B"/>
    <w:pPr>
      <w:ind w:left="720"/>
      <w:contextualSpacing/>
    </w:pPr>
    <w:rPr>
      <w:rFonts w:ascii="Calibri" w:eastAsia="Calibri" w:hAnsi="Calibri"/>
    </w:rPr>
  </w:style>
  <w:style w:type="character" w:customStyle="1" w:styleId="1-2">
    <w:name w:val="Средняя сетка 1 - Акцент 2 Знак"/>
    <w:link w:val="1-21"/>
    <w:uiPriority w:val="34"/>
    <w:locked/>
    <w:rsid w:val="00ED000B"/>
    <w:rPr>
      <w:rFonts w:ascii="Calibri" w:eastAsia="Calibri" w:hAnsi="Calibri" w:cs="Times New Roman"/>
      <w:sz w:val="24"/>
      <w:szCs w:val="24"/>
      <w:lang w:eastAsia="ru-RU"/>
    </w:rPr>
  </w:style>
  <w:style w:type="paragraph" w:styleId="aff5">
    <w:name w:val="Body Text"/>
    <w:basedOn w:val="a"/>
    <w:link w:val="aff6"/>
    <w:rsid w:val="00ED000B"/>
    <w:pPr>
      <w:jc w:val="both"/>
    </w:pPr>
    <w:rPr>
      <w:sz w:val="28"/>
    </w:rPr>
  </w:style>
  <w:style w:type="character" w:customStyle="1" w:styleId="aff6">
    <w:name w:val="Основной текст Знак"/>
    <w:basedOn w:val="a0"/>
    <w:link w:val="aff5"/>
    <w:rsid w:val="00ED000B"/>
    <w:rPr>
      <w:rFonts w:ascii="Times New Roman" w:eastAsia="Times New Roman" w:hAnsi="Times New Roman" w:cs="Times New Roman"/>
      <w:sz w:val="28"/>
      <w:szCs w:val="24"/>
      <w:lang w:eastAsia="ru-RU"/>
    </w:rPr>
  </w:style>
  <w:style w:type="paragraph" w:customStyle="1" w:styleId="Zag1">
    <w:name w:val="Zag_1"/>
    <w:basedOn w:val="a"/>
    <w:uiPriority w:val="99"/>
    <w:rsid w:val="00ED000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7">
    <w:name w:val="О_Т"/>
    <w:basedOn w:val="a"/>
    <w:link w:val="aff8"/>
    <w:rsid w:val="00ED000B"/>
    <w:pPr>
      <w:spacing w:line="288" w:lineRule="auto"/>
      <w:ind w:firstLine="539"/>
      <w:jc w:val="both"/>
    </w:pPr>
    <w:rPr>
      <w:rFonts w:ascii="Arial" w:hAnsi="Arial"/>
      <w:sz w:val="28"/>
      <w:szCs w:val="28"/>
    </w:rPr>
  </w:style>
  <w:style w:type="character" w:customStyle="1" w:styleId="aff8">
    <w:name w:val="О_Т Знак"/>
    <w:link w:val="aff7"/>
    <w:rsid w:val="00ED000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ED000B"/>
    <w:rPr>
      <w:rFonts w:eastAsia="Calibri"/>
    </w:rPr>
  </w:style>
  <w:style w:type="character" w:customStyle="1" w:styleId="dash041e005f0431005f044b005f0447005f043d005f044b005f0439005f005fchar1char1">
    <w:name w:val="dash041e_005f0431_005f044b_005f0447_005f043d_005f044b_005f0439_005f_005fchar1__char1"/>
    <w:rsid w:val="00ED000B"/>
  </w:style>
  <w:style w:type="paragraph" w:customStyle="1" w:styleId="-12">
    <w:name w:val="Цветной список - Акцент 12"/>
    <w:basedOn w:val="a"/>
    <w:uiPriority w:val="99"/>
    <w:qFormat/>
    <w:rsid w:val="00ED000B"/>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000B"/>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ED000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ED000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D0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D000B"/>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ED000B"/>
    <w:pPr>
      <w:widowControl w:val="0"/>
      <w:autoSpaceDE w:val="0"/>
      <w:autoSpaceDN w:val="0"/>
      <w:adjustRightInd w:val="0"/>
    </w:pPr>
    <w:rPr>
      <w:color w:val="000000"/>
      <w:lang w:val="en-US"/>
    </w:rPr>
  </w:style>
  <w:style w:type="paragraph" w:customStyle="1" w:styleId="affa">
    <w:name w:val="Νξβϋι"/>
    <w:basedOn w:val="a"/>
    <w:uiPriority w:val="99"/>
    <w:rsid w:val="00ED000B"/>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ED000B"/>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ED000B"/>
    <w:rPr>
      <w:rFonts w:ascii="Calibri" w:eastAsia="Calibri" w:hAnsi="Calibri" w:cs="Times New Roman"/>
    </w:rPr>
  </w:style>
  <w:style w:type="character" w:customStyle="1" w:styleId="33">
    <w:name w:val="Основной текст + Курсив3"/>
    <w:uiPriority w:val="99"/>
    <w:rsid w:val="00ED000B"/>
    <w:rPr>
      <w:rFonts w:ascii="Times New Roman" w:hAnsi="Times New Roman" w:cs="Times New Roman"/>
      <w:i/>
      <w:iCs/>
      <w:spacing w:val="0"/>
      <w:sz w:val="18"/>
      <w:szCs w:val="18"/>
    </w:rPr>
  </w:style>
  <w:style w:type="character" w:customStyle="1" w:styleId="affb">
    <w:name w:val="Основной текст_"/>
    <w:link w:val="80"/>
    <w:locked/>
    <w:rsid w:val="00ED000B"/>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ED000B"/>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ED000B"/>
  </w:style>
  <w:style w:type="character" w:customStyle="1" w:styleId="affd">
    <w:name w:val="Текст сноски Знак"/>
    <w:basedOn w:val="a0"/>
    <w:link w:val="affc"/>
    <w:uiPriority w:val="99"/>
    <w:rsid w:val="00ED000B"/>
    <w:rPr>
      <w:rFonts w:ascii="Times New Roman" w:eastAsia="Times New Roman" w:hAnsi="Times New Roman" w:cs="Times New Roman"/>
      <w:sz w:val="24"/>
      <w:szCs w:val="24"/>
      <w:lang w:eastAsia="ru-RU"/>
    </w:rPr>
  </w:style>
  <w:style w:type="character" w:styleId="affe">
    <w:name w:val="footnote reference"/>
    <w:uiPriority w:val="99"/>
    <w:rsid w:val="00ED000B"/>
    <w:rPr>
      <w:vertAlign w:val="superscript"/>
    </w:rPr>
  </w:style>
  <w:style w:type="paragraph" w:customStyle="1" w:styleId="220">
    <w:name w:val="Основной текст 22"/>
    <w:basedOn w:val="a"/>
    <w:uiPriority w:val="99"/>
    <w:rsid w:val="00ED000B"/>
    <w:pPr>
      <w:ind w:firstLine="709"/>
      <w:jc w:val="both"/>
    </w:pPr>
  </w:style>
  <w:style w:type="paragraph" w:customStyle="1" w:styleId="zag4">
    <w:name w:val="zag_4"/>
    <w:basedOn w:val="a"/>
    <w:uiPriority w:val="99"/>
    <w:rsid w:val="00ED000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ED000B"/>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99"/>
    <w:locked/>
    <w:rsid w:val="00ED000B"/>
    <w:rPr>
      <w:rFonts w:ascii="Calibri" w:eastAsia="Calibri" w:hAnsi="Calibri" w:cs="Times New Roman"/>
    </w:rPr>
  </w:style>
  <w:style w:type="paragraph" w:customStyle="1" w:styleId="Zag2">
    <w:name w:val="Zag_2"/>
    <w:basedOn w:val="a"/>
    <w:rsid w:val="00ED000B"/>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Подзаголовок Знак1"/>
    <w:basedOn w:val="a0"/>
    <w:rsid w:val="00ED000B"/>
    <w:rPr>
      <w:rFonts w:asciiTheme="majorHAnsi" w:eastAsiaTheme="majorEastAsia" w:hAnsiTheme="majorHAnsi" w:cstheme="majorBidi"/>
      <w:i/>
      <w:iCs/>
      <w:color w:val="4F81BD" w:themeColor="accent1"/>
      <w:spacing w:val="15"/>
      <w:sz w:val="24"/>
      <w:szCs w:val="24"/>
    </w:rPr>
  </w:style>
  <w:style w:type="table" w:styleId="afff1">
    <w:name w:val="Table Grid"/>
    <w:basedOn w:val="a1"/>
    <w:uiPriority w:val="59"/>
    <w:rsid w:val="00ED000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Заголовок №3_"/>
    <w:basedOn w:val="a0"/>
    <w:link w:val="35"/>
    <w:rsid w:val="00ED000B"/>
    <w:rPr>
      <w:rFonts w:ascii="Arial" w:eastAsia="Arial" w:hAnsi="Arial" w:cs="Arial"/>
      <w:b/>
      <w:bCs/>
      <w:sz w:val="23"/>
      <w:szCs w:val="23"/>
      <w:shd w:val="clear" w:color="auto" w:fill="FFFFFF"/>
    </w:rPr>
  </w:style>
  <w:style w:type="paragraph" w:customStyle="1" w:styleId="35">
    <w:name w:val="Заголовок №3"/>
    <w:basedOn w:val="a"/>
    <w:link w:val="34"/>
    <w:rsid w:val="00ED000B"/>
    <w:pPr>
      <w:widowControl w:val="0"/>
      <w:shd w:val="clear" w:color="auto" w:fill="FFFFFF"/>
      <w:spacing w:after="240" w:line="254" w:lineRule="exact"/>
      <w:ind w:hanging="820"/>
      <w:jc w:val="center"/>
      <w:outlineLvl w:val="2"/>
    </w:pPr>
    <w:rPr>
      <w:rFonts w:ascii="Arial" w:eastAsia="Arial" w:hAnsi="Arial" w:cs="Arial"/>
      <w:b/>
      <w:bCs/>
      <w:sz w:val="23"/>
      <w:szCs w:val="23"/>
      <w:lang w:eastAsia="en-US"/>
    </w:rPr>
  </w:style>
  <w:style w:type="paragraph" w:customStyle="1" w:styleId="36">
    <w:name w:val="Основной текст3"/>
    <w:basedOn w:val="a"/>
    <w:rsid w:val="00ED000B"/>
    <w:pPr>
      <w:widowControl w:val="0"/>
      <w:shd w:val="clear" w:color="auto" w:fill="FFFFFF"/>
      <w:spacing w:line="0" w:lineRule="atLeast"/>
    </w:pPr>
    <w:rPr>
      <w:rFonts w:ascii="Arial" w:eastAsia="Arial" w:hAnsi="Arial" w:cs="Arial"/>
      <w:sz w:val="21"/>
      <w:szCs w:val="21"/>
    </w:rPr>
  </w:style>
  <w:style w:type="character" w:customStyle="1" w:styleId="95pt">
    <w:name w:val="Основной текст + 9;5 pt;Полужирный"/>
    <w:basedOn w:val="affb"/>
    <w:rsid w:val="00ED000B"/>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2"/>
    <w:basedOn w:val="affb"/>
    <w:rsid w:val="00ED000B"/>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0">
    <w:name w:val="Основной текст (20)"/>
    <w:basedOn w:val="a0"/>
    <w:rsid w:val="00ED000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styleId="afff2">
    <w:name w:val="No Spacing"/>
    <w:uiPriority w:val="1"/>
    <w:qFormat/>
    <w:rsid w:val="00ED000B"/>
    <w:pPr>
      <w:widowControl w:val="0"/>
      <w:spacing w:after="0" w:line="240" w:lineRule="auto"/>
    </w:pPr>
    <w:rPr>
      <w:rFonts w:ascii="Courier New" w:eastAsia="Courier New" w:hAnsi="Courier New" w:cs="Courier New"/>
      <w:color w:val="000000"/>
      <w:sz w:val="24"/>
      <w:szCs w:val="24"/>
      <w:lang w:eastAsia="ru-RU" w:bidi="ru-RU"/>
    </w:rPr>
  </w:style>
  <w:style w:type="table" w:customStyle="1" w:styleId="16">
    <w:name w:val="Сетка таблицы1"/>
    <w:basedOn w:val="a1"/>
    <w:next w:val="afff1"/>
    <w:uiPriority w:val="59"/>
    <w:rsid w:val="00B21926"/>
    <w:pPr>
      <w:widowControl w:val="0"/>
      <w:spacing w:after="0" w:line="240" w:lineRule="auto"/>
    </w:pPr>
    <w:rPr>
      <w:rFonts w:ascii="Courier New" w:eastAsia="Courier New" w:hAnsi="Courier New" w:cs="Courier New"/>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76E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3">
    <w:name w:val="Title"/>
    <w:basedOn w:val="a"/>
    <w:next w:val="aff1"/>
    <w:link w:val="17"/>
    <w:qFormat/>
    <w:rsid w:val="00677289"/>
    <w:pPr>
      <w:widowControl w:val="0"/>
      <w:suppressLineNumbers/>
      <w:suppressAutoHyphens/>
      <w:spacing w:before="120" w:after="120"/>
    </w:pPr>
    <w:rPr>
      <w:rFonts w:eastAsia="Lucida Sans Unicode" w:cs="Tahoma"/>
      <w:i/>
      <w:iCs/>
      <w:kern w:val="2"/>
      <w:lang w:eastAsia="hi-IN" w:bidi="hi-IN"/>
    </w:rPr>
  </w:style>
  <w:style w:type="character" w:customStyle="1" w:styleId="afff4">
    <w:name w:val="Название Знак"/>
    <w:basedOn w:val="a0"/>
    <w:uiPriority w:val="10"/>
    <w:rsid w:val="0067728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basedOn w:val="a0"/>
    <w:link w:val="afff3"/>
    <w:locked/>
    <w:rsid w:val="00677289"/>
    <w:rPr>
      <w:rFonts w:ascii="Times New Roman" w:eastAsia="Lucida Sans Unicode" w:hAnsi="Times New Roman" w:cs="Tahoma"/>
      <w:i/>
      <w:iCs/>
      <w:kern w:val="2"/>
      <w:sz w:val="24"/>
      <w:szCs w:val="24"/>
      <w:lang w:eastAsia="hi-IN" w:bidi="hi-IN"/>
    </w:rPr>
  </w:style>
  <w:style w:type="character" w:styleId="afff5">
    <w:name w:val="Strong"/>
    <w:basedOn w:val="a0"/>
    <w:uiPriority w:val="22"/>
    <w:qFormat/>
    <w:rsid w:val="001324CA"/>
    <w:rPr>
      <w:b/>
      <w:bCs/>
    </w:rPr>
  </w:style>
  <w:style w:type="character" w:customStyle="1" w:styleId="apple-converted-space">
    <w:name w:val="apple-converted-space"/>
    <w:basedOn w:val="a0"/>
    <w:rsid w:val="001324CA"/>
  </w:style>
  <w:style w:type="character" w:customStyle="1" w:styleId="articleseparator">
    <w:name w:val="article_separator"/>
    <w:basedOn w:val="a0"/>
    <w:rsid w:val="001324CA"/>
  </w:style>
  <w:style w:type="character" w:styleId="afff6">
    <w:name w:val="Hyperlink"/>
    <w:basedOn w:val="a0"/>
    <w:uiPriority w:val="99"/>
    <w:semiHidden/>
    <w:unhideWhenUsed/>
    <w:rsid w:val="001324CA"/>
    <w:rPr>
      <w:color w:val="0000FF"/>
      <w:u w:val="single"/>
    </w:rPr>
  </w:style>
  <w:style w:type="paragraph" w:customStyle="1" w:styleId="Heading1AA">
    <w:name w:val="Heading 1 A A"/>
    <w:next w:val="a"/>
    <w:autoRedefine/>
    <w:rsid w:val="00D25956"/>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u-2-msonormal">
    <w:name w:val="u-2-msonormal"/>
    <w:basedOn w:val="a"/>
    <w:rsid w:val="00DB7C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778201">
      <w:bodyDiv w:val="1"/>
      <w:marLeft w:val="0"/>
      <w:marRight w:val="0"/>
      <w:marTop w:val="0"/>
      <w:marBottom w:val="0"/>
      <w:divBdr>
        <w:top w:val="none" w:sz="0" w:space="0" w:color="auto"/>
        <w:left w:val="none" w:sz="0" w:space="0" w:color="auto"/>
        <w:bottom w:val="none" w:sz="0" w:space="0" w:color="auto"/>
        <w:right w:val="none" w:sz="0" w:space="0" w:color="auto"/>
      </w:divBdr>
    </w:div>
    <w:div w:id="1125345701">
      <w:bodyDiv w:val="1"/>
      <w:marLeft w:val="0"/>
      <w:marRight w:val="0"/>
      <w:marTop w:val="0"/>
      <w:marBottom w:val="0"/>
      <w:divBdr>
        <w:top w:val="none" w:sz="0" w:space="0" w:color="auto"/>
        <w:left w:val="none" w:sz="0" w:space="0" w:color="auto"/>
        <w:bottom w:val="none" w:sz="0" w:space="0" w:color="auto"/>
        <w:right w:val="none" w:sz="0" w:space="0" w:color="auto"/>
      </w:divBdr>
      <w:divsChild>
        <w:div w:id="688793620">
          <w:marLeft w:val="0"/>
          <w:marRight w:val="0"/>
          <w:marTop w:val="0"/>
          <w:marBottom w:val="0"/>
          <w:divBdr>
            <w:top w:val="none" w:sz="0" w:space="0" w:color="auto"/>
            <w:left w:val="none" w:sz="0" w:space="0" w:color="auto"/>
            <w:bottom w:val="none" w:sz="0" w:space="0" w:color="auto"/>
            <w:right w:val="none" w:sz="0" w:space="0" w:color="auto"/>
          </w:divBdr>
          <w:divsChild>
            <w:div w:id="47649964">
              <w:marLeft w:val="165"/>
              <w:marRight w:val="165"/>
              <w:marTop w:val="0"/>
              <w:marBottom w:val="0"/>
              <w:divBdr>
                <w:top w:val="none" w:sz="0" w:space="0" w:color="auto"/>
                <w:left w:val="none" w:sz="0" w:space="0" w:color="auto"/>
                <w:bottom w:val="none" w:sz="0" w:space="0" w:color="auto"/>
                <w:right w:val="none" w:sz="0" w:space="0" w:color="auto"/>
              </w:divBdr>
              <w:divsChild>
                <w:div w:id="433986085">
                  <w:marLeft w:val="0"/>
                  <w:marRight w:val="0"/>
                  <w:marTop w:val="0"/>
                  <w:marBottom w:val="0"/>
                  <w:divBdr>
                    <w:top w:val="none" w:sz="0" w:space="0" w:color="auto"/>
                    <w:left w:val="none" w:sz="0" w:space="0" w:color="auto"/>
                    <w:bottom w:val="none" w:sz="0" w:space="0" w:color="auto"/>
                    <w:right w:val="none" w:sz="0" w:space="0" w:color="auto"/>
                  </w:divBdr>
                  <w:divsChild>
                    <w:div w:id="1389378078">
                      <w:marLeft w:val="2139"/>
                      <w:marRight w:val="2139"/>
                      <w:marTop w:val="0"/>
                      <w:marBottom w:val="0"/>
                      <w:divBdr>
                        <w:top w:val="none" w:sz="0" w:space="0" w:color="auto"/>
                        <w:left w:val="none" w:sz="0" w:space="0" w:color="auto"/>
                        <w:bottom w:val="none" w:sz="0" w:space="0" w:color="auto"/>
                        <w:right w:val="none" w:sz="0" w:space="0" w:color="auto"/>
                      </w:divBdr>
                      <w:divsChild>
                        <w:div w:id="1209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60917">
          <w:marLeft w:val="0"/>
          <w:marRight w:val="0"/>
          <w:marTop w:val="0"/>
          <w:marBottom w:val="0"/>
          <w:divBdr>
            <w:top w:val="none" w:sz="0" w:space="0" w:color="auto"/>
            <w:left w:val="none" w:sz="0" w:space="0" w:color="auto"/>
            <w:bottom w:val="none" w:sz="0" w:space="0" w:color="auto"/>
            <w:right w:val="none" w:sz="0" w:space="0" w:color="auto"/>
          </w:divBdr>
        </w:div>
      </w:divsChild>
    </w:div>
    <w:div w:id="203634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8CEA-FEC8-4109-AEA2-0E818280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59614</Words>
  <Characters>339801</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2020</cp:lastModifiedBy>
  <cp:revision>16</cp:revision>
  <cp:lastPrinted>2020-08-14T04:56:00Z</cp:lastPrinted>
  <dcterms:created xsi:type="dcterms:W3CDTF">2019-12-16T09:10:00Z</dcterms:created>
  <dcterms:modified xsi:type="dcterms:W3CDTF">2021-09-28T13:47:00Z</dcterms:modified>
</cp:coreProperties>
</file>